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40" w:lineRule="auto" w:before="59"/>
        <w:ind w:left="727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жде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left="4104" w:right="74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Ассо</w:t>
      </w:r>
      <w:r>
        <w:rPr>
          <w:rFonts w:ascii="Times New Roman" w:hAnsi="Times New Roman"/>
          <w:spacing w:val="-1"/>
          <w:w w:val="110"/>
        </w:rPr>
        <w:t>циация</w:t>
      </w:r>
      <w:r>
        <w:rPr>
          <w:rFonts w:ascii="Times New Roman" w:hAnsi="Times New Roman"/>
          <w:spacing w:val="-39"/>
          <w:w w:val="110"/>
        </w:rPr>
        <w:t> </w:t>
      </w:r>
      <w:r>
        <w:rPr>
          <w:rFonts w:ascii="Times New Roman" w:hAnsi="Times New Roman"/>
          <w:w w:val="110"/>
        </w:rPr>
        <w:t>травматологов-ортопедов</w:t>
      </w:r>
      <w:r>
        <w:rPr>
          <w:rFonts w:ascii="Times New Roman" w:hAnsi="Times New Roman"/>
          <w:spacing w:val="22"/>
          <w:w w:val="117"/>
        </w:rPr>
        <w:t> </w:t>
      </w:r>
      <w:r>
        <w:rPr>
          <w:rFonts w:ascii="Times New Roman" w:hAnsi="Times New Roman"/>
          <w:w w:val="105"/>
        </w:rPr>
        <w:t>России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(АТОР)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left="4104" w:right="0"/>
        <w:jc w:val="left"/>
        <w:rPr>
          <w:rFonts w:ascii="Times New Roman" w:hAnsi="Times New Roman" w:cs="Times New Roman" w:eastAsia="Times New Roman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1.720001pt;margin-top:7.160576pt;width:118.45pt;height:116.2pt;mso-position-horizontal-relative:page;mso-position-vertical-relative:paragraph;z-index:-7849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pStyle w:val="BodyText"/>
                    <w:spacing w:line="366" w:lineRule="auto" w:before="0"/>
                    <w:ind w:left="590" w:right="533"/>
                    <w:jc w:val="left"/>
                  </w:pPr>
                  <w:r>
                    <w:rPr/>
                    <w:t>___________</w:t>
                  </w:r>
                  <w:r>
                    <w:rPr>
                      <w:spacing w:val="24"/>
                      <w:w w:val="102"/>
                    </w:rPr>
                    <w:t> </w:t>
                  </w:r>
                  <w:r>
                    <w:rPr/>
                    <w:t>М.П.</w:t>
                  </w:r>
                  <w:r>
                    <w:rPr/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pStyle w:val="BodyText"/>
                    <w:spacing w:line="240" w:lineRule="auto" w:before="0"/>
                    <w:ind w:left="211" w:right="0"/>
                    <w:jc w:val="left"/>
                  </w:pPr>
                  <w:r>
                    <w:rPr/>
                    <w:t>Клинические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рекомен</w:t>
                  </w:r>
                  <w:r>
                    <w:rPr/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w w:val="110"/>
        </w:rPr>
        <w:t>Президент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АТОР,</w:t>
      </w:r>
      <w:r>
        <w:rPr>
          <w:rFonts w:ascii="Times New Roman" w:hAnsi="Times New Roman"/>
          <w:spacing w:val="-1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ака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мик</w:t>
      </w:r>
      <w:r>
        <w:rPr>
          <w:rFonts w:ascii="Times New Roman" w:hAnsi="Times New Roman"/>
          <w:spacing w:val="-1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А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30"/>
          <w:szCs w:val="30"/>
        </w:rPr>
      </w:pPr>
    </w:p>
    <w:p>
      <w:pPr>
        <w:pStyle w:val="BodyText"/>
        <w:tabs>
          <w:tab w:pos="6500" w:val="left" w:leader="none"/>
        </w:tabs>
        <w:spacing w:line="240" w:lineRule="auto" w:before="0"/>
        <w:ind w:left="534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ab/>
      </w:r>
      <w:r>
        <w:rPr>
          <w:rFonts w:ascii="Times New Roman" w:hAnsi="Times New Roman"/>
        </w:rPr>
      </w:r>
      <w:r>
        <w:rPr>
          <w:rFonts w:ascii="Times New Roman" w:hAnsi="Times New Roman"/>
          <w:w w:val="110"/>
        </w:rPr>
        <w:t>Г.П.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Котельников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76"/>
        <w:ind w:left="5849" w:right="0"/>
        <w:jc w:val="left"/>
      </w:pPr>
      <w:r>
        <w:rPr/>
        <w:t>дации</w:t>
      </w:r>
    </w:p>
    <w:p>
      <w:pPr>
        <w:spacing w:before="133"/>
        <w:ind w:left="3197" w:right="0" w:firstLine="0"/>
        <w:jc w:val="left"/>
        <w:rPr>
          <w:rFonts w:ascii="Times New Roman" w:hAnsi="Times New Roman" w:cs="Times New Roman" w:eastAsia="Times New Roman"/>
          <w:sz w:val="41"/>
          <w:szCs w:val="41"/>
        </w:rPr>
      </w:pPr>
      <w:r>
        <w:rPr>
          <w:rFonts w:ascii="Times New Roman" w:hAnsi="Times New Roman"/>
          <w:w w:val="105"/>
          <w:sz w:val="41"/>
        </w:rPr>
        <w:t>Переломы</w:t>
      </w:r>
      <w:r>
        <w:rPr>
          <w:rFonts w:ascii="Times New Roman" w:hAnsi="Times New Roman"/>
          <w:spacing w:val="88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лодыжек</w:t>
      </w:r>
      <w:r>
        <w:rPr>
          <w:rFonts w:ascii="Times New Roman" w:hAnsi="Times New Roman"/>
          <w:sz w:val="41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8"/>
          <w:szCs w:val="28"/>
        </w:rPr>
        <w:sectPr>
          <w:type w:val="continuous"/>
          <w:pgSz w:w="12240" w:h="15840"/>
          <w:pgMar w:top="1300" w:bottom="280" w:left="1720" w:right="1720"/>
        </w:sectPr>
      </w:pPr>
    </w:p>
    <w:p>
      <w:pPr>
        <w:pStyle w:val="BodyText"/>
        <w:spacing w:line="368" w:lineRule="auto" w:before="76"/>
        <w:ind w:left="610" w:right="0" w:firstLine="1586"/>
        <w:jc w:val="right"/>
      </w:pPr>
      <w:r>
        <w:rPr/>
        <w:t>Кодирование</w:t>
      </w:r>
      <w:r>
        <w:rPr>
          <w:spacing w:val="31"/>
        </w:rPr>
        <w:t> </w:t>
      </w:r>
      <w:r>
        <w:rPr/>
        <w:t>по</w:t>
      </w:r>
      <w:r>
        <w:rPr>
          <w:spacing w:val="24"/>
          <w:w w:val="102"/>
        </w:rPr>
        <w:t> </w:t>
      </w:r>
      <w:r>
        <w:rPr/>
        <w:t>Международной </w:t>
      </w:r>
      <w:r>
        <w:rPr>
          <w:spacing w:val="5"/>
        </w:rPr>
        <w:t> </w:t>
      </w:r>
      <w:r>
        <w:rPr>
          <w:spacing w:val="-1"/>
        </w:rPr>
        <w:t>статистической</w:t>
      </w:r>
      <w:r>
        <w:rPr>
          <w:spacing w:val="34"/>
          <w:w w:val="102"/>
        </w:rPr>
        <w:t> </w:t>
      </w:r>
      <w:r>
        <w:rPr/>
        <w:t>классификации</w:t>
      </w:r>
      <w:r>
        <w:rPr>
          <w:spacing w:val="26"/>
        </w:rPr>
        <w:t> </w:t>
      </w:r>
      <w:r>
        <w:rPr/>
        <w:t>болезней</w:t>
      </w:r>
      <w:r>
        <w:rPr>
          <w:spacing w:val="26"/>
        </w:rPr>
        <w:t> </w:t>
      </w:r>
      <w:r>
        <w:rPr/>
        <w:t>и</w:t>
      </w:r>
      <w:r>
        <w:rPr>
          <w:spacing w:val="21"/>
          <w:w w:val="102"/>
        </w:rPr>
        <w:t> </w:t>
      </w:r>
      <w:r>
        <w:rPr>
          <w:spacing w:val="-1"/>
        </w:rPr>
        <w:t>проблем,</w:t>
      </w:r>
      <w:r>
        <w:rPr>
          <w:spacing w:val="21"/>
        </w:rPr>
        <w:t> </w:t>
      </w:r>
      <w:r>
        <w:rPr/>
        <w:t>связанных</w:t>
      </w:r>
      <w:r>
        <w:rPr>
          <w:spacing w:val="21"/>
        </w:rPr>
        <w:t> </w:t>
      </w:r>
      <w:r>
        <w:rPr>
          <w:spacing w:val="-1"/>
        </w:rPr>
        <w:t>со</w:t>
      </w:r>
      <w:r>
        <w:rPr/>
      </w:r>
    </w:p>
    <w:p>
      <w:pPr>
        <w:pStyle w:val="BodyText"/>
        <w:spacing w:line="240" w:lineRule="auto" w:before="7"/>
        <w:ind w:left="0" w:right="1"/>
        <w:jc w:val="right"/>
      </w:pPr>
      <w:r>
        <w:rPr>
          <w:spacing w:val="-1"/>
        </w:rPr>
        <w:t>здоровьем:</w:t>
      </w:r>
      <w:r>
        <w:rPr/>
      </w:r>
    </w:p>
    <w:p>
      <w:pPr>
        <w:pStyle w:val="BodyText"/>
        <w:spacing w:line="369" w:lineRule="auto" w:before="76"/>
        <w:ind w:left="564" w:right="2415"/>
        <w:jc w:val="both"/>
        <w:rPr>
          <w:rFonts w:ascii="Times New Roman" w:hAnsi="Times New Roman" w:cs="Times New Roman" w:eastAsia="Times New Roman"/>
        </w:rPr>
      </w:pPr>
      <w:r>
        <w:rPr/>
        <w:br w:type="column"/>
      </w:r>
      <w:r>
        <w:rPr>
          <w:rFonts w:ascii="Times New Roman"/>
        </w:rPr>
        <w:t>S82.4,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S82.40,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S82.41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S82.5,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S82.50,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S82.51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S82.6,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S82.60,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S82.61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S82.7,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S82.70,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S82.71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S93.0</w:t>
      </w:r>
      <w:r>
        <w:rPr>
          <w:rFonts w:asci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300" w:bottom="280" w:left="1720" w:right="1720"/>
          <w:cols w:num="2" w:equalWidth="0">
            <w:col w:w="3765" w:space="40"/>
            <w:col w:w="4995"/>
          </w:cols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7"/>
          <w:szCs w:val="27"/>
        </w:rPr>
      </w:pPr>
      <w:r>
        <w:rPr/>
        <w:pict>
          <v:group style="position:absolute;margin-left:25.92pt;margin-top:0pt;width:560.3pt;height:787pt;mso-position-horizontal-relative:page;mso-position-vertical-relative:page;z-index:-78472" coordorigin="518,0" coordsize="11206,15740">
            <v:shape style="position:absolute;left:518;top:0;width:11206;height:15739" type="#_x0000_t75" stroked="false">
              <v:imagedata r:id="rId5" o:title=""/>
            </v:shape>
            <v:group style="position:absolute;left:900;top:338;width:10366;height:12509" coordorigin="900,338" coordsize="10366,12509">
              <v:shape style="position:absolute;left:900;top:338;width:10366;height:12509" coordorigin="900,338" coordsize="10366,12509" path="m900,338l11266,338,11266,12847,900,12847,900,338xe" filled="true" fillcolor="#ffffff" stroked="false">
                <v:path arrowok="t"/>
                <v:fill type="solid"/>
              </v:shape>
            </v:group>
            <v:group style="position:absolute;left:5681;top:991;width:4738;height:3533" coordorigin="5681,991" coordsize="4738,3533">
              <v:shape style="position:absolute;left:5681;top:991;width:4738;height:3533" coordorigin="5681,991" coordsize="4738,3533" path="m5681,991l10418,991,10418,4524,5681,4524,5681,991xe" filled="true" fillcolor="#ffffff" stroked="false">
                <v:path arrowok="t"/>
                <v:fill type="solid"/>
              </v:shape>
            </v:group>
            <v:group style="position:absolute;left:5681;top:991;width:4738;height:3533" coordorigin="5681,991" coordsize="4738,3533">
              <v:shape style="position:absolute;left:5681;top:991;width:4738;height:3533" coordorigin="5681,991" coordsize="4738,3533" path="m5681,991l10418,991,10418,4524,5681,4524,5681,991xe" filled="false" stroked="true" strokeweight=".96pt" strokecolor="#ffffff">
                <v:path arrowok="t"/>
              </v:shape>
              <v:shape style="position:absolute;left:7068;top:2911;width:1087;height:679" type="#_x0000_t75" stroked="false">
                <v:imagedata r:id="rId6" o:title=""/>
              </v:shape>
              <v:shape style="position:absolute;left:5234;top:2664;width:2369;height:2323" type="#_x0000_t75" stroked="false">
                <v:imagedata r:id="rId7" o:title=""/>
              </v:shape>
            </v:group>
            <w10:wrap type="none"/>
          </v:group>
        </w:pict>
      </w:r>
    </w:p>
    <w:p>
      <w:pPr>
        <w:pStyle w:val="BodyText"/>
        <w:tabs>
          <w:tab w:pos="4368" w:val="left" w:leader="none"/>
        </w:tabs>
        <w:spacing w:line="240" w:lineRule="auto" w:before="76"/>
        <w:ind w:left="2038" w:right="0" w:hanging="145"/>
        <w:jc w:val="left"/>
      </w:pPr>
      <w:r>
        <w:rPr/>
        <w:t>Возрастная</w:t>
      </w:r>
      <w:r>
        <w:rPr>
          <w:spacing w:val="35"/>
        </w:rPr>
        <w:t> </w:t>
      </w:r>
      <w:r>
        <w:rPr/>
        <w:t>группа:</w:t>
        <w:tab/>
      </w:r>
      <w:r>
        <w:rPr>
          <w:spacing w:val="-1"/>
        </w:rPr>
        <w:t>Взрослые,</w:t>
      </w:r>
      <w:r>
        <w:rPr>
          <w:spacing w:val="31"/>
        </w:rPr>
        <w:t> </w:t>
      </w:r>
      <w:r>
        <w:rPr>
          <w:spacing w:val="-1"/>
        </w:rPr>
        <w:t>дети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tabs>
          <w:tab w:pos="4368" w:val="left" w:leader="none"/>
        </w:tabs>
        <w:spacing w:line="240" w:lineRule="auto" w:before="0"/>
        <w:ind w:left="900" w:right="0" w:firstLine="1137"/>
        <w:jc w:val="left"/>
        <w:rPr>
          <w:rFonts w:ascii="Times New Roman" w:hAnsi="Times New Roman" w:cs="Times New Roman" w:eastAsia="Times New Roman"/>
        </w:rPr>
      </w:pPr>
      <w:r>
        <w:rPr/>
        <w:t>Год</w:t>
      </w:r>
      <w:r>
        <w:rPr>
          <w:spacing w:val="30"/>
        </w:rPr>
        <w:t> </w:t>
      </w:r>
      <w:r>
        <w:rPr/>
        <w:t>утверждения:</w:t>
        <w:tab/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0"/>
        <w:ind w:left="900" w:right="0"/>
        <w:jc w:val="left"/>
      </w:pPr>
      <w:r>
        <w:rPr/>
        <w:t>Разработчик</w:t>
      </w:r>
      <w:r>
        <w:rPr>
          <w:spacing w:val="32"/>
        </w:rPr>
        <w:t> </w:t>
      </w:r>
      <w:r>
        <w:rPr/>
        <w:t>клинической</w:t>
      </w:r>
      <w:r>
        <w:rPr>
          <w:spacing w:val="44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1165" w:val="left" w:leader="none"/>
        </w:tabs>
        <w:spacing w:line="240" w:lineRule="auto" w:before="155" w:after="0"/>
        <w:ind w:left="1164" w:right="0" w:hanging="264"/>
        <w:jc w:val="left"/>
      </w:pPr>
      <w:r>
        <w:rPr/>
        <w:t>Ассоциация</w:t>
      </w:r>
      <w:r>
        <w:rPr>
          <w:spacing w:val="33"/>
        </w:rPr>
        <w:t> </w:t>
      </w:r>
      <w:r>
        <w:rPr>
          <w:spacing w:val="-1"/>
        </w:rPr>
        <w:t>травматологов-ортопедов</w:t>
      </w:r>
      <w:r>
        <w:rPr>
          <w:spacing w:val="36"/>
        </w:rPr>
        <w:t> </w:t>
      </w:r>
      <w:r>
        <w:rPr>
          <w:spacing w:val="-1"/>
        </w:rPr>
        <w:t>России</w:t>
      </w:r>
      <w:r>
        <w:rPr>
          <w:spacing w:val="35"/>
        </w:rPr>
        <w:t> </w:t>
      </w:r>
      <w:r>
        <w:rPr>
          <w:spacing w:val="-1"/>
        </w:rPr>
        <w:t>(АТОР)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300" w:bottom="280" w:left="1720" w:right="1720"/>
        </w:sectPr>
      </w:pPr>
    </w:p>
    <w:p>
      <w:pPr>
        <w:pStyle w:val="BodyText"/>
        <w:spacing w:line="240" w:lineRule="auto" w:before="58"/>
        <w:ind w:left="819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Оглавл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ни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</w:rPr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8"/>
          <w:pgSz w:w="12240" w:h="15840"/>
          <w:pgMar w:footer="708" w:header="0" w:top="1260" w:bottom="1535" w:left="1720" w:right="122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169" w:val="right" w:leader="dot"/>
            </w:tabs>
            <w:spacing w:line="240" w:lineRule="auto" w:before="136"/>
            <w:ind w:left="396" w:right="0" w:firstLine="0"/>
            <w:jc w:val="left"/>
          </w:pPr>
          <w:hyperlink w:history="true" w:anchor="_TOC_250013">
            <w:r>
              <w:rPr>
                <w:w w:val="110"/>
              </w:rPr>
              <w:t>Список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сокращений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5</w:t>
            </w:r>
            <w:r>
              <w:rPr/>
            </w:r>
          </w:hyperlink>
        </w:p>
        <w:p>
          <w:pPr>
            <w:pStyle w:val="TOC1"/>
            <w:tabs>
              <w:tab w:pos="9169" w:val="right" w:leader="dot"/>
            </w:tabs>
            <w:spacing w:line="240" w:lineRule="auto"/>
            <w:ind w:left="396" w:right="0" w:firstLine="0"/>
            <w:jc w:val="left"/>
          </w:pPr>
          <w:hyperlink w:history="true" w:anchor="_TOC_250012">
            <w:r>
              <w:rPr>
                <w:w w:val="110"/>
              </w:rPr>
              <w:t>Термины</w:t>
            </w:r>
            <w:r>
              <w:rPr>
                <w:spacing w:val="-3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пр</w:t>
            </w:r>
            <w:r>
              <w:rPr>
                <w:spacing w:val="-2"/>
                <w:w w:val="110"/>
              </w:rPr>
              <w:t>еде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ния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6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9" w:val="right" w:leader="dot"/>
            </w:tabs>
            <w:spacing w:line="284" w:lineRule="auto" w:before="157" w:after="0"/>
            <w:ind w:left="800" w:right="128" w:hanging="404"/>
            <w:jc w:val="left"/>
          </w:pPr>
          <w:hyperlink w:history="true" w:anchor="_TOC_250011">
            <w:r>
              <w:rPr>
                <w:w w:val="110"/>
              </w:rPr>
              <w:t>Краткая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1"/>
                <w:w w:val="110"/>
              </w:rPr>
              <w:t>инф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рмация</w:t>
            </w:r>
            <w:r>
              <w:rPr>
                <w:spacing w:val="-7"/>
                <w:w w:val="110"/>
              </w:rPr>
              <w:t> </w:t>
            </w:r>
            <w:r>
              <w:rPr>
                <w:spacing w:val="1"/>
                <w:w w:val="110"/>
              </w:rPr>
              <w:t>по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-2"/>
                <w:w w:val="110"/>
              </w:rPr>
              <w:t>з</w:t>
            </w:r>
            <w:r>
              <w:rPr>
                <w:spacing w:val="-1"/>
                <w:w w:val="110"/>
              </w:rPr>
              <w:t>а</w:t>
            </w:r>
            <w:r>
              <w:rPr>
                <w:spacing w:val="-2"/>
                <w:w w:val="110"/>
              </w:rPr>
              <w:t>бо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вани</w:t>
            </w:r>
            <w:r>
              <w:rPr>
                <w:spacing w:val="-2"/>
                <w:w w:val="110"/>
              </w:rPr>
              <w:t>ю</w:t>
            </w:r>
            <w:r>
              <w:rPr>
                <w:spacing w:val="-8"/>
                <w:w w:val="110"/>
              </w:rPr>
              <w:t> </w:t>
            </w:r>
            <w:r>
              <w:rPr>
                <w:spacing w:val="-1"/>
                <w:w w:val="110"/>
              </w:rPr>
              <w:t>или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-2"/>
                <w:w w:val="110"/>
              </w:rPr>
              <w:t>сос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яни</w:t>
            </w:r>
            <w:r>
              <w:rPr>
                <w:spacing w:val="-2"/>
                <w:w w:val="110"/>
              </w:rPr>
              <w:t>ю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(группе</w:t>
            </w:r>
            <w:r>
              <w:rPr>
                <w:spacing w:val="-9"/>
                <w:w w:val="110"/>
              </w:rPr>
              <w:t> </w:t>
            </w:r>
            <w:r>
              <w:rPr>
                <w:w w:val="110"/>
              </w:rPr>
              <w:t>заболеваний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или</w:t>
            </w:r>
            <w:r>
              <w:rPr>
                <w:spacing w:val="58"/>
                <w:w w:val="110"/>
              </w:rPr>
              <w:t> </w:t>
            </w:r>
            <w:r>
              <w:rPr>
                <w:spacing w:val="-2"/>
                <w:w w:val="110"/>
              </w:rPr>
              <w:t>сос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яний</w:t>
            </w:r>
            <w:r>
              <w:rPr>
                <w:spacing w:val="-2"/>
                <w:w w:val="110"/>
              </w:rPr>
              <w:t>)</w:t>
            </w:r>
            <w:r>
              <w:rPr>
                <w:rFonts w:ascii="Times New Roman" w:hAnsi="Times New Roman"/>
                <w:spacing w:val="-2"/>
                <w:w w:val="110"/>
              </w:rPr>
              <w:tab/>
            </w:r>
            <w:r>
              <w:rPr>
                <w:w w:val="110"/>
              </w:rPr>
              <w:t>8</w:t>
            </w:r>
            <w:r>
              <w:rPr/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</w:tabs>
            <w:spacing w:line="240" w:lineRule="auto" w:before="112" w:after="0"/>
            <w:ind w:left="605" w:right="0" w:firstLine="58"/>
            <w:jc w:val="both"/>
          </w:pPr>
          <w:r>
            <w:rPr>
              <w:spacing w:val="-1"/>
            </w:rPr>
            <w:t>Определение</w:t>
          </w:r>
          <w:r>
            <w:rPr>
              <w:spacing w:val="11"/>
            </w:rPr>
            <w:t> </w:t>
          </w:r>
          <w:r>
            <w:rPr/>
            <w:t>заболевания</w:t>
          </w:r>
          <w:r>
            <w:rPr>
              <w:spacing w:val="8"/>
            </w:rPr>
            <w:t> </w:t>
          </w:r>
          <w:r>
            <w:rPr/>
            <w:t>или</w:t>
          </w:r>
          <w:r>
            <w:rPr>
              <w:spacing w:val="10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3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10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10"/>
            </w:rPr>
            <w:t> </w:t>
          </w:r>
          <w:r>
            <w:rPr/>
            <w:t>или</w:t>
          </w:r>
          <w:r>
            <w:rPr>
              <w:spacing w:val="5"/>
            </w:rPr>
            <w:t> </w:t>
          </w:r>
          <w:r>
            <w:rPr/>
            <w:t>состояний)         </w:t>
          </w:r>
          <w:r>
            <w:rPr>
              <w:spacing w:val="26"/>
            </w:rPr>
            <w:t> </w:t>
          </w:r>
          <w:r>
            <w:rPr>
              <w:rFonts w:ascii="Times New Roman" w:hAnsi="Times New Roman"/>
              <w:spacing w:val="26"/>
            </w:rPr>
          </w:r>
          <w:r>
            <w:rPr/>
            <w:t>8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94" w:val="left" w:leader="none"/>
              <w:tab w:pos="9167" w:val="right" w:leader="dot"/>
            </w:tabs>
            <w:spacing w:line="284" w:lineRule="auto" w:before="234" w:after="0"/>
            <w:ind w:left="605" w:right="110" w:firstLine="58"/>
            <w:jc w:val="both"/>
          </w:pPr>
          <w:r>
            <w:rPr>
              <w:spacing w:val="-1"/>
            </w:rPr>
            <w:t>Этиология</w:t>
          </w:r>
          <w:r>
            <w:rPr>
              <w:spacing w:val="51"/>
            </w:rPr>
            <w:t> </w:t>
          </w:r>
          <w:r>
            <w:rPr/>
            <w:t>и</w:t>
          </w:r>
          <w:r>
            <w:rPr>
              <w:spacing w:val="1"/>
            </w:rPr>
            <w:t> </w:t>
          </w:r>
          <w:r>
            <w:rPr>
              <w:spacing w:val="-1"/>
            </w:rPr>
            <w:t>патогенез</w:t>
          </w:r>
          <w:r>
            <w:rPr>
              <w:spacing w:val="52"/>
            </w:rPr>
            <w:t> </w:t>
          </w:r>
          <w:r>
            <w:rPr/>
            <w:t>заболевания</w:t>
          </w:r>
          <w:r>
            <w:rPr>
              <w:spacing w:val="54"/>
            </w:rPr>
            <w:t> </w:t>
          </w:r>
          <w:r>
            <w:rPr>
              <w:spacing w:val="-2"/>
            </w:rPr>
            <w:t>или</w:t>
          </w:r>
          <w:r>
            <w:rPr/>
            <w:t> состояния</w:t>
          </w:r>
          <w:r>
            <w:rPr>
              <w:spacing w:val="50"/>
            </w:rPr>
            <w:t> </w:t>
          </w:r>
          <w:r>
            <w:rPr/>
            <w:t>(группы</w:t>
          </w:r>
          <w:r>
            <w:rPr>
              <w:spacing w:val="48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52"/>
            </w:rPr>
            <w:t> </w:t>
          </w:r>
          <w:r>
            <w:rPr/>
            <w:t>или</w:t>
          </w:r>
          <w:r>
            <w:rPr>
              <w:spacing w:val="53"/>
              <w:w w:val="102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8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5" w:val="right" w:leader="dot"/>
            </w:tabs>
            <w:spacing w:line="240" w:lineRule="auto" w:before="186" w:after="0"/>
            <w:ind w:left="1863" w:right="0" w:hanging="665"/>
            <w:jc w:val="left"/>
          </w:pPr>
          <w:r>
            <w:rPr/>
            <w:t>Особенности</w:t>
          </w:r>
          <w:r>
            <w:rPr>
              <w:spacing w:val="3"/>
            </w:rPr>
            <w:t> </w:t>
          </w:r>
          <w:r>
            <w:rPr>
              <w:spacing w:val="-1"/>
            </w:rPr>
            <w:t>этиологии</w:t>
          </w:r>
          <w:r>
            <w:rPr>
              <w:spacing w:val="6"/>
            </w:rPr>
            <w:t> </w:t>
          </w:r>
          <w:r>
            <w:rPr/>
            <w:t>и</w:t>
          </w:r>
          <w:r>
            <w:rPr>
              <w:spacing w:val="6"/>
            </w:rPr>
            <w:t> </w:t>
          </w:r>
          <w:r>
            <w:rPr>
              <w:spacing w:val="-1"/>
            </w:rPr>
            <w:t>патогенеза</w:t>
          </w:r>
          <w:r>
            <w:rPr>
              <w:spacing w:val="2"/>
            </w:rPr>
            <w:t> </w:t>
          </w:r>
          <w:r>
            <w:rPr/>
            <w:t>в</w:t>
          </w:r>
          <w:r>
            <w:rPr>
              <w:spacing w:val="2"/>
            </w:rPr>
            <w:t> </w:t>
          </w:r>
          <w:r>
            <w:rPr/>
            <w:t>детском</w:t>
          </w:r>
          <w:r>
            <w:rPr>
              <w:spacing w:val="2"/>
            </w:rPr>
            <w:t> </w:t>
          </w:r>
          <w:r>
            <w:rPr/>
            <w:t>возрасте</w:t>
          </w:r>
          <w:r>
            <w:rPr>
              <w:rFonts w:ascii="Times New Roman" w:hAnsi="Times New Roman"/>
            </w:rPr>
            <w:tab/>
          </w:r>
          <w:r>
            <w:rPr/>
            <w:t>9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</w:tabs>
            <w:spacing w:line="240" w:lineRule="auto" w:before="119" w:after="0"/>
            <w:ind w:left="1000" w:right="0" w:hanging="337"/>
            <w:jc w:val="left"/>
          </w:pPr>
          <w:r>
            <w:rPr/>
            <w:t>Эпидемиология</w:t>
          </w:r>
          <w:r>
            <w:rPr>
              <w:spacing w:val="17"/>
            </w:rPr>
            <w:t> </w:t>
          </w:r>
          <w:r>
            <w:rPr/>
            <w:t>заболевания</w:t>
          </w:r>
          <w:r>
            <w:rPr>
              <w:spacing w:val="20"/>
            </w:rPr>
            <w:t> </w:t>
          </w:r>
          <w:r>
            <w:rPr/>
            <w:t>или</w:t>
          </w:r>
          <w:r>
            <w:rPr>
              <w:spacing w:val="23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6"/>
            </w:rPr>
            <w:t> </w:t>
          </w:r>
          <w:r>
            <w:rPr/>
            <w:t>(группы</w:t>
          </w:r>
          <w:r>
            <w:rPr>
              <w:spacing w:val="25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20"/>
            </w:rPr>
            <w:t> </w:t>
          </w:r>
          <w:r>
            <w:rPr/>
            <w:t>или</w:t>
          </w:r>
          <w:r>
            <w:rPr>
              <w:spacing w:val="23"/>
            </w:rPr>
            <w:t> </w:t>
          </w:r>
          <w:r>
            <w:rPr/>
            <w:t>состояний)..10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2" w:val="right" w:leader="dot"/>
            </w:tabs>
            <w:spacing w:line="240" w:lineRule="auto" w:before="234" w:after="0"/>
            <w:ind w:left="1863" w:right="0" w:hanging="665"/>
            <w:jc w:val="left"/>
          </w:pPr>
          <w:r>
            <w:rPr/>
            <w:t>Особенности</w:t>
          </w:r>
          <w:r>
            <w:rPr>
              <w:spacing w:val="2"/>
            </w:rPr>
            <w:t> </w:t>
          </w:r>
          <w:r>
            <w:rPr/>
            <w:t>эпидемиологии</w:t>
          </w:r>
          <w:r>
            <w:rPr>
              <w:spacing w:val="3"/>
            </w:rPr>
            <w:t> </w:t>
          </w:r>
          <w:r>
            <w:rPr/>
            <w:t>у</w:t>
          </w:r>
          <w:r>
            <w:rPr>
              <w:spacing w:val="4"/>
            </w:rPr>
            <w:t> </w:t>
          </w:r>
          <w:r>
            <w:rPr>
              <w:spacing w:val="-1"/>
            </w:rPr>
            <w:t>детей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10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60" w:val="left" w:leader="none"/>
              <w:tab w:pos="9169" w:val="right" w:leader="dot"/>
            </w:tabs>
            <w:spacing w:line="282" w:lineRule="auto" w:before="119" w:after="0"/>
            <w:ind w:left="605" w:right="113" w:firstLine="58"/>
            <w:jc w:val="both"/>
          </w:pPr>
          <w:r>
            <w:rPr>
              <w:spacing w:val="-1"/>
            </w:rPr>
            <w:t>Особенности</w:t>
          </w:r>
          <w:r>
            <w:rPr>
              <w:spacing w:val="24"/>
            </w:rPr>
            <w:t> </w:t>
          </w:r>
          <w:r>
            <w:rPr>
              <w:spacing w:val="-1"/>
            </w:rPr>
            <w:t>кодирования</w:t>
          </w:r>
          <w:r>
            <w:rPr>
              <w:spacing w:val="19"/>
            </w:rPr>
            <w:t> </w:t>
          </w:r>
          <w:r>
            <w:rPr/>
            <w:t>заболевания</w:t>
          </w:r>
          <w:r>
            <w:rPr>
              <w:spacing w:val="18"/>
            </w:rPr>
            <w:t> </w:t>
          </w:r>
          <w:r>
            <w:rPr/>
            <w:t>или</w:t>
          </w:r>
          <w:r>
            <w:rPr>
              <w:spacing w:val="24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1"/>
            </w:rPr>
            <w:t> </w:t>
          </w:r>
          <w:r>
            <w:rPr/>
            <w:t>(группы</w:t>
          </w:r>
          <w:r>
            <w:rPr>
              <w:spacing w:val="19"/>
            </w:rPr>
            <w:t> </w:t>
          </w:r>
          <w:r>
            <w:rPr/>
            <w:t>заболеваний</w:t>
          </w:r>
          <w:r>
            <w:rPr>
              <w:spacing w:val="21"/>
            </w:rPr>
            <w:t> </w:t>
          </w:r>
          <w:r>
            <w:rPr/>
            <w:t>или</w:t>
          </w:r>
          <w:r>
            <w:rPr>
              <w:spacing w:val="53"/>
              <w:w w:val="102"/>
            </w:rPr>
            <w:t> </w:t>
          </w:r>
          <w:r>
            <w:rPr/>
            <w:t>состояний)</w:t>
          </w:r>
          <w:r>
            <w:rPr>
              <w:spacing w:val="27"/>
            </w:rPr>
            <w:t> </w:t>
          </w:r>
          <w:r>
            <w:rPr/>
            <w:t>по</w:t>
          </w:r>
          <w:r>
            <w:rPr>
              <w:spacing w:val="33"/>
            </w:rPr>
            <w:t> </w:t>
          </w:r>
          <w:r>
            <w:rPr/>
            <w:t>Международной</w:t>
          </w:r>
          <w:r>
            <w:rPr>
              <w:spacing w:val="27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32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34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28"/>
            </w:rPr>
            <w:t> </w:t>
          </w:r>
          <w:r>
            <w:rPr/>
            <w:t>и</w:t>
          </w:r>
          <w:r>
            <w:rPr>
              <w:spacing w:val="34"/>
            </w:rPr>
            <w:t> </w:t>
          </w:r>
          <w:r>
            <w:rPr>
              <w:spacing w:val="-1"/>
            </w:rPr>
            <w:t>проблем,</w:t>
          </w:r>
          <w:r>
            <w:rPr>
              <w:spacing w:val="73"/>
              <w:w w:val="102"/>
            </w:rPr>
            <w:t> </w:t>
          </w:r>
          <w:r>
            <w:rPr>
              <w:spacing w:val="-1"/>
            </w:rPr>
            <w:t>связанных</w:t>
          </w:r>
          <w:r>
            <w:rPr>
              <w:spacing w:val="3"/>
            </w:rPr>
            <w:t> </w:t>
          </w:r>
          <w:r>
            <w:rPr>
              <w:spacing w:val="-2"/>
            </w:rPr>
            <w:t>со</w:t>
          </w:r>
          <w:r>
            <w:rPr>
              <w:spacing w:val="4"/>
            </w:rPr>
            <w:t> </w:t>
          </w:r>
          <w:r>
            <w:rPr/>
            <w:t>здоровьем</w:t>
          </w:r>
          <w:r>
            <w:rPr>
              <w:spacing w:val="2"/>
            </w:rPr>
            <w:t> </w:t>
          </w:r>
          <w:r>
            <w:rPr>
              <w:spacing w:val="-1"/>
            </w:rPr>
            <w:t>(МКБ-10)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11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</w:tabs>
            <w:spacing w:line="240" w:lineRule="auto" w:before="191" w:after="0"/>
            <w:ind w:left="1000" w:right="0" w:hanging="337"/>
            <w:jc w:val="both"/>
          </w:pPr>
          <w:r>
            <w:rPr/>
            <w:t>Классификация</w:t>
          </w:r>
          <w:r>
            <w:rPr>
              <w:spacing w:val="21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28"/>
            </w:rPr>
            <w:t> </w:t>
          </w:r>
          <w:r>
            <w:rPr/>
            <w:t>или</w:t>
          </w:r>
          <w:r>
            <w:rPr>
              <w:spacing w:val="26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4"/>
            </w:rPr>
            <w:t> </w:t>
          </w:r>
          <w:r>
            <w:rPr/>
            <w:t>(группы</w:t>
          </w:r>
          <w:r>
            <w:rPr>
              <w:spacing w:val="22"/>
            </w:rPr>
            <w:t> </w:t>
          </w:r>
          <w:r>
            <w:rPr/>
            <w:t>заболеваний</w:t>
          </w:r>
          <w:r>
            <w:rPr>
              <w:spacing w:val="23"/>
            </w:rPr>
            <w:t> </w:t>
          </w:r>
          <w:r>
            <w:rPr/>
            <w:t>или</w:t>
          </w:r>
          <w:r>
            <w:rPr>
              <w:spacing w:val="28"/>
            </w:rPr>
            <w:t> </w:t>
          </w:r>
          <w:r>
            <w:rPr/>
            <w:t>состояний)..11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3" w:val="right" w:leader="dot"/>
            </w:tabs>
            <w:spacing w:line="240" w:lineRule="auto" w:before="232" w:after="0"/>
            <w:ind w:left="1863" w:right="0" w:hanging="665"/>
            <w:jc w:val="left"/>
          </w:pPr>
          <w:r>
            <w:rPr/>
            <w:t>Особенности</w:t>
          </w:r>
          <w:r>
            <w:rPr>
              <w:spacing w:val="3"/>
            </w:rPr>
            <w:t> </w:t>
          </w:r>
          <w:r>
            <w:rPr/>
            <w:t>классификации</w:t>
          </w:r>
          <w:r>
            <w:rPr>
              <w:spacing w:val="4"/>
            </w:rPr>
            <w:t> </w:t>
          </w:r>
          <w:r>
            <w:rPr/>
            <w:t>для</w:t>
          </w:r>
          <w:r>
            <w:rPr>
              <w:spacing w:val="3"/>
            </w:rPr>
            <w:t> </w:t>
          </w:r>
          <w:r>
            <w:rPr/>
            <w:t>детского</w:t>
          </w:r>
          <w:r>
            <w:rPr>
              <w:spacing w:val="2"/>
            </w:rPr>
            <w:t> </w:t>
          </w:r>
          <w:r>
            <w:rPr>
              <w:spacing w:val="-1"/>
            </w:rPr>
            <w:t>возраста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15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119" w:val="left" w:leader="none"/>
              <w:tab w:pos="9167" w:val="right" w:leader="dot"/>
            </w:tabs>
            <w:spacing w:line="284" w:lineRule="auto" w:before="119" w:after="0"/>
            <w:ind w:left="605" w:right="112" w:firstLine="58"/>
            <w:jc w:val="both"/>
          </w:pPr>
          <w:r>
            <w:rPr/>
            <w:t>Клиническая</w:t>
          </w:r>
          <w:r>
            <w:rPr>
              <w:spacing w:val="24"/>
            </w:rPr>
            <w:t> </w:t>
          </w:r>
          <w:r>
            <w:rPr/>
            <w:t>картина</w:t>
          </w:r>
          <w:r>
            <w:rPr>
              <w:spacing w:val="25"/>
            </w:rPr>
            <w:t> </w:t>
          </w:r>
          <w:r>
            <w:rPr/>
            <w:t>заболевания</w:t>
          </w:r>
          <w:r>
            <w:rPr>
              <w:spacing w:val="23"/>
            </w:rPr>
            <w:t> </w:t>
          </w:r>
          <w:r>
            <w:rPr/>
            <w:t>или</w:t>
          </w:r>
          <w:r>
            <w:rPr>
              <w:spacing w:val="26"/>
            </w:rPr>
            <w:t> </w:t>
          </w:r>
          <w:r>
            <w:rPr/>
            <w:t>состояния</w:t>
          </w:r>
          <w:r>
            <w:rPr>
              <w:spacing w:val="29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5"/>
            </w:rPr>
            <w:t> </w:t>
          </w:r>
          <w:r>
            <w:rPr/>
            <w:t>заболеваний</w:t>
          </w:r>
          <w:r>
            <w:rPr>
              <w:spacing w:val="25"/>
            </w:rPr>
            <w:t> </w:t>
          </w:r>
          <w:r>
            <w:rPr/>
            <w:t>или</w:t>
          </w:r>
          <w:r>
            <w:rPr>
              <w:spacing w:val="24"/>
              <w:w w:val="102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15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2" w:val="right" w:leader="dot"/>
            </w:tabs>
            <w:spacing w:line="240" w:lineRule="auto" w:before="186" w:after="0"/>
            <w:ind w:left="1863" w:right="0" w:hanging="665"/>
            <w:jc w:val="left"/>
          </w:pPr>
          <w:r>
            <w:rPr/>
            <w:t>Особенности</w:t>
          </w:r>
          <w:r>
            <w:rPr>
              <w:spacing w:val="1"/>
            </w:rPr>
            <w:t> </w:t>
          </w:r>
          <w:r>
            <w:rPr/>
            <w:t>детского возраста</w:t>
          </w:r>
          <w:r>
            <w:rPr>
              <w:rFonts w:ascii="Times New Roman" w:hAnsi="Times New Roman"/>
            </w:rPr>
            <w:tab/>
          </w:r>
          <w:r>
            <w:rPr/>
            <w:t>17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9" w:val="right" w:leader="dot"/>
            </w:tabs>
            <w:spacing w:line="284" w:lineRule="auto" w:before="119" w:after="0"/>
            <w:ind w:left="800" w:right="128" w:hanging="404"/>
            <w:jc w:val="left"/>
          </w:pPr>
          <w:r>
            <w:rPr>
              <w:w w:val="110"/>
            </w:rPr>
            <w:t>Диагностика</w:t>
          </w:r>
          <w:r>
            <w:rPr>
              <w:spacing w:val="-6"/>
              <w:w w:val="110"/>
            </w:rPr>
            <w:t> </w:t>
          </w:r>
          <w:r>
            <w:rPr>
              <w:spacing w:val="-2"/>
              <w:w w:val="110"/>
            </w:rPr>
            <w:t>з</w:t>
          </w:r>
          <w:r>
            <w:rPr>
              <w:spacing w:val="-1"/>
              <w:w w:val="110"/>
            </w:rPr>
            <w:t>а</w:t>
          </w:r>
          <w:r>
            <w:rPr>
              <w:spacing w:val="-2"/>
              <w:w w:val="110"/>
            </w:rPr>
            <w:t>бо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вания</w:t>
          </w:r>
          <w:r>
            <w:rPr>
              <w:spacing w:val="-7"/>
              <w:w w:val="110"/>
            </w:rPr>
            <w:t> </w:t>
          </w:r>
          <w:r>
            <w:rPr>
              <w:w w:val="110"/>
            </w:rPr>
            <w:t>или</w:t>
          </w:r>
          <w:r>
            <w:rPr>
              <w:spacing w:val="-5"/>
              <w:w w:val="110"/>
            </w:rPr>
            <w:t> </w:t>
          </w:r>
          <w:r>
            <w:rPr>
              <w:spacing w:val="-2"/>
              <w:w w:val="110"/>
            </w:rPr>
            <w:t>сос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яния</w:t>
          </w:r>
          <w:r>
            <w:rPr>
              <w:spacing w:val="-7"/>
              <w:w w:val="110"/>
            </w:rPr>
            <w:t> </w:t>
          </w:r>
          <w:r>
            <w:rPr>
              <w:spacing w:val="-2"/>
              <w:w w:val="110"/>
            </w:rPr>
            <w:t>(</w:t>
          </w:r>
          <w:r>
            <w:rPr>
              <w:spacing w:val="-1"/>
              <w:w w:val="110"/>
            </w:rPr>
            <w:t>гр</w:t>
          </w:r>
          <w:r>
            <w:rPr>
              <w:spacing w:val="-2"/>
              <w:w w:val="110"/>
            </w:rPr>
            <w:t>у</w:t>
          </w:r>
          <w:r>
            <w:rPr>
              <w:spacing w:val="-1"/>
              <w:w w:val="110"/>
            </w:rPr>
            <w:t>ппы</w:t>
          </w:r>
          <w:r>
            <w:rPr>
              <w:spacing w:val="-5"/>
              <w:w w:val="110"/>
            </w:rPr>
            <w:t> </w:t>
          </w:r>
          <w:r>
            <w:rPr>
              <w:w w:val="110"/>
            </w:rPr>
            <w:t>заболеваний</w:t>
          </w:r>
          <w:r>
            <w:rPr>
              <w:spacing w:val="-7"/>
              <w:w w:val="110"/>
            </w:rPr>
            <w:t> </w:t>
          </w:r>
          <w:r>
            <w:rPr>
              <w:spacing w:val="-1"/>
              <w:w w:val="110"/>
            </w:rPr>
            <w:t>или</w:t>
          </w:r>
          <w:r>
            <w:rPr>
              <w:spacing w:val="-6"/>
              <w:w w:val="110"/>
            </w:rPr>
            <w:t> </w:t>
          </w:r>
          <w:r>
            <w:rPr>
              <w:spacing w:val="-2"/>
              <w:w w:val="110"/>
            </w:rPr>
            <w:t>сос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яний</w:t>
          </w:r>
          <w:r>
            <w:rPr>
              <w:spacing w:val="-2"/>
              <w:w w:val="110"/>
            </w:rPr>
            <w:t>),</w:t>
          </w:r>
          <w:r>
            <w:rPr>
              <w:spacing w:val="73"/>
              <w:w w:val="102"/>
            </w:rPr>
            <w:t> </w:t>
          </w:r>
          <w:r>
            <w:rPr>
              <w:w w:val="110"/>
            </w:rPr>
            <w:t>медицинские</w:t>
          </w:r>
          <w:r>
            <w:rPr>
              <w:spacing w:val="-10"/>
              <w:w w:val="110"/>
            </w:rPr>
            <w:t> </w:t>
          </w:r>
          <w:r>
            <w:rPr>
              <w:w w:val="110"/>
            </w:rPr>
            <w:t>показания</w:t>
          </w:r>
          <w:r>
            <w:rPr>
              <w:spacing w:val="-7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-8"/>
              <w:w w:val="110"/>
            </w:rPr>
            <w:t> </w:t>
          </w:r>
          <w:r>
            <w:rPr>
              <w:spacing w:val="-1"/>
              <w:w w:val="110"/>
            </w:rPr>
            <w:t>пр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тив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п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ка</w:t>
          </w:r>
          <w:r>
            <w:rPr>
              <w:spacing w:val="-2"/>
              <w:w w:val="110"/>
            </w:rPr>
            <w:t>з</w:t>
          </w:r>
          <w:r>
            <w:rPr>
              <w:spacing w:val="-1"/>
              <w:w w:val="110"/>
            </w:rPr>
            <w:t>ания</w:t>
          </w:r>
          <w:r>
            <w:rPr>
              <w:spacing w:val="-8"/>
              <w:w w:val="110"/>
            </w:rPr>
            <w:t> </w:t>
          </w:r>
          <w:r>
            <w:rPr>
              <w:w w:val="110"/>
            </w:rPr>
            <w:t>к</w:t>
          </w:r>
          <w:r>
            <w:rPr>
              <w:spacing w:val="-6"/>
              <w:w w:val="110"/>
            </w:rPr>
            <w:t> </w:t>
          </w:r>
          <w:r>
            <w:rPr>
              <w:w w:val="110"/>
            </w:rPr>
            <w:t>применению</w:t>
          </w:r>
          <w:r>
            <w:rPr>
              <w:spacing w:val="-7"/>
              <w:w w:val="110"/>
            </w:rPr>
            <w:t> </w:t>
          </w:r>
          <w:r>
            <w:rPr>
              <w:spacing w:val="-1"/>
              <w:w w:val="110"/>
            </w:rPr>
            <w:t>м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одо</w:t>
          </w:r>
          <w:r>
            <w:rPr>
              <w:spacing w:val="-1"/>
              <w:w w:val="110"/>
            </w:rPr>
            <w:t>в</w:t>
          </w:r>
          <w:r>
            <w:rPr>
              <w:spacing w:val="46"/>
              <w:w w:val="117"/>
            </w:rPr>
            <w:t> </w:t>
          </w:r>
          <w:r>
            <w:rPr>
              <w:w w:val="110"/>
            </w:rPr>
            <w:t>диагностики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w w:val="110"/>
            </w:rPr>
            <w:t>17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69" w:val="right" w:leader="dot"/>
            </w:tabs>
            <w:spacing w:line="240" w:lineRule="auto" w:before="112" w:after="0"/>
            <w:ind w:left="1000" w:right="0" w:hanging="337"/>
            <w:jc w:val="both"/>
          </w:pPr>
          <w:r>
            <w:rPr/>
            <w:t>Жалобы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1"/>
            </w:rPr>
            <w:t> </w:t>
          </w:r>
          <w:r>
            <w:rPr/>
            <w:t>анамнез</w:t>
          </w:r>
          <w:r>
            <w:rPr>
              <w:rFonts w:ascii="Times New Roman" w:hAnsi="Times New Roman"/>
            </w:rPr>
            <w:tab/>
          </w:r>
          <w:r>
            <w:rPr/>
            <w:t>18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234" w:after="0"/>
            <w:ind w:left="1000" w:right="0" w:hanging="337"/>
            <w:jc w:val="both"/>
          </w:pPr>
          <w:r>
            <w:rPr/>
            <w:t>Физикальное обследование</w:t>
          </w:r>
          <w:r>
            <w:rPr>
              <w:rFonts w:ascii="Times New Roman" w:hAnsi="Times New Roman"/>
            </w:rPr>
            <w:tab/>
          </w:r>
          <w:r>
            <w:rPr/>
            <w:t>18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232" w:after="0"/>
            <w:ind w:left="1000" w:right="0" w:hanging="337"/>
            <w:jc w:val="both"/>
          </w:pPr>
          <w:r>
            <w:rPr/>
            <w:t>Лабораторные</w:t>
          </w:r>
          <w:r>
            <w:rPr>
              <w:spacing w:val="1"/>
            </w:rPr>
            <w:t> </w:t>
          </w:r>
          <w:r>
            <w:rPr/>
            <w:t>диагностические</w:t>
          </w:r>
          <w:r>
            <w:rPr>
              <w:spacing w:val="1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20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2" w:val="right" w:leader="dot"/>
            </w:tabs>
            <w:spacing w:line="240" w:lineRule="auto" w:before="234" w:after="0"/>
            <w:ind w:left="1000" w:right="0" w:hanging="337"/>
            <w:jc w:val="both"/>
          </w:pPr>
          <w:r>
            <w:rPr/>
            <w:t>Инструментальные</w:t>
          </w:r>
          <w:r>
            <w:rPr>
              <w:spacing w:val="-1"/>
            </w:rPr>
            <w:t> диагностические</w:t>
          </w:r>
          <w:r>
            <w:rPr>
              <w:spacing w:val="4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21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4" w:val="right" w:leader="dot"/>
            </w:tabs>
            <w:spacing w:line="240" w:lineRule="auto" w:before="232" w:after="0"/>
            <w:ind w:left="1863" w:right="0" w:hanging="665"/>
            <w:jc w:val="left"/>
          </w:pPr>
          <w:r>
            <w:rPr/>
            <w:t>Особенности</w:t>
          </w:r>
          <w:r>
            <w:rPr>
              <w:spacing w:val="3"/>
            </w:rPr>
            <w:t> </w:t>
          </w:r>
          <w:r>
            <w:rPr>
              <w:spacing w:val="-1"/>
            </w:rPr>
            <w:t>инструментальной</w:t>
          </w:r>
          <w:r>
            <w:rPr>
              <w:spacing w:val="5"/>
            </w:rPr>
            <w:t> </w:t>
          </w:r>
          <w:r>
            <w:rPr>
              <w:spacing w:val="-1"/>
            </w:rPr>
            <w:t>диагностики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6"/>
            </w:rPr>
            <w:t> </w:t>
          </w:r>
          <w:r>
            <w:rPr>
              <w:spacing w:val="-1"/>
            </w:rPr>
            <w:t>детей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24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69" w:val="right" w:leader="dot"/>
            </w:tabs>
            <w:spacing w:line="240" w:lineRule="auto" w:before="119" w:after="0"/>
            <w:ind w:left="1000" w:right="0" w:hanging="337"/>
            <w:jc w:val="both"/>
          </w:pPr>
          <w:r>
            <w:rPr/>
            <w:t>Иные</w:t>
          </w:r>
          <w:r>
            <w:rPr>
              <w:spacing w:val="1"/>
            </w:rPr>
            <w:t> </w:t>
          </w:r>
          <w:r>
            <w:rPr>
              <w:spacing w:val="-1"/>
            </w:rPr>
            <w:t>диагностические</w:t>
          </w:r>
          <w:r>
            <w:rPr>
              <w:spacing w:val="2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24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2" w:val="right" w:leader="dot"/>
            </w:tabs>
            <w:spacing w:line="240" w:lineRule="auto" w:before="234" w:after="0"/>
            <w:ind w:left="1863" w:right="0" w:hanging="665"/>
            <w:jc w:val="left"/>
          </w:pPr>
          <w:r>
            <w:rPr/>
            <w:t>Особенности</w:t>
          </w:r>
          <w:r>
            <w:rPr>
              <w:spacing w:val="1"/>
            </w:rPr>
            <w:t> </w:t>
          </w:r>
          <w:r>
            <w:rPr/>
            <w:t>детского возраста</w:t>
          </w:r>
          <w:r>
            <w:rPr>
              <w:rFonts w:ascii="Times New Roman" w:hAnsi="Times New Roman"/>
            </w:rPr>
            <w:tab/>
          </w:r>
          <w:r>
            <w:rPr/>
            <w:t>25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1" w:val="right" w:leader="dot"/>
            </w:tabs>
            <w:spacing w:line="282" w:lineRule="auto" w:before="119" w:after="0"/>
            <w:ind w:left="800" w:right="126" w:hanging="404"/>
            <w:jc w:val="left"/>
          </w:pPr>
          <w:r>
            <w:rPr>
              <w:w w:val="110"/>
            </w:rPr>
            <w:t>Лечение,</w:t>
          </w:r>
          <w:r>
            <w:rPr>
              <w:spacing w:val="-17"/>
              <w:w w:val="110"/>
            </w:rPr>
            <w:t> </w:t>
          </w:r>
          <w:r>
            <w:rPr>
              <w:spacing w:val="-1"/>
              <w:w w:val="110"/>
            </w:rPr>
            <w:t>вкл</w:t>
          </w:r>
          <w:r>
            <w:rPr>
              <w:spacing w:val="-2"/>
              <w:w w:val="110"/>
            </w:rPr>
            <w:t>ю</w:t>
          </w:r>
          <w:r>
            <w:rPr>
              <w:spacing w:val="-1"/>
              <w:w w:val="110"/>
            </w:rPr>
            <w:t>чая</w:t>
          </w:r>
          <w:r>
            <w:rPr>
              <w:spacing w:val="-16"/>
              <w:w w:val="110"/>
            </w:rPr>
            <w:t> </w:t>
          </w:r>
          <w:r>
            <w:rPr>
              <w:w w:val="110"/>
            </w:rPr>
            <w:t>медикаментозную</w:t>
          </w:r>
          <w:r>
            <w:rPr>
              <w:spacing w:val="-17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-17"/>
              <w:w w:val="110"/>
            </w:rPr>
            <w:t> </w:t>
          </w:r>
          <w:r>
            <w:rPr>
              <w:spacing w:val="-1"/>
              <w:w w:val="110"/>
            </w:rPr>
            <w:t>н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м</w:t>
          </w:r>
          <w:r>
            <w:rPr>
              <w:spacing w:val="-2"/>
              <w:w w:val="110"/>
            </w:rPr>
            <w:t>ед</w:t>
          </w:r>
          <w:r>
            <w:rPr>
              <w:spacing w:val="-1"/>
              <w:w w:val="110"/>
            </w:rPr>
            <w:t>икам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нт</w:t>
          </w:r>
          <w:r>
            <w:rPr>
              <w:spacing w:val="-2"/>
              <w:w w:val="110"/>
            </w:rPr>
            <w:t>оз</w:t>
          </w:r>
          <w:r>
            <w:rPr>
              <w:spacing w:val="-1"/>
              <w:w w:val="110"/>
            </w:rPr>
            <w:t>н</w:t>
          </w:r>
          <w:r>
            <w:rPr>
              <w:spacing w:val="-2"/>
              <w:w w:val="110"/>
            </w:rPr>
            <w:t>ую</w:t>
          </w:r>
          <w:r>
            <w:rPr>
              <w:spacing w:val="-17"/>
              <w:w w:val="110"/>
            </w:rPr>
            <w:t> </w:t>
          </w:r>
          <w:r>
            <w:rPr>
              <w:w w:val="110"/>
            </w:rPr>
            <w:t>терапии,</w:t>
          </w:r>
          <w:r>
            <w:rPr>
              <w:spacing w:val="48"/>
              <w:w w:val="102"/>
            </w:rPr>
            <w:t> </w:t>
          </w:r>
          <w:r>
            <w:rPr>
              <w:w w:val="110"/>
            </w:rPr>
            <w:t>диетотерапию,</w:t>
          </w:r>
          <w:r>
            <w:rPr>
              <w:spacing w:val="-13"/>
              <w:w w:val="110"/>
            </w:rPr>
            <w:t> </w:t>
          </w:r>
          <w:r>
            <w:rPr>
              <w:spacing w:val="-2"/>
              <w:w w:val="110"/>
            </w:rPr>
            <w:t>обезбо</w:t>
          </w:r>
          <w:r>
            <w:rPr>
              <w:spacing w:val="-1"/>
              <w:w w:val="110"/>
            </w:rPr>
            <w:t>ливани</w:t>
          </w:r>
          <w:r>
            <w:rPr>
              <w:spacing w:val="-2"/>
              <w:w w:val="110"/>
            </w:rPr>
            <w:t>е,</w:t>
          </w:r>
          <w:r>
            <w:rPr>
              <w:spacing w:val="-13"/>
              <w:w w:val="110"/>
            </w:rPr>
            <w:t> </w:t>
          </w:r>
          <w:r>
            <w:rPr>
              <w:spacing w:val="-1"/>
              <w:w w:val="110"/>
            </w:rPr>
            <w:t>м</w:t>
          </w:r>
          <w:r>
            <w:rPr>
              <w:spacing w:val="-2"/>
              <w:w w:val="110"/>
            </w:rPr>
            <w:t>ед</w:t>
          </w:r>
          <w:r>
            <w:rPr>
              <w:spacing w:val="-1"/>
              <w:w w:val="110"/>
            </w:rPr>
            <w:t>ицин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ки</w:t>
          </w:r>
          <w:r>
            <w:rPr>
              <w:spacing w:val="-2"/>
              <w:w w:val="110"/>
            </w:rPr>
            <w:t>е</w:t>
          </w:r>
          <w:r>
            <w:rPr>
              <w:spacing w:val="-12"/>
              <w:w w:val="110"/>
            </w:rPr>
            <w:t> </w:t>
          </w:r>
          <w:r>
            <w:rPr>
              <w:w w:val="110"/>
            </w:rPr>
            <w:t>показания</w:t>
          </w:r>
          <w:r>
            <w:rPr>
              <w:spacing w:val="-12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-15"/>
              <w:w w:val="110"/>
            </w:rPr>
            <w:t> </w:t>
          </w:r>
          <w:r>
            <w:rPr>
              <w:w w:val="110"/>
            </w:rPr>
            <w:t>противопоказания</w:t>
          </w:r>
          <w:r>
            <w:rPr>
              <w:spacing w:val="-12"/>
              <w:w w:val="110"/>
            </w:rPr>
            <w:t> </w:t>
          </w:r>
          <w:r>
            <w:rPr>
              <w:w w:val="110"/>
            </w:rPr>
            <w:t>к</w:t>
          </w:r>
          <w:r>
            <w:rPr>
              <w:spacing w:val="56"/>
              <w:w w:val="121"/>
            </w:rPr>
            <w:t> </w:t>
          </w:r>
          <w:r>
            <w:rPr>
              <w:w w:val="110"/>
            </w:rPr>
            <w:t>применению</w:t>
          </w:r>
          <w:r>
            <w:rPr>
              <w:spacing w:val="-7"/>
              <w:w w:val="110"/>
            </w:rPr>
            <w:t> </w:t>
          </w:r>
          <w:r>
            <w:rPr>
              <w:spacing w:val="-1"/>
              <w:w w:val="110"/>
            </w:rPr>
            <w:t>м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одо</w:t>
          </w:r>
          <w:r>
            <w:rPr>
              <w:spacing w:val="-1"/>
              <w:w w:val="110"/>
            </w:rPr>
            <w:t>в</w:t>
          </w:r>
          <w:r>
            <w:rPr>
              <w:spacing w:val="-10"/>
              <w:w w:val="110"/>
            </w:rPr>
            <w:t> </w:t>
          </w:r>
          <w:r>
            <w:rPr>
              <w:w w:val="110"/>
            </w:rPr>
            <w:t>лечения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w w:val="110"/>
            </w:rPr>
            <w:t>25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17" w:after="0"/>
            <w:ind w:left="1000" w:right="0" w:hanging="337"/>
            <w:jc w:val="both"/>
          </w:pPr>
          <w:r>
            <w:rPr/>
            <w:t>Консервативное лечение</w:t>
          </w:r>
          <w:r>
            <w:rPr>
              <w:rFonts w:ascii="Times New Roman" w:hAnsi="Times New Roman"/>
            </w:rPr>
            <w:tab/>
          </w:r>
          <w:r>
            <w:rPr/>
            <w:t>25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4" w:val="right" w:leader="dot"/>
            </w:tabs>
            <w:spacing w:line="240" w:lineRule="auto" w:before="58" w:after="0"/>
            <w:ind w:left="1863" w:right="0" w:hanging="665"/>
            <w:jc w:val="left"/>
          </w:pPr>
          <w:r>
            <w:rPr/>
            <w:t>Особенности</w:t>
          </w:r>
          <w:r>
            <w:rPr>
              <w:spacing w:val="4"/>
            </w:rPr>
            <w:t> </w:t>
          </w:r>
          <w:r>
            <w:rPr/>
            <w:t>консервативного</w:t>
          </w:r>
          <w:r>
            <w:rPr>
              <w:spacing w:val="4"/>
            </w:rPr>
            <w:t> </w:t>
          </w:r>
          <w:r>
            <w:rPr/>
            <w:t>лечения</w:t>
          </w:r>
          <w:r>
            <w:rPr>
              <w:spacing w:val="5"/>
            </w:rPr>
            <w:t> </w:t>
          </w:r>
          <w:r>
            <w:rPr/>
            <w:t>в</w:t>
          </w:r>
          <w:r>
            <w:rPr>
              <w:spacing w:val="3"/>
            </w:rPr>
            <w:t> </w:t>
          </w:r>
          <w:r>
            <w:rPr>
              <w:spacing w:val="-1"/>
            </w:rPr>
            <w:t>детском</w:t>
          </w:r>
          <w:r>
            <w:rPr>
              <w:spacing w:val="4"/>
            </w:rPr>
            <w:t> </w:t>
          </w:r>
          <w:r>
            <w:rPr/>
            <w:t>возрасте</w:t>
          </w:r>
          <w:r>
            <w:rPr>
              <w:rFonts w:ascii="Times New Roman" w:hAnsi="Times New Roman"/>
            </w:rPr>
            <w:tab/>
          </w:r>
          <w:r>
            <w:rPr/>
            <w:t>27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19" w:after="0"/>
            <w:ind w:left="1000" w:right="0" w:hanging="337"/>
            <w:jc w:val="both"/>
          </w:pPr>
          <w:r>
            <w:rPr/>
            <w:t>Хирургическое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28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762" w:val="left" w:leader="none"/>
              <w:tab w:pos="9173" w:val="right" w:leader="dot"/>
            </w:tabs>
            <w:spacing w:line="240" w:lineRule="auto" w:before="234" w:after="0"/>
            <w:ind w:left="1198" w:right="0" w:firstLine="0"/>
            <w:jc w:val="left"/>
          </w:pPr>
          <w:r>
            <w:rPr>
              <w:spacing w:val="-1"/>
            </w:rPr>
            <w:t>Остеосинтез</w:t>
          </w:r>
          <w:r>
            <w:rPr>
              <w:spacing w:val="4"/>
            </w:rPr>
            <w:t> </w:t>
          </w:r>
          <w:r>
            <w:rPr>
              <w:spacing w:val="-1"/>
            </w:rPr>
            <w:t>латеральной</w:t>
          </w:r>
          <w:r>
            <w:rPr>
              <w:spacing w:val="1"/>
            </w:rPr>
            <w:t> </w:t>
          </w:r>
          <w:r>
            <w:rPr/>
            <w:t>лодыжки</w:t>
          </w:r>
          <w:r>
            <w:rPr>
              <w:rFonts w:ascii="Times New Roman" w:hAnsi="Times New Roman"/>
            </w:rPr>
            <w:tab/>
          </w:r>
          <w:r>
            <w:rPr/>
            <w:t>29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762" w:val="left" w:leader="none"/>
              <w:tab w:pos="9171" w:val="right" w:leader="dot"/>
            </w:tabs>
            <w:spacing w:line="352" w:lineRule="auto" w:before="119" w:after="0"/>
            <w:ind w:left="1198" w:right="123" w:firstLine="0"/>
            <w:jc w:val="left"/>
          </w:pPr>
          <w:r>
            <w:rPr>
              <w:spacing w:val="-1"/>
            </w:rPr>
            <w:t>Остеосинтез</w:t>
          </w:r>
          <w:r>
            <w:rPr>
              <w:spacing w:val="24"/>
            </w:rPr>
            <w:t> </w:t>
          </w:r>
          <w:r>
            <w:rPr/>
            <w:t>медиальной</w:t>
          </w:r>
          <w:r>
            <w:rPr>
              <w:spacing w:val="25"/>
            </w:rPr>
            <w:t> </w:t>
          </w:r>
          <w:r>
            <w:rPr>
              <w:spacing w:val="-1"/>
            </w:rPr>
            <w:t>лодыжки</w:t>
          </w:r>
          <w:r>
            <w:rPr>
              <w:spacing w:val="25"/>
            </w:rPr>
            <w:t> </w:t>
          </w:r>
          <w:r>
            <w:rPr/>
            <w:t>и</w:t>
          </w:r>
          <w:r>
            <w:rPr>
              <w:spacing w:val="24"/>
            </w:rPr>
            <w:t> </w:t>
          </w:r>
          <w:r>
            <w:rPr>
              <w:spacing w:val="-1"/>
            </w:rPr>
            <w:t>восстановление</w:t>
          </w:r>
          <w:r>
            <w:rPr>
              <w:spacing w:val="23"/>
            </w:rPr>
            <w:t> </w:t>
          </w:r>
          <w:r>
            <w:rPr>
              <w:spacing w:val="-1"/>
            </w:rPr>
            <w:t>дельтовидной</w:t>
          </w:r>
          <w:r>
            <w:rPr>
              <w:spacing w:val="22"/>
            </w:rPr>
            <w:t> </w:t>
          </w:r>
          <w:r>
            <w:rPr/>
            <w:t>связки</w:t>
          </w:r>
          <w:r>
            <w:rPr>
              <w:spacing w:val="-26"/>
            </w:rPr>
            <w:t> </w:t>
          </w:r>
          <w:r>
            <w:rPr/>
            <w:t>31</w:t>
          </w:r>
          <w:r>
            <w:rPr>
              <w:spacing w:val="69"/>
              <w:w w:val="102"/>
            </w:rPr>
            <w:t> </w:t>
          </w:r>
          <w:r>
            <w:rPr>
              <w:spacing w:val="-1"/>
            </w:rPr>
            <w:t>3.2.3.</w:t>
          </w:r>
          <w:r>
            <w:rPr>
              <w:spacing w:val="1"/>
            </w:rPr>
            <w:t> </w:t>
          </w:r>
          <w:r>
            <w:rPr>
              <w:spacing w:val="-1"/>
            </w:rPr>
            <w:t>Остеосинтез</w:t>
          </w:r>
          <w:r>
            <w:rPr>
              <w:spacing w:val="4"/>
            </w:rPr>
            <w:t> </w:t>
          </w:r>
          <w:r>
            <w:rPr>
              <w:spacing w:val="-1"/>
            </w:rPr>
            <w:t>заднего</w:t>
          </w:r>
          <w:r>
            <w:rPr>
              <w:spacing w:val="2"/>
            </w:rPr>
            <w:t> </w:t>
          </w:r>
          <w:r>
            <w:rPr/>
            <w:t>края</w:t>
          </w:r>
          <w:r>
            <w:rPr>
              <w:spacing w:val="2"/>
            </w:rPr>
            <w:t> </w:t>
          </w:r>
          <w:r>
            <w:rPr>
              <w:spacing w:val="-1"/>
            </w:rPr>
            <w:t>ББК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32</w:t>
          </w:r>
          <w:r>
            <w:rPr/>
          </w:r>
        </w:p>
        <w:p>
          <w:pPr>
            <w:pStyle w:val="TOC3"/>
            <w:tabs>
              <w:tab w:pos="9170" w:val="right" w:leader="dot"/>
            </w:tabs>
            <w:spacing w:line="240" w:lineRule="auto" w:before="4"/>
            <w:ind w:left="1198" w:right="0" w:firstLine="0"/>
            <w:jc w:val="left"/>
          </w:pPr>
          <w:r>
            <w:rPr>
              <w:spacing w:val="-1"/>
            </w:rPr>
            <w:t>3.2.4.</w:t>
          </w:r>
          <w:r>
            <w:rPr>
              <w:spacing w:val="1"/>
            </w:rPr>
            <w:t> </w:t>
          </w:r>
          <w:r>
            <w:rPr/>
            <w:t>Фиксация</w:t>
          </w:r>
          <w:r>
            <w:rPr>
              <w:spacing w:val="1"/>
            </w:rPr>
            <w:t> </w:t>
          </w:r>
          <w:r>
            <w:rPr>
              <w:spacing w:val="-1"/>
            </w:rPr>
            <w:t>ДМБС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33</w:t>
          </w:r>
          <w:r>
            <w:rPr/>
          </w:r>
        </w:p>
        <w:p>
          <w:pPr>
            <w:pStyle w:val="TOC3"/>
            <w:tabs>
              <w:tab w:pos="9171" w:val="right" w:leader="dot"/>
            </w:tabs>
            <w:spacing w:line="245" w:lineRule="auto"/>
            <w:ind w:right="115"/>
            <w:jc w:val="left"/>
          </w:pPr>
          <w:r>
            <w:rPr>
              <w:spacing w:val="-1"/>
            </w:rPr>
            <w:t>3.2.5</w:t>
          </w:r>
          <w:r>
            <w:rPr>
              <w:spacing w:val="18"/>
            </w:rPr>
            <w:t> </w:t>
          </w:r>
          <w:r>
            <w:rPr>
              <w:spacing w:val="-1"/>
            </w:rPr>
            <w:t>Применение</w:t>
          </w:r>
          <w:r>
            <w:rPr>
              <w:spacing w:val="14"/>
            </w:rPr>
            <w:t> </w:t>
          </w:r>
          <w:r>
            <w:rPr>
              <w:spacing w:val="-1"/>
            </w:rPr>
            <w:t>аппарата</w:t>
          </w:r>
          <w:r>
            <w:rPr>
              <w:spacing w:val="14"/>
            </w:rPr>
            <w:t> </w:t>
          </w:r>
          <w:r>
            <w:rPr/>
            <w:t>внешней</w:t>
          </w:r>
          <w:r>
            <w:rPr>
              <w:spacing w:val="18"/>
            </w:rPr>
            <w:t> </w:t>
          </w:r>
          <w:r>
            <w:rPr>
              <w:spacing w:val="-1"/>
            </w:rPr>
            <w:t>фиксации</w:t>
          </w:r>
          <w:r>
            <w:rPr>
              <w:spacing w:val="13"/>
            </w:rPr>
            <w:t> </w:t>
          </w:r>
          <w:r>
            <w:rPr/>
            <w:t>при</w:t>
          </w:r>
          <w:r>
            <w:rPr>
              <w:spacing w:val="16"/>
            </w:rPr>
            <w:t> </w:t>
          </w:r>
          <w:r>
            <w:rPr>
              <w:spacing w:val="-1"/>
            </w:rPr>
            <w:t>оперативном</w:t>
          </w:r>
          <w:r>
            <w:rPr>
              <w:spacing w:val="14"/>
            </w:rPr>
            <w:t> </w:t>
          </w:r>
          <w:r>
            <w:rPr>
              <w:spacing w:val="-1"/>
            </w:rPr>
            <w:t>лечении</w:t>
          </w:r>
          <w:r>
            <w:rPr>
              <w:spacing w:val="15"/>
            </w:rPr>
            <w:t> </w:t>
          </w:r>
          <w:r>
            <w:rPr>
              <w:spacing w:val="-1"/>
            </w:rPr>
            <w:t>перелома</w:t>
          </w:r>
          <w:r>
            <w:rPr>
              <w:spacing w:val="95"/>
              <w:w w:val="102"/>
            </w:rPr>
            <w:t> </w:t>
          </w:r>
          <w:r>
            <w:rPr/>
            <w:t>лодыжек</w:t>
          </w:r>
          <w:r>
            <w:rPr>
              <w:rFonts w:ascii="Times New Roman" w:hAnsi="Times New Roman"/>
            </w:rPr>
            <w:tab/>
          </w:r>
          <w:r>
            <w:rPr/>
            <w:t>34</w:t>
          </w:r>
          <w:r>
            <w:rPr/>
          </w:r>
        </w:p>
        <w:p>
          <w:pPr>
            <w:pStyle w:val="TOC3"/>
            <w:tabs>
              <w:tab w:pos="9173" w:val="right" w:leader="dot"/>
            </w:tabs>
            <w:spacing w:line="240" w:lineRule="auto" w:before="113"/>
            <w:ind w:left="1198" w:right="0" w:firstLine="0"/>
            <w:jc w:val="left"/>
          </w:pPr>
          <w:r>
            <w:rPr>
              <w:spacing w:val="-1"/>
            </w:rPr>
            <w:t>3.2.6.</w:t>
          </w:r>
          <w:r>
            <w:rPr/>
            <w:t>  </w:t>
          </w:r>
          <w:r>
            <w:rPr>
              <w:spacing w:val="2"/>
            </w:rPr>
            <w:t> </w:t>
          </w:r>
          <w:r>
            <w:rPr/>
            <w:t>Особенности</w:t>
          </w:r>
          <w:r>
            <w:rPr>
              <w:spacing w:val="4"/>
            </w:rPr>
            <w:t> </w:t>
          </w:r>
          <w:r>
            <w:rPr/>
            <w:t>хирургического</w:t>
          </w:r>
          <w:r>
            <w:rPr>
              <w:spacing w:val="2"/>
            </w:rPr>
            <w:t> </w:t>
          </w:r>
          <w:r>
            <w:rPr>
              <w:spacing w:val="-1"/>
            </w:rPr>
            <w:t>лечения</w:t>
          </w:r>
          <w:r>
            <w:rPr>
              <w:spacing w:val="6"/>
            </w:rPr>
            <w:t> </w:t>
          </w:r>
          <w:r>
            <w:rPr/>
            <w:t>в</w:t>
          </w:r>
          <w:r>
            <w:rPr>
              <w:spacing w:val="4"/>
            </w:rPr>
            <w:t> </w:t>
          </w:r>
          <w:r>
            <w:rPr/>
            <w:t>детском</w:t>
          </w:r>
          <w:r>
            <w:rPr>
              <w:spacing w:val="4"/>
            </w:rPr>
            <w:t> </w:t>
          </w:r>
          <w:r>
            <w:rPr>
              <w:spacing w:val="-1"/>
            </w:rPr>
            <w:t>возрасте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35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19" w:after="0"/>
            <w:ind w:left="1000" w:right="0" w:hanging="337"/>
            <w:jc w:val="both"/>
          </w:pPr>
          <w:r>
            <w:rPr/>
            <w:t>Иное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37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1" w:val="right" w:leader="dot"/>
            </w:tabs>
            <w:spacing w:line="240" w:lineRule="auto" w:before="234" w:after="0"/>
            <w:ind w:left="1863" w:right="0" w:hanging="665"/>
            <w:jc w:val="left"/>
          </w:pPr>
          <w:r>
            <w:rPr/>
            <w:t>Послеоперационное</w:t>
          </w:r>
          <w:r>
            <w:rPr>
              <w:spacing w:val="1"/>
            </w:rPr>
            <w:t> </w:t>
          </w:r>
          <w:r>
            <w:rPr/>
            <w:t>обезболивание</w:t>
          </w:r>
          <w:r>
            <w:rPr>
              <w:rFonts w:ascii="Times New Roman" w:hAnsi="Times New Roman"/>
            </w:rPr>
            <w:tab/>
          </w:r>
          <w:r>
            <w:rPr/>
            <w:t>37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2" w:val="right" w:leader="dot"/>
            </w:tabs>
            <w:spacing w:line="240" w:lineRule="auto" w:before="121" w:after="0"/>
            <w:ind w:left="1863" w:right="0" w:hanging="665"/>
            <w:jc w:val="left"/>
          </w:pPr>
          <w:r>
            <w:rPr/>
            <w:t>Хирургическая</w:t>
          </w:r>
          <w:r>
            <w:rPr>
              <w:spacing w:val="2"/>
            </w:rPr>
            <w:t> </w:t>
          </w:r>
          <w:r>
            <w:rPr>
              <w:spacing w:val="-1"/>
            </w:rPr>
            <w:t>антибиотикопрофилактика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39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2" w:val="right" w:leader="dot"/>
            </w:tabs>
            <w:spacing w:line="240" w:lineRule="auto" w:before="119" w:after="0"/>
            <w:ind w:left="1863" w:right="0" w:hanging="665"/>
            <w:jc w:val="left"/>
          </w:pPr>
          <w:r>
            <w:rPr/>
            <w:t>Профилактика</w:t>
          </w:r>
          <w:r>
            <w:rPr>
              <w:spacing w:val="5"/>
            </w:rPr>
            <w:t> </w:t>
          </w:r>
          <w:r>
            <w:rPr>
              <w:spacing w:val="-1"/>
            </w:rPr>
            <w:t>венозных</w:t>
          </w:r>
          <w:r>
            <w:rPr>
              <w:spacing w:val="4"/>
            </w:rPr>
            <w:t> </w:t>
          </w:r>
          <w:r>
            <w:rPr/>
            <w:t>тромбоэмболических</w:t>
          </w:r>
          <w:r>
            <w:rPr>
              <w:spacing w:val="5"/>
            </w:rPr>
            <w:t> </w:t>
          </w:r>
          <w:r>
            <w:rPr>
              <w:spacing w:val="-1"/>
            </w:rPr>
            <w:t>осложнений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41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3" w:val="right" w:leader="dot"/>
            </w:tabs>
            <w:spacing w:line="240" w:lineRule="auto" w:before="119" w:after="0"/>
            <w:ind w:left="1863" w:right="0" w:hanging="665"/>
            <w:jc w:val="left"/>
          </w:pPr>
          <w:r>
            <w:rPr>
              <w:spacing w:val="-1"/>
            </w:rPr>
            <w:t>Кровесберегающие</w:t>
          </w:r>
          <w:r>
            <w:rPr>
              <w:spacing w:val="2"/>
            </w:rPr>
            <w:t> </w:t>
          </w:r>
          <w:r>
            <w:rPr/>
            <w:t>технологии</w:t>
          </w:r>
          <w:r>
            <w:rPr>
              <w:rFonts w:ascii="Times New Roman" w:hAnsi="Times New Roman"/>
            </w:rPr>
            <w:tab/>
          </w:r>
          <w:r>
            <w:rPr/>
            <w:t>44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864" w:val="left" w:leader="none"/>
              <w:tab w:pos="9171" w:val="right" w:leader="dot"/>
            </w:tabs>
            <w:spacing w:line="240" w:lineRule="auto" w:before="119" w:after="0"/>
            <w:ind w:left="1863" w:right="0" w:hanging="665"/>
            <w:jc w:val="left"/>
          </w:pPr>
          <w:r>
            <w:rPr/>
            <w:t>Профилактика</w:t>
          </w:r>
          <w:r>
            <w:rPr>
              <w:spacing w:val="1"/>
            </w:rPr>
            <w:t> </w:t>
          </w:r>
          <w:r>
            <w:rPr>
              <w:spacing w:val="-1"/>
            </w:rPr>
            <w:t>столбняка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45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1" w:val="right" w:leader="dot"/>
            </w:tabs>
            <w:spacing w:line="283" w:lineRule="auto" w:before="116" w:after="0"/>
            <w:ind w:left="800" w:right="126" w:hanging="404"/>
            <w:jc w:val="left"/>
          </w:pPr>
          <w:hyperlink w:history="true" w:anchor="_TOC_250010">
            <w:r>
              <w:rPr>
                <w:w w:val="110"/>
              </w:rPr>
              <w:t>Медицинская реабилитация,</w:t>
            </w:r>
            <w:r>
              <w:rPr>
                <w:spacing w:val="1"/>
                <w:w w:val="110"/>
              </w:rPr>
              <w:t> 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ед</w:t>
            </w:r>
            <w:r>
              <w:rPr>
                <w:spacing w:val="-1"/>
                <w:w w:val="110"/>
              </w:rPr>
              <w:t>ицин</w:t>
            </w:r>
            <w:r>
              <w:rPr>
                <w:spacing w:val="-2"/>
                <w:w w:val="110"/>
              </w:rPr>
              <w:t>с</w:t>
            </w:r>
            <w:r>
              <w:rPr>
                <w:spacing w:val="-1"/>
                <w:w w:val="110"/>
              </w:rPr>
              <w:t>ки</w:t>
            </w:r>
            <w:r>
              <w:rPr>
                <w:spacing w:val="-2"/>
                <w:w w:val="110"/>
              </w:rPr>
              <w:t>е</w:t>
            </w:r>
            <w:r>
              <w:rPr>
                <w:w w:val="110"/>
              </w:rPr>
              <w:t> показания</w:t>
            </w:r>
            <w:r>
              <w:rPr>
                <w:spacing w:val="3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1"/>
                <w:w w:val="110"/>
              </w:rPr>
              <w:t> </w:t>
            </w:r>
            <w:r>
              <w:rPr>
                <w:w w:val="110"/>
              </w:rPr>
              <w:t>противопоказания</w:t>
            </w:r>
            <w:r>
              <w:rPr>
                <w:spacing w:val="-2"/>
                <w:w w:val="110"/>
              </w:rPr>
              <w:t> </w:t>
            </w:r>
            <w:r>
              <w:rPr>
                <w:w w:val="110"/>
              </w:rPr>
              <w:t>к</w:t>
            </w:r>
            <w:r>
              <w:rPr>
                <w:spacing w:val="22"/>
                <w:w w:val="121"/>
              </w:rPr>
              <w:t> </w:t>
            </w:r>
            <w:r>
              <w:rPr>
                <w:w w:val="110"/>
              </w:rPr>
              <w:t>применению</w:t>
            </w:r>
            <w:r>
              <w:rPr>
                <w:spacing w:val="-15"/>
                <w:w w:val="110"/>
              </w:rPr>
              <w:t> 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одо</w:t>
            </w:r>
            <w:r>
              <w:rPr>
                <w:spacing w:val="-1"/>
                <w:w w:val="110"/>
              </w:rPr>
              <w:t>в</w:t>
            </w:r>
            <w:r>
              <w:rPr>
                <w:spacing w:val="-18"/>
                <w:w w:val="110"/>
              </w:rPr>
              <w:t> </w:t>
            </w:r>
            <w:r>
              <w:rPr>
                <w:w w:val="110"/>
              </w:rPr>
              <w:t>медицинской</w:t>
            </w:r>
            <w:r>
              <w:rPr>
                <w:spacing w:val="-13"/>
                <w:w w:val="110"/>
              </w:rPr>
              <w:t> </w:t>
            </w:r>
            <w:r>
              <w:rPr>
                <w:w w:val="110"/>
              </w:rPr>
              <w:t>реабилитации,</w:t>
            </w:r>
            <w:r>
              <w:rPr>
                <w:spacing w:val="-14"/>
                <w:w w:val="110"/>
              </w:rPr>
              <w:t> </w:t>
            </w:r>
            <w:r>
              <w:rPr>
                <w:w w:val="110"/>
              </w:rPr>
              <w:t>в</w:t>
            </w:r>
            <w:r>
              <w:rPr>
                <w:spacing w:val="-13"/>
                <w:w w:val="110"/>
              </w:rPr>
              <w:t> </w:t>
            </w:r>
            <w:r>
              <w:rPr>
                <w:w w:val="110"/>
              </w:rPr>
              <w:t>том</w:t>
            </w:r>
            <w:r>
              <w:rPr>
                <w:spacing w:val="-14"/>
                <w:w w:val="110"/>
              </w:rPr>
              <w:t> </w:t>
            </w:r>
            <w:r>
              <w:rPr>
                <w:spacing w:val="-1"/>
                <w:w w:val="110"/>
              </w:rPr>
              <w:t>чи</w:t>
            </w:r>
            <w:r>
              <w:rPr>
                <w:spacing w:val="-2"/>
                <w:w w:val="110"/>
              </w:rPr>
              <w:t>с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4"/>
                <w:w w:val="110"/>
              </w:rPr>
              <w:t> </w:t>
            </w:r>
            <w:r>
              <w:rPr>
                <w:w w:val="110"/>
              </w:rPr>
              <w:t>основанных</w:t>
            </w:r>
            <w:r>
              <w:rPr>
                <w:spacing w:val="-14"/>
                <w:w w:val="110"/>
              </w:rPr>
              <w:t> </w:t>
            </w:r>
            <w:r>
              <w:rPr>
                <w:w w:val="110"/>
              </w:rPr>
              <w:t>на</w:t>
            </w:r>
            <w:r>
              <w:rPr>
                <w:spacing w:val="46"/>
                <w:w w:val="115"/>
              </w:rPr>
              <w:t> </w:t>
            </w:r>
            <w:r>
              <w:rPr>
                <w:w w:val="110"/>
              </w:rPr>
              <w:t>использовании</w:t>
            </w:r>
            <w:r>
              <w:rPr>
                <w:spacing w:val="-4"/>
                <w:w w:val="110"/>
              </w:rPr>
              <w:t> </w:t>
            </w:r>
            <w:r>
              <w:rPr>
                <w:w w:val="110"/>
              </w:rPr>
              <w:t>природных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ч</w:t>
            </w:r>
            <w:r>
              <w:rPr>
                <w:spacing w:val="-2"/>
                <w:w w:val="110"/>
              </w:rPr>
              <w:t>еб</w:t>
            </w:r>
            <w:r>
              <w:rPr>
                <w:spacing w:val="-1"/>
                <w:w w:val="110"/>
              </w:rPr>
              <w:t>ны</w:t>
            </w:r>
            <w:r>
              <w:rPr>
                <w:spacing w:val="-2"/>
                <w:w w:val="110"/>
              </w:rPr>
              <w:t>х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факторов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45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1" w:val="right" w:leader="dot"/>
            </w:tabs>
            <w:spacing w:line="282" w:lineRule="auto" w:before="113" w:after="0"/>
            <w:ind w:left="800" w:right="126" w:hanging="404"/>
            <w:jc w:val="left"/>
          </w:pPr>
          <w:hyperlink w:history="true" w:anchor="_TOC_250009">
            <w:r>
              <w:rPr>
                <w:w w:val="110"/>
              </w:rPr>
              <w:t>Профилактика</w:t>
            </w:r>
            <w:r>
              <w:rPr>
                <w:spacing w:val="-10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-10"/>
                <w:w w:val="110"/>
              </w:rPr>
              <w:t> </w:t>
            </w:r>
            <w:r>
              <w:rPr>
                <w:spacing w:val="-2"/>
                <w:w w:val="110"/>
              </w:rPr>
              <w:t>д</w:t>
            </w:r>
            <w:r>
              <w:rPr>
                <w:spacing w:val="-1"/>
                <w:w w:val="110"/>
              </w:rPr>
              <w:t>и</w:t>
            </w:r>
            <w:r>
              <w:rPr>
                <w:spacing w:val="-2"/>
                <w:w w:val="110"/>
              </w:rPr>
              <w:t>с</w:t>
            </w:r>
            <w:r>
              <w:rPr>
                <w:spacing w:val="-1"/>
                <w:w w:val="110"/>
              </w:rPr>
              <w:t>пан</w:t>
            </w:r>
            <w:r>
              <w:rPr>
                <w:spacing w:val="-2"/>
                <w:w w:val="110"/>
              </w:rPr>
              <w:t>се</w:t>
            </w:r>
            <w:r>
              <w:rPr>
                <w:spacing w:val="-1"/>
                <w:w w:val="110"/>
              </w:rPr>
              <w:t>рн</w:t>
            </w:r>
            <w:r>
              <w:rPr>
                <w:spacing w:val="-2"/>
                <w:w w:val="110"/>
              </w:rPr>
              <w:t>ое</w:t>
            </w:r>
            <w:r>
              <w:rPr>
                <w:spacing w:val="-13"/>
                <w:w w:val="110"/>
              </w:rPr>
              <w:t> </w:t>
            </w:r>
            <w:r>
              <w:rPr>
                <w:w w:val="110"/>
              </w:rPr>
              <w:t>наблюдение,</w:t>
            </w:r>
            <w:r>
              <w:rPr>
                <w:spacing w:val="-11"/>
                <w:w w:val="110"/>
              </w:rPr>
              <w:t> 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ед</w:t>
            </w:r>
            <w:r>
              <w:rPr>
                <w:spacing w:val="-1"/>
                <w:w w:val="110"/>
              </w:rPr>
              <w:t>ицин</w:t>
            </w:r>
            <w:r>
              <w:rPr>
                <w:spacing w:val="-2"/>
                <w:w w:val="110"/>
              </w:rPr>
              <w:t>с</w:t>
            </w:r>
            <w:r>
              <w:rPr>
                <w:spacing w:val="-1"/>
                <w:w w:val="110"/>
              </w:rPr>
              <w:t>ки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0"/>
                <w:w w:val="110"/>
              </w:rPr>
              <w:t> </w:t>
            </w:r>
            <w:r>
              <w:rPr>
                <w:spacing w:val="-1"/>
                <w:w w:val="110"/>
              </w:rPr>
              <w:t>п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ка</w:t>
            </w:r>
            <w:r>
              <w:rPr>
                <w:spacing w:val="-2"/>
                <w:w w:val="110"/>
              </w:rPr>
              <w:t>з</w:t>
            </w:r>
            <w:r>
              <w:rPr>
                <w:spacing w:val="-1"/>
                <w:w w:val="110"/>
              </w:rPr>
              <w:t>ания</w:t>
            </w:r>
            <w:r>
              <w:rPr>
                <w:spacing w:val="-12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62"/>
                <w:w w:val="110"/>
              </w:rPr>
              <w:t> </w:t>
            </w:r>
            <w:r>
              <w:rPr>
                <w:w w:val="110"/>
              </w:rPr>
              <w:t>противопоказания</w:t>
            </w:r>
            <w:r>
              <w:rPr>
                <w:spacing w:val="-8"/>
                <w:w w:val="110"/>
              </w:rPr>
              <w:t> </w:t>
            </w:r>
            <w:r>
              <w:rPr>
                <w:w w:val="110"/>
              </w:rPr>
              <w:t>к</w:t>
            </w:r>
            <w:r>
              <w:rPr>
                <w:spacing w:val="-4"/>
                <w:w w:val="110"/>
              </w:rPr>
              <w:t> </w:t>
            </w:r>
            <w:r>
              <w:rPr>
                <w:w w:val="110"/>
              </w:rPr>
              <w:t>применению</w:t>
            </w:r>
            <w:r>
              <w:rPr>
                <w:spacing w:val="-4"/>
                <w:w w:val="110"/>
              </w:rPr>
              <w:t> </w:t>
            </w:r>
            <w:r>
              <w:rPr>
                <w:w w:val="110"/>
              </w:rPr>
              <w:t>методов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1"/>
                <w:w w:val="110"/>
              </w:rPr>
              <w:t>пр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филактики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49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2" w:val="right" w:leader="dot"/>
            </w:tabs>
            <w:spacing w:line="240" w:lineRule="auto" w:before="117" w:after="0"/>
            <w:ind w:left="621" w:right="0" w:hanging="225"/>
            <w:jc w:val="left"/>
          </w:pPr>
          <w:hyperlink w:history="true" w:anchor="_TOC_250008">
            <w:r>
              <w:rPr>
                <w:w w:val="110"/>
              </w:rPr>
              <w:t>Организация</w:t>
            </w:r>
            <w:r>
              <w:rPr>
                <w:spacing w:val="-3"/>
                <w:w w:val="110"/>
              </w:rPr>
              <w:t> 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ка</w:t>
            </w:r>
            <w:r>
              <w:rPr>
                <w:spacing w:val="-2"/>
                <w:w w:val="110"/>
              </w:rPr>
              <w:t>з</w:t>
            </w:r>
            <w:r>
              <w:rPr>
                <w:spacing w:val="-1"/>
                <w:w w:val="110"/>
              </w:rPr>
              <w:t>ания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медицинской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-1"/>
                <w:w w:val="110"/>
              </w:rPr>
              <w:t>п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щи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50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0" w:val="right" w:leader="dot"/>
            </w:tabs>
            <w:spacing w:line="282" w:lineRule="auto" w:before="157" w:after="0"/>
            <w:ind w:left="800" w:right="127" w:hanging="404"/>
            <w:jc w:val="left"/>
          </w:pPr>
          <w:hyperlink w:history="true" w:anchor="_TOC_250007">
            <w:r>
              <w:rPr>
                <w:w w:val="110"/>
              </w:rPr>
              <w:t>Дополнительная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информация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(в</w:t>
            </w:r>
            <w:r>
              <w:rPr>
                <w:spacing w:val="-4"/>
                <w:w w:val="110"/>
              </w:rPr>
              <w:t> </w:t>
            </w:r>
            <w:r>
              <w:rPr>
                <w:w w:val="110"/>
              </w:rPr>
              <w:t>том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числе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факторы,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влияющие на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исход</w:t>
            </w:r>
            <w:r>
              <w:rPr>
                <w:spacing w:val="29"/>
                <w:w w:val="101"/>
              </w:rPr>
              <w:t> </w:t>
            </w:r>
            <w:r>
              <w:rPr>
                <w:spacing w:val="-2"/>
                <w:w w:val="110"/>
              </w:rPr>
              <w:t>з</w:t>
            </w:r>
            <w:r>
              <w:rPr>
                <w:spacing w:val="-1"/>
                <w:w w:val="110"/>
              </w:rPr>
              <w:t>а</w:t>
            </w:r>
            <w:r>
              <w:rPr>
                <w:spacing w:val="-2"/>
                <w:w w:val="110"/>
              </w:rPr>
              <w:t>бо</w:t>
            </w:r>
            <w:r>
              <w:rPr>
                <w:spacing w:val="-1"/>
                <w:w w:val="110"/>
              </w:rPr>
              <w:t>л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вания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или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-2"/>
                <w:w w:val="110"/>
              </w:rPr>
              <w:t>сос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яния</w:t>
            </w:r>
            <w:r>
              <w:rPr>
                <w:spacing w:val="-2"/>
                <w:w w:val="110"/>
              </w:rPr>
              <w:t>)</w:t>
            </w:r>
            <w:r>
              <w:rPr>
                <w:rFonts w:ascii="Times New Roman" w:hAnsi="Times New Roman"/>
                <w:spacing w:val="-2"/>
                <w:w w:val="110"/>
              </w:rPr>
              <w:tab/>
            </w:r>
            <w:r>
              <w:rPr>
                <w:w w:val="110"/>
              </w:rPr>
              <w:t>51</w:t>
            </w:r>
            <w:r>
              <w:rPr/>
            </w:r>
          </w:hyperlink>
        </w:p>
        <w:p>
          <w:pPr>
            <w:pStyle w:val="TOC1"/>
            <w:tabs>
              <w:tab w:pos="9172" w:val="right" w:leader="dot"/>
            </w:tabs>
            <w:spacing w:line="240" w:lineRule="auto" w:before="114"/>
            <w:ind w:left="396" w:right="0" w:firstLine="0"/>
            <w:jc w:val="left"/>
          </w:pPr>
          <w:hyperlink w:history="true" w:anchor="_TOC_250006">
            <w:r>
              <w:rPr>
                <w:w w:val="110"/>
              </w:rPr>
              <w:t>Критерии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оценки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1"/>
                <w:w w:val="110"/>
              </w:rPr>
              <w:t>кач</w:t>
            </w:r>
            <w:r>
              <w:rPr>
                <w:spacing w:val="-2"/>
                <w:w w:val="110"/>
              </w:rPr>
              <w:t>ес</w:t>
            </w:r>
            <w:r>
              <w:rPr>
                <w:spacing w:val="-1"/>
                <w:w w:val="110"/>
              </w:rPr>
              <w:t>тва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медицинской</w:t>
            </w:r>
            <w:r>
              <w:rPr>
                <w:spacing w:val="-4"/>
                <w:w w:val="110"/>
              </w:rPr>
              <w:t> </w:t>
            </w:r>
            <w:r>
              <w:rPr>
                <w:spacing w:val="-1"/>
                <w:w w:val="110"/>
              </w:rPr>
              <w:t>п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щи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52</w:t>
            </w:r>
            <w:r>
              <w:rPr/>
            </w:r>
          </w:hyperlink>
        </w:p>
        <w:p>
          <w:pPr>
            <w:pStyle w:val="TOC1"/>
            <w:tabs>
              <w:tab w:pos="9168" w:val="right" w:leader="dot"/>
            </w:tabs>
            <w:spacing w:line="240" w:lineRule="auto" w:before="162"/>
            <w:ind w:left="396" w:right="0" w:firstLine="0"/>
            <w:jc w:val="left"/>
          </w:pPr>
          <w:hyperlink w:history="true" w:anchor="_TOC_250005">
            <w:r>
              <w:rPr>
                <w:w w:val="110"/>
              </w:rPr>
              <w:t>Список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литературы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53</w:t>
            </w:r>
            <w:r>
              <w:rPr/>
            </w:r>
          </w:hyperlink>
        </w:p>
        <w:p>
          <w:pPr>
            <w:pStyle w:val="TOC1"/>
            <w:tabs>
              <w:tab w:pos="9169" w:val="right" w:leader="dot"/>
            </w:tabs>
            <w:spacing w:line="282" w:lineRule="auto"/>
            <w:ind w:right="128"/>
            <w:jc w:val="left"/>
          </w:pPr>
          <w:hyperlink w:history="true" w:anchor="_TOC_250004">
            <w:r>
              <w:rPr>
                <w:w w:val="110"/>
              </w:rPr>
              <w:t>Приложение</w:t>
            </w:r>
            <w:r>
              <w:rPr>
                <w:spacing w:val="-13"/>
                <w:w w:val="110"/>
              </w:rPr>
              <w:t> </w:t>
            </w:r>
            <w:r>
              <w:rPr>
                <w:spacing w:val="-2"/>
                <w:w w:val="110"/>
              </w:rPr>
              <w:t>А1.</w:t>
            </w:r>
            <w:r>
              <w:rPr>
                <w:spacing w:val="-13"/>
                <w:w w:val="110"/>
              </w:rPr>
              <w:t> </w:t>
            </w:r>
            <w:r>
              <w:rPr>
                <w:w w:val="110"/>
              </w:rPr>
              <w:t>Состав</w:t>
            </w:r>
            <w:r>
              <w:rPr>
                <w:spacing w:val="-11"/>
                <w:w w:val="110"/>
              </w:rPr>
              <w:t> </w:t>
            </w:r>
            <w:r>
              <w:rPr>
                <w:spacing w:val="-1"/>
                <w:w w:val="110"/>
              </w:rPr>
              <w:t>ра</w:t>
            </w:r>
            <w:r>
              <w:rPr>
                <w:spacing w:val="-2"/>
                <w:w w:val="110"/>
              </w:rPr>
              <w:t>бо</w:t>
            </w:r>
            <w:r>
              <w:rPr>
                <w:spacing w:val="-1"/>
                <w:w w:val="110"/>
              </w:rPr>
              <w:t>ч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й</w:t>
            </w:r>
            <w:r>
              <w:rPr>
                <w:spacing w:val="-13"/>
                <w:w w:val="110"/>
              </w:rPr>
              <w:t> </w:t>
            </w:r>
            <w:r>
              <w:rPr>
                <w:w w:val="110"/>
              </w:rPr>
              <w:t>группы</w:t>
            </w:r>
            <w:r>
              <w:rPr>
                <w:spacing w:val="-11"/>
                <w:w w:val="110"/>
              </w:rPr>
              <w:t> </w:t>
            </w:r>
            <w:r>
              <w:rPr>
                <w:spacing w:val="-1"/>
                <w:w w:val="110"/>
              </w:rPr>
              <w:t>п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3"/>
                <w:w w:val="110"/>
              </w:rPr>
              <w:t> </w:t>
            </w:r>
            <w:r>
              <w:rPr>
                <w:w w:val="110"/>
              </w:rPr>
              <w:t>разработке</w:t>
            </w:r>
            <w:r>
              <w:rPr>
                <w:spacing w:val="-14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-12"/>
                <w:w w:val="110"/>
              </w:rPr>
              <w:t> </w:t>
            </w:r>
            <w:r>
              <w:rPr>
                <w:w w:val="110"/>
              </w:rPr>
              <w:t>пересмотру</w:t>
            </w:r>
            <w:r>
              <w:rPr>
                <w:spacing w:val="-11"/>
                <w:w w:val="110"/>
              </w:rPr>
              <w:t> </w:t>
            </w:r>
            <w:r>
              <w:rPr>
                <w:spacing w:val="-1"/>
                <w:w w:val="110"/>
              </w:rPr>
              <w:t>клинич</w:t>
            </w:r>
            <w:r>
              <w:rPr>
                <w:spacing w:val="-2"/>
                <w:w w:val="110"/>
              </w:rPr>
              <w:t>ес</w:t>
            </w:r>
            <w:r>
              <w:rPr>
                <w:spacing w:val="-1"/>
                <w:w w:val="110"/>
              </w:rPr>
              <w:t>ки</w:t>
            </w:r>
            <w:r>
              <w:rPr>
                <w:spacing w:val="-2"/>
                <w:w w:val="110"/>
              </w:rPr>
              <w:t>х</w:t>
            </w:r>
            <w:r>
              <w:rPr>
                <w:spacing w:val="37"/>
                <w:w w:val="102"/>
              </w:rPr>
              <w:t> 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к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</w:t>
            </w:r>
            <w:r>
              <w:rPr>
                <w:spacing w:val="-2"/>
                <w:w w:val="110"/>
              </w:rPr>
              <w:t>д</w:t>
            </w:r>
            <w:r>
              <w:rPr>
                <w:spacing w:val="-1"/>
                <w:w w:val="110"/>
              </w:rPr>
              <w:t>аций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63</w:t>
            </w:r>
            <w:r>
              <w:rPr/>
            </w:r>
          </w:hyperlink>
        </w:p>
        <w:p>
          <w:pPr>
            <w:pStyle w:val="TOC1"/>
            <w:tabs>
              <w:tab w:pos="9173" w:val="right" w:leader="dot"/>
            </w:tabs>
            <w:spacing w:line="240" w:lineRule="auto" w:before="114"/>
            <w:ind w:left="396" w:right="0" w:firstLine="0"/>
            <w:jc w:val="left"/>
          </w:pPr>
          <w:hyperlink w:history="true" w:anchor="_TOC_250003">
            <w:r>
              <w:rPr>
                <w:w w:val="110"/>
              </w:rPr>
              <w:t>Приложение</w:t>
            </w:r>
            <w:r>
              <w:rPr>
                <w:spacing w:val="-8"/>
                <w:w w:val="110"/>
              </w:rPr>
              <w:t> </w:t>
            </w:r>
            <w:r>
              <w:rPr>
                <w:spacing w:val="-2"/>
                <w:w w:val="110"/>
              </w:rPr>
              <w:t>А2.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Методология</w:t>
            </w:r>
            <w:r>
              <w:rPr>
                <w:spacing w:val="-7"/>
                <w:w w:val="110"/>
              </w:rPr>
              <w:t> </w:t>
            </w:r>
            <w:r>
              <w:rPr>
                <w:w w:val="110"/>
              </w:rPr>
              <w:t>разработки</w:t>
            </w:r>
            <w:r>
              <w:rPr>
                <w:spacing w:val="-9"/>
                <w:w w:val="110"/>
              </w:rPr>
              <w:t> </w:t>
            </w:r>
            <w:r>
              <w:rPr>
                <w:spacing w:val="-1"/>
                <w:w w:val="110"/>
              </w:rPr>
              <w:t>клинич</w:t>
            </w:r>
            <w:r>
              <w:rPr>
                <w:spacing w:val="-2"/>
                <w:w w:val="110"/>
              </w:rPr>
              <w:t>ес</w:t>
            </w:r>
            <w:r>
              <w:rPr>
                <w:spacing w:val="-1"/>
                <w:w w:val="110"/>
              </w:rPr>
              <w:t>ки</w:t>
            </w:r>
            <w:r>
              <w:rPr>
                <w:spacing w:val="-2"/>
                <w:w w:val="110"/>
              </w:rPr>
              <w:t>х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1"/>
                <w:w w:val="110"/>
              </w:rPr>
              <w:t>р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к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м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</w:t>
            </w:r>
            <w:r>
              <w:rPr>
                <w:spacing w:val="-2"/>
                <w:w w:val="110"/>
              </w:rPr>
              <w:t>д</w:t>
            </w:r>
            <w:r>
              <w:rPr>
                <w:spacing w:val="-1"/>
                <w:w w:val="110"/>
              </w:rPr>
              <w:t>аций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64</w:t>
            </w:r>
            <w:r>
              <w:rPr/>
            </w:r>
          </w:hyperlink>
        </w:p>
        <w:p>
          <w:pPr>
            <w:pStyle w:val="TOC1"/>
            <w:tabs>
              <w:tab w:pos="9173" w:val="right" w:leader="dot"/>
            </w:tabs>
            <w:spacing w:line="282" w:lineRule="auto" w:before="160"/>
            <w:ind w:right="125"/>
            <w:jc w:val="left"/>
          </w:pPr>
          <w:r>
            <w:rPr>
              <w:w w:val="110"/>
            </w:rPr>
            <w:t>Приложение </w:t>
          </w:r>
          <w:r>
            <w:rPr>
              <w:spacing w:val="-2"/>
              <w:w w:val="110"/>
            </w:rPr>
            <w:t>А3.</w:t>
          </w:r>
          <w:r>
            <w:rPr>
              <w:w w:val="110"/>
            </w:rPr>
            <w:t> </w:t>
          </w:r>
          <w:r>
            <w:rPr>
              <w:spacing w:val="-1"/>
              <w:w w:val="110"/>
            </w:rPr>
            <w:t>Справ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чны</w:t>
          </w:r>
          <w:r>
            <w:rPr>
              <w:spacing w:val="-2"/>
              <w:w w:val="110"/>
            </w:rPr>
            <w:t>е</w:t>
          </w:r>
          <w:r>
            <w:rPr>
              <w:spacing w:val="-3"/>
              <w:w w:val="110"/>
            </w:rPr>
            <w:t> </w:t>
          </w:r>
          <w:r>
            <w:rPr>
              <w:w w:val="110"/>
            </w:rPr>
            <w:t>материалы, включая </w:t>
          </w:r>
          <w:r>
            <w:rPr>
              <w:spacing w:val="-2"/>
              <w:w w:val="110"/>
            </w:rPr>
            <w:t>соо</w:t>
          </w:r>
          <w:r>
            <w:rPr>
              <w:spacing w:val="-1"/>
              <w:w w:val="110"/>
            </w:rPr>
            <w:t>тв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т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тви</w:t>
          </w:r>
          <w:r>
            <w:rPr>
              <w:spacing w:val="-2"/>
              <w:w w:val="110"/>
            </w:rPr>
            <w:t>е</w:t>
          </w:r>
          <w:r>
            <w:rPr>
              <w:spacing w:val="3"/>
              <w:w w:val="110"/>
            </w:rPr>
            <w:t> </w:t>
          </w:r>
          <w:r>
            <w:rPr>
              <w:w w:val="110"/>
            </w:rPr>
            <w:t>показаний</w:t>
          </w:r>
          <w:r>
            <w:rPr>
              <w:spacing w:val="2"/>
              <w:w w:val="110"/>
            </w:rPr>
            <w:t> </w:t>
          </w:r>
          <w:r>
            <w:rPr>
              <w:w w:val="110"/>
            </w:rPr>
            <w:t>к</w:t>
          </w:r>
          <w:r>
            <w:rPr>
              <w:spacing w:val="48"/>
              <w:w w:val="121"/>
            </w:rPr>
            <w:t> </w:t>
          </w:r>
          <w:r>
            <w:rPr>
              <w:w w:val="110"/>
            </w:rPr>
            <w:t>применению</w:t>
          </w:r>
          <w:r>
            <w:rPr>
              <w:spacing w:val="-16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-16"/>
              <w:w w:val="110"/>
            </w:rPr>
            <w:t> </w:t>
          </w:r>
          <w:r>
            <w:rPr>
              <w:w w:val="110"/>
            </w:rPr>
            <w:t>противопоказаний,</w:t>
          </w:r>
          <w:r>
            <w:rPr>
              <w:spacing w:val="-15"/>
              <w:w w:val="110"/>
            </w:rPr>
            <w:t> 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п</w:t>
          </w:r>
          <w:r>
            <w:rPr>
              <w:spacing w:val="-2"/>
              <w:w w:val="110"/>
            </w:rPr>
            <w:t>особо</w:t>
          </w:r>
          <w:r>
            <w:rPr>
              <w:spacing w:val="-1"/>
              <w:w w:val="110"/>
            </w:rPr>
            <w:t>в</w:t>
          </w:r>
          <w:r>
            <w:rPr>
              <w:spacing w:val="-14"/>
              <w:w w:val="110"/>
            </w:rPr>
            <w:t> </w:t>
          </w:r>
          <w:r>
            <w:rPr>
              <w:w w:val="110"/>
            </w:rPr>
            <w:t>применения</w:t>
          </w:r>
          <w:r>
            <w:rPr>
              <w:spacing w:val="-15"/>
              <w:w w:val="110"/>
            </w:rPr>
            <w:t> </w:t>
          </w:r>
          <w:r>
            <w:rPr>
              <w:w w:val="110"/>
            </w:rPr>
            <w:t>и</w:t>
          </w:r>
          <w:r>
            <w:rPr>
              <w:spacing w:val="-15"/>
              <w:w w:val="110"/>
            </w:rPr>
            <w:t> </w:t>
          </w:r>
          <w:r>
            <w:rPr>
              <w:w w:val="110"/>
            </w:rPr>
            <w:t>доз</w:t>
          </w:r>
          <w:r>
            <w:rPr>
              <w:spacing w:val="-14"/>
              <w:w w:val="110"/>
            </w:rPr>
            <w:t> 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кар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тв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нны</w:t>
          </w:r>
          <w:r>
            <w:rPr>
              <w:spacing w:val="-2"/>
              <w:w w:val="110"/>
            </w:rPr>
            <w:t>х</w:t>
          </w:r>
          <w:r>
            <w:rPr>
              <w:spacing w:val="50"/>
              <w:w w:val="102"/>
            </w:rPr>
            <w:t> </w:t>
          </w:r>
          <w:r>
            <w:rPr>
              <w:w w:val="110"/>
            </w:rPr>
            <w:t>препаратов</w:t>
          </w:r>
          <w:r>
            <w:rPr>
              <w:spacing w:val="-5"/>
              <w:w w:val="110"/>
            </w:rPr>
            <w:t> </w:t>
          </w:r>
          <w:r>
            <w:rPr>
              <w:w w:val="110"/>
            </w:rPr>
            <w:t>инструкции</w:t>
          </w:r>
          <w:r>
            <w:rPr>
              <w:spacing w:val="-4"/>
              <w:w w:val="110"/>
            </w:rPr>
            <w:t> </w:t>
          </w:r>
          <w:r>
            <w:rPr>
              <w:spacing w:val="-1"/>
              <w:w w:val="110"/>
            </w:rPr>
            <w:t>п</w:t>
          </w:r>
          <w:r>
            <w:rPr>
              <w:spacing w:val="-2"/>
              <w:w w:val="110"/>
            </w:rPr>
            <w:t>о</w:t>
          </w:r>
          <w:r>
            <w:rPr>
              <w:spacing w:val="-5"/>
              <w:w w:val="110"/>
            </w:rPr>
            <w:t> </w:t>
          </w:r>
          <w:r>
            <w:rPr>
              <w:spacing w:val="-1"/>
              <w:w w:val="110"/>
            </w:rPr>
            <w:t>прим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ни</w:t>
          </w:r>
          <w:r>
            <w:rPr>
              <w:spacing w:val="-2"/>
              <w:w w:val="110"/>
            </w:rPr>
            <w:t>ю</w:t>
          </w:r>
          <w:r>
            <w:rPr>
              <w:spacing w:val="-4"/>
              <w:w w:val="110"/>
            </w:rPr>
            <w:t> </w:t>
          </w:r>
          <w:r>
            <w:rPr>
              <w:spacing w:val="-1"/>
              <w:w w:val="110"/>
            </w:rPr>
            <w:t>л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кар</w:t>
          </w:r>
          <w:r>
            <w:rPr>
              <w:spacing w:val="-2"/>
              <w:w w:val="110"/>
            </w:rPr>
            <w:t>с</w:t>
          </w:r>
          <w:r>
            <w:rPr>
              <w:spacing w:val="-1"/>
              <w:w w:val="110"/>
            </w:rPr>
            <w:t>тв</w:t>
          </w:r>
          <w:r>
            <w:rPr>
              <w:spacing w:val="-2"/>
              <w:w w:val="110"/>
            </w:rPr>
            <w:t>е</w:t>
          </w:r>
          <w:r>
            <w:rPr>
              <w:spacing w:val="-1"/>
              <w:w w:val="110"/>
            </w:rPr>
            <w:t>нн</w:t>
          </w:r>
          <w:r>
            <w:rPr>
              <w:spacing w:val="-2"/>
              <w:w w:val="110"/>
            </w:rPr>
            <w:t>о</w:t>
          </w:r>
          <w:r>
            <w:rPr>
              <w:spacing w:val="-1"/>
              <w:w w:val="110"/>
            </w:rPr>
            <w:t>г</w:t>
          </w:r>
          <w:r>
            <w:rPr>
              <w:spacing w:val="-2"/>
              <w:w w:val="110"/>
            </w:rPr>
            <w:t>о</w:t>
          </w:r>
          <w:r>
            <w:rPr>
              <w:spacing w:val="-7"/>
              <w:w w:val="110"/>
            </w:rPr>
            <w:t> </w:t>
          </w:r>
          <w:r>
            <w:rPr>
              <w:w w:val="110"/>
            </w:rPr>
            <w:t>препарата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w w:val="110"/>
            </w:rPr>
            <w:t>66</w:t>
          </w:r>
          <w:r>
            <w:rPr/>
          </w:r>
        </w:p>
        <w:p>
          <w:pPr>
            <w:pStyle w:val="TOC2"/>
            <w:tabs>
              <w:tab w:pos="9171" w:val="right" w:leader="dot"/>
            </w:tabs>
            <w:spacing w:line="283" w:lineRule="auto" w:before="114"/>
            <w:ind w:right="111" w:firstLine="57"/>
            <w:jc w:val="both"/>
          </w:pPr>
          <w:r>
            <w:rPr/>
            <w:t>Приложение</w:t>
          </w:r>
          <w:r>
            <w:rPr>
              <w:spacing w:val="38"/>
            </w:rPr>
            <w:t> </w:t>
          </w:r>
          <w:r>
            <w:rPr/>
            <w:t>А3.1.</w:t>
          </w:r>
          <w:r>
            <w:rPr>
              <w:spacing w:val="38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39"/>
            </w:rPr>
            <w:t> </w:t>
          </w:r>
          <w:r>
            <w:rPr/>
            <w:t>по</w:t>
          </w:r>
          <w:r>
            <w:rPr>
              <w:spacing w:val="41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40"/>
            </w:rPr>
            <w:t> </w:t>
          </w:r>
          <w:r>
            <w:rPr/>
            <w:t>при</w:t>
          </w:r>
          <w:r>
            <w:rPr>
              <w:spacing w:val="37"/>
            </w:rPr>
            <w:t> </w:t>
          </w:r>
          <w:r>
            <w:rPr/>
            <w:t>большой</w:t>
          </w:r>
          <w:r>
            <w:rPr>
              <w:spacing w:val="36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79"/>
              <w:w w:val="102"/>
            </w:rPr>
            <w:t> </w:t>
          </w:r>
          <w:r>
            <w:rPr>
              <w:spacing w:val="-1"/>
            </w:rPr>
            <w:t>травме</w:t>
          </w:r>
          <w:r>
            <w:rPr>
              <w:spacing w:val="20"/>
            </w:rPr>
            <w:t> </w:t>
          </w:r>
          <w:r>
            <w:rPr>
              <w:spacing w:val="-1"/>
            </w:rPr>
            <w:t>(оперативные</w:t>
          </w:r>
          <w:r>
            <w:rPr>
              <w:spacing w:val="17"/>
            </w:rPr>
            <w:t> </w:t>
          </w:r>
          <w:r>
            <w:rPr/>
            <w:t>вмешательства</w:t>
          </w:r>
          <w:r>
            <w:rPr>
              <w:spacing w:val="17"/>
            </w:rPr>
            <w:t> </w:t>
          </w:r>
          <w:r>
            <w:rPr/>
            <w:t>по</w:t>
          </w:r>
          <w:r>
            <w:rPr>
              <w:spacing w:val="19"/>
            </w:rPr>
            <w:t> </w:t>
          </w:r>
          <w:r>
            <w:rPr/>
            <w:t>фиксации</w:t>
          </w:r>
          <w:r>
            <w:rPr>
              <w:spacing w:val="15"/>
            </w:rPr>
            <w:t> </w:t>
          </w:r>
          <w:r>
            <w:rPr/>
            <w:t>переломов</w:t>
          </w:r>
          <w:r>
            <w:rPr>
              <w:spacing w:val="17"/>
            </w:rPr>
            <w:t> </w:t>
          </w:r>
          <w:r>
            <w:rPr/>
            <w:t>длинных</w:t>
          </w:r>
          <w:r>
            <w:rPr>
              <w:spacing w:val="16"/>
            </w:rPr>
            <w:t> </w:t>
          </w:r>
          <w:r>
            <w:rPr>
              <w:spacing w:val="-1"/>
            </w:rPr>
            <w:t>трубчатых</w:t>
          </w:r>
          <w:r>
            <w:rPr>
              <w:spacing w:val="21"/>
            </w:rPr>
            <w:t> </w:t>
          </w:r>
          <w:r>
            <w:rPr/>
            <w:t>костей</w:t>
          </w:r>
          <w:r>
            <w:rPr>
              <w:spacing w:val="64"/>
              <w:w w:val="102"/>
            </w:rPr>
            <w:t> </w:t>
          </w:r>
          <w:r>
            <w:rPr/>
            <w:t>или</w:t>
          </w:r>
          <w:r>
            <w:rPr>
              <w:spacing w:val="16"/>
            </w:rPr>
            <w:t> </w:t>
          </w:r>
          <w:r>
            <w:rPr/>
            <w:t>сложного</w:t>
          </w:r>
          <w:r>
            <w:rPr>
              <w:spacing w:val="14"/>
            </w:rPr>
            <w:t> </w:t>
          </w:r>
          <w:r>
            <w:rPr/>
            <w:t>суставного</w:t>
          </w:r>
          <w:r>
            <w:rPr>
              <w:spacing w:val="16"/>
            </w:rPr>
            <w:t> </w:t>
          </w:r>
          <w:r>
            <w:rPr>
              <w:spacing w:val="-1"/>
            </w:rPr>
            <w:t>перелома,</w:t>
          </w:r>
          <w:r>
            <w:rPr>
              <w:spacing w:val="16"/>
            </w:rPr>
            <w:t> </w:t>
          </w:r>
          <w:r>
            <w:rPr/>
            <w:t>обширная</w:t>
          </w:r>
          <w:r>
            <w:rPr>
              <w:spacing w:val="15"/>
            </w:rPr>
            <w:t> </w:t>
          </w:r>
          <w:r>
            <w:rPr>
              <w:spacing w:val="-1"/>
            </w:rPr>
            <w:t>травма</w:t>
          </w:r>
          <w:r>
            <w:rPr>
              <w:spacing w:val="15"/>
            </w:rPr>
            <w:t> </w:t>
          </w:r>
          <w:r>
            <w:rPr/>
            <w:t>мягких</w:t>
          </w:r>
          <w:r>
            <w:rPr>
              <w:spacing w:val="20"/>
            </w:rPr>
            <w:t> </w:t>
          </w:r>
          <w:r>
            <w:rPr>
              <w:spacing w:val="-1"/>
            </w:rPr>
            <w:t>тканей,</w:t>
          </w:r>
          <w:r>
            <w:rPr>
              <w:spacing w:val="18"/>
            </w:rPr>
            <w:t> </w:t>
          </w:r>
          <w:r>
            <w:rPr>
              <w:spacing w:val="-1"/>
            </w:rPr>
            <w:t>обширное</w:t>
          </w:r>
          <w:r>
            <w:rPr>
              <w:spacing w:val="60"/>
              <w:w w:val="102"/>
            </w:rPr>
            <w:t> </w:t>
          </w:r>
          <w:r>
            <w:rPr/>
            <w:t>оперативное</w:t>
          </w:r>
          <w:r>
            <w:rPr>
              <w:spacing w:val="-1"/>
            </w:rPr>
            <w:t> </w:t>
          </w:r>
          <w:r>
            <w:rPr/>
            <w:t>вмешательство</w:t>
          </w:r>
          <w:r>
            <w:rPr>
              <w:spacing w:val="2"/>
            </w:rPr>
            <w:t> </w:t>
          </w:r>
          <w:r>
            <w:rPr/>
            <w:t>и</w:t>
          </w:r>
          <w:r>
            <w:rPr>
              <w:spacing w:val="2"/>
            </w:rPr>
            <w:t> </w:t>
          </w:r>
          <w:r>
            <w:rPr/>
            <w:t>др.) у</w:t>
          </w:r>
          <w:r>
            <w:rPr>
              <w:spacing w:val="2"/>
            </w:rPr>
            <w:t> </w:t>
          </w:r>
          <w:r>
            <w:rPr>
              <w:spacing w:val="-1"/>
            </w:rPr>
            <w:t>взрослых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66</w:t>
          </w:r>
          <w:r>
            <w:rPr/>
          </w:r>
        </w:p>
        <w:p>
          <w:pPr>
            <w:pStyle w:val="TOC2"/>
            <w:tabs>
              <w:tab w:pos="9167" w:val="right" w:leader="dot"/>
            </w:tabs>
            <w:spacing w:line="283" w:lineRule="auto" w:before="58"/>
            <w:ind w:right="110" w:firstLine="57"/>
            <w:jc w:val="both"/>
          </w:pPr>
          <w:r>
            <w:rPr/>
            <w:t>Приложение</w:t>
          </w:r>
          <w:r>
            <w:rPr>
              <w:spacing w:val="9"/>
            </w:rPr>
            <w:t> </w:t>
          </w:r>
          <w:r>
            <w:rPr>
              <w:spacing w:val="-1"/>
            </w:rPr>
            <w:t>А3.2.</w:t>
          </w:r>
          <w:r>
            <w:rPr>
              <w:spacing w:val="9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18"/>
            </w:rPr>
            <w:t> </w:t>
          </w:r>
          <w:r>
            <w:rPr>
              <w:spacing w:val="-1"/>
            </w:rPr>
            <w:t>по</w:t>
          </w:r>
          <w:r>
            <w:rPr>
              <w:spacing w:val="9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12"/>
            </w:rPr>
            <w:t> </w:t>
          </w:r>
          <w:r>
            <w:rPr/>
            <w:t>при</w:t>
          </w:r>
          <w:r>
            <w:rPr>
              <w:spacing w:val="10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12"/>
            </w:rPr>
            <w:t> </w:t>
          </w:r>
          <w:r>
            <w:rPr>
              <w:spacing w:val="-1"/>
            </w:rPr>
            <w:t>травме</w:t>
          </w:r>
          <w:r>
            <w:rPr>
              <w:spacing w:val="9"/>
            </w:rPr>
            <w:t> </w:t>
          </w:r>
          <w:r>
            <w:rPr/>
            <w:t>без</w:t>
          </w:r>
          <w:r>
            <w:rPr>
              <w:spacing w:val="97"/>
              <w:w w:val="102"/>
            </w:rPr>
            <w:t> </w:t>
          </w:r>
          <w:r>
            <w:rPr/>
            <w:t>оперативного</w:t>
          </w:r>
          <w:r>
            <w:rPr>
              <w:spacing w:val="33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32"/>
            </w:rPr>
            <w:t> </w:t>
          </w:r>
          <w:r>
            <w:rPr/>
            <w:t>(закрытые</w:t>
          </w:r>
          <w:r>
            <w:rPr>
              <w:spacing w:val="31"/>
            </w:rPr>
            <w:t> </w:t>
          </w:r>
          <w:r>
            <w:rPr>
              <w:spacing w:val="-1"/>
            </w:rPr>
            <w:t>переломы,</w:t>
          </w:r>
          <w:r>
            <w:rPr>
              <w:spacing w:val="31"/>
            </w:rPr>
            <w:t> </w:t>
          </w:r>
          <w:r>
            <w:rPr/>
            <w:t>поверхностные</w:t>
          </w:r>
          <w:r>
            <w:rPr>
              <w:spacing w:val="30"/>
            </w:rPr>
            <w:t> </w:t>
          </w:r>
          <w:r>
            <w:rPr/>
            <w:t>ранения</w:t>
          </w:r>
          <w:r>
            <w:rPr>
              <w:spacing w:val="34"/>
            </w:rPr>
            <w:t> </w:t>
          </w:r>
          <w:r>
            <w:rPr/>
            <w:t>и</w:t>
          </w:r>
          <w:r>
            <w:rPr>
              <w:spacing w:val="30"/>
            </w:rPr>
            <w:t> </w:t>
          </w:r>
          <w:r>
            <w:rPr/>
            <w:t>др.)</w:t>
          </w:r>
          <w:r>
            <w:rPr>
              <w:spacing w:val="28"/>
            </w:rPr>
            <w:t> </w:t>
          </w:r>
          <w:r>
            <w:rPr/>
            <w:t>у</w:t>
          </w:r>
          <w:r>
            <w:rPr>
              <w:spacing w:val="46"/>
              <w:w w:val="102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67</w:t>
          </w:r>
          <w:r>
            <w:rPr/>
          </w:r>
        </w:p>
        <w:p>
          <w:pPr>
            <w:pStyle w:val="TOC2"/>
            <w:spacing w:line="240" w:lineRule="auto" w:before="190"/>
            <w:ind w:left="663" w:right="0" w:firstLine="0"/>
            <w:jc w:val="both"/>
          </w:pPr>
          <w:r>
            <w:rPr/>
            <w:t>Приложение</w:t>
          </w:r>
          <w:r>
            <w:rPr>
              <w:spacing w:val="10"/>
            </w:rPr>
            <w:t> </w:t>
          </w:r>
          <w:r>
            <w:rPr/>
            <w:t>А3.3.</w:t>
          </w:r>
          <w:r>
            <w:rPr>
              <w:spacing w:val="12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16"/>
            </w:rPr>
            <w:t> </w:t>
          </w:r>
          <w:r>
            <w:rPr/>
            <w:t>по</w:t>
          </w:r>
          <w:r>
            <w:rPr>
              <w:spacing w:val="10"/>
            </w:rPr>
            <w:t> </w:t>
          </w:r>
          <w:r>
            <w:rPr/>
            <w:t>послеоперационному</w:t>
          </w:r>
          <w:r>
            <w:rPr>
              <w:spacing w:val="10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15"/>
            </w:rPr>
            <w:t> </w:t>
          </w:r>
          <w:r>
            <w:rPr/>
            <w:t>у</w:t>
          </w:r>
          <w:r>
            <w:rPr>
              <w:spacing w:val="10"/>
            </w:rPr>
            <w:t> </w:t>
          </w:r>
          <w:r>
            <w:rPr/>
            <w:t>детей      </w:t>
          </w:r>
          <w:r>
            <w:rPr>
              <w:spacing w:val="41"/>
            </w:rPr>
            <w:t> </w:t>
          </w:r>
          <w:r>
            <w:rPr>
              <w:rFonts w:ascii="Times New Roman" w:hAnsi="Times New Roman"/>
              <w:spacing w:val="41"/>
            </w:rPr>
          </w:r>
          <w:r>
            <w:rPr/>
            <w:t>68</w:t>
          </w:r>
          <w:r>
            <w:rPr/>
          </w:r>
        </w:p>
        <w:p>
          <w:pPr>
            <w:pStyle w:val="TOC2"/>
            <w:tabs>
              <w:tab w:pos="9171" w:val="right" w:leader="dot"/>
            </w:tabs>
            <w:spacing w:line="282" w:lineRule="auto" w:before="232"/>
            <w:ind w:right="115" w:firstLine="57"/>
            <w:jc w:val="both"/>
          </w:pPr>
          <w:r>
            <w:rPr/>
            <w:t>Приложение</w:t>
          </w:r>
          <w:r>
            <w:rPr>
              <w:spacing w:val="29"/>
            </w:rPr>
            <w:t> </w:t>
          </w:r>
          <w:r>
            <w:rPr>
              <w:spacing w:val="-1"/>
            </w:rPr>
            <w:t>А3.4</w:t>
          </w:r>
          <w:r>
            <w:rPr>
              <w:spacing w:val="31"/>
            </w:rPr>
            <w:t> </w:t>
          </w:r>
          <w:r>
            <w:rPr/>
            <w:t>Применение</w:t>
          </w:r>
          <w:r>
            <w:rPr>
              <w:spacing w:val="32"/>
            </w:rPr>
            <w:t> </w:t>
          </w:r>
          <w:r>
            <w:rPr/>
            <w:t>антикоагулянтов</w:t>
          </w:r>
          <w:r>
            <w:rPr>
              <w:spacing w:val="27"/>
            </w:rPr>
            <w:t> </w:t>
          </w:r>
          <w:r>
            <w:rPr/>
            <w:t>в</w:t>
          </w:r>
          <w:r>
            <w:rPr>
              <w:spacing w:val="32"/>
            </w:rPr>
            <w:t> </w:t>
          </w:r>
          <w:r>
            <w:rPr>
              <w:spacing w:val="-1"/>
            </w:rPr>
            <w:t>профилактических</w:t>
          </w:r>
          <w:r>
            <w:rPr>
              <w:spacing w:val="31"/>
            </w:rPr>
            <w:t> </w:t>
          </w:r>
          <w:r>
            <w:rPr/>
            <w:t>дозах</w:t>
          </w:r>
          <w:r>
            <w:rPr>
              <w:spacing w:val="29"/>
            </w:rPr>
            <w:t> </w:t>
          </w:r>
          <w:r>
            <w:rPr/>
            <w:t>при</w:t>
          </w:r>
          <w:r>
            <w:rPr>
              <w:spacing w:val="33"/>
              <w:w w:val="102"/>
            </w:rPr>
            <w:t> </w:t>
          </w:r>
          <w:r>
            <w:rPr/>
            <w:t>нейраксиальных</w:t>
          </w:r>
          <w:r>
            <w:rPr>
              <w:spacing w:val="-3"/>
            </w:rPr>
            <w:t> </w:t>
          </w:r>
          <w:r>
            <w:rPr/>
            <w:t>процедурах</w:t>
          </w:r>
          <w:r>
            <w:rPr>
              <w:spacing w:val="3"/>
            </w:rPr>
            <w:t> </w:t>
          </w:r>
          <w:r>
            <w:rPr/>
            <w:t>у</w:t>
          </w:r>
          <w:r>
            <w:rPr>
              <w:spacing w:val="3"/>
            </w:rPr>
            <w:t> </w:t>
          </w:r>
          <w:r>
            <w:rPr>
              <w:spacing w:val="-1"/>
            </w:rPr>
            <w:t>взрослых</w:t>
          </w:r>
          <w:r>
            <w:rPr>
              <w:spacing w:val="1"/>
            </w:rPr>
            <w:t> </w:t>
          </w:r>
          <w:r>
            <w:rPr/>
            <w:t>пациентов</w:t>
          </w:r>
          <w:r>
            <w:rPr>
              <w:spacing w:val="2"/>
            </w:rPr>
            <w:t> </w:t>
          </w:r>
          <w:r>
            <w:rPr/>
            <w:t>[145]</w:t>
          </w:r>
          <w:r>
            <w:rPr>
              <w:rFonts w:ascii="Times New Roman" w:hAnsi="Times New Roman"/>
            </w:rPr>
            <w:tab/>
          </w:r>
          <w:r>
            <w:rPr/>
            <w:t>71</w:t>
          </w:r>
          <w:r>
            <w:rPr/>
          </w:r>
        </w:p>
        <w:p>
          <w:pPr>
            <w:pStyle w:val="TOC2"/>
            <w:tabs>
              <w:tab w:pos="9170" w:val="right" w:leader="dot"/>
            </w:tabs>
            <w:spacing w:line="282" w:lineRule="auto" w:before="191"/>
            <w:ind w:right="112" w:firstLine="57"/>
            <w:jc w:val="both"/>
          </w:pPr>
          <w:r>
            <w:rPr/>
            <w:t>Приложение</w:t>
          </w:r>
          <w:r>
            <w:rPr>
              <w:spacing w:val="52"/>
            </w:rPr>
            <w:t> </w:t>
          </w:r>
          <w:r>
            <w:rPr>
              <w:spacing w:val="-1"/>
            </w:rPr>
            <w:t>А3.5</w:t>
          </w:r>
          <w:r>
            <w:rPr>
              <w:spacing w:val="53"/>
            </w:rPr>
            <w:t> </w:t>
          </w:r>
          <w:r>
            <w:rPr>
              <w:spacing w:val="-1"/>
            </w:rPr>
            <w:t>Рекомендуемый</w:t>
          </w:r>
          <w:r>
            <w:rPr>
              <w:spacing w:val="1"/>
            </w:rPr>
            <w:t> </w:t>
          </w:r>
          <w:r>
            <w:rPr/>
            <w:t>режим</w:t>
          </w:r>
          <w:r>
            <w:rPr>
              <w:spacing w:val="52"/>
            </w:rPr>
            <w:t> </w:t>
          </w:r>
          <w:r>
            <w:rPr/>
            <w:t>дозирования</w:t>
          </w:r>
          <w:r>
            <w:rPr>
              <w:spacing w:val="2"/>
            </w:rPr>
            <w:t> </w:t>
          </w:r>
          <w:r>
            <w:rPr/>
            <w:t>низкомолекулярных</w:t>
          </w:r>
          <w:r>
            <w:rPr>
              <w:spacing w:val="53"/>
            </w:rPr>
            <w:t> </w:t>
          </w:r>
          <w:r>
            <w:rPr>
              <w:spacing w:val="-1"/>
            </w:rPr>
            <w:t>гепаринов</w:t>
          </w:r>
          <w:r>
            <w:rPr>
              <w:spacing w:val="48"/>
              <w:w w:val="102"/>
            </w:rPr>
            <w:t> </w:t>
          </w:r>
          <w:r>
            <w:rPr/>
            <w:t>для</w:t>
          </w:r>
          <w:r>
            <w:rPr>
              <w:spacing w:val="3"/>
            </w:rPr>
            <w:t> </w:t>
          </w:r>
          <w:r>
            <w:rPr>
              <w:spacing w:val="-1"/>
            </w:rPr>
            <w:t>профилактики</w:t>
          </w:r>
          <w:r>
            <w:rPr/>
            <w:t> ВТЭО  </w:t>
          </w:r>
          <w:r>
            <w:rPr>
              <w:spacing w:val="-1"/>
            </w:rPr>
            <w:t>высокой</w:t>
          </w:r>
          <w:r>
            <w:rPr>
              <w:spacing w:val="1"/>
            </w:rPr>
            <w:t> </w:t>
          </w:r>
          <w:r>
            <w:rPr/>
            <w:t>степени</w:t>
          </w:r>
          <w:r>
            <w:rPr>
              <w:spacing w:val="3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1"/>
            </w:rPr>
            <w:t> </w:t>
          </w:r>
          <w:r>
            <w:rPr/>
            <w:t>при  </w:t>
          </w:r>
          <w:r>
            <w:rPr>
              <w:spacing w:val="-1"/>
            </w:rPr>
            <w:t>консервативном</w:t>
          </w:r>
          <w:r>
            <w:rPr>
              <w:spacing w:val="52"/>
            </w:rPr>
            <w:t> </w:t>
          </w:r>
          <w:r>
            <w:rPr/>
            <w:t>лечении</w:t>
          </w:r>
          <w:r>
            <w:rPr>
              <w:spacing w:val="3"/>
            </w:rPr>
            <w:t> </w:t>
          </w:r>
          <w:r>
            <w:rPr/>
            <w:t>и  при</w:t>
          </w:r>
          <w:r>
            <w:rPr>
              <w:spacing w:val="59"/>
              <w:w w:val="102"/>
            </w:rPr>
            <w:t> </w:t>
          </w:r>
          <w:r>
            <w:rPr/>
            <w:t>ортопедических</w:t>
          </w:r>
          <w:r>
            <w:rPr>
              <w:spacing w:val="6"/>
            </w:rPr>
            <w:t> </w:t>
          </w:r>
          <w:r>
            <w:rPr>
              <w:spacing w:val="-1"/>
            </w:rPr>
            <w:t>операциях</w:t>
          </w:r>
          <w:r>
            <w:rPr>
              <w:spacing w:val="6"/>
            </w:rPr>
            <w:t> </w:t>
          </w:r>
          <w:r>
            <w:rPr/>
            <w:t>у</w:t>
          </w:r>
          <w:r>
            <w:rPr>
              <w:spacing w:val="6"/>
            </w:rPr>
            <w:t> </w:t>
          </w:r>
          <w:r>
            <w:rPr/>
            <w:t>пациентов</w:t>
          </w:r>
          <w:r>
            <w:rPr>
              <w:spacing w:val="5"/>
            </w:rPr>
            <w:t> </w:t>
          </w:r>
          <w:r>
            <w:rPr/>
            <w:t>с</w:t>
          </w:r>
          <w:r>
            <w:rPr>
              <w:spacing w:val="5"/>
            </w:rPr>
            <w:t> </w:t>
          </w:r>
          <w:r>
            <w:rPr/>
            <w:t>высоким</w:t>
          </w:r>
          <w:r>
            <w:rPr>
              <w:spacing w:val="8"/>
            </w:rPr>
            <w:t> </w:t>
          </w:r>
          <w:r>
            <w:rPr/>
            <w:t>риском</w:t>
          </w:r>
          <w:r>
            <w:rPr>
              <w:spacing w:val="9"/>
            </w:rPr>
            <w:t> </w:t>
          </w:r>
          <w:r>
            <w:rPr/>
            <w:t>ВТЭО</w:t>
          </w:r>
          <w:r>
            <w:rPr>
              <w:spacing w:val="6"/>
            </w:rPr>
            <w:t> </w:t>
          </w:r>
          <w:r>
            <w:rPr/>
            <w:t>у</w:t>
          </w:r>
          <w:r>
            <w:rPr>
              <w:spacing w:val="6"/>
            </w:rPr>
            <w:t> </w:t>
          </w:r>
          <w:r>
            <w:rPr>
              <w:spacing w:val="-1"/>
            </w:rPr>
            <w:t>взрослых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72</w:t>
          </w:r>
          <w:r>
            <w:rPr/>
          </w:r>
        </w:p>
        <w:p>
          <w:pPr>
            <w:pStyle w:val="TOC2"/>
            <w:tabs>
              <w:tab w:pos="9174" w:val="right" w:leader="dot"/>
            </w:tabs>
            <w:spacing w:line="240" w:lineRule="auto" w:before="191"/>
            <w:ind w:left="663" w:right="0" w:firstLine="0"/>
            <w:jc w:val="both"/>
          </w:pPr>
          <w:r>
            <w:rPr/>
            <w:t>Приложение</w:t>
          </w:r>
          <w:r>
            <w:rPr>
              <w:spacing w:val="4"/>
            </w:rPr>
            <w:t> </w:t>
          </w:r>
          <w:r>
            <w:rPr/>
            <w:t>А3.6</w:t>
          </w:r>
          <w:r>
            <w:rPr>
              <w:spacing w:val="4"/>
            </w:rPr>
            <w:t> </w:t>
          </w:r>
          <w:r>
            <w:rPr>
              <w:spacing w:val="-1"/>
            </w:rPr>
            <w:t>Факторы</w:t>
          </w:r>
          <w:r>
            <w:rPr>
              <w:spacing w:val="6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7"/>
            </w:rPr>
            <w:t> </w:t>
          </w:r>
          <w:r>
            <w:rPr/>
            <w:t>кровотечения</w:t>
          </w:r>
          <w:r>
            <w:rPr>
              <w:spacing w:val="6"/>
            </w:rPr>
            <w:t> </w:t>
          </w:r>
          <w:r>
            <w:rPr/>
            <w:t>у</w:t>
          </w:r>
          <w:r>
            <w:rPr>
              <w:spacing w:val="7"/>
            </w:rPr>
            <w:t> </w:t>
          </w:r>
          <w:r>
            <w:rPr>
              <w:spacing w:val="-1"/>
            </w:rPr>
            <w:t>детей</w:t>
          </w:r>
          <w:r>
            <w:rPr>
              <w:spacing w:val="6"/>
            </w:rPr>
            <w:t> </w:t>
          </w:r>
          <w:r>
            <w:rPr/>
            <w:t>от</w:t>
          </w:r>
          <w:r>
            <w:rPr>
              <w:spacing w:val="9"/>
            </w:rPr>
            <w:t> </w:t>
          </w:r>
          <w:r>
            <w:rPr/>
            <w:t>6</w:t>
          </w:r>
          <w:r>
            <w:rPr>
              <w:spacing w:val="4"/>
            </w:rPr>
            <w:t> </w:t>
          </w:r>
          <w:r>
            <w:rPr>
              <w:spacing w:val="-1"/>
            </w:rPr>
            <w:t>месяцев</w:t>
          </w:r>
          <w:r>
            <w:rPr>
              <w:spacing w:val="4"/>
            </w:rPr>
            <w:t> </w:t>
          </w:r>
          <w:r>
            <w:rPr/>
            <w:t>до</w:t>
          </w:r>
          <w:r>
            <w:rPr>
              <w:spacing w:val="9"/>
            </w:rPr>
            <w:t> </w:t>
          </w:r>
          <w:r>
            <w:rPr/>
            <w:t>18</w:t>
          </w:r>
          <w:r>
            <w:rPr>
              <w:spacing w:val="6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73</w:t>
          </w:r>
          <w:r>
            <w:rPr/>
          </w:r>
        </w:p>
        <w:p>
          <w:pPr>
            <w:pStyle w:val="TOC2"/>
            <w:tabs>
              <w:tab w:pos="9172" w:val="right" w:leader="dot"/>
            </w:tabs>
            <w:spacing w:line="240" w:lineRule="auto" w:before="234"/>
            <w:ind w:left="663" w:right="0" w:firstLine="0"/>
            <w:jc w:val="both"/>
          </w:pPr>
          <w:r>
            <w:rPr/>
            <w:t>Приложение</w:t>
          </w:r>
          <w:r>
            <w:rPr>
              <w:spacing w:val="2"/>
            </w:rPr>
            <w:t> </w:t>
          </w:r>
          <w:r>
            <w:rPr/>
            <w:t>А3.7</w:t>
          </w:r>
          <w:r>
            <w:rPr>
              <w:spacing w:val="2"/>
            </w:rPr>
            <w:t> </w:t>
          </w:r>
          <w:r>
            <w:rPr>
              <w:spacing w:val="-1"/>
            </w:rPr>
            <w:t>Факторы</w:t>
          </w:r>
          <w:r>
            <w:rPr>
              <w:spacing w:val="4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5"/>
            </w:rPr>
            <w:t> </w:t>
          </w:r>
          <w:r>
            <w:rPr/>
            <w:t>ВТЭО</w:t>
          </w:r>
          <w:r>
            <w:rPr>
              <w:spacing w:val="4"/>
            </w:rPr>
            <w:t> </w:t>
          </w:r>
          <w:r>
            <w:rPr/>
            <w:t>у</w:t>
          </w:r>
          <w:r>
            <w:rPr>
              <w:spacing w:val="4"/>
            </w:rPr>
            <w:t> </w:t>
          </w:r>
          <w:r>
            <w:rPr/>
            <w:t>детей</w:t>
          </w:r>
          <w:r>
            <w:rPr>
              <w:spacing w:val="5"/>
            </w:rPr>
            <w:t> </w:t>
          </w:r>
          <w:r>
            <w:rPr/>
            <w:t>от</w:t>
          </w:r>
          <w:r>
            <w:rPr>
              <w:spacing w:val="6"/>
            </w:rPr>
            <w:t> </w:t>
          </w:r>
          <w:r>
            <w:rPr/>
            <w:t>6</w:t>
          </w:r>
          <w:r>
            <w:rPr>
              <w:spacing w:val="2"/>
            </w:rPr>
            <w:t> </w:t>
          </w:r>
          <w:r>
            <w:rPr>
              <w:spacing w:val="-1"/>
            </w:rPr>
            <w:t>месяцев</w:t>
          </w:r>
          <w:r>
            <w:rPr>
              <w:spacing w:val="2"/>
            </w:rPr>
            <w:t> </w:t>
          </w:r>
          <w:r>
            <w:rPr/>
            <w:t>до</w:t>
          </w:r>
          <w:r>
            <w:rPr>
              <w:spacing w:val="7"/>
            </w:rPr>
            <w:t> </w:t>
          </w:r>
          <w:r>
            <w:rPr/>
            <w:t>18</w:t>
          </w:r>
          <w:r>
            <w:rPr>
              <w:spacing w:val="2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74</w:t>
          </w:r>
          <w:r>
            <w:rPr/>
          </w:r>
        </w:p>
        <w:p>
          <w:pPr>
            <w:pStyle w:val="TOC1"/>
            <w:tabs>
              <w:tab w:pos="9173" w:val="right" w:leader="dot"/>
            </w:tabs>
            <w:spacing w:line="240" w:lineRule="auto" w:before="232"/>
            <w:ind w:left="396" w:right="0" w:firstLine="0"/>
            <w:jc w:val="left"/>
          </w:pPr>
          <w:hyperlink w:history="true" w:anchor="_TOC_250002">
            <w:r>
              <w:rPr>
                <w:w w:val="110"/>
              </w:rPr>
              <w:t>Приложение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Б.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2"/>
                <w:w w:val="110"/>
              </w:rPr>
              <w:t>А</w:t>
            </w:r>
            <w:r>
              <w:rPr>
                <w:spacing w:val="-1"/>
                <w:w w:val="110"/>
              </w:rPr>
              <w:t>лг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ритмы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действий</w:t>
            </w:r>
            <w:r>
              <w:rPr>
                <w:spacing w:val="-2"/>
                <w:w w:val="110"/>
              </w:rPr>
              <w:t> </w:t>
            </w:r>
            <w:r>
              <w:rPr>
                <w:spacing w:val="-1"/>
                <w:w w:val="110"/>
              </w:rPr>
              <w:t>врача</w:t>
            </w:r>
            <w:r>
              <w:rPr>
                <w:rFonts w:ascii="Times New Roman" w:hAnsi="Times New Roman"/>
                <w:spacing w:val="-1"/>
                <w:w w:val="110"/>
              </w:rPr>
              <w:tab/>
            </w:r>
            <w:r>
              <w:rPr>
                <w:w w:val="110"/>
              </w:rPr>
              <w:t>76</w:t>
            </w:r>
            <w:r>
              <w:rPr/>
            </w:r>
          </w:hyperlink>
        </w:p>
        <w:p>
          <w:pPr>
            <w:pStyle w:val="TOC2"/>
            <w:tabs>
              <w:tab w:pos="9171" w:val="right" w:leader="dot"/>
            </w:tabs>
            <w:spacing w:line="284" w:lineRule="auto" w:before="157"/>
            <w:ind w:right="114" w:firstLine="57"/>
            <w:jc w:val="both"/>
          </w:pPr>
          <w:r>
            <w:rPr/>
            <w:t>Приложение</w:t>
          </w:r>
          <w:r>
            <w:rPr>
              <w:spacing w:val="34"/>
            </w:rPr>
            <w:t> </w:t>
          </w:r>
          <w:r>
            <w:rPr/>
            <w:t>Б1.</w:t>
          </w:r>
          <w:r>
            <w:rPr>
              <w:spacing w:val="34"/>
            </w:rPr>
            <w:t> </w:t>
          </w:r>
          <w:r>
            <w:rPr>
              <w:spacing w:val="-1"/>
            </w:rPr>
            <w:t>Алгоритмы</w:t>
          </w:r>
          <w:r>
            <w:rPr>
              <w:spacing w:val="35"/>
            </w:rPr>
            <w:t> </w:t>
          </w:r>
          <w:r>
            <w:rPr>
              <w:spacing w:val="-1"/>
            </w:rPr>
            <w:t>действий</w:t>
          </w:r>
          <w:r>
            <w:rPr>
              <w:spacing w:val="38"/>
            </w:rPr>
            <w:t> </w:t>
          </w:r>
          <w:r>
            <w:rPr/>
            <w:t>врача</w:t>
          </w:r>
          <w:r>
            <w:rPr>
              <w:spacing w:val="31"/>
            </w:rPr>
            <w:t> </w:t>
          </w:r>
          <w:r>
            <w:rPr/>
            <w:t>при</w:t>
          </w:r>
          <w:r>
            <w:rPr>
              <w:spacing w:val="34"/>
            </w:rPr>
            <w:t> </w:t>
          </w:r>
          <w:r>
            <w:rPr>
              <w:spacing w:val="-1"/>
            </w:rPr>
            <w:t>поступлении</w:t>
          </w:r>
          <w:r>
            <w:rPr>
              <w:spacing w:val="35"/>
            </w:rPr>
            <w:t> </w:t>
          </w:r>
          <w:r>
            <w:rPr>
              <w:spacing w:val="-1"/>
            </w:rPr>
            <w:t>пациента</w:t>
          </w:r>
          <w:r>
            <w:rPr>
              <w:spacing w:val="32"/>
            </w:rPr>
            <w:t> </w:t>
          </w:r>
          <w:r>
            <w:rPr/>
            <w:t>с</w:t>
          </w:r>
          <w:r>
            <w:rPr>
              <w:spacing w:val="35"/>
            </w:rPr>
            <w:t> </w:t>
          </w:r>
          <w:r>
            <w:rPr/>
            <w:t>подозрением</w:t>
          </w:r>
          <w:r>
            <w:rPr>
              <w:spacing w:val="55"/>
              <w:w w:val="102"/>
            </w:rPr>
            <w:t> </w:t>
          </w:r>
          <w:r>
            <w:rPr/>
            <w:t>на</w:t>
          </w:r>
          <w:r>
            <w:rPr>
              <w:spacing w:val="3"/>
            </w:rPr>
            <w:t> </w:t>
          </w:r>
          <w:r>
            <w:rPr>
              <w:spacing w:val="-1"/>
            </w:rPr>
            <w:t>перелом</w:t>
          </w:r>
          <w:r>
            <w:rPr>
              <w:spacing w:val="1"/>
            </w:rPr>
            <w:t> </w:t>
          </w:r>
          <w:r>
            <w:rPr>
              <w:spacing w:val="-1"/>
            </w:rPr>
            <w:t>дистального</w:t>
          </w:r>
          <w:r>
            <w:rPr>
              <w:spacing w:val="4"/>
            </w:rPr>
            <w:t> </w:t>
          </w:r>
          <w:r>
            <w:rPr>
              <w:spacing w:val="-1"/>
            </w:rPr>
            <w:t>отдела</w:t>
          </w:r>
          <w:r>
            <w:rPr>
              <w:spacing w:val="3"/>
            </w:rPr>
            <w:t> </w:t>
          </w:r>
          <w:r>
            <w:rPr/>
            <w:t>голени</w:t>
          </w:r>
          <w:r>
            <w:rPr>
              <w:rFonts w:ascii="Times New Roman" w:hAnsi="Times New Roman"/>
            </w:rPr>
            <w:tab/>
          </w:r>
          <w:r>
            <w:rPr/>
            <w:t>76</w:t>
          </w:r>
          <w:r>
            <w:rPr/>
          </w:r>
        </w:p>
        <w:p>
          <w:pPr>
            <w:pStyle w:val="TOC2"/>
            <w:tabs>
              <w:tab w:pos="9171" w:val="right" w:leader="dot"/>
            </w:tabs>
            <w:spacing w:line="240" w:lineRule="auto" w:before="186"/>
            <w:ind w:left="663" w:right="0" w:firstLine="0"/>
            <w:jc w:val="both"/>
          </w:pPr>
          <w:r>
            <w:rPr/>
            <w:t>Приложение</w:t>
          </w:r>
          <w:r>
            <w:rPr>
              <w:spacing w:val="1"/>
            </w:rPr>
            <w:t> </w:t>
          </w:r>
          <w:r>
            <w:rPr/>
            <w:t>Б2.</w:t>
          </w:r>
          <w:r>
            <w:rPr>
              <w:spacing w:val="4"/>
            </w:rPr>
            <w:t> </w:t>
          </w:r>
          <w:r>
            <w:rPr>
              <w:spacing w:val="-1"/>
            </w:rPr>
            <w:t>Оценка</w:t>
          </w:r>
          <w:r>
            <w:rPr>
              <w:spacing w:val="3"/>
            </w:rPr>
            <w:t> </w:t>
          </w:r>
          <w:r>
            <w:rPr>
              <w:spacing w:val="-1"/>
            </w:rPr>
            <w:t>сердечно-сосудистого</w:t>
          </w:r>
          <w:r>
            <w:rPr>
              <w:spacing w:val="6"/>
            </w:rPr>
            <w:t> </w:t>
          </w:r>
          <w:r>
            <w:rPr/>
            <w:t>риска</w:t>
          </w:r>
          <w:r>
            <w:rPr>
              <w:spacing w:val="4"/>
            </w:rPr>
            <w:t> </w:t>
          </w:r>
          <w:r>
            <w:rPr>
              <w:spacing w:val="-1"/>
            </w:rPr>
            <w:t>операции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77</w:t>
          </w:r>
          <w:r>
            <w:rPr/>
          </w:r>
        </w:p>
        <w:p>
          <w:pPr>
            <w:pStyle w:val="TOC1"/>
            <w:tabs>
              <w:tab w:pos="9172" w:val="right" w:leader="dot"/>
            </w:tabs>
            <w:spacing w:line="240" w:lineRule="auto" w:before="234"/>
            <w:ind w:left="396" w:right="0" w:firstLine="0"/>
            <w:jc w:val="left"/>
          </w:pPr>
          <w:hyperlink w:history="true" w:anchor="_TOC_250001">
            <w:r>
              <w:rPr>
                <w:w w:val="110"/>
              </w:rPr>
              <w:t>Приложение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В.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Информация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для</w:t>
            </w:r>
            <w:r>
              <w:rPr>
                <w:spacing w:val="-8"/>
                <w:w w:val="110"/>
              </w:rPr>
              <w:t> </w:t>
            </w:r>
            <w:r>
              <w:rPr>
                <w:w w:val="110"/>
              </w:rPr>
              <w:t>пациента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78</w:t>
            </w:r>
            <w:r>
              <w:rPr/>
            </w:r>
          </w:hyperlink>
        </w:p>
        <w:p>
          <w:pPr>
            <w:pStyle w:val="TOC1"/>
            <w:tabs>
              <w:tab w:pos="9173" w:val="right" w:leader="dot"/>
            </w:tabs>
            <w:spacing w:line="282" w:lineRule="auto" w:before="160"/>
            <w:ind w:right="124"/>
            <w:jc w:val="left"/>
          </w:pPr>
          <w:hyperlink w:history="true" w:anchor="_TOC_250000">
            <w:r>
              <w:rPr>
                <w:w w:val="110"/>
              </w:rPr>
              <w:t>Приложение</w:t>
            </w:r>
            <w:r>
              <w:rPr>
                <w:spacing w:val="-11"/>
                <w:w w:val="110"/>
              </w:rPr>
              <w:t> </w:t>
            </w:r>
            <w:r>
              <w:rPr>
                <w:w w:val="110"/>
              </w:rPr>
              <w:t>Г1-ГN.</w:t>
            </w:r>
            <w:r>
              <w:rPr>
                <w:spacing w:val="-13"/>
                <w:w w:val="110"/>
              </w:rPr>
              <w:t> </w:t>
            </w:r>
            <w:r>
              <w:rPr>
                <w:spacing w:val="-1"/>
                <w:w w:val="110"/>
              </w:rPr>
              <w:t>Шкалы</w:t>
            </w:r>
            <w:r>
              <w:rPr>
                <w:spacing w:val="-9"/>
                <w:w w:val="110"/>
              </w:rPr>
              <w:t> 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ц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нки</w:t>
            </w:r>
            <w:r>
              <w:rPr>
                <w:spacing w:val="-2"/>
                <w:w w:val="110"/>
              </w:rPr>
              <w:t>,</w:t>
            </w:r>
            <w:r>
              <w:rPr>
                <w:spacing w:val="-10"/>
                <w:w w:val="110"/>
              </w:rPr>
              <w:t> </w:t>
            </w:r>
            <w:r>
              <w:rPr>
                <w:spacing w:val="-1"/>
                <w:w w:val="110"/>
              </w:rPr>
              <w:t>в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пр</w:t>
            </w:r>
            <w:r>
              <w:rPr>
                <w:spacing w:val="-2"/>
                <w:w w:val="110"/>
              </w:rPr>
              <w:t>ос</w:t>
            </w:r>
            <w:r>
              <w:rPr>
                <w:spacing w:val="-1"/>
                <w:w w:val="110"/>
              </w:rPr>
              <w:t>ники</w:t>
            </w:r>
            <w:r>
              <w:rPr>
                <w:spacing w:val="-10"/>
                <w:w w:val="110"/>
              </w:rPr>
              <w:t> </w:t>
            </w:r>
            <w:r>
              <w:rPr>
                <w:w w:val="110"/>
              </w:rPr>
              <w:t>и</w:t>
            </w:r>
            <w:r>
              <w:rPr>
                <w:spacing w:val="-9"/>
                <w:w w:val="110"/>
              </w:rPr>
              <w:t> </w:t>
            </w:r>
            <w:r>
              <w:rPr>
                <w:w w:val="110"/>
              </w:rPr>
              <w:t>другие</w:t>
            </w:r>
            <w:r>
              <w:rPr>
                <w:spacing w:val="-11"/>
                <w:w w:val="110"/>
              </w:rPr>
              <w:t> 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ц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"/>
                <w:w w:val="110"/>
              </w:rPr>
              <w:t>н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чны</w:t>
            </w:r>
            <w:r>
              <w:rPr>
                <w:spacing w:val="-2"/>
                <w:w w:val="110"/>
              </w:rPr>
              <w:t>е</w:t>
            </w:r>
            <w:r>
              <w:rPr>
                <w:spacing w:val="-11"/>
                <w:w w:val="110"/>
              </w:rPr>
              <w:t> </w:t>
            </w:r>
            <w:r>
              <w:rPr>
                <w:w w:val="110"/>
              </w:rPr>
              <w:t>инструменты</w:t>
            </w:r>
            <w:r>
              <w:rPr>
                <w:spacing w:val="49"/>
                <w:w w:val="118"/>
              </w:rPr>
              <w:t> </w:t>
            </w:r>
            <w:r>
              <w:rPr>
                <w:spacing w:val="-2"/>
                <w:w w:val="110"/>
              </w:rPr>
              <w:t>сос</w:t>
            </w:r>
            <w:r>
              <w:rPr>
                <w:spacing w:val="-1"/>
                <w:w w:val="110"/>
              </w:rPr>
              <w:t>т</w:t>
            </w:r>
            <w:r>
              <w:rPr>
                <w:spacing w:val="-2"/>
                <w:w w:val="110"/>
              </w:rPr>
              <w:t>о</w:t>
            </w:r>
            <w:r>
              <w:rPr>
                <w:spacing w:val="-1"/>
                <w:w w:val="110"/>
              </w:rPr>
              <w:t>яния</w:t>
            </w:r>
            <w:r>
              <w:rPr>
                <w:spacing w:val="-4"/>
                <w:w w:val="110"/>
              </w:rPr>
              <w:t> </w:t>
            </w:r>
            <w:r>
              <w:rPr>
                <w:w w:val="110"/>
              </w:rPr>
              <w:t>пациента,</w:t>
            </w:r>
            <w:r>
              <w:rPr>
                <w:spacing w:val="-5"/>
                <w:w w:val="110"/>
              </w:rPr>
              <w:t> </w:t>
            </w:r>
            <w:r>
              <w:rPr>
                <w:w w:val="110"/>
              </w:rPr>
              <w:t>приведенные</w:t>
            </w:r>
            <w:r>
              <w:rPr>
                <w:spacing w:val="-6"/>
                <w:w w:val="110"/>
              </w:rPr>
              <w:t> </w:t>
            </w:r>
            <w:r>
              <w:rPr>
                <w:w w:val="110"/>
              </w:rPr>
              <w:t>в</w:t>
            </w:r>
            <w:r>
              <w:rPr>
                <w:spacing w:val="-5"/>
                <w:w w:val="110"/>
              </w:rPr>
              <w:t> </w:t>
            </w:r>
            <w:r>
              <w:rPr>
                <w:spacing w:val="-1"/>
                <w:w w:val="110"/>
              </w:rPr>
              <w:t>клинич</w:t>
            </w:r>
            <w:r>
              <w:rPr>
                <w:spacing w:val="-2"/>
                <w:w w:val="110"/>
              </w:rPr>
              <w:t>ес</w:t>
            </w:r>
            <w:r>
              <w:rPr>
                <w:spacing w:val="-1"/>
                <w:w w:val="110"/>
              </w:rPr>
              <w:t>ки</w:t>
            </w:r>
            <w:r>
              <w:rPr>
                <w:spacing w:val="-2"/>
                <w:w w:val="110"/>
              </w:rPr>
              <w:t>х</w:t>
            </w:r>
            <w:r>
              <w:rPr>
                <w:spacing w:val="-3"/>
                <w:w w:val="110"/>
              </w:rPr>
              <w:t> </w:t>
            </w:r>
            <w:r>
              <w:rPr>
                <w:w w:val="110"/>
              </w:rPr>
              <w:t>рекомендациях</w:t>
            </w:r>
            <w:r>
              <w:rPr>
                <w:rFonts w:ascii="Times New Roman" w:hAnsi="Times New Roman"/>
                <w:w w:val="110"/>
              </w:rPr>
              <w:tab/>
            </w:r>
            <w:r>
              <w:rPr>
                <w:w w:val="110"/>
              </w:rPr>
              <w:t>79</w:t>
            </w:r>
            <w:r>
              <w:rPr/>
            </w:r>
          </w:hyperlink>
        </w:p>
        <w:p>
          <w:pPr>
            <w:pStyle w:val="TOC2"/>
            <w:tabs>
              <w:tab w:pos="9172" w:val="right" w:leader="dot"/>
            </w:tabs>
            <w:spacing w:line="284" w:lineRule="auto" w:before="114"/>
            <w:ind w:right="112" w:firstLine="57"/>
            <w:jc w:val="both"/>
          </w:pPr>
          <w:r>
            <w:rPr/>
            <w:t>Приложение</w:t>
          </w:r>
          <w:r>
            <w:rPr>
              <w:spacing w:val="50"/>
            </w:rPr>
            <w:t> </w:t>
          </w:r>
          <w:r>
            <w:rPr/>
            <w:t>Г1.</w:t>
          </w:r>
          <w:r>
            <w:rPr>
              <w:spacing w:val="47"/>
            </w:rPr>
            <w:t> </w:t>
          </w:r>
          <w:r>
            <w:rPr>
              <w:spacing w:val="-1"/>
            </w:rPr>
            <w:t>Шкала</w:t>
          </w:r>
          <w:r>
            <w:rPr>
              <w:spacing w:val="50"/>
            </w:rPr>
            <w:t> </w:t>
          </w:r>
          <w:r>
            <w:rPr/>
            <w:t>индивидуальной</w:t>
          </w:r>
          <w:r>
            <w:rPr>
              <w:spacing w:val="49"/>
            </w:rPr>
            <w:t> </w:t>
          </w:r>
          <w:r>
            <w:rPr>
              <w:spacing w:val="-1"/>
            </w:rPr>
            <w:t>оценки</w:t>
          </w:r>
          <w:r>
            <w:rPr>
              <w:spacing w:val="54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50"/>
            </w:rPr>
            <w:t> </w:t>
          </w:r>
          <w:r>
            <w:rPr>
              <w:spacing w:val="-1"/>
            </w:rPr>
            <w:t>развития</w:t>
          </w:r>
          <w:r>
            <w:rPr>
              <w:spacing w:val="50"/>
            </w:rPr>
            <w:t> </w:t>
          </w:r>
          <w:r>
            <w:rPr/>
            <w:t>венозных</w:t>
          </w:r>
          <w:r>
            <w:rPr>
              <w:spacing w:val="44"/>
              <w:w w:val="102"/>
            </w:rPr>
            <w:t> </w:t>
          </w:r>
          <w:r>
            <w:rPr/>
            <w:t>тромбоэмболических</w:t>
          </w:r>
          <w:r>
            <w:rPr>
              <w:spacing w:val="5"/>
            </w:rPr>
            <w:t> </w:t>
          </w:r>
          <w:r>
            <w:rPr/>
            <w:t>осложнений</w:t>
          </w:r>
          <w:r>
            <w:rPr>
              <w:spacing w:val="-2"/>
            </w:rPr>
            <w:t> </w:t>
          </w:r>
          <w:r>
            <w:rPr/>
            <w:t>по</w:t>
          </w:r>
          <w:r>
            <w:rPr>
              <w:spacing w:val="1"/>
            </w:rPr>
            <w:t> </w:t>
          </w:r>
          <w:r>
            <w:rPr/>
            <w:t>Каприни</w:t>
          </w:r>
          <w:r>
            <w:rPr>
              <w:spacing w:val="2"/>
            </w:rPr>
            <w:t> </w:t>
          </w:r>
          <w:r>
            <w:rPr>
              <w:spacing w:val="-1"/>
            </w:rPr>
            <w:t>(Caprini</w:t>
          </w:r>
          <w:r>
            <w:rPr>
              <w:spacing w:val="3"/>
            </w:rPr>
            <w:t> </w:t>
          </w:r>
          <w:r>
            <w:rPr>
              <w:spacing w:val="-1"/>
            </w:rPr>
            <w:t>J.)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79</w:t>
          </w:r>
          <w:r>
            <w:rPr/>
          </w:r>
        </w:p>
        <w:p>
          <w:pPr>
            <w:pStyle w:val="TOC2"/>
            <w:tabs>
              <w:tab w:pos="9172" w:val="right" w:leader="dot"/>
            </w:tabs>
            <w:spacing w:line="240" w:lineRule="auto" w:before="186"/>
            <w:ind w:left="663" w:right="0" w:firstLine="0"/>
            <w:jc w:val="both"/>
          </w:pPr>
          <w:r>
            <w:rPr/>
            <w:t>Приложение</w:t>
          </w:r>
          <w:r>
            <w:rPr>
              <w:spacing w:val="3"/>
            </w:rPr>
            <w:t> </w:t>
          </w:r>
          <w:r>
            <w:rPr/>
            <w:t>Г2.</w:t>
          </w:r>
          <w:r>
            <w:rPr>
              <w:spacing w:val="6"/>
            </w:rPr>
            <w:t> </w:t>
          </w:r>
          <w:r>
            <w:rPr/>
            <w:t>Реконструированный</w:t>
          </w:r>
          <w:r>
            <w:rPr>
              <w:spacing w:val="5"/>
            </w:rPr>
            <w:t> </w:t>
          </w:r>
          <w:r>
            <w:rPr/>
            <w:t>индекс</w:t>
          </w:r>
          <w:r>
            <w:rPr>
              <w:spacing w:val="2"/>
            </w:rPr>
            <w:t> </w:t>
          </w:r>
          <w:r>
            <w:rPr/>
            <w:t>кардиального</w:t>
          </w:r>
          <w:r>
            <w:rPr>
              <w:spacing w:val="5"/>
            </w:rPr>
            <w:t> </w:t>
          </w:r>
          <w:r>
            <w:rPr/>
            <w:t>риска</w:t>
          </w:r>
          <w:r>
            <w:rPr>
              <w:spacing w:val="5"/>
            </w:rPr>
            <w:t> </w:t>
          </w:r>
          <w:r>
            <w:rPr/>
            <w:t>rRCRI</w:t>
          </w:r>
          <w:r>
            <w:rPr>
              <w:rFonts w:ascii="Times New Roman" w:hAnsi="Times New Roman"/>
            </w:rPr>
            <w:tab/>
          </w:r>
          <w:r>
            <w:rPr/>
            <w:t>81</w:t>
          </w:r>
          <w:r>
            <w:rPr/>
          </w:r>
        </w:p>
      </w:sdtContent>
    </w:sdt>
    <w:p>
      <w:pPr>
        <w:spacing w:after="0" w:line="240" w:lineRule="auto"/>
        <w:jc w:val="both"/>
        <w:sectPr>
          <w:type w:val="continuous"/>
          <w:pgSz w:w="12240" w:h="15840"/>
          <w:pgMar w:top="1298" w:bottom="1535" w:left="1720" w:right="1220"/>
        </w:sectPr>
      </w:pPr>
    </w:p>
    <w:p>
      <w:pPr>
        <w:spacing w:after="0" w:line="240" w:lineRule="auto"/>
        <w:jc w:val="both"/>
        <w:sectPr>
          <w:type w:val="continuous"/>
          <w:pgSz w:w="12240" w:h="15840"/>
          <w:pgMar w:top="1260" w:bottom="900" w:left="1720" w:right="1220"/>
        </w:sectPr>
      </w:pPr>
    </w:p>
    <w:p>
      <w:pPr>
        <w:pStyle w:val="Heading1"/>
        <w:spacing w:line="240" w:lineRule="auto"/>
        <w:ind w:right="0" w:firstLine="3384"/>
        <w:jc w:val="left"/>
      </w:pPr>
      <w:bookmarkStart w:name="_TOC_250013" w:id="1"/>
      <w:r>
        <w:rPr>
          <w:spacing w:val="-1"/>
          <w:w w:val="110"/>
        </w:rPr>
        <w:t>Спи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кращ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ний</w:t>
      </w:r>
      <w:bookmarkEnd w:id="1"/>
      <w:r>
        <w:rPr/>
      </w:r>
    </w:p>
    <w:p>
      <w:pPr>
        <w:pStyle w:val="BodyText"/>
        <w:spacing w:line="240" w:lineRule="auto" w:before="156"/>
        <w:ind w:right="0"/>
        <w:jc w:val="left"/>
      </w:pPr>
      <w:r>
        <w:rPr/>
        <w:t>АВФ  </w:t>
      </w:r>
      <w:r>
        <w:rPr>
          <w:spacing w:val="41"/>
        </w:rPr>
        <w:t> </w:t>
      </w:r>
      <w:r>
        <w:rPr/>
        <w:t>–</w:t>
      </w:r>
      <w:r>
        <w:rPr>
          <w:spacing w:val="9"/>
        </w:rPr>
        <w:t> </w:t>
      </w:r>
      <w:r>
        <w:rPr/>
        <w:t>аппарат</w:t>
      </w:r>
      <w:r>
        <w:rPr>
          <w:spacing w:val="13"/>
        </w:rPr>
        <w:t> </w:t>
      </w:r>
      <w:r>
        <w:rPr/>
        <w:t>внешней</w:t>
      </w:r>
      <w:r>
        <w:rPr>
          <w:spacing w:val="10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tabs>
          <w:tab w:pos="1063" w:val="left" w:leader="none"/>
        </w:tabs>
        <w:spacing w:line="284" w:lineRule="auto" w:before="44"/>
        <w:ind w:right="2290"/>
        <w:jc w:val="left"/>
      </w:pPr>
      <w:r>
        <w:rPr/>
        <w:t>АО</w:t>
        <w:tab/>
        <w:t>–</w:t>
      </w:r>
      <w:r>
        <w:rPr>
          <w:spacing w:val="15"/>
        </w:rPr>
        <w:t> </w:t>
      </w:r>
      <w:r>
        <w:rPr/>
        <w:t>Ассоциация</w:t>
      </w:r>
      <w:r>
        <w:rPr>
          <w:spacing w:val="22"/>
        </w:rPr>
        <w:t> </w:t>
      </w:r>
      <w:r>
        <w:rPr>
          <w:spacing w:val="-1"/>
        </w:rPr>
        <w:t>Остеосинтеза</w:t>
      </w:r>
      <w:r>
        <w:rPr>
          <w:spacing w:val="18"/>
        </w:rPr>
        <w:t> </w:t>
      </w:r>
      <w:r>
        <w:rPr>
          <w:spacing w:val="-1"/>
        </w:rPr>
        <w:t>(Association</w:t>
      </w:r>
      <w:r>
        <w:rPr>
          <w:spacing w:val="21"/>
        </w:rPr>
        <w:t> </w:t>
      </w:r>
      <w:r>
        <w:rPr/>
        <w:t>of</w:t>
      </w:r>
      <w:r>
        <w:rPr>
          <w:spacing w:val="16"/>
        </w:rPr>
        <w:t> </w:t>
      </w:r>
      <w:r>
        <w:rPr/>
        <w:t>the</w:t>
      </w:r>
      <w:r>
        <w:rPr>
          <w:spacing w:val="18"/>
        </w:rPr>
        <w:t> </w:t>
      </w:r>
      <w:r>
        <w:rPr>
          <w:spacing w:val="-1"/>
        </w:rPr>
        <w:t>Osteosynthesis)</w:t>
      </w:r>
      <w:r>
        <w:rPr>
          <w:spacing w:val="67"/>
          <w:w w:val="102"/>
        </w:rPr>
        <w:t> </w:t>
      </w:r>
      <w:r>
        <w:rPr/>
        <w:t>АлТ</w:t>
      </w:r>
      <w:r>
        <w:rPr>
          <w:spacing w:val="32"/>
        </w:rPr>
        <w:t> </w:t>
      </w:r>
      <w:r>
        <w:rPr/>
        <w:t>–</w:t>
      </w:r>
      <w:r>
        <w:rPr>
          <w:spacing w:val="30"/>
        </w:rPr>
        <w:t> </w:t>
      </w:r>
      <w:r>
        <w:rPr>
          <w:spacing w:val="-1"/>
        </w:rPr>
        <w:t>аланинаминотрансфераза</w:t>
      </w:r>
      <w:r>
        <w:rPr/>
      </w:r>
    </w:p>
    <w:p>
      <w:pPr>
        <w:pStyle w:val="BodyText"/>
        <w:tabs>
          <w:tab w:pos="1062" w:val="left" w:leader="none"/>
        </w:tabs>
        <w:spacing w:line="284" w:lineRule="auto" w:before="0"/>
        <w:ind w:right="5669"/>
        <w:jc w:val="left"/>
      </w:pPr>
      <w:r>
        <w:rPr/>
        <w:t>АсТ</w:t>
      </w:r>
      <w:r>
        <w:rPr>
          <w:spacing w:val="28"/>
        </w:rPr>
        <w:t> </w:t>
      </w:r>
      <w:r>
        <w:rPr/>
        <w:t>–</w:t>
      </w:r>
      <w:r>
        <w:rPr>
          <w:spacing w:val="34"/>
        </w:rPr>
        <w:t> </w:t>
      </w:r>
      <w:r>
        <w:rPr>
          <w:spacing w:val="-1"/>
        </w:rPr>
        <w:t>аспартатаминотрансфераза</w:t>
      </w:r>
      <w:r>
        <w:rPr>
          <w:spacing w:val="43"/>
          <w:w w:val="102"/>
        </w:rPr>
        <w:t> </w:t>
      </w:r>
      <w:r>
        <w:rPr/>
        <w:t>ББК</w:t>
        <w:tab/>
        <w:t>–</w:t>
      </w:r>
      <w:r>
        <w:rPr>
          <w:spacing w:val="22"/>
        </w:rPr>
        <w:t> </w:t>
      </w:r>
      <w:r>
        <w:rPr/>
        <w:t>большеберцовая</w:t>
      </w:r>
      <w:r>
        <w:rPr>
          <w:spacing w:val="23"/>
        </w:rPr>
        <w:t> </w:t>
      </w:r>
      <w:r>
        <w:rPr>
          <w:spacing w:val="-1"/>
        </w:rPr>
        <w:t>кость</w:t>
      </w:r>
      <w:r>
        <w:rPr/>
      </w:r>
    </w:p>
    <w:p>
      <w:pPr>
        <w:pStyle w:val="BodyText"/>
        <w:spacing w:line="252" w:lineRule="exact" w:before="0"/>
        <w:ind w:right="0"/>
        <w:jc w:val="left"/>
      </w:pPr>
      <w:r>
        <w:rPr/>
        <w:t>ББТС </w:t>
      </w:r>
      <w:r>
        <w:rPr>
          <w:spacing w:val="52"/>
        </w:rPr>
        <w:t> </w:t>
      </w:r>
      <w:r>
        <w:rPr/>
        <w:t>–</w:t>
      </w:r>
      <w:r>
        <w:rPr>
          <w:spacing w:val="21"/>
        </w:rPr>
        <w:t> </w:t>
      </w:r>
      <w:r>
        <w:rPr/>
        <w:t>большеберцово-таранное</w:t>
      </w:r>
      <w:r>
        <w:rPr>
          <w:spacing w:val="19"/>
        </w:rPr>
        <w:t> </w:t>
      </w:r>
      <w:r>
        <w:rPr>
          <w:spacing w:val="-1"/>
        </w:rPr>
        <w:t>сочленение</w:t>
      </w:r>
      <w:r>
        <w:rPr/>
      </w:r>
    </w:p>
    <w:p>
      <w:pPr>
        <w:pStyle w:val="BodyText"/>
        <w:tabs>
          <w:tab w:pos="1062" w:val="left" w:leader="none"/>
        </w:tabs>
        <w:spacing w:line="282" w:lineRule="auto" w:before="44"/>
        <w:ind w:right="3853"/>
        <w:jc w:val="left"/>
      </w:pPr>
      <w:r>
        <w:rPr/>
        <w:t>ВТЭО</w:t>
      </w:r>
      <w:r>
        <w:rPr>
          <w:spacing w:val="35"/>
        </w:rPr>
        <w:t> </w:t>
      </w:r>
      <w:r>
        <w:rPr/>
        <w:t>–</w:t>
      </w:r>
      <w:r>
        <w:rPr>
          <w:spacing w:val="23"/>
        </w:rPr>
        <w:t> </w:t>
      </w:r>
      <w:r>
        <w:rPr/>
        <w:t>венозные</w:t>
      </w:r>
      <w:r>
        <w:rPr>
          <w:spacing w:val="24"/>
        </w:rPr>
        <w:t> </w:t>
      </w:r>
      <w:r>
        <w:rPr>
          <w:spacing w:val="-1"/>
        </w:rPr>
        <w:t>тромбоэмболические</w:t>
      </w:r>
      <w:r>
        <w:rPr>
          <w:spacing w:val="22"/>
        </w:rPr>
        <w:t> </w:t>
      </w:r>
      <w:r>
        <w:rPr/>
        <w:t>осложнения</w:t>
      </w:r>
      <w:r>
        <w:rPr>
          <w:spacing w:val="46"/>
          <w:w w:val="102"/>
        </w:rPr>
        <w:t> </w:t>
      </w:r>
      <w:r>
        <w:rPr/>
        <w:t>ГСС</w:t>
        <w:tab/>
        <w:t>–</w:t>
      </w:r>
      <w:r>
        <w:rPr>
          <w:spacing w:val="22"/>
        </w:rPr>
        <w:t> </w:t>
      </w:r>
      <w:r>
        <w:rPr/>
        <w:t>голеностопный</w:t>
      </w:r>
      <w:r>
        <w:rPr>
          <w:spacing w:val="23"/>
        </w:rPr>
        <w:t> </w:t>
      </w:r>
      <w:r>
        <w:rPr>
          <w:spacing w:val="-1"/>
        </w:rPr>
        <w:t>сустав</w:t>
      </w:r>
      <w:r>
        <w:rPr/>
      </w:r>
    </w:p>
    <w:p>
      <w:pPr>
        <w:pStyle w:val="BodyText"/>
        <w:tabs>
          <w:tab w:pos="1063" w:val="left" w:leader="none"/>
        </w:tabs>
        <w:spacing w:line="282" w:lineRule="auto" w:before="4"/>
        <w:ind w:right="4474"/>
        <w:jc w:val="left"/>
      </w:pPr>
      <w:r>
        <w:rPr>
          <w:spacing w:val="-1"/>
        </w:rPr>
        <w:t>ДБК</w:t>
        <w:tab/>
      </w:r>
      <w:r>
        <w:rPr/>
        <w:t>–</w:t>
      </w:r>
      <w:r>
        <w:rPr>
          <w:spacing w:val="17"/>
        </w:rPr>
        <w:t> </w:t>
      </w:r>
      <w:r>
        <w:rPr/>
        <w:t>диафиз</w:t>
      </w:r>
      <w:r>
        <w:rPr>
          <w:spacing w:val="22"/>
        </w:rPr>
        <w:t> </w:t>
      </w:r>
      <w:r>
        <w:rPr>
          <w:spacing w:val="-1"/>
        </w:rPr>
        <w:t>большеберцовой</w:t>
      </w:r>
      <w:r>
        <w:rPr>
          <w:spacing w:val="19"/>
        </w:rPr>
        <w:t> </w:t>
      </w:r>
      <w:r>
        <w:rPr/>
        <w:t>кости</w:t>
      </w:r>
      <w:r>
        <w:rPr>
          <w:spacing w:val="34"/>
          <w:w w:val="102"/>
        </w:rPr>
        <w:t> </w:t>
      </w:r>
      <w:r>
        <w:rPr/>
        <w:t>ДМБС</w:t>
      </w:r>
      <w:r>
        <w:rPr>
          <w:spacing w:val="-7"/>
        </w:rPr>
        <w:t> </w:t>
      </w:r>
      <w:r>
        <w:rPr/>
        <w:t>–</w:t>
      </w:r>
      <w:r>
        <w:rPr>
          <w:spacing w:val="21"/>
        </w:rPr>
        <w:t> </w:t>
      </w:r>
      <w:r>
        <w:rPr/>
        <w:t>дистальный</w:t>
      </w:r>
      <w:r>
        <w:rPr>
          <w:spacing w:val="24"/>
        </w:rPr>
        <w:t> </w:t>
      </w:r>
      <w:r>
        <w:rPr>
          <w:spacing w:val="-1"/>
        </w:rPr>
        <w:t>межберцовый</w:t>
      </w:r>
      <w:r>
        <w:rPr>
          <w:spacing w:val="24"/>
        </w:rPr>
        <w:t> </w:t>
      </w:r>
      <w:r>
        <w:rPr>
          <w:spacing w:val="-1"/>
        </w:rPr>
        <w:t>синдесмоз</w:t>
      </w:r>
      <w:r>
        <w:rPr/>
      </w:r>
    </w:p>
    <w:p>
      <w:pPr>
        <w:pStyle w:val="BodyText"/>
        <w:tabs>
          <w:tab w:pos="1063" w:val="left" w:leader="none"/>
        </w:tabs>
        <w:spacing w:line="282" w:lineRule="auto" w:before="1"/>
        <w:ind w:right="4416"/>
        <w:jc w:val="left"/>
      </w:pPr>
      <w:r>
        <w:rPr/>
        <w:t>ДТП</w:t>
        <w:tab/>
        <w:t>–</w:t>
      </w:r>
      <w:r>
        <w:rPr>
          <w:spacing w:val="35"/>
        </w:rPr>
        <w:t> </w:t>
      </w:r>
      <w:r>
        <w:rPr/>
        <w:t>дорожно-транспортное</w:t>
      </w:r>
      <w:r>
        <w:rPr>
          <w:spacing w:val="34"/>
        </w:rPr>
        <w:t> </w:t>
      </w:r>
      <w:r>
        <w:rPr/>
        <w:t>происшествие</w:t>
      </w:r>
      <w:r>
        <w:rPr>
          <w:spacing w:val="25"/>
          <w:w w:val="102"/>
        </w:rPr>
        <w:t> </w:t>
      </w:r>
      <w:r>
        <w:rPr/>
        <w:t>ЗКББК</w:t>
      </w:r>
      <w:r>
        <w:rPr>
          <w:spacing w:val="16"/>
        </w:rPr>
        <w:t> </w:t>
      </w:r>
      <w:r>
        <w:rPr/>
        <w:t>–</w:t>
      </w:r>
      <w:r>
        <w:rPr>
          <w:spacing w:val="19"/>
        </w:rPr>
        <w:t> </w:t>
      </w:r>
      <w:r>
        <w:rPr/>
        <w:t>задний</w:t>
      </w:r>
      <w:r>
        <w:rPr>
          <w:spacing w:val="15"/>
        </w:rPr>
        <w:t> </w:t>
      </w:r>
      <w:r>
        <w:rPr/>
        <w:t>край</w:t>
      </w:r>
      <w:r>
        <w:rPr>
          <w:spacing w:val="16"/>
        </w:rPr>
        <w:t> </w:t>
      </w:r>
      <w:r>
        <w:rPr>
          <w:spacing w:val="-1"/>
        </w:rPr>
        <w:t>большеберцовой</w:t>
      </w:r>
      <w:r>
        <w:rPr>
          <w:spacing w:val="20"/>
        </w:rPr>
        <w:t> </w:t>
      </w:r>
      <w:r>
        <w:rPr>
          <w:spacing w:val="-1"/>
        </w:rPr>
        <w:t>кости</w:t>
      </w:r>
      <w:r>
        <w:rPr>
          <w:spacing w:val="38"/>
          <w:w w:val="102"/>
        </w:rPr>
        <w:t> </w:t>
      </w:r>
      <w:r>
        <w:rPr/>
        <w:t>ЛПВП</w:t>
      </w:r>
      <w:r>
        <w:rPr>
          <w:spacing w:val="-5"/>
        </w:rPr>
        <w:t> </w:t>
      </w:r>
      <w:r>
        <w:rPr/>
        <w:t>–</w:t>
      </w:r>
      <w:r>
        <w:rPr>
          <w:spacing w:val="20"/>
        </w:rPr>
        <w:t> </w:t>
      </w:r>
      <w:r>
        <w:rPr/>
        <w:t>липопротеиды</w:t>
      </w:r>
      <w:r>
        <w:rPr>
          <w:spacing w:val="25"/>
        </w:rPr>
        <w:t> </w:t>
      </w:r>
      <w:r>
        <w:rPr>
          <w:spacing w:val="-1"/>
        </w:rPr>
        <w:t>высокой</w:t>
      </w:r>
      <w:r>
        <w:rPr>
          <w:spacing w:val="22"/>
        </w:rPr>
        <w:t> </w:t>
      </w:r>
      <w:r>
        <w:rPr/>
        <w:t>плотности</w:t>
      </w:r>
      <w:r>
        <w:rPr>
          <w:spacing w:val="29"/>
          <w:w w:val="102"/>
        </w:rPr>
        <w:t> </w:t>
      </w:r>
      <w:r>
        <w:rPr>
          <w:spacing w:val="4"/>
        </w:rPr>
        <w:t>ЛПНП–</w:t>
      </w:r>
      <w:r>
        <w:rPr>
          <w:spacing w:val="27"/>
        </w:rPr>
        <w:t> </w:t>
      </w:r>
      <w:r>
        <w:rPr/>
        <w:t>липопротеиды</w:t>
      </w:r>
      <w:r>
        <w:rPr>
          <w:spacing w:val="31"/>
        </w:rPr>
        <w:t> </w:t>
      </w:r>
      <w:r>
        <w:rPr>
          <w:spacing w:val="-1"/>
        </w:rPr>
        <w:t>низкой</w:t>
      </w:r>
      <w:r>
        <w:rPr>
          <w:spacing w:val="22"/>
        </w:rPr>
        <w:t> </w:t>
      </w:r>
      <w:r>
        <w:rPr/>
        <w:t>плотности</w:t>
      </w:r>
      <w:r>
        <w:rPr>
          <w:spacing w:val="27"/>
          <w:w w:val="102"/>
        </w:rPr>
        <w:t> </w:t>
      </w:r>
      <w:r>
        <w:rPr/>
        <w:t>ЛФК  </w:t>
      </w:r>
      <w:r>
        <w:rPr>
          <w:spacing w:val="51"/>
        </w:rPr>
        <w:t> </w:t>
      </w:r>
      <w:r>
        <w:rPr/>
        <w:t>–</w:t>
      </w:r>
      <w:r>
        <w:rPr>
          <w:spacing w:val="12"/>
        </w:rPr>
        <w:t> </w:t>
      </w:r>
      <w:r>
        <w:rPr/>
        <w:t>лечебная</w:t>
      </w:r>
      <w:r>
        <w:rPr>
          <w:spacing w:val="12"/>
        </w:rPr>
        <w:t> </w:t>
      </w:r>
      <w:r>
        <w:rPr/>
        <w:t>физическая</w:t>
      </w:r>
      <w:r>
        <w:rPr>
          <w:spacing w:val="11"/>
        </w:rPr>
        <w:t> </w:t>
      </w:r>
      <w:r>
        <w:rPr/>
        <w:t>культура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/>
        <w:t>МБК  </w:t>
      </w:r>
      <w:r>
        <w:rPr>
          <w:spacing w:val="48"/>
        </w:rPr>
        <w:t> </w:t>
      </w:r>
      <w:r>
        <w:rPr/>
        <w:t>–</w:t>
      </w:r>
      <w:r>
        <w:rPr>
          <w:spacing w:val="10"/>
        </w:rPr>
        <w:t> </w:t>
      </w:r>
      <w:r>
        <w:rPr>
          <w:spacing w:val="-1"/>
        </w:rPr>
        <w:t>малоберцовая</w:t>
      </w:r>
      <w:r>
        <w:rPr>
          <w:spacing w:val="10"/>
        </w:rPr>
        <w:t> </w:t>
      </w:r>
      <w:r>
        <w:rPr/>
        <w:t>кость</w:t>
      </w:r>
      <w:r>
        <w:rPr/>
      </w:r>
    </w:p>
    <w:p>
      <w:pPr>
        <w:pStyle w:val="BodyText"/>
        <w:tabs>
          <w:tab w:pos="1062" w:val="left" w:leader="none"/>
        </w:tabs>
        <w:spacing w:line="240" w:lineRule="auto" w:before="47"/>
        <w:ind w:right="0"/>
        <w:jc w:val="left"/>
      </w:pPr>
      <w:r>
        <w:rPr/>
        <w:t>МРТ</w:t>
        <w:tab/>
        <w:t>–</w:t>
      </w:r>
      <w:r>
        <w:rPr>
          <w:spacing w:val="34"/>
        </w:rPr>
        <w:t> </w:t>
      </w:r>
      <w:r>
        <w:rPr>
          <w:spacing w:val="-1"/>
        </w:rPr>
        <w:t>магнитно-резонансная</w:t>
      </w:r>
      <w:r>
        <w:rPr>
          <w:spacing w:val="34"/>
        </w:rPr>
        <w:t> </w:t>
      </w:r>
      <w:r>
        <w:rPr/>
        <w:t>томография</w:t>
      </w:r>
      <w:r>
        <w:rPr/>
      </w:r>
    </w:p>
    <w:p>
      <w:pPr>
        <w:pStyle w:val="BodyText"/>
        <w:spacing w:line="240" w:lineRule="auto" w:before="47"/>
        <w:ind w:right="0"/>
        <w:jc w:val="left"/>
      </w:pPr>
      <w:r>
        <w:rPr/>
        <w:t>МНО</w:t>
      </w:r>
      <w:r>
        <w:rPr>
          <w:spacing w:val="23"/>
        </w:rPr>
        <w:t> </w:t>
      </w:r>
      <w:r>
        <w:rPr/>
        <w:t>–</w:t>
      </w:r>
      <w:r>
        <w:rPr>
          <w:spacing w:val="25"/>
        </w:rPr>
        <w:t> </w:t>
      </w:r>
      <w:r>
        <w:rPr/>
        <w:t>международное</w:t>
      </w:r>
      <w:r>
        <w:rPr>
          <w:spacing w:val="27"/>
        </w:rPr>
        <w:t> </w:t>
      </w:r>
      <w:r>
        <w:rPr>
          <w:spacing w:val="-1"/>
        </w:rPr>
        <w:t>нормализованное</w:t>
      </w:r>
      <w:r>
        <w:rPr>
          <w:spacing w:val="23"/>
        </w:rPr>
        <w:t> </w:t>
      </w:r>
      <w:r>
        <w:rPr/>
        <w:t>отношение</w:t>
      </w:r>
      <w:r>
        <w:rPr/>
      </w:r>
    </w:p>
    <w:p>
      <w:pPr>
        <w:pStyle w:val="BodyText"/>
        <w:spacing w:line="240" w:lineRule="auto" w:before="44"/>
        <w:ind w:right="0"/>
        <w:jc w:val="left"/>
      </w:pPr>
      <w:r>
        <w:rPr/>
        <w:t>НМГ  </w:t>
      </w:r>
      <w:r>
        <w:rPr>
          <w:spacing w:val="44"/>
        </w:rPr>
        <w:t> </w:t>
      </w:r>
      <w:r>
        <w:rPr/>
        <w:t>–</w:t>
      </w:r>
      <w:r>
        <w:rPr>
          <w:spacing w:val="11"/>
        </w:rPr>
        <w:t> </w:t>
      </w:r>
      <w:r>
        <w:rPr/>
        <w:t>низкомолекулярный</w:t>
      </w:r>
      <w:r>
        <w:rPr>
          <w:spacing w:val="15"/>
        </w:rPr>
        <w:t> </w:t>
      </w:r>
      <w:r>
        <w:rPr>
          <w:spacing w:val="-1"/>
        </w:rPr>
        <w:t>гепарин</w:t>
      </w:r>
      <w:r>
        <w:rPr>
          <w:spacing w:val="16"/>
        </w:rPr>
        <w:t> </w:t>
      </w:r>
      <w:r>
        <w:rPr>
          <w:spacing w:val="-2"/>
        </w:rPr>
        <w:t>из</w:t>
      </w:r>
      <w:r>
        <w:rPr>
          <w:spacing w:val="17"/>
        </w:rPr>
        <w:t> </w:t>
      </w:r>
      <w:r>
        <w:rPr>
          <w:spacing w:val="-1"/>
        </w:rPr>
        <w:t>группы</w:t>
      </w:r>
      <w:r>
        <w:rPr>
          <w:spacing w:val="16"/>
        </w:rPr>
        <w:t> </w:t>
      </w:r>
      <w:r>
        <w:rPr/>
        <w:t>B01AB</w:t>
      </w:r>
      <w:r>
        <w:rPr>
          <w:spacing w:val="13"/>
        </w:rPr>
        <w:t> </w:t>
      </w:r>
      <w:r>
        <w:rPr/>
        <w:t>Группа</w:t>
      </w:r>
      <w:r>
        <w:rPr>
          <w:spacing w:val="13"/>
        </w:rPr>
        <w:t> </w:t>
      </w:r>
      <w:r>
        <w:rPr>
          <w:spacing w:val="-1"/>
        </w:rPr>
        <w:t>гепарина</w:t>
      </w:r>
      <w:r>
        <w:rPr/>
      </w:r>
    </w:p>
    <w:p>
      <w:pPr>
        <w:pStyle w:val="BodyText"/>
        <w:spacing w:line="282" w:lineRule="auto" w:before="44"/>
        <w:ind w:right="128"/>
        <w:jc w:val="left"/>
      </w:pPr>
      <w:r>
        <w:rPr/>
        <w:t>НПВП</w:t>
      </w:r>
      <w:r>
        <w:rPr>
          <w:spacing w:val="13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нестероидные</w:t>
      </w:r>
      <w:r>
        <w:rPr>
          <w:spacing w:val="19"/>
        </w:rPr>
        <w:t> </w:t>
      </w:r>
      <w:r>
        <w:rPr/>
        <w:t>противовоспалительные</w:t>
      </w:r>
      <w:r>
        <w:rPr>
          <w:spacing w:val="17"/>
        </w:rPr>
        <w:t> </w:t>
      </w:r>
      <w:r>
        <w:rPr>
          <w:spacing w:val="-1"/>
        </w:rPr>
        <w:t>препараты</w:t>
      </w:r>
      <w:r>
        <w:rPr>
          <w:spacing w:val="13"/>
        </w:rPr>
        <w:t> </w:t>
      </w:r>
      <w:r>
        <w:rPr/>
        <w:t>из</w:t>
      </w:r>
      <w:r>
        <w:rPr>
          <w:spacing w:val="17"/>
        </w:rPr>
        <w:t> </w:t>
      </w:r>
      <w:r>
        <w:rPr/>
        <w:t>группы</w:t>
      </w:r>
      <w:r>
        <w:rPr>
          <w:spacing w:val="19"/>
        </w:rPr>
        <w:t> </w:t>
      </w:r>
      <w:r>
        <w:rPr/>
        <w:t>M01A</w:t>
      </w:r>
      <w:r>
        <w:rPr>
          <w:spacing w:val="17"/>
        </w:rPr>
        <w:t> </w:t>
      </w:r>
      <w:r>
        <w:rPr/>
        <w:t>Нестероидные</w:t>
      </w:r>
      <w:r>
        <w:rPr>
          <w:spacing w:val="42"/>
          <w:w w:val="102"/>
        </w:rPr>
        <w:t> </w:t>
      </w:r>
      <w:r>
        <w:rPr/>
        <w:t>противовоспалительные</w:t>
      </w:r>
      <w:r>
        <w:rPr>
          <w:spacing w:val="36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противоревматические</w:t>
      </w:r>
      <w:r>
        <w:rPr>
          <w:spacing w:val="38"/>
        </w:rPr>
        <w:t> </w:t>
      </w:r>
      <w:r>
        <w:rPr>
          <w:spacing w:val="-1"/>
        </w:rPr>
        <w:t>препараты</w:t>
      </w:r>
      <w:r>
        <w:rPr/>
      </w:r>
    </w:p>
    <w:p>
      <w:pPr>
        <w:pStyle w:val="BodyText"/>
        <w:spacing w:line="282" w:lineRule="auto" w:before="4"/>
        <w:ind w:right="1246"/>
        <w:jc w:val="left"/>
      </w:pPr>
      <w:r>
        <w:rPr/>
        <w:t>НФГ   </w:t>
      </w:r>
      <w:r>
        <w:rPr>
          <w:spacing w:val="18"/>
        </w:rPr>
        <w:t> </w:t>
      </w:r>
      <w:r>
        <w:rPr/>
        <w:t>–</w:t>
      </w:r>
      <w:r>
        <w:rPr>
          <w:spacing w:val="11"/>
        </w:rPr>
        <w:t> </w:t>
      </w:r>
      <w:r>
        <w:rPr/>
        <w:t>нефракционированный</w:t>
      </w:r>
      <w:r>
        <w:rPr>
          <w:spacing w:val="14"/>
        </w:rPr>
        <w:t> </w:t>
      </w:r>
      <w:r>
        <w:rPr/>
        <w:t>гепарин</w:t>
      </w:r>
      <w:r>
        <w:rPr>
          <w:spacing w:val="11"/>
        </w:rPr>
        <w:t> </w:t>
      </w:r>
      <w:r>
        <w:rPr/>
        <w:t>из</w:t>
      </w:r>
      <w:r>
        <w:rPr>
          <w:spacing w:val="17"/>
        </w:rPr>
        <w:t> </w:t>
      </w:r>
      <w:r>
        <w:rPr>
          <w:spacing w:val="-1"/>
        </w:rPr>
        <w:t>группы</w:t>
      </w:r>
      <w:r>
        <w:rPr>
          <w:spacing w:val="16"/>
        </w:rPr>
        <w:t> </w:t>
      </w:r>
      <w:r>
        <w:rPr>
          <w:spacing w:val="-1"/>
        </w:rPr>
        <w:t>B01AB</w:t>
      </w:r>
      <w:r>
        <w:rPr>
          <w:spacing w:val="14"/>
        </w:rPr>
        <w:t> </w:t>
      </w:r>
      <w:r>
        <w:rPr/>
        <w:t>Группа</w:t>
      </w:r>
      <w:r>
        <w:rPr>
          <w:spacing w:val="12"/>
        </w:rPr>
        <w:t> </w:t>
      </w:r>
      <w:r>
        <w:rPr/>
        <w:t>гепарина</w:t>
      </w:r>
      <w:r>
        <w:rPr>
          <w:spacing w:val="34"/>
          <w:w w:val="102"/>
        </w:rPr>
        <w:t> </w:t>
      </w:r>
      <w:r>
        <w:rPr/>
        <w:t>ПНЛ  </w:t>
      </w:r>
      <w:r>
        <w:rPr>
          <w:spacing w:val="54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перелом</w:t>
      </w:r>
      <w:r>
        <w:rPr>
          <w:spacing w:val="8"/>
        </w:rPr>
        <w:t> </w:t>
      </w:r>
      <w:r>
        <w:rPr/>
        <w:t>наружной</w:t>
      </w:r>
      <w:r>
        <w:rPr>
          <w:spacing w:val="11"/>
        </w:rPr>
        <w:t> </w:t>
      </w:r>
      <w:r>
        <w:rPr/>
        <w:t>лодыжки</w:t>
      </w:r>
      <w:r>
        <w:rPr/>
      </w:r>
    </w:p>
    <w:p>
      <w:pPr>
        <w:pStyle w:val="BodyText"/>
        <w:tabs>
          <w:tab w:pos="1063" w:val="left" w:leader="none"/>
        </w:tabs>
        <w:spacing w:line="282" w:lineRule="auto" w:before="1"/>
        <w:ind w:right="5165"/>
        <w:jc w:val="left"/>
      </w:pPr>
      <w:r>
        <w:rPr>
          <w:spacing w:val="-1"/>
        </w:rPr>
        <w:t>ПМБК</w:t>
      </w:r>
      <w:r>
        <w:rPr>
          <w:spacing w:val="20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перелом</w:t>
      </w:r>
      <w:r>
        <w:rPr>
          <w:spacing w:val="18"/>
        </w:rPr>
        <w:t> </w:t>
      </w:r>
      <w:r>
        <w:rPr/>
        <w:t>малоберцовой</w:t>
      </w:r>
      <w:r>
        <w:rPr>
          <w:spacing w:val="20"/>
        </w:rPr>
        <w:t> </w:t>
      </w:r>
      <w:r>
        <w:rPr>
          <w:spacing w:val="-1"/>
        </w:rPr>
        <w:t>кости</w:t>
      </w:r>
      <w:r>
        <w:rPr>
          <w:spacing w:val="21"/>
          <w:w w:val="102"/>
        </w:rPr>
        <w:t> </w:t>
      </w:r>
      <w:r>
        <w:rPr/>
        <w:t>ПВЛ</w:t>
        <w:tab/>
        <w:t>–</w:t>
      </w:r>
      <w:r>
        <w:rPr>
          <w:spacing w:val="20"/>
        </w:rPr>
        <w:t> </w:t>
      </w:r>
      <w:r>
        <w:rPr/>
        <w:t>перелом</w:t>
      </w:r>
      <w:r>
        <w:rPr>
          <w:spacing w:val="18"/>
        </w:rPr>
        <w:t> </w:t>
      </w:r>
      <w:r>
        <w:rPr/>
        <w:t>внутренней</w:t>
      </w:r>
      <w:r>
        <w:rPr>
          <w:spacing w:val="17"/>
        </w:rPr>
        <w:t> </w:t>
      </w:r>
      <w:r>
        <w:rPr/>
        <w:t>лодыжки</w:t>
      </w:r>
      <w:r>
        <w:rPr/>
      </w:r>
    </w:p>
    <w:p>
      <w:pPr>
        <w:pStyle w:val="BodyText"/>
        <w:tabs>
          <w:tab w:pos="1062" w:val="left" w:leader="none"/>
        </w:tabs>
        <w:spacing w:line="282" w:lineRule="auto" w:before="4"/>
        <w:ind w:right="2613"/>
        <w:jc w:val="left"/>
      </w:pPr>
      <w:r>
        <w:rPr/>
        <w:t>МЗ</w:t>
      </w:r>
      <w:r>
        <w:rPr>
          <w:spacing w:val="20"/>
        </w:rPr>
        <w:t> </w:t>
      </w:r>
      <w:r>
        <w:rPr>
          <w:spacing w:val="-1"/>
        </w:rPr>
        <w:t>РФ</w:t>
      </w:r>
      <w:r>
        <w:rPr>
          <w:spacing w:val="24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Министерство</w:t>
      </w:r>
      <w:r>
        <w:rPr>
          <w:spacing w:val="18"/>
        </w:rPr>
        <w:t> </w:t>
      </w:r>
      <w:r>
        <w:rPr/>
        <w:t>здравоохранения</w:t>
      </w:r>
      <w:r>
        <w:rPr>
          <w:spacing w:val="21"/>
        </w:rPr>
        <w:t> </w:t>
      </w:r>
      <w:r>
        <w:rPr>
          <w:spacing w:val="-1"/>
        </w:rPr>
        <w:t>Российской</w:t>
      </w:r>
      <w:r>
        <w:rPr>
          <w:spacing w:val="21"/>
        </w:rPr>
        <w:t> </w:t>
      </w:r>
      <w:r>
        <w:rPr>
          <w:spacing w:val="-1"/>
        </w:rPr>
        <w:t>Федерации</w:t>
      </w:r>
      <w:r>
        <w:rPr>
          <w:spacing w:val="58"/>
          <w:w w:val="102"/>
        </w:rPr>
        <w:t> </w:t>
      </w:r>
      <w:r>
        <w:rPr/>
        <w:t>МРТ</w:t>
        <w:tab/>
        <w:t>–</w:t>
      </w:r>
      <w:r>
        <w:rPr>
          <w:spacing w:val="34"/>
        </w:rPr>
        <w:t> </w:t>
      </w:r>
      <w:r>
        <w:rPr>
          <w:spacing w:val="-1"/>
        </w:rPr>
        <w:t>магнитно-резонансная</w:t>
      </w:r>
      <w:r>
        <w:rPr>
          <w:spacing w:val="34"/>
        </w:rPr>
        <w:t> </w:t>
      </w:r>
      <w:r>
        <w:rPr/>
        <w:t>томография</w:t>
      </w:r>
      <w:r>
        <w:rPr/>
      </w:r>
    </w:p>
    <w:p>
      <w:pPr>
        <w:pStyle w:val="BodyText"/>
        <w:tabs>
          <w:tab w:pos="1064" w:val="left" w:leader="none"/>
        </w:tabs>
        <w:spacing w:line="283" w:lineRule="auto" w:before="1"/>
        <w:ind w:right="3619"/>
        <w:jc w:val="left"/>
      </w:pPr>
      <w:r>
        <w:rPr/>
        <w:t>ПАП   </w:t>
      </w:r>
      <w:r>
        <w:rPr>
          <w:spacing w:val="17"/>
        </w:rPr>
        <w:t> </w:t>
      </w:r>
      <w:r>
        <w:rPr/>
        <w:t>–</w:t>
      </w:r>
      <w:r>
        <w:rPr>
          <w:spacing w:val="18"/>
        </w:rPr>
        <w:t> </w:t>
      </w:r>
      <w:r>
        <w:rPr/>
        <w:t>периоперационная</w:t>
      </w:r>
      <w:r>
        <w:rPr>
          <w:spacing w:val="17"/>
        </w:rPr>
        <w:t> </w:t>
      </w:r>
      <w:r>
        <w:rPr>
          <w:spacing w:val="-1"/>
        </w:rPr>
        <w:t>антибиотикопрофилактика</w:t>
      </w:r>
      <w:r>
        <w:rPr>
          <w:spacing w:val="48"/>
          <w:w w:val="102"/>
        </w:rPr>
        <w:t> </w:t>
      </w:r>
      <w:r>
        <w:rPr/>
        <w:t>ПХО  </w:t>
      </w:r>
      <w:r>
        <w:rPr>
          <w:spacing w:val="50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первичная</w:t>
      </w:r>
      <w:r>
        <w:rPr>
          <w:spacing w:val="13"/>
        </w:rPr>
        <w:t> </w:t>
      </w:r>
      <w:r>
        <w:rPr>
          <w:spacing w:val="-1"/>
        </w:rPr>
        <w:t>хирургическая</w:t>
      </w:r>
      <w:r>
        <w:rPr>
          <w:spacing w:val="16"/>
        </w:rPr>
        <w:t> </w:t>
      </w:r>
      <w:r>
        <w:rPr/>
        <w:t>обработка</w:t>
      </w:r>
      <w:r>
        <w:rPr>
          <w:spacing w:val="12"/>
        </w:rPr>
        <w:t> </w:t>
      </w:r>
      <w:r>
        <w:rPr/>
        <w:t>раны</w:t>
      </w:r>
      <w:r>
        <w:rPr>
          <w:spacing w:val="28"/>
          <w:w w:val="102"/>
        </w:rPr>
        <w:t> </w:t>
      </w:r>
      <w:r>
        <w:rPr/>
        <w:t>СКТ</w:t>
        <w:tab/>
        <w:t>–</w:t>
      </w:r>
      <w:r>
        <w:rPr>
          <w:spacing w:val="22"/>
        </w:rPr>
        <w:t> </w:t>
      </w:r>
      <w:r>
        <w:rPr/>
        <w:t>спиральная</w:t>
      </w:r>
      <w:r>
        <w:rPr>
          <w:spacing w:val="25"/>
        </w:rPr>
        <w:t> </w:t>
      </w:r>
      <w:r>
        <w:rPr>
          <w:spacing w:val="-1"/>
        </w:rPr>
        <w:t>компьютерная</w:t>
      </w:r>
      <w:r>
        <w:rPr>
          <w:spacing w:val="29"/>
        </w:rPr>
        <w:t> </w:t>
      </w:r>
      <w:r>
        <w:rPr>
          <w:spacing w:val="-1"/>
        </w:rPr>
        <w:t>томография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0"/>
        <w:ind w:right="0"/>
        <w:jc w:val="left"/>
      </w:pPr>
      <w:r>
        <w:rPr/>
        <w:t>ФР</w:t>
        <w:tab/>
        <w:t>–</w:t>
      </w:r>
      <w:r>
        <w:rPr>
          <w:spacing w:val="15"/>
        </w:rPr>
        <w:t> </w:t>
      </w:r>
      <w:r>
        <w:rPr/>
        <w:t>факторы</w:t>
      </w:r>
      <w:r>
        <w:rPr>
          <w:spacing w:val="16"/>
        </w:rPr>
        <w:t> </w:t>
      </w:r>
      <w:r>
        <w:rPr/>
        <w:t>риска</w:t>
      </w:r>
      <w:r>
        <w:rPr/>
      </w:r>
    </w:p>
    <w:p>
      <w:pPr>
        <w:pStyle w:val="BodyText"/>
        <w:tabs>
          <w:tab w:pos="1062" w:val="left" w:leader="none"/>
        </w:tabs>
        <w:spacing w:line="284" w:lineRule="auto" w:before="44"/>
        <w:ind w:right="3953"/>
        <w:jc w:val="left"/>
      </w:pPr>
      <w:r>
        <w:rPr/>
        <w:t>ФРМ  </w:t>
      </w:r>
      <w:r>
        <w:rPr>
          <w:spacing w:val="34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физическая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/>
        <w:t>реабилитационная</w:t>
      </w:r>
      <w:r>
        <w:rPr>
          <w:spacing w:val="17"/>
        </w:rPr>
        <w:t> </w:t>
      </w:r>
      <w:r>
        <w:rPr>
          <w:spacing w:val="-1"/>
        </w:rPr>
        <w:t>медицина</w:t>
      </w:r>
      <w:r>
        <w:rPr>
          <w:spacing w:val="32"/>
          <w:w w:val="102"/>
        </w:rPr>
        <w:t> </w:t>
      </w:r>
      <w:r>
        <w:rPr/>
        <w:t>ФС</w:t>
        <w:tab/>
        <w:t>–</w:t>
      </w:r>
      <w:r>
        <w:rPr>
          <w:spacing w:val="24"/>
        </w:rPr>
        <w:t> </w:t>
      </w:r>
      <w:r>
        <w:rPr/>
        <w:t>функциональный</w:t>
      </w:r>
      <w:r>
        <w:rPr>
          <w:spacing w:val="24"/>
        </w:rPr>
        <w:t> </w:t>
      </w:r>
      <w:r>
        <w:rPr>
          <w:spacing w:val="-1"/>
        </w:rPr>
        <w:t>статус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"/>
        <w:ind w:right="0"/>
        <w:jc w:val="left"/>
      </w:pPr>
      <w:r>
        <w:rPr/>
        <w:t>ЭКГ</w:t>
        <w:tab/>
        <w:t>–</w:t>
      </w:r>
      <w:r>
        <w:rPr>
          <w:spacing w:val="43"/>
        </w:rPr>
        <w:t> </w:t>
      </w:r>
      <w:r>
        <w:rPr/>
        <w:t>электрокардиография</w:t>
      </w:r>
      <w:r>
        <w:rPr/>
      </w:r>
    </w:p>
    <w:p>
      <w:pPr>
        <w:pStyle w:val="BodyText"/>
        <w:spacing w:line="240" w:lineRule="auto" w:before="44"/>
        <w:ind w:right="0"/>
        <w:jc w:val="left"/>
      </w:pPr>
      <w:r>
        <w:rPr/>
        <w:t>ХАП   </w:t>
      </w:r>
      <w:r>
        <w:rPr>
          <w:spacing w:val="12"/>
        </w:rPr>
        <w:t> </w:t>
      </w:r>
      <w:r>
        <w:rPr/>
        <w:t>–</w:t>
      </w:r>
      <w:r>
        <w:rPr>
          <w:spacing w:val="16"/>
        </w:rPr>
        <w:t> </w:t>
      </w:r>
      <w:r>
        <w:rPr/>
        <w:t>хирургическая</w:t>
      </w:r>
      <w:r>
        <w:rPr>
          <w:spacing w:val="16"/>
        </w:rPr>
        <w:t> </w:t>
      </w:r>
      <w:r>
        <w:rPr/>
        <w:t>антибиотикопрофилактика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44"/>
        <w:ind w:right="0"/>
        <w:jc w:val="left"/>
      </w:pPr>
      <w:r>
        <w:rPr/>
        <w:t>LCP</w:t>
        <w:tab/>
        <w:t>–</w:t>
      </w:r>
      <w:r>
        <w:rPr>
          <w:spacing w:val="11"/>
        </w:rPr>
        <w:t> </w:t>
      </w:r>
      <w:r>
        <w:rPr>
          <w:spacing w:val="-1"/>
        </w:rPr>
        <w:t>locking</w:t>
      </w:r>
      <w:r>
        <w:rPr>
          <w:spacing w:val="17"/>
        </w:rPr>
        <w:t> </w:t>
      </w:r>
      <w:r>
        <w:rPr>
          <w:spacing w:val="-1"/>
        </w:rPr>
        <w:t>compression</w:t>
      </w:r>
      <w:r>
        <w:rPr>
          <w:spacing w:val="14"/>
        </w:rPr>
        <w:t> </w:t>
      </w:r>
      <w:r>
        <w:rPr/>
        <w:t>plate</w:t>
      </w:r>
      <w:r>
        <w:rPr>
          <w:spacing w:val="13"/>
        </w:rPr>
        <w:t> </w:t>
      </w:r>
      <w:r>
        <w:rPr/>
        <w:t>(англ.)</w:t>
      </w:r>
      <w:r>
        <w:rPr>
          <w:spacing w:val="15"/>
        </w:rPr>
        <w:t> </w:t>
      </w:r>
      <w:r>
        <w:rPr/>
        <w:t>–</w:t>
      </w:r>
      <w:r>
        <w:rPr>
          <w:spacing w:val="14"/>
        </w:rPr>
        <w:t> </w:t>
      </w:r>
      <w:r>
        <w:rPr/>
        <w:t>пластина</w:t>
      </w:r>
      <w:r>
        <w:rPr>
          <w:spacing w:val="13"/>
        </w:rPr>
        <w:t> </w:t>
      </w:r>
      <w:r>
        <w:rPr/>
        <w:t>с</w:t>
      </w:r>
      <w:r>
        <w:rPr>
          <w:spacing w:val="19"/>
        </w:rPr>
        <w:t> </w:t>
      </w:r>
      <w:r>
        <w:rPr/>
        <w:t>угловой</w:t>
      </w:r>
      <w:r>
        <w:rPr>
          <w:spacing w:val="15"/>
        </w:rPr>
        <w:t> </w:t>
      </w:r>
      <w:r>
        <w:rPr/>
        <w:t>стабильностью</w:t>
      </w:r>
      <w:r>
        <w:rPr/>
      </w:r>
    </w:p>
    <w:p>
      <w:pPr>
        <w:pStyle w:val="BodyText"/>
        <w:spacing w:line="284" w:lineRule="auto" w:before="44"/>
        <w:ind w:right="128"/>
        <w:jc w:val="left"/>
      </w:pPr>
      <w:r>
        <w:rPr>
          <w:spacing w:val="-1"/>
        </w:rPr>
        <w:t>MIPO</w:t>
      </w:r>
      <w:r>
        <w:rPr/>
        <w:t> </w:t>
      </w:r>
      <w:r>
        <w:rPr>
          <w:spacing w:val="27"/>
        </w:rPr>
        <w:t> </w:t>
      </w:r>
      <w:r>
        <w:rPr/>
        <w:t>–</w:t>
      </w:r>
      <w:r>
        <w:rPr>
          <w:spacing w:val="4"/>
        </w:rPr>
        <w:t> </w:t>
      </w:r>
      <w:r>
        <w:rPr/>
        <w:t>minimaly invasive</w:t>
      </w:r>
      <w:r>
        <w:rPr>
          <w:spacing w:val="3"/>
        </w:rPr>
        <w:t> </w:t>
      </w:r>
      <w:r>
        <w:rPr>
          <w:spacing w:val="-1"/>
        </w:rPr>
        <w:t>plate</w:t>
      </w:r>
      <w:r>
        <w:rPr>
          <w:spacing w:val="2"/>
        </w:rPr>
        <w:t> </w:t>
      </w:r>
      <w:r>
        <w:rPr>
          <w:spacing w:val="-1"/>
        </w:rPr>
        <w:t>osteosynthesis</w:t>
      </w:r>
      <w:r>
        <w:rPr>
          <w:spacing w:val="4"/>
        </w:rPr>
        <w:t> </w:t>
      </w:r>
      <w:r>
        <w:rPr/>
        <w:t>(англ.) –</w:t>
      </w:r>
      <w:r>
        <w:rPr>
          <w:spacing w:val="4"/>
        </w:rPr>
        <w:t> </w:t>
      </w:r>
      <w:r>
        <w:rPr/>
        <w:t>минимально</w:t>
      </w:r>
      <w:r>
        <w:rPr>
          <w:spacing w:val="4"/>
        </w:rPr>
        <w:t> </w:t>
      </w:r>
      <w:r>
        <w:rPr>
          <w:spacing w:val="-1"/>
        </w:rPr>
        <w:t>инвазивный</w:t>
      </w:r>
      <w:r>
        <w:rPr>
          <w:spacing w:val="4"/>
        </w:rPr>
        <w:t> </w:t>
      </w:r>
      <w:r>
        <w:rPr/>
        <w:t>остеосинтез</w:t>
      </w:r>
      <w:r>
        <w:rPr>
          <w:spacing w:val="64"/>
          <w:w w:val="102"/>
        </w:rPr>
        <w:t> </w:t>
      </w:r>
      <w:r>
        <w:rPr/>
        <w:t>ORIF  </w:t>
      </w:r>
      <w:r>
        <w:rPr>
          <w:spacing w:val="22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4"/>
        </w:rPr>
        <w:t>open</w:t>
      </w:r>
      <w:r>
        <w:rPr>
          <w:spacing w:val="8"/>
        </w:rPr>
        <w:t> </w:t>
      </w:r>
      <w:r>
        <w:rPr>
          <w:spacing w:val="-4"/>
        </w:rPr>
        <w:t>reduction</w:t>
      </w:r>
      <w:r>
        <w:rPr>
          <w:spacing w:val="2"/>
        </w:rPr>
        <w:t> </w:t>
      </w:r>
      <w:r>
        <w:rPr>
          <w:spacing w:val="-4"/>
        </w:rPr>
        <w:t>internal</w:t>
      </w:r>
      <w:r>
        <w:rPr>
          <w:spacing w:val="6"/>
        </w:rPr>
        <w:t> </w:t>
      </w:r>
      <w:r>
        <w:rPr>
          <w:spacing w:val="-4"/>
        </w:rPr>
        <w:t>fixation</w:t>
      </w:r>
      <w:r>
        <w:rPr>
          <w:spacing w:val="5"/>
        </w:rPr>
        <w:t> </w:t>
      </w:r>
      <w:r>
        <w:rPr>
          <w:spacing w:val="-4"/>
        </w:rPr>
        <w:t>(англ.)</w:t>
      </w:r>
      <w:r>
        <w:rPr>
          <w:spacing w:val="8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4"/>
        </w:rPr>
        <w:t>открытая</w:t>
      </w:r>
      <w:r>
        <w:rPr>
          <w:spacing w:val="3"/>
        </w:rPr>
        <w:t> </w:t>
      </w:r>
      <w:r>
        <w:rPr>
          <w:spacing w:val="-4"/>
        </w:rPr>
        <w:t>репозиция</w:t>
      </w:r>
      <w:r>
        <w:rPr>
          <w:spacing w:val="4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4"/>
        </w:rPr>
        <w:t>внутренней</w:t>
      </w:r>
      <w:r>
        <w:rPr>
          <w:spacing w:val="1"/>
        </w:rPr>
        <w:t> </w:t>
      </w:r>
      <w:r>
        <w:rPr>
          <w:spacing w:val="-4"/>
        </w:rPr>
        <w:t>фиксацией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0" w:footer="708" w:top="1260" w:bottom="900" w:left="1720" w:right="1220"/>
        </w:sectPr>
      </w:pPr>
    </w:p>
    <w:p>
      <w:pPr>
        <w:pStyle w:val="Heading1"/>
        <w:spacing w:line="240" w:lineRule="auto"/>
        <w:ind w:left="815" w:right="129"/>
        <w:jc w:val="center"/>
      </w:pPr>
      <w:bookmarkStart w:name="_TOC_250012" w:id="2"/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рмины</w:t>
      </w:r>
      <w:r>
        <w:rPr>
          <w:spacing w:val="-28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bookmarkEnd w:id="2"/>
      <w:r>
        <w:rPr/>
      </w:r>
    </w:p>
    <w:p>
      <w:pPr>
        <w:pStyle w:val="BodyText"/>
        <w:spacing w:line="370" w:lineRule="auto" w:before="156"/>
        <w:ind w:right="112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стабильность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–</w:t>
      </w:r>
      <w:r>
        <w:rPr>
          <w:spacing w:val="22"/>
        </w:rPr>
        <w:t> </w:t>
      </w:r>
      <w:r>
        <w:rPr/>
        <w:t>отсутствие</w:t>
      </w:r>
      <w:r>
        <w:rPr>
          <w:spacing w:val="22"/>
        </w:rPr>
        <w:t> </w:t>
      </w:r>
      <w:r>
        <w:rPr/>
        <w:t>микроподвижности</w:t>
      </w:r>
      <w:r>
        <w:rPr>
          <w:spacing w:val="25"/>
        </w:rPr>
        <w:t> </w:t>
      </w:r>
      <w:r>
        <w:rPr>
          <w:spacing w:val="-1"/>
        </w:rPr>
        <w:t>отломков</w:t>
      </w:r>
      <w:r>
        <w:rPr>
          <w:spacing w:val="20"/>
        </w:rPr>
        <w:t> </w:t>
      </w:r>
      <w:r>
        <w:rPr/>
        <w:t>при</w:t>
      </w:r>
      <w:r>
        <w:rPr>
          <w:spacing w:val="22"/>
        </w:rPr>
        <w:t> </w:t>
      </w:r>
      <w:r>
        <w:rPr/>
        <w:t>условии</w:t>
      </w:r>
      <w:r>
        <w:rPr>
          <w:spacing w:val="49"/>
          <w:w w:val="102"/>
        </w:rPr>
        <w:t> </w:t>
      </w:r>
      <w:r>
        <w:rPr/>
        <w:t>анатомичной</w:t>
      </w:r>
      <w:r>
        <w:rPr>
          <w:spacing w:val="44"/>
        </w:rPr>
        <w:t> </w:t>
      </w:r>
      <w:r>
        <w:rPr>
          <w:spacing w:val="-1"/>
        </w:rPr>
        <w:t>репозиции</w:t>
      </w:r>
      <w:r>
        <w:rPr>
          <w:spacing w:val="48"/>
        </w:rPr>
        <w:t> </w:t>
      </w:r>
      <w:r>
        <w:rPr/>
        <w:t>и</w:t>
      </w:r>
      <w:r>
        <w:rPr>
          <w:spacing w:val="45"/>
        </w:rPr>
        <w:t> </w:t>
      </w:r>
      <w:r>
        <w:rPr/>
        <w:t>межфрагментарной</w:t>
      </w:r>
      <w:r>
        <w:rPr>
          <w:spacing w:val="47"/>
        </w:rPr>
        <w:t> </w:t>
      </w:r>
      <w:r>
        <w:rPr>
          <w:spacing w:val="-1"/>
        </w:rPr>
        <w:t>компрессии</w:t>
      </w:r>
      <w:r>
        <w:rPr>
          <w:spacing w:val="47"/>
        </w:rPr>
        <w:t> </w:t>
      </w:r>
      <w:r>
        <w:rPr/>
        <w:t>кости</w:t>
      </w:r>
      <w:r>
        <w:rPr>
          <w:spacing w:val="47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/>
        <w:t>их</w:t>
      </w:r>
      <w:r>
        <w:rPr>
          <w:spacing w:val="45"/>
        </w:rPr>
        <w:t> </w:t>
      </w:r>
      <w:r>
        <w:rPr>
          <w:spacing w:val="-1"/>
        </w:rPr>
        <w:t>фиксации</w:t>
      </w:r>
      <w:r>
        <w:rPr>
          <w:spacing w:val="56"/>
          <w:w w:val="102"/>
        </w:rPr>
        <w:t> </w:t>
      </w:r>
      <w:r>
        <w:rPr/>
        <w:t>металлоконструкцией.</w:t>
      </w:r>
      <w:r>
        <w:rPr/>
      </w:r>
    </w:p>
    <w:p>
      <w:pPr>
        <w:pStyle w:val="BodyText"/>
        <w:spacing w:line="240" w:lineRule="auto" w:before="1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Аллотрансплантат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w w:val="105"/>
        </w:rPr>
        <w:t>–</w:t>
      </w:r>
      <w:r>
        <w:rPr>
          <w:spacing w:val="-9"/>
          <w:w w:val="105"/>
        </w:rPr>
        <w:t> </w:t>
      </w:r>
      <w:r>
        <w:rPr>
          <w:spacing w:val="-2"/>
          <w:w w:val="105"/>
        </w:rPr>
        <w:t>фрагмент</w:t>
      </w:r>
      <w:r>
        <w:rPr>
          <w:spacing w:val="-7"/>
          <w:w w:val="105"/>
        </w:rPr>
        <w:t> </w:t>
      </w:r>
      <w:r>
        <w:rPr>
          <w:w w:val="105"/>
        </w:rPr>
        <w:t>костной</w:t>
      </w:r>
      <w:r>
        <w:rPr>
          <w:spacing w:val="-9"/>
          <w:w w:val="105"/>
        </w:rPr>
        <w:t> </w:t>
      </w:r>
      <w:r>
        <w:rPr>
          <w:w w:val="105"/>
        </w:rPr>
        <w:t>ткани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другого</w:t>
      </w:r>
      <w:r>
        <w:rPr>
          <w:spacing w:val="-5"/>
          <w:w w:val="105"/>
        </w:rPr>
        <w:t> </w:t>
      </w:r>
      <w:r>
        <w:rPr>
          <w:spacing w:val="-2"/>
          <w:w w:val="105"/>
        </w:rPr>
        <w:t>человека</w:t>
      </w:r>
      <w:r>
        <w:rPr>
          <w:spacing w:val="-10"/>
          <w:w w:val="105"/>
        </w:rPr>
        <w:t> </w:t>
      </w:r>
      <w:r>
        <w:rPr>
          <w:w w:val="105"/>
        </w:rPr>
        <w:t>(донора),</w:t>
      </w:r>
      <w:r>
        <w:rPr>
          <w:spacing w:val="-7"/>
          <w:w w:val="105"/>
        </w:rPr>
        <w:t> </w:t>
      </w:r>
      <w:r>
        <w:rPr>
          <w:spacing w:val="1"/>
          <w:w w:val="105"/>
        </w:rPr>
        <w:t>как</w:t>
      </w:r>
      <w:r>
        <w:rPr>
          <w:spacing w:val="-7"/>
          <w:w w:val="105"/>
        </w:rPr>
        <w:t> </w:t>
      </w:r>
      <w:r>
        <w:rPr>
          <w:w w:val="105"/>
        </w:rPr>
        <w:t>правило</w:t>
      </w:r>
      <w:r>
        <w:rPr/>
      </w:r>
    </w:p>
    <w:p>
      <w:pPr>
        <w:pStyle w:val="BodyText"/>
        <w:numPr>
          <w:ilvl w:val="0"/>
          <w:numId w:val="3"/>
        </w:numPr>
        <w:tabs>
          <w:tab w:pos="530" w:val="left" w:leader="none"/>
        </w:tabs>
        <w:spacing w:line="240" w:lineRule="auto" w:before="138" w:after="0"/>
        <w:ind w:left="529" w:right="0" w:hanging="133"/>
        <w:jc w:val="left"/>
      </w:pPr>
      <w:r>
        <w:rPr/>
        <w:t>трупный,</w:t>
      </w:r>
      <w:r>
        <w:rPr>
          <w:spacing w:val="26"/>
        </w:rPr>
        <w:t> </w:t>
      </w:r>
      <w:r>
        <w:rPr/>
        <w:t>прошедший</w:t>
      </w:r>
      <w:r>
        <w:rPr>
          <w:spacing w:val="30"/>
        </w:rPr>
        <w:t> </w:t>
      </w:r>
      <w:r>
        <w:rPr/>
        <w:t>процедуру</w:t>
      </w:r>
      <w:r>
        <w:rPr>
          <w:spacing w:val="29"/>
        </w:rPr>
        <w:t> </w:t>
      </w:r>
      <w:r>
        <w:rPr>
          <w:spacing w:val="-1"/>
        </w:rPr>
        <w:t>консервации.</w:t>
      </w:r>
      <w:r>
        <w:rPr/>
      </w:r>
    </w:p>
    <w:p>
      <w:pPr>
        <w:pStyle w:val="BodyText"/>
        <w:spacing w:line="368" w:lineRule="auto" w:before="136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Аппарат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внешней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фиксации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(АВФ)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3"/>
        </w:rPr>
        <w:t> </w:t>
      </w:r>
      <w:r>
        <w:rPr>
          <w:spacing w:val="-1"/>
        </w:rPr>
        <w:t>ортопедическое</w:t>
      </w:r>
      <w:r>
        <w:rPr>
          <w:spacing w:val="22"/>
        </w:rPr>
        <w:t> </w:t>
      </w:r>
      <w:r>
        <w:rPr/>
        <w:t>устройство,</w:t>
      </w:r>
      <w:r>
        <w:rPr>
          <w:spacing w:val="22"/>
        </w:rPr>
        <w:t> </w:t>
      </w:r>
      <w:r>
        <w:rPr>
          <w:spacing w:val="-1"/>
        </w:rPr>
        <w:t>содержащее</w:t>
      </w:r>
      <w:r>
        <w:rPr>
          <w:spacing w:val="67"/>
          <w:w w:val="102"/>
        </w:rPr>
        <w:t> </w:t>
      </w:r>
      <w:r>
        <w:rPr/>
        <w:t>имплантат</w:t>
      </w:r>
      <w:r>
        <w:rPr>
          <w:spacing w:val="13"/>
        </w:rPr>
        <w:t> </w:t>
      </w:r>
      <w:r>
        <w:rPr>
          <w:spacing w:val="-1"/>
        </w:rPr>
        <w:t>(выстоящий</w:t>
      </w:r>
      <w:r>
        <w:rPr>
          <w:spacing w:val="17"/>
        </w:rPr>
        <w:t> </w:t>
      </w:r>
      <w:r>
        <w:rPr>
          <w:spacing w:val="-1"/>
        </w:rPr>
        <w:t>из</w:t>
      </w:r>
      <w:r>
        <w:rPr>
          <w:spacing w:val="15"/>
        </w:rPr>
        <w:t> </w:t>
      </w:r>
      <w:r>
        <w:rPr/>
        <w:t>кожи</w:t>
      </w:r>
      <w:r>
        <w:rPr>
          <w:spacing w:val="11"/>
        </w:rPr>
        <w:t> </w:t>
      </w:r>
      <w:r>
        <w:rPr/>
        <w:t>чрескостный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4"/>
        </w:rPr>
        <w:t> </w:t>
      </w:r>
      <w:r>
        <w:rPr/>
        <w:t>экстракортикальный</w:t>
      </w:r>
      <w:r>
        <w:rPr>
          <w:spacing w:val="15"/>
        </w:rPr>
        <w:t> </w:t>
      </w:r>
      <w:r>
        <w:rPr>
          <w:spacing w:val="-1"/>
        </w:rPr>
        <w:t>элемент,</w:t>
      </w:r>
      <w:r>
        <w:rPr>
          <w:spacing w:val="27"/>
          <w:w w:val="102"/>
        </w:rPr>
        <w:t> </w:t>
      </w:r>
      <w:r>
        <w:rPr/>
        <w:t>достигающий</w:t>
      </w:r>
      <w:r>
        <w:rPr>
          <w:spacing w:val="25"/>
        </w:rPr>
        <w:t> </w:t>
      </w:r>
      <w:r>
        <w:rPr/>
        <w:t>кости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8"/>
        </w:rPr>
        <w:t> </w:t>
      </w:r>
      <w:r>
        <w:rPr>
          <w:spacing w:val="-1"/>
        </w:rPr>
        <w:t>внедряемый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неё),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внешнюю</w:t>
      </w:r>
      <w:r>
        <w:rPr>
          <w:spacing w:val="25"/>
        </w:rPr>
        <w:t> </w:t>
      </w:r>
      <w:r>
        <w:rPr>
          <w:spacing w:val="-1"/>
        </w:rPr>
        <w:t>(неимплантируемую)</w:t>
      </w:r>
      <w:r>
        <w:rPr>
          <w:spacing w:val="25"/>
        </w:rPr>
        <w:t> </w:t>
      </w:r>
      <w:r>
        <w:rPr/>
        <w:t>опору,</w:t>
      </w:r>
      <w:r>
        <w:rPr>
          <w:spacing w:val="57"/>
          <w:w w:val="102"/>
        </w:rPr>
        <w:t> </w:t>
      </w:r>
      <w:r>
        <w:rPr/>
        <w:t>соединяющую</w:t>
      </w:r>
      <w:r>
        <w:rPr>
          <w:spacing w:val="23"/>
        </w:rPr>
        <w:t> </w:t>
      </w:r>
      <w:r>
        <w:rPr>
          <w:spacing w:val="-1"/>
        </w:rPr>
        <w:t>через</w:t>
      </w:r>
      <w:r>
        <w:rPr>
          <w:spacing w:val="23"/>
        </w:rPr>
        <w:t> </w:t>
      </w:r>
      <w:r>
        <w:rPr>
          <w:spacing w:val="-1"/>
        </w:rPr>
        <w:t>чрескостные</w:t>
      </w:r>
      <w:r>
        <w:rPr>
          <w:spacing w:val="18"/>
        </w:rPr>
        <w:t> </w:t>
      </w:r>
      <w:r>
        <w:rPr/>
        <w:t>элементы</w:t>
      </w:r>
      <w:r>
        <w:rPr>
          <w:spacing w:val="22"/>
        </w:rPr>
        <w:t> </w:t>
      </w:r>
      <w:r>
        <w:rPr/>
        <w:t>костные</w:t>
      </w:r>
      <w:r>
        <w:rPr>
          <w:spacing w:val="22"/>
        </w:rPr>
        <w:t> </w:t>
      </w:r>
      <w:r>
        <w:rPr>
          <w:spacing w:val="-1"/>
        </w:rPr>
        <w:t>отломки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0"/>
        </w:rPr>
        <w:t> </w:t>
      </w:r>
      <w:r>
        <w:rPr/>
        <w:t>лечении</w:t>
      </w:r>
      <w:r>
        <w:rPr>
          <w:spacing w:val="22"/>
        </w:rPr>
        <w:t> </w:t>
      </w:r>
      <w:r>
        <w:rPr/>
        <w:t>переломов,</w:t>
      </w:r>
      <w:r>
        <w:rPr>
          <w:spacing w:val="52"/>
          <w:w w:val="102"/>
        </w:rPr>
        <w:t> </w:t>
      </w:r>
      <w:r>
        <w:rPr/>
        <w:t>ложных</w:t>
      </w:r>
      <w:r>
        <w:rPr>
          <w:spacing w:val="21"/>
        </w:rPr>
        <w:t> </w:t>
      </w:r>
      <w:r>
        <w:rPr>
          <w:spacing w:val="-1"/>
        </w:rPr>
        <w:t>суставов</w:t>
      </w:r>
      <w:r>
        <w:rPr>
          <w:spacing w:val="25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постепенном</w:t>
      </w:r>
      <w:r>
        <w:rPr>
          <w:spacing w:val="21"/>
        </w:rPr>
        <w:t> </w:t>
      </w:r>
      <w:r>
        <w:rPr/>
        <w:t>удлинении</w:t>
      </w:r>
      <w:r>
        <w:rPr>
          <w:spacing w:val="22"/>
        </w:rPr>
        <w:t> </w:t>
      </w:r>
      <w:r>
        <w:rPr/>
        <w:t>(устранении</w:t>
      </w:r>
      <w:r>
        <w:rPr>
          <w:spacing w:val="25"/>
        </w:rPr>
        <w:t> </w:t>
      </w:r>
      <w:r>
        <w:rPr>
          <w:spacing w:val="-1"/>
        </w:rPr>
        <w:t>деформации)</w:t>
      </w:r>
      <w:r>
        <w:rPr>
          <w:spacing w:val="23"/>
        </w:rPr>
        <w:t> </w:t>
      </w:r>
      <w:r>
        <w:rPr>
          <w:spacing w:val="-1"/>
        </w:rPr>
        <w:t>сегмента.</w:t>
      </w:r>
      <w:r>
        <w:rPr/>
      </w:r>
    </w:p>
    <w:p>
      <w:pPr>
        <w:pStyle w:val="BodyText"/>
        <w:spacing w:line="368" w:lineRule="auto" w:before="7"/>
        <w:ind w:right="114" w:firstLine="403"/>
        <w:jc w:val="both"/>
      </w:pPr>
      <w:r>
        <w:rPr>
          <w:rFonts w:ascii="Times New Roman" w:hAnsi="Times New Roman" w:cs="Times New Roman" w:eastAsia="Times New Roman"/>
        </w:rPr>
        <w:t>Аутотрансплантат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–</w:t>
      </w:r>
      <w:r>
        <w:rPr>
          <w:spacing w:val="34"/>
        </w:rPr>
        <w:t> </w:t>
      </w:r>
      <w:r>
        <w:rPr>
          <w:spacing w:val="-1"/>
        </w:rPr>
        <w:t>фрагмент</w:t>
      </w:r>
      <w:r>
        <w:rPr>
          <w:spacing w:val="39"/>
        </w:rPr>
        <w:t> </w:t>
      </w:r>
      <w:r>
        <w:rPr>
          <w:spacing w:val="-1"/>
        </w:rPr>
        <w:t>собственной</w:t>
      </w:r>
      <w:r>
        <w:rPr>
          <w:spacing w:val="35"/>
        </w:rPr>
        <w:t> </w:t>
      </w:r>
      <w:r>
        <w:rPr>
          <w:spacing w:val="-1"/>
        </w:rPr>
        <w:t>кости</w:t>
      </w:r>
      <w:r>
        <w:rPr>
          <w:spacing w:val="34"/>
        </w:rPr>
        <w:t> </w:t>
      </w:r>
      <w:r>
        <w:rPr/>
        <w:t>пациента,</w:t>
      </w:r>
      <w:r>
        <w:rPr>
          <w:spacing w:val="35"/>
        </w:rPr>
        <w:t> </w:t>
      </w:r>
      <w:r>
        <w:rPr>
          <w:spacing w:val="-1"/>
        </w:rPr>
        <w:t>забираемый</w:t>
      </w:r>
      <w:r>
        <w:rPr>
          <w:spacing w:val="37"/>
        </w:rPr>
        <w:t> </w:t>
      </w:r>
      <w:r>
        <w:rPr/>
        <w:t>в</w:t>
      </w:r>
      <w:r>
        <w:rPr>
          <w:spacing w:val="31"/>
        </w:rPr>
        <w:t> </w:t>
      </w:r>
      <w:r>
        <w:rPr/>
        <w:t>донорском</w:t>
      </w:r>
      <w:r>
        <w:rPr>
          <w:spacing w:val="53"/>
          <w:w w:val="102"/>
        </w:rPr>
        <w:t> </w:t>
      </w:r>
      <w:r>
        <w:rPr/>
        <w:t>месте</w:t>
      </w:r>
      <w:r>
        <w:rPr>
          <w:spacing w:val="15"/>
        </w:rPr>
        <w:t> </w:t>
      </w:r>
      <w:r>
        <w:rPr/>
        <w:t>для</w:t>
      </w:r>
      <w:r>
        <w:rPr>
          <w:spacing w:val="14"/>
        </w:rPr>
        <w:t> </w:t>
      </w:r>
      <w:r>
        <w:rPr/>
        <w:t>пересадки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/>
        <w:t>восполнения</w:t>
      </w:r>
      <w:r>
        <w:rPr>
          <w:spacing w:val="16"/>
        </w:rPr>
        <w:t> </w:t>
      </w:r>
      <w:r>
        <w:rPr>
          <w:spacing w:val="-1"/>
        </w:rPr>
        <w:t>дефицита</w:t>
      </w:r>
      <w:r>
        <w:rPr>
          <w:spacing w:val="17"/>
        </w:rPr>
        <w:t> </w:t>
      </w:r>
      <w:r>
        <w:rPr>
          <w:spacing w:val="-1"/>
        </w:rPr>
        <w:t>костной</w:t>
      </w:r>
      <w:r>
        <w:rPr>
          <w:spacing w:val="21"/>
        </w:rPr>
        <w:t> </w:t>
      </w:r>
      <w:r>
        <w:rPr>
          <w:spacing w:val="-1"/>
        </w:rPr>
        <w:t>ткани</w:t>
      </w:r>
      <w:r>
        <w:rPr>
          <w:spacing w:val="18"/>
        </w:rPr>
        <w:t> </w:t>
      </w:r>
      <w:r>
        <w:rPr/>
        <w:t>(костного</w:t>
      </w:r>
      <w:r>
        <w:rPr>
          <w:spacing w:val="14"/>
        </w:rPr>
        <w:t> </w:t>
      </w:r>
      <w:r>
        <w:rPr/>
        <w:t>дефекта).</w:t>
      </w:r>
      <w:r>
        <w:rPr/>
      </w:r>
    </w:p>
    <w:p>
      <w:pPr>
        <w:pStyle w:val="BodyText"/>
        <w:spacing w:line="370" w:lineRule="auto"/>
        <w:ind w:right="108" w:firstLine="403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фиксатор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/>
        <w:t>–</w:t>
      </w:r>
      <w:r>
        <w:rPr>
          <w:spacing w:val="28"/>
        </w:rPr>
        <w:t> </w:t>
      </w:r>
      <w:r>
        <w:rPr>
          <w:spacing w:val="-1"/>
        </w:rPr>
        <w:t>ортопедический</w:t>
      </w:r>
      <w:r>
        <w:rPr>
          <w:spacing w:val="33"/>
        </w:rPr>
        <w:t> </w:t>
      </w:r>
      <w:r>
        <w:rPr>
          <w:spacing w:val="-1"/>
        </w:rPr>
        <w:t>имплантат,</w:t>
      </w:r>
      <w:r>
        <w:rPr>
          <w:spacing w:val="36"/>
        </w:rPr>
        <w:t> </w:t>
      </w:r>
      <w:r>
        <w:rPr>
          <w:spacing w:val="-1"/>
        </w:rPr>
        <w:t>вживляемый</w:t>
      </w:r>
      <w:r>
        <w:rPr>
          <w:spacing w:val="36"/>
        </w:rPr>
        <w:t> </w:t>
      </w:r>
      <w:r>
        <w:rPr>
          <w:spacing w:val="-2"/>
        </w:rPr>
        <w:t>под</w:t>
      </w:r>
      <w:r>
        <w:rPr>
          <w:spacing w:val="36"/>
        </w:rPr>
        <w:t> </w:t>
      </w:r>
      <w:r>
        <w:rPr/>
        <w:t>кожу</w:t>
      </w:r>
      <w:r>
        <w:rPr>
          <w:spacing w:val="25"/>
        </w:rPr>
        <w:t> </w:t>
      </w:r>
      <w:r>
        <w:rPr>
          <w:spacing w:val="-1"/>
        </w:rPr>
        <w:t>пациента,</w:t>
      </w:r>
      <w:r>
        <w:rPr>
          <w:spacing w:val="85"/>
          <w:w w:val="102"/>
        </w:rPr>
        <w:t> </w:t>
      </w:r>
      <w:r>
        <w:rPr/>
        <w:t>и</w:t>
      </w:r>
      <w:r>
        <w:rPr>
          <w:spacing w:val="37"/>
        </w:rPr>
        <w:t> </w:t>
      </w:r>
      <w:r>
        <w:rPr/>
        <w:t>соединяющий</w:t>
      </w:r>
      <w:r>
        <w:rPr>
          <w:spacing w:val="36"/>
        </w:rPr>
        <w:t> </w:t>
      </w:r>
      <w:r>
        <w:rPr>
          <w:spacing w:val="-1"/>
        </w:rPr>
        <w:t>костные</w:t>
      </w:r>
      <w:r>
        <w:rPr>
          <w:spacing w:val="35"/>
        </w:rPr>
        <w:t> </w:t>
      </w:r>
      <w:r>
        <w:rPr/>
        <w:t>отломки</w:t>
      </w:r>
      <w:r>
        <w:rPr>
          <w:spacing w:val="38"/>
        </w:rPr>
        <w:t> </w:t>
      </w:r>
      <w:r>
        <w:rPr/>
        <w:t>при</w:t>
      </w:r>
      <w:r>
        <w:rPr>
          <w:spacing w:val="38"/>
        </w:rPr>
        <w:t> </w:t>
      </w:r>
      <w:r>
        <w:rPr/>
        <w:t>лечении</w:t>
      </w:r>
      <w:r>
        <w:rPr>
          <w:spacing w:val="33"/>
        </w:rPr>
        <w:t> </w:t>
      </w:r>
      <w:r>
        <w:rPr/>
        <w:t>переломов,</w:t>
      </w:r>
      <w:r>
        <w:rPr>
          <w:spacing w:val="33"/>
        </w:rPr>
        <w:t> </w:t>
      </w:r>
      <w:r>
        <w:rPr/>
        <w:t>деформаций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8"/>
        </w:rPr>
        <w:t> </w:t>
      </w:r>
      <w:r>
        <w:rPr/>
        <w:t>ложных</w:t>
      </w:r>
      <w:r>
        <w:rPr>
          <w:spacing w:val="26"/>
          <w:w w:val="102"/>
        </w:rPr>
        <w:t> </w:t>
      </w:r>
      <w:r>
        <w:rPr>
          <w:spacing w:val="-1"/>
        </w:rPr>
        <w:t>суставов.</w:t>
      </w:r>
      <w:r>
        <w:rPr/>
      </w:r>
    </w:p>
    <w:p>
      <w:pPr>
        <w:pStyle w:val="BodyText"/>
        <w:spacing w:line="368" w:lineRule="auto" w:before="1"/>
        <w:ind w:right="113" w:firstLine="403"/>
        <w:jc w:val="both"/>
      </w:pPr>
      <w:r>
        <w:rPr>
          <w:rFonts w:ascii="Times New Roman" w:hAnsi="Times New Roman" w:cs="Times New Roman" w:eastAsia="Times New Roman"/>
        </w:rPr>
        <w:t>Импрессия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/>
        <w:t>–</w:t>
      </w:r>
      <w:r>
        <w:rPr>
          <w:spacing w:val="31"/>
        </w:rPr>
        <w:t> </w:t>
      </w:r>
      <w:r>
        <w:rPr/>
        <w:t>процесс</w:t>
      </w:r>
      <w:r>
        <w:rPr>
          <w:spacing w:val="34"/>
        </w:rPr>
        <w:t> </w:t>
      </w:r>
      <w:r>
        <w:rPr/>
        <w:t>формирования</w:t>
      </w:r>
      <w:r>
        <w:rPr>
          <w:spacing w:val="34"/>
        </w:rPr>
        <w:t> </w:t>
      </w:r>
      <w:r>
        <w:rPr>
          <w:spacing w:val="-1"/>
        </w:rPr>
        <w:t>перелома</w:t>
      </w:r>
      <w:r>
        <w:rPr>
          <w:spacing w:val="35"/>
        </w:rPr>
        <w:t> </w:t>
      </w:r>
      <w:r>
        <w:rPr/>
        <w:t>суставной</w:t>
      </w:r>
      <w:r>
        <w:rPr>
          <w:spacing w:val="32"/>
        </w:rPr>
        <w:t> </w:t>
      </w:r>
      <w:r>
        <w:rPr/>
        <w:t>поверхности</w:t>
      </w:r>
      <w:r>
        <w:rPr>
          <w:spacing w:val="38"/>
        </w:rPr>
        <w:t> </w:t>
      </w:r>
      <w:r>
        <w:rPr>
          <w:spacing w:val="-1"/>
        </w:rPr>
        <w:t>вследствие</w:t>
      </w:r>
      <w:r>
        <w:rPr>
          <w:spacing w:val="36"/>
          <w:w w:val="102"/>
        </w:rPr>
        <w:t> </w:t>
      </w:r>
      <w:r>
        <w:rPr/>
        <w:t>избыточного</w:t>
      </w:r>
      <w:r>
        <w:rPr>
          <w:spacing w:val="23"/>
        </w:rPr>
        <w:t> </w:t>
      </w:r>
      <w:r>
        <w:rPr>
          <w:spacing w:val="-1"/>
        </w:rPr>
        <w:t>давления</w:t>
      </w:r>
      <w:r>
        <w:rPr>
          <w:spacing w:val="20"/>
        </w:rPr>
        <w:t> </w:t>
      </w:r>
      <w:r>
        <w:rPr/>
        <w:t>сочленяющейся</w:t>
      </w:r>
      <w:r>
        <w:rPr>
          <w:spacing w:val="18"/>
        </w:rPr>
        <w:t> </w:t>
      </w:r>
      <w:r>
        <w:rPr/>
        <w:t>кости,</w:t>
      </w:r>
      <w:r>
        <w:rPr>
          <w:spacing w:val="20"/>
        </w:rPr>
        <w:t> </w:t>
      </w:r>
      <w:r>
        <w:rPr>
          <w:spacing w:val="-1"/>
        </w:rPr>
        <w:t>превышающего</w:t>
      </w:r>
      <w:r>
        <w:rPr>
          <w:spacing w:val="23"/>
        </w:rPr>
        <w:t> </w:t>
      </w:r>
      <w:r>
        <w:rPr>
          <w:spacing w:val="-1"/>
        </w:rPr>
        <w:t>прочность</w:t>
      </w:r>
      <w:r>
        <w:rPr>
          <w:spacing w:val="23"/>
        </w:rPr>
        <w:t> </w:t>
      </w:r>
      <w:r>
        <w:rPr>
          <w:spacing w:val="-1"/>
        </w:rPr>
        <w:t>губчатой</w:t>
      </w:r>
      <w:r>
        <w:rPr>
          <w:spacing w:val="22"/>
        </w:rPr>
        <w:t> </w:t>
      </w:r>
      <w:r>
        <w:rPr/>
        <w:t>костной</w:t>
      </w:r>
      <w:r>
        <w:rPr>
          <w:spacing w:val="69"/>
          <w:w w:val="102"/>
        </w:rPr>
        <w:t> </w:t>
      </w:r>
      <w:r>
        <w:rPr/>
        <w:t>ткани,</w:t>
      </w:r>
      <w:r>
        <w:rPr>
          <w:spacing w:val="22"/>
        </w:rPr>
        <w:t> </w:t>
      </w:r>
      <w:r>
        <w:rPr/>
        <w:t>а</w:t>
      </w:r>
      <w:r>
        <w:rPr>
          <w:spacing w:val="19"/>
        </w:rPr>
        <w:t> </w:t>
      </w:r>
      <w:r>
        <w:rPr>
          <w:spacing w:val="-1"/>
        </w:rPr>
        <w:t>также</w:t>
      </w:r>
      <w:r>
        <w:rPr>
          <w:spacing w:val="19"/>
        </w:rPr>
        <w:t> </w:t>
      </w:r>
      <w:r>
        <w:rPr/>
        <w:t>результат</w:t>
      </w:r>
      <w:r>
        <w:rPr>
          <w:spacing w:val="19"/>
        </w:rPr>
        <w:t> </w:t>
      </w:r>
      <w:r>
        <w:rPr/>
        <w:t>импрессионного</w:t>
      </w:r>
      <w:r>
        <w:rPr>
          <w:spacing w:val="17"/>
        </w:rPr>
        <w:t> </w:t>
      </w:r>
      <w:r>
        <w:rPr>
          <w:spacing w:val="-1"/>
        </w:rPr>
        <w:t>перелома.</w:t>
      </w:r>
      <w:r>
        <w:rPr/>
      </w:r>
    </w:p>
    <w:p>
      <w:pPr>
        <w:pStyle w:val="BodyText"/>
        <w:spacing w:line="371" w:lineRule="auto"/>
        <w:ind w:right="109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со</w:t>
      </w:r>
      <w:r>
        <w:rPr>
          <w:rFonts w:ascii="Times New Roman" w:hAnsi="Times New Roman" w:cs="Times New Roman" w:eastAsia="Times New Roman"/>
          <w:spacing w:val="-1"/>
          <w:w w:val="105"/>
        </w:rPr>
        <w:t>ли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ация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w w:val="105"/>
        </w:rPr>
        <w:t>–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взаимное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соединение</w:t>
      </w:r>
      <w:r>
        <w:rPr>
          <w:spacing w:val="40"/>
          <w:w w:val="105"/>
        </w:rPr>
        <w:t> </w:t>
      </w:r>
      <w:r>
        <w:rPr>
          <w:w w:val="105"/>
        </w:rPr>
        <w:t>отломков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живой</w:t>
      </w:r>
      <w:r>
        <w:rPr>
          <w:spacing w:val="40"/>
          <w:w w:val="105"/>
        </w:rPr>
        <w:t> </w:t>
      </w:r>
      <w:r>
        <w:rPr>
          <w:w w:val="105"/>
        </w:rPr>
        <w:t>костной</w:t>
      </w:r>
      <w:r>
        <w:rPr>
          <w:spacing w:val="40"/>
          <w:w w:val="105"/>
        </w:rPr>
        <w:t> </w:t>
      </w:r>
      <w:r>
        <w:rPr>
          <w:w w:val="105"/>
        </w:rPr>
        <w:t>тканью</w:t>
      </w:r>
      <w:r>
        <w:rPr>
          <w:spacing w:val="67"/>
          <w:w w:val="102"/>
        </w:rPr>
        <w:t> </w:t>
      </w:r>
      <w:r>
        <w:rPr>
          <w:spacing w:val="-2"/>
          <w:w w:val="105"/>
        </w:rPr>
        <w:t>вследствие</w:t>
      </w:r>
      <w:r>
        <w:rPr>
          <w:spacing w:val="-37"/>
          <w:w w:val="105"/>
        </w:rPr>
        <w:t> </w:t>
      </w:r>
      <w:r>
        <w:rPr>
          <w:w w:val="105"/>
        </w:rPr>
        <w:t>успешного</w:t>
      </w:r>
      <w:r>
        <w:rPr>
          <w:spacing w:val="-38"/>
          <w:w w:val="105"/>
        </w:rPr>
        <w:t> </w:t>
      </w:r>
      <w:r>
        <w:rPr>
          <w:w w:val="105"/>
        </w:rPr>
        <w:t>завершения</w:t>
      </w:r>
      <w:r>
        <w:rPr>
          <w:spacing w:val="-37"/>
          <w:w w:val="105"/>
        </w:rPr>
        <w:t> </w:t>
      </w:r>
      <w:r>
        <w:rPr>
          <w:w w:val="105"/>
        </w:rPr>
        <w:t>процесса</w:t>
      </w:r>
      <w:r>
        <w:rPr>
          <w:spacing w:val="-38"/>
          <w:w w:val="105"/>
        </w:rPr>
        <w:t> </w:t>
      </w:r>
      <w:r>
        <w:rPr>
          <w:w w:val="105"/>
        </w:rPr>
        <w:t>репаративной</w:t>
      </w:r>
      <w:r>
        <w:rPr>
          <w:spacing w:val="-36"/>
          <w:w w:val="105"/>
        </w:rPr>
        <w:t> </w:t>
      </w:r>
      <w:r>
        <w:rPr>
          <w:spacing w:val="-2"/>
          <w:w w:val="105"/>
        </w:rPr>
        <w:t>регенерации.</w:t>
      </w:r>
      <w:r>
        <w:rPr/>
      </w:r>
    </w:p>
    <w:p>
      <w:pPr>
        <w:pStyle w:val="BodyText"/>
        <w:spacing w:line="240" w:lineRule="auto" w:before="0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Контрактура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w w:val="105"/>
        </w:rPr>
        <w:t>–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ограничение</w:t>
      </w:r>
      <w:r>
        <w:rPr>
          <w:spacing w:val="-6"/>
          <w:w w:val="105"/>
        </w:rPr>
        <w:t> </w:t>
      </w:r>
      <w:r>
        <w:rPr>
          <w:w w:val="105"/>
        </w:rPr>
        <w:t>амплитуды</w:t>
      </w:r>
      <w:r>
        <w:rPr>
          <w:spacing w:val="-8"/>
          <w:w w:val="105"/>
        </w:rPr>
        <w:t> </w:t>
      </w:r>
      <w:r>
        <w:rPr>
          <w:w w:val="105"/>
        </w:rPr>
        <w:t>движений</w:t>
      </w:r>
      <w:r>
        <w:rPr>
          <w:spacing w:val="-4"/>
          <w:w w:val="105"/>
        </w:rPr>
        <w:t> </w:t>
      </w:r>
      <w:r>
        <w:rPr>
          <w:w w:val="105"/>
        </w:rPr>
        <w:t>в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суставе.</w:t>
      </w:r>
      <w:r>
        <w:rPr/>
      </w:r>
    </w:p>
    <w:p>
      <w:pPr>
        <w:pStyle w:val="BodyText"/>
        <w:spacing w:line="368" w:lineRule="auto" w:before="138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Костный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отломок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часть</w:t>
      </w:r>
      <w:r>
        <w:rPr>
          <w:spacing w:val="20"/>
        </w:rPr>
        <w:t> </w:t>
      </w:r>
      <w:r>
        <w:rPr/>
        <w:t>кости,</w:t>
      </w:r>
      <w:r>
        <w:rPr>
          <w:spacing w:val="16"/>
        </w:rPr>
        <w:t> </w:t>
      </w:r>
      <w:r>
        <w:rPr>
          <w:spacing w:val="-1"/>
        </w:rPr>
        <w:t>отделённая</w:t>
      </w:r>
      <w:r>
        <w:rPr>
          <w:spacing w:val="19"/>
        </w:rPr>
        <w:t> </w:t>
      </w:r>
      <w:r>
        <w:rPr>
          <w:spacing w:val="-1"/>
        </w:rPr>
        <w:t>вследствие</w:t>
      </w:r>
      <w:r>
        <w:rPr>
          <w:spacing w:val="20"/>
        </w:rPr>
        <w:t> </w:t>
      </w:r>
      <w:r>
        <w:rPr/>
        <w:t>повреждения</w:t>
      </w:r>
      <w:r>
        <w:rPr>
          <w:spacing w:val="16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травме,</w:t>
      </w:r>
      <w:r>
        <w:rPr>
          <w:spacing w:val="59"/>
          <w:w w:val="102"/>
        </w:rPr>
        <w:t> </w:t>
      </w:r>
      <w:r>
        <w:rPr/>
        <w:t>хирургическом</w:t>
      </w:r>
      <w:r>
        <w:rPr>
          <w:spacing w:val="31"/>
        </w:rPr>
        <w:t> </w:t>
      </w:r>
      <w:r>
        <w:rPr>
          <w:spacing w:val="-1"/>
        </w:rPr>
        <w:t>вмешательстве</w:t>
      </w:r>
      <w:r>
        <w:rPr>
          <w:spacing w:val="26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деструктивном</w:t>
      </w:r>
      <w:r>
        <w:rPr>
          <w:spacing w:val="31"/>
        </w:rPr>
        <w:t> </w:t>
      </w:r>
      <w:r>
        <w:rPr/>
        <w:t>процессе.</w:t>
      </w:r>
      <w:r>
        <w:rPr/>
      </w:r>
    </w:p>
    <w:p>
      <w:pPr>
        <w:pStyle w:val="BodyText"/>
        <w:spacing w:line="368" w:lineRule="auto"/>
        <w:ind w:right="107" w:firstLine="403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фиксирующих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52"/>
        </w:rPr>
        <w:t> </w:t>
      </w:r>
      <w:r>
        <w:rPr/>
        <w:t>потеря </w:t>
      </w:r>
      <w:r>
        <w:rPr>
          <w:spacing w:val="54"/>
        </w:rPr>
        <w:t> </w:t>
      </w:r>
      <w:r>
        <w:rPr/>
        <w:t>оптимального </w:t>
      </w:r>
      <w:r>
        <w:rPr>
          <w:spacing w:val="52"/>
        </w:rPr>
        <w:t> </w:t>
      </w:r>
      <w:r>
        <w:rPr>
          <w:spacing w:val="-1"/>
        </w:rPr>
        <w:t>положения</w:t>
      </w:r>
      <w:r>
        <w:rPr>
          <w:spacing w:val="24"/>
          <w:w w:val="102"/>
        </w:rPr>
        <w:t> </w:t>
      </w:r>
      <w:r>
        <w:rPr>
          <w:spacing w:val="-1"/>
        </w:rPr>
        <w:t>фиксирующих</w:t>
      </w:r>
      <w:r>
        <w:rPr>
          <w:spacing w:val="46"/>
        </w:rPr>
        <w:t> </w:t>
      </w:r>
      <w:r>
        <w:rPr/>
        <w:t>элементов</w:t>
      </w:r>
      <w:r>
        <w:rPr>
          <w:spacing w:val="39"/>
        </w:rPr>
        <w:t> </w:t>
      </w:r>
      <w:r>
        <w:rPr>
          <w:spacing w:val="-1"/>
        </w:rPr>
        <w:t>вследствие</w:t>
      </w:r>
      <w:r>
        <w:rPr>
          <w:spacing w:val="44"/>
        </w:rPr>
        <w:t> </w:t>
      </w:r>
      <w:r>
        <w:rPr/>
        <w:t>резорбции</w:t>
      </w:r>
      <w:r>
        <w:rPr>
          <w:spacing w:val="44"/>
        </w:rPr>
        <w:t> </w:t>
      </w:r>
      <w:r>
        <w:rPr/>
        <w:t>костной</w:t>
      </w:r>
      <w:r>
        <w:rPr>
          <w:spacing w:val="43"/>
        </w:rPr>
        <w:t> </w:t>
      </w:r>
      <w:r>
        <w:rPr/>
        <w:t>ткани</w:t>
      </w:r>
      <w:r>
        <w:rPr>
          <w:spacing w:val="46"/>
        </w:rPr>
        <w:t> </w:t>
      </w:r>
      <w:r>
        <w:rPr>
          <w:spacing w:val="-1"/>
        </w:rPr>
        <w:t>вокруг</w:t>
      </w:r>
      <w:r>
        <w:rPr>
          <w:spacing w:val="44"/>
        </w:rPr>
        <w:t> </w:t>
      </w:r>
      <w:r>
        <w:rPr/>
        <w:t>них,</w:t>
      </w:r>
      <w:r>
        <w:rPr>
          <w:spacing w:val="43"/>
        </w:rPr>
        <w:t> </w:t>
      </w:r>
      <w:r>
        <w:rPr>
          <w:spacing w:val="-1"/>
        </w:rPr>
        <w:t>возникающая</w:t>
      </w:r>
      <w:r>
        <w:rPr>
          <w:spacing w:val="69"/>
          <w:w w:val="102"/>
        </w:rPr>
        <w:t> </w:t>
      </w:r>
      <w:r>
        <w:rPr/>
        <w:t>при</w:t>
      </w:r>
      <w:r>
        <w:rPr>
          <w:spacing w:val="7"/>
        </w:rPr>
        <w:t> </w:t>
      </w:r>
      <w:r>
        <w:rPr/>
        <w:t>превышении</w:t>
      </w:r>
      <w:r>
        <w:rPr>
          <w:spacing w:val="7"/>
        </w:rPr>
        <w:t> </w:t>
      </w:r>
      <w:r>
        <w:rPr/>
        <w:t>величины</w:t>
      </w:r>
      <w:r>
        <w:rPr>
          <w:spacing w:val="5"/>
        </w:rPr>
        <w:t> </w:t>
      </w:r>
      <w:r>
        <w:rPr/>
        <w:t>допустимых</w:t>
      </w:r>
      <w:r>
        <w:rPr>
          <w:spacing w:val="8"/>
        </w:rPr>
        <w:t> </w:t>
      </w:r>
      <w:r>
        <w:rPr>
          <w:spacing w:val="-1"/>
        </w:rPr>
        <w:t>циклических</w:t>
      </w:r>
      <w:r>
        <w:rPr>
          <w:spacing w:val="10"/>
        </w:rPr>
        <w:t> </w:t>
      </w:r>
      <w:r>
        <w:rPr/>
        <w:t>нагрузок,</w:t>
      </w:r>
      <w:r>
        <w:rPr>
          <w:spacing w:val="7"/>
        </w:rPr>
        <w:t> </w:t>
      </w:r>
      <w:r>
        <w:rPr/>
        <w:t>их</w:t>
      </w:r>
      <w:r>
        <w:rPr>
          <w:spacing w:val="5"/>
        </w:rPr>
        <w:t> </w:t>
      </w:r>
      <w:r>
        <w:rPr/>
        <w:t>количества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/>
        <w:t>при</w:t>
      </w:r>
      <w:r>
        <w:rPr>
          <w:spacing w:val="26"/>
          <w:w w:val="102"/>
        </w:rPr>
        <w:t> </w:t>
      </w:r>
      <w:r>
        <w:rPr/>
        <w:t>нарушениях</w:t>
      </w:r>
      <w:r>
        <w:rPr>
          <w:spacing w:val="20"/>
        </w:rPr>
        <w:t> </w:t>
      </w:r>
      <w:r>
        <w:rPr>
          <w:spacing w:val="-1"/>
        </w:rPr>
        <w:t>технологии</w:t>
      </w:r>
      <w:r>
        <w:rPr>
          <w:spacing w:val="20"/>
        </w:rPr>
        <w:t> </w:t>
      </w:r>
      <w:r>
        <w:rPr>
          <w:spacing w:val="-1"/>
        </w:rPr>
        <w:t>установки</w:t>
      </w:r>
      <w:r>
        <w:rPr>
          <w:spacing w:val="19"/>
        </w:rPr>
        <w:t> </w:t>
      </w:r>
      <w:r>
        <w:rPr/>
        <w:t>элемента</w:t>
      </w:r>
      <w:r>
        <w:rPr>
          <w:spacing w:val="14"/>
        </w:rPr>
        <w:t> </w:t>
      </w:r>
      <w:r>
        <w:rPr/>
        <w:t>в</w:t>
      </w:r>
      <w:r>
        <w:rPr>
          <w:spacing w:val="17"/>
        </w:rPr>
        <w:t> </w:t>
      </w:r>
      <w:r>
        <w:rPr/>
        <w:t>кость</w:t>
      </w:r>
      <w:r>
        <w:rPr>
          <w:spacing w:val="21"/>
        </w:rPr>
        <w:t> </w:t>
      </w:r>
      <w:r>
        <w:rPr/>
        <w:t>(в</w:t>
      </w:r>
      <w:r>
        <w:rPr>
          <w:spacing w:val="15"/>
        </w:rPr>
        <w:t> </w:t>
      </w:r>
      <w:r>
        <w:rPr>
          <w:spacing w:val="-1"/>
        </w:rPr>
        <w:t>рамках</w:t>
      </w:r>
      <w:r>
        <w:rPr>
          <w:spacing w:val="21"/>
        </w:rPr>
        <w:t> </w:t>
      </w:r>
      <w:r>
        <w:rPr>
          <w:spacing w:val="-1"/>
        </w:rPr>
        <w:t>рассматриваемой</w:t>
      </w:r>
      <w:r>
        <w:rPr>
          <w:spacing w:val="19"/>
        </w:rPr>
        <w:t> </w:t>
      </w:r>
      <w:r>
        <w:rPr>
          <w:spacing w:val="-1"/>
        </w:rPr>
        <w:t>темы).</w:t>
      </w:r>
      <w:r>
        <w:rPr/>
      </w:r>
    </w:p>
    <w:p>
      <w:pPr>
        <w:pStyle w:val="BodyText"/>
        <w:spacing w:line="368" w:lineRule="auto" w:before="7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–</w:t>
      </w:r>
      <w:r>
        <w:rPr>
          <w:spacing w:val="35"/>
        </w:rPr>
        <w:t> </w:t>
      </w:r>
      <w:r>
        <w:rPr>
          <w:spacing w:val="-1"/>
        </w:rPr>
        <w:t>механическая</w:t>
      </w:r>
      <w:r>
        <w:rPr>
          <w:spacing w:val="36"/>
        </w:rPr>
        <w:t> </w:t>
      </w:r>
      <w:r>
        <w:rPr/>
        <w:t>сила,</w:t>
      </w:r>
      <w:r>
        <w:rPr>
          <w:spacing w:val="30"/>
        </w:rPr>
        <w:t> </w:t>
      </w:r>
      <w:r>
        <w:rPr>
          <w:spacing w:val="-1"/>
        </w:rPr>
        <w:t>прикладываемая</w:t>
      </w:r>
      <w:r>
        <w:rPr>
          <w:spacing w:val="35"/>
        </w:rPr>
        <w:t> </w:t>
      </w:r>
      <w:r>
        <w:rPr/>
        <w:t>к</w:t>
      </w:r>
      <w:r>
        <w:rPr>
          <w:spacing w:val="33"/>
        </w:rPr>
        <w:t> </w:t>
      </w:r>
      <w:r>
        <w:rPr/>
        <w:t>конечности,</w:t>
      </w:r>
      <w:r>
        <w:rPr>
          <w:spacing w:val="26"/>
        </w:rPr>
        <w:t> </w:t>
      </w:r>
      <w:r>
        <w:rPr>
          <w:spacing w:val="-1"/>
        </w:rPr>
        <w:t>кости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фиксирующей</w:t>
      </w:r>
      <w:r>
        <w:rPr>
          <w:spacing w:val="73"/>
          <w:w w:val="102"/>
        </w:rPr>
        <w:t> </w:t>
      </w:r>
      <w:r>
        <w:rPr/>
        <w:t>системе</w:t>
      </w:r>
      <w:r>
        <w:rPr>
          <w:spacing w:val="38"/>
        </w:rPr>
        <w:t> </w:t>
      </w:r>
      <w:r>
        <w:rPr/>
        <w:t>в</w:t>
      </w:r>
      <w:r>
        <w:rPr>
          <w:spacing w:val="39"/>
        </w:rPr>
        <w:t> </w:t>
      </w:r>
      <w:r>
        <w:rPr/>
        <w:t>процессе</w:t>
      </w:r>
      <w:r>
        <w:rPr>
          <w:spacing w:val="36"/>
        </w:rPr>
        <w:t> </w:t>
      </w:r>
      <w:r>
        <w:rPr/>
        <w:t>лечения,</w:t>
      </w:r>
      <w:r>
        <w:rPr>
          <w:spacing w:val="39"/>
        </w:rPr>
        <w:t> </w:t>
      </w:r>
      <w:r>
        <w:rPr/>
        <w:t>как</w:t>
      </w:r>
      <w:r>
        <w:rPr>
          <w:spacing w:val="38"/>
        </w:rPr>
        <w:t> </w:t>
      </w:r>
      <w:r>
        <w:rPr/>
        <w:t>правило,</w:t>
      </w:r>
      <w:r>
        <w:rPr>
          <w:spacing w:val="38"/>
        </w:rPr>
        <w:t> </w:t>
      </w:r>
      <w:r>
        <w:rPr>
          <w:spacing w:val="-1"/>
        </w:rPr>
        <w:t>повторяющаяся</w:t>
      </w:r>
      <w:r>
        <w:rPr>
          <w:spacing w:val="40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постоянной</w:t>
      </w:r>
      <w:r>
        <w:rPr>
          <w:spacing w:val="39"/>
        </w:rPr>
        <w:t> </w:t>
      </w:r>
      <w:r>
        <w:rPr>
          <w:spacing w:val="-1"/>
        </w:rPr>
        <w:t>периодичностью</w:t>
      </w:r>
      <w:r>
        <w:rPr>
          <w:spacing w:val="68"/>
          <w:w w:val="102"/>
        </w:rPr>
        <w:t> </w:t>
      </w:r>
      <w:r>
        <w:rPr>
          <w:spacing w:val="-1"/>
        </w:rPr>
        <w:t>(циклически).</w:t>
      </w:r>
      <w:r>
        <w:rPr/>
      </w:r>
    </w:p>
    <w:p>
      <w:pPr>
        <w:pStyle w:val="BodyText"/>
        <w:spacing w:line="368" w:lineRule="auto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Нарушение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–</w:t>
      </w:r>
      <w:r>
        <w:rPr>
          <w:spacing w:val="53"/>
        </w:rPr>
        <w:t> </w:t>
      </w:r>
      <w:r>
        <w:rPr>
          <w:spacing w:val="-1"/>
        </w:rPr>
        <w:t>изменения</w:t>
      </w:r>
      <w:r>
        <w:rPr>
          <w:spacing w:val="6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репаративной</w:t>
      </w:r>
      <w:r>
        <w:rPr>
          <w:spacing w:val="2"/>
        </w:rPr>
        <w:t> </w:t>
      </w:r>
      <w:r>
        <w:rPr>
          <w:spacing w:val="-1"/>
        </w:rPr>
        <w:t>регенерации</w:t>
      </w:r>
      <w:r>
        <w:rPr>
          <w:spacing w:val="1"/>
        </w:rPr>
        <w:t> </w:t>
      </w:r>
      <w:r>
        <w:rPr/>
        <w:t>костной</w:t>
      </w:r>
      <w:r>
        <w:rPr>
          <w:spacing w:val="2"/>
        </w:rPr>
        <w:t> </w:t>
      </w:r>
      <w:r>
        <w:rPr>
          <w:spacing w:val="-1"/>
        </w:rPr>
        <w:t>ткани,</w:t>
      </w:r>
      <w:r>
        <w:rPr>
          <w:spacing w:val="55"/>
          <w:w w:val="102"/>
        </w:rPr>
        <w:t> </w:t>
      </w:r>
      <w:r>
        <w:rPr/>
        <w:t>приводящие</w:t>
      </w:r>
      <w:r>
        <w:rPr>
          <w:spacing w:val="35"/>
        </w:rPr>
        <w:t> </w:t>
      </w:r>
      <w:r>
        <w:rPr/>
        <w:t>к</w:t>
      </w:r>
      <w:r>
        <w:rPr>
          <w:spacing w:val="35"/>
        </w:rPr>
        <w:t> </w:t>
      </w:r>
      <w:r>
        <w:rPr>
          <w:spacing w:val="-1"/>
        </w:rPr>
        <w:t>снижению</w:t>
      </w:r>
      <w:r>
        <w:rPr>
          <w:spacing w:val="34"/>
        </w:rPr>
        <w:t> </w:t>
      </w:r>
      <w:r>
        <w:rPr/>
        <w:t>её</w:t>
      </w:r>
      <w:r>
        <w:rPr>
          <w:spacing w:val="34"/>
        </w:rPr>
        <w:t> </w:t>
      </w:r>
      <w:r>
        <w:rPr>
          <w:spacing w:val="-1"/>
        </w:rPr>
        <w:t>скорости,</w:t>
      </w:r>
      <w:r>
        <w:rPr>
          <w:spacing w:val="34"/>
        </w:rPr>
        <w:t> </w:t>
      </w:r>
      <w:r>
        <w:rPr/>
        <w:t>прекращению</w:t>
      </w:r>
      <w:r>
        <w:rPr>
          <w:spacing w:val="41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формированию</w:t>
      </w:r>
      <w:r>
        <w:rPr>
          <w:spacing w:val="36"/>
        </w:rPr>
        <w:t> </w:t>
      </w:r>
      <w:r>
        <w:rPr/>
        <w:t>костной</w:t>
      </w:r>
      <w:r>
        <w:rPr>
          <w:spacing w:val="33"/>
        </w:rPr>
        <w:t> </w:t>
      </w:r>
      <w:r>
        <w:rPr>
          <w:spacing w:val="-1"/>
        </w:rPr>
        <w:t>мозоли,</w:t>
      </w:r>
      <w:r>
        <w:rPr>
          <w:spacing w:val="76"/>
          <w:w w:val="102"/>
        </w:rPr>
        <w:t> </w:t>
      </w:r>
      <w:r>
        <w:rPr/>
        <w:t>недостаточной</w:t>
      </w:r>
      <w:r>
        <w:rPr>
          <w:spacing w:val="26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осуществления</w:t>
      </w:r>
      <w:r>
        <w:rPr>
          <w:spacing w:val="25"/>
        </w:rPr>
        <w:t> </w:t>
      </w:r>
      <w:r>
        <w:rPr>
          <w:spacing w:val="-1"/>
        </w:rPr>
        <w:t>механической</w:t>
      </w:r>
      <w:r>
        <w:rPr>
          <w:spacing w:val="30"/>
        </w:rPr>
        <w:t> </w:t>
      </w:r>
      <w:r>
        <w:rPr/>
        <w:t>функции.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0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ттравматич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кая</w:t>
      </w:r>
      <w:r>
        <w:rPr>
          <w:rFonts w:ascii="Times New Roman" w:hAnsi="Times New Roman" w:cs="Times New Roman" w:eastAsia="Times New Roman"/>
          <w:w w:val="105"/>
        </w:rPr>
        <w:t> деформация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w w:val="105"/>
        </w:rPr>
        <w:t>–</w:t>
      </w:r>
      <w:r>
        <w:rPr>
          <w:spacing w:val="52"/>
          <w:w w:val="105"/>
        </w:rPr>
        <w:t> </w:t>
      </w:r>
      <w:r>
        <w:rPr>
          <w:w w:val="105"/>
        </w:rPr>
        <w:t>консолидация</w:t>
      </w:r>
      <w:r>
        <w:rPr>
          <w:spacing w:val="54"/>
          <w:w w:val="105"/>
        </w:rPr>
        <w:t> </w:t>
      </w:r>
      <w:r>
        <w:rPr>
          <w:w w:val="105"/>
        </w:rPr>
        <w:t>перелома</w:t>
      </w:r>
      <w:r>
        <w:rPr>
          <w:spacing w:val="54"/>
          <w:w w:val="105"/>
        </w:rPr>
        <w:t> </w:t>
      </w:r>
      <w:r>
        <w:rPr>
          <w:w w:val="105"/>
        </w:rPr>
        <w:t>с </w:t>
      </w:r>
      <w:r>
        <w:rPr>
          <w:spacing w:val="-2"/>
          <w:w w:val="105"/>
        </w:rPr>
        <w:t>нарушением</w:t>
      </w:r>
      <w:r>
        <w:rPr>
          <w:spacing w:val="49"/>
          <w:w w:val="102"/>
        </w:rPr>
        <w:t> </w:t>
      </w:r>
      <w:r>
        <w:rPr>
          <w:w w:val="105"/>
        </w:rPr>
        <w:t>пространственных,</w:t>
      </w:r>
      <w:r>
        <w:rPr>
          <w:spacing w:val="45"/>
          <w:w w:val="105"/>
        </w:rPr>
        <w:t> </w:t>
      </w:r>
      <w:r>
        <w:rPr>
          <w:w w:val="105"/>
        </w:rPr>
        <w:t>в</w:t>
      </w:r>
      <w:r>
        <w:rPr>
          <w:spacing w:val="44"/>
          <w:w w:val="105"/>
        </w:rPr>
        <w:t> </w:t>
      </w:r>
      <w:r>
        <w:rPr>
          <w:w w:val="105"/>
        </w:rPr>
        <w:t>том</w:t>
      </w:r>
      <w:r>
        <w:rPr>
          <w:spacing w:val="43"/>
          <w:w w:val="105"/>
        </w:rPr>
        <w:t> </w:t>
      </w:r>
      <w:r>
        <w:rPr>
          <w:w w:val="105"/>
        </w:rPr>
        <w:t>числе</w:t>
      </w:r>
      <w:r>
        <w:rPr>
          <w:spacing w:val="44"/>
          <w:w w:val="105"/>
        </w:rPr>
        <w:t> </w:t>
      </w:r>
      <w:r>
        <w:rPr>
          <w:w w:val="105"/>
        </w:rPr>
        <w:t>осевых</w:t>
      </w:r>
      <w:r>
        <w:rPr>
          <w:spacing w:val="46"/>
          <w:w w:val="105"/>
        </w:rPr>
        <w:t> </w:t>
      </w:r>
      <w:r>
        <w:rPr>
          <w:w w:val="105"/>
        </w:rPr>
        <w:t>и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ротационных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взаимоотношений</w:t>
      </w:r>
      <w:r>
        <w:rPr>
          <w:spacing w:val="50"/>
          <w:w w:val="105"/>
        </w:rPr>
        <w:t> </w:t>
      </w:r>
      <w:r>
        <w:rPr>
          <w:w w:val="105"/>
        </w:rPr>
        <w:t>между</w:t>
      </w:r>
      <w:r>
        <w:rPr>
          <w:spacing w:val="58"/>
          <w:w w:val="102"/>
        </w:rPr>
        <w:t> </w:t>
      </w:r>
      <w:r>
        <w:rPr>
          <w:spacing w:val="-2"/>
          <w:w w:val="105"/>
        </w:rPr>
        <w:t>отломками.</w:t>
      </w:r>
      <w:r>
        <w:rPr/>
      </w:r>
    </w:p>
    <w:p>
      <w:pPr>
        <w:pStyle w:val="BodyText"/>
        <w:spacing w:line="370" w:lineRule="auto"/>
        <w:ind w:right="112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Ста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ильн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w w:val="105"/>
        </w:rPr>
        <w:t>–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устойчивость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системы</w:t>
      </w:r>
      <w:r>
        <w:rPr>
          <w:spacing w:val="-12"/>
          <w:w w:val="105"/>
        </w:rPr>
        <w:t> </w:t>
      </w:r>
      <w:r>
        <w:rPr>
          <w:w w:val="105"/>
        </w:rPr>
        <w:t>к</w:t>
      </w:r>
      <w:r>
        <w:rPr>
          <w:spacing w:val="-13"/>
          <w:w w:val="105"/>
        </w:rPr>
        <w:t> </w:t>
      </w:r>
      <w:r>
        <w:rPr>
          <w:w w:val="105"/>
        </w:rPr>
        <w:t>внешним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нагрузкам,</w:t>
      </w:r>
      <w:r>
        <w:rPr>
          <w:spacing w:val="-17"/>
          <w:w w:val="105"/>
        </w:rPr>
        <w:t> </w:t>
      </w:r>
      <w:r>
        <w:rPr>
          <w:w w:val="105"/>
        </w:rPr>
        <w:t>позволяющая</w:t>
      </w:r>
      <w:r>
        <w:rPr>
          <w:spacing w:val="63"/>
          <w:w w:val="102"/>
        </w:rPr>
        <w:t> </w:t>
      </w:r>
      <w:r>
        <w:rPr>
          <w:w w:val="105"/>
        </w:rPr>
        <w:t>сохранять</w:t>
      </w:r>
      <w:r>
        <w:rPr>
          <w:spacing w:val="-1"/>
          <w:w w:val="105"/>
        </w:rPr>
        <w:t> </w:t>
      </w:r>
      <w:r>
        <w:rPr>
          <w:w w:val="105"/>
        </w:rPr>
        <w:t>постоянство</w:t>
      </w:r>
      <w:r>
        <w:rPr>
          <w:spacing w:val="-5"/>
          <w:w w:val="105"/>
        </w:rPr>
        <w:t> </w:t>
      </w:r>
      <w:r>
        <w:rPr>
          <w:w w:val="105"/>
        </w:rPr>
        <w:t>взаимной </w:t>
      </w:r>
      <w:r>
        <w:rPr>
          <w:spacing w:val="-2"/>
          <w:w w:val="105"/>
        </w:rPr>
        <w:t>ориентации</w:t>
      </w:r>
      <w:r>
        <w:rPr>
          <w:spacing w:val="-3"/>
          <w:w w:val="105"/>
        </w:rPr>
        <w:t> </w:t>
      </w:r>
      <w:r>
        <w:rPr>
          <w:w w:val="105"/>
        </w:rPr>
        <w:t>отломков</w:t>
      </w:r>
      <w:r>
        <w:rPr>
          <w:spacing w:val="-2"/>
          <w:w w:val="105"/>
        </w:rPr>
        <w:t> </w:t>
      </w:r>
      <w:r>
        <w:rPr>
          <w:w w:val="105"/>
        </w:rPr>
        <w:t>и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оптимальное расстояние</w:t>
      </w:r>
      <w:r>
        <w:rPr>
          <w:spacing w:val="-3"/>
          <w:w w:val="105"/>
        </w:rPr>
        <w:t> </w:t>
      </w:r>
      <w:r>
        <w:rPr>
          <w:w w:val="105"/>
        </w:rPr>
        <w:t>между</w:t>
      </w:r>
      <w:r>
        <w:rPr>
          <w:spacing w:val="45"/>
          <w:w w:val="102"/>
        </w:rPr>
        <w:t> </w:t>
      </w:r>
      <w:r>
        <w:rPr>
          <w:w w:val="105"/>
        </w:rPr>
        <w:t>ними.</w:t>
      </w:r>
      <w:r>
        <w:rPr/>
      </w:r>
    </w:p>
    <w:p>
      <w:pPr>
        <w:pStyle w:val="BodyText"/>
        <w:spacing w:line="371" w:lineRule="auto" w:before="1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/>
        <w:t>–</w:t>
      </w:r>
      <w:r>
        <w:rPr>
          <w:spacing w:val="46"/>
        </w:rPr>
        <w:t> </w:t>
      </w:r>
      <w:r>
        <w:rPr>
          <w:spacing w:val="-1"/>
        </w:rPr>
        <w:t>состояние,</w:t>
      </w:r>
      <w:r>
        <w:rPr>
          <w:spacing w:val="48"/>
        </w:rPr>
        <w:t> </w:t>
      </w:r>
      <w:r>
        <w:rPr/>
        <w:t>при</w:t>
      </w:r>
      <w:r>
        <w:rPr>
          <w:spacing w:val="45"/>
        </w:rPr>
        <w:t> </w:t>
      </w:r>
      <w:r>
        <w:rPr/>
        <w:t>которой</w:t>
      </w:r>
      <w:r>
        <w:rPr>
          <w:spacing w:val="49"/>
        </w:rPr>
        <w:t> </w:t>
      </w:r>
      <w:r>
        <w:rPr>
          <w:spacing w:val="-1"/>
        </w:rPr>
        <w:t>достигается</w:t>
      </w:r>
      <w:r>
        <w:rPr>
          <w:spacing w:val="49"/>
        </w:rPr>
        <w:t> </w:t>
      </w:r>
      <w:r>
        <w:rPr>
          <w:spacing w:val="-1"/>
        </w:rPr>
        <w:t>относительное</w:t>
      </w:r>
      <w:r>
        <w:rPr>
          <w:spacing w:val="46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полное</w:t>
      </w:r>
      <w:r>
        <w:rPr>
          <w:spacing w:val="61"/>
          <w:w w:val="102"/>
        </w:rPr>
        <w:t> </w:t>
      </w:r>
      <w:r>
        <w:rPr/>
        <w:t>обездвиживание</w:t>
      </w:r>
      <w:r>
        <w:rPr>
          <w:spacing w:val="49"/>
        </w:rPr>
        <w:t> </w:t>
      </w:r>
      <w:r>
        <w:rPr>
          <w:spacing w:val="-1"/>
        </w:rPr>
        <w:t>отломков.</w:t>
      </w:r>
      <w:r>
        <w:rPr/>
      </w:r>
    </w:p>
    <w:p>
      <w:pPr>
        <w:spacing w:after="0" w:line="371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Heading1"/>
        <w:numPr>
          <w:ilvl w:val="0"/>
          <w:numId w:val="4"/>
        </w:numPr>
        <w:tabs>
          <w:tab w:pos="1429" w:val="left" w:leader="none"/>
        </w:tabs>
        <w:spacing w:line="364" w:lineRule="auto" w:before="57" w:after="0"/>
        <w:ind w:left="3101" w:right="480" w:hanging="1937"/>
        <w:jc w:val="left"/>
      </w:pPr>
      <w:bookmarkStart w:name="_TOC_250011" w:id="3"/>
      <w:r>
        <w:rPr>
          <w:w w:val="110"/>
        </w:rPr>
        <w:t>Краткая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</w:t>
      </w:r>
      <w:r>
        <w:rPr>
          <w:spacing w:val="-2"/>
          <w:w w:val="110"/>
        </w:rPr>
        <w:t>ю</w:t>
      </w:r>
      <w:r>
        <w:rPr>
          <w:spacing w:val="-21"/>
          <w:w w:val="110"/>
        </w:rPr>
        <w:t> </w:t>
      </w:r>
      <w:r>
        <w:rPr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</w:t>
      </w:r>
      <w:r>
        <w:rPr>
          <w:spacing w:val="-2"/>
          <w:w w:val="110"/>
        </w:rPr>
        <w:t>ю</w:t>
      </w:r>
      <w:r>
        <w:rPr>
          <w:spacing w:val="-22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</w:t>
      </w:r>
      <w:r>
        <w:rPr>
          <w:spacing w:val="-2"/>
          <w:w w:val="110"/>
        </w:rPr>
        <w:t>е</w:t>
      </w:r>
      <w:r>
        <w:rPr>
          <w:spacing w:val="51"/>
          <w:w w:val="101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3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</w:t>
      </w:r>
      <w:bookmarkEnd w:id="3"/>
      <w:r>
        <w:rPr/>
      </w:r>
    </w:p>
    <w:p>
      <w:pPr>
        <w:pStyle w:val="BodyText"/>
        <w:numPr>
          <w:ilvl w:val="1"/>
          <w:numId w:val="5"/>
        </w:numPr>
        <w:tabs>
          <w:tab w:pos="900" w:val="left" w:leader="none"/>
          <w:tab w:pos="1082" w:val="left" w:leader="none"/>
          <w:tab w:pos="1704" w:val="left" w:leader="none"/>
          <w:tab w:pos="2216" w:val="left" w:leader="none"/>
          <w:tab w:pos="2784" w:val="left" w:leader="none"/>
          <w:tab w:pos="2966" w:val="left" w:leader="none"/>
          <w:tab w:pos="3335" w:val="left" w:leader="none"/>
          <w:tab w:pos="3644" w:val="left" w:leader="none"/>
          <w:tab w:pos="4212" w:val="left" w:leader="none"/>
          <w:tab w:pos="5032" w:val="left" w:leader="none"/>
          <w:tab w:pos="5218" w:val="left" w:leader="none"/>
          <w:tab w:pos="5523" w:val="left" w:leader="none"/>
          <w:tab w:pos="6763" w:val="left" w:leader="none"/>
          <w:tab w:pos="6861" w:val="left" w:leader="none"/>
          <w:tab w:pos="7136" w:val="left" w:leader="none"/>
          <w:tab w:pos="7244" w:val="left" w:leader="none"/>
          <w:tab w:pos="8057" w:val="left" w:leader="none"/>
        </w:tabs>
        <w:spacing w:line="369" w:lineRule="auto" w:before="232" w:after="0"/>
        <w:ind w:left="396" w:right="104" w:firstLine="4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u w:val="thick" w:color="000000"/>
        </w:rPr>
        <w:t>Определение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состояния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3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3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(группы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заболеваний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состояний)</w:t>
      </w:r>
      <w:r>
        <w:rPr>
          <w:rFonts w:ascii="Times New Roman" w:hAnsi="Times New Roman" w:cs="Times New Roman" w:eastAsia="Times New Roman"/>
          <w:w w:val="102"/>
        </w:rPr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spacing w:val="-1"/>
        </w:rPr>
        <w:t>Переломы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/>
        <w:t>переломовывихи</w:t>
      </w:r>
      <w:r>
        <w:rPr>
          <w:spacing w:val="5"/>
        </w:rPr>
        <w:t> </w:t>
      </w:r>
      <w:r>
        <w:rPr/>
        <w:t>области</w:t>
      </w:r>
      <w:r>
        <w:rPr>
          <w:spacing w:val="10"/>
        </w:rPr>
        <w:t> </w:t>
      </w:r>
      <w:r>
        <w:rPr>
          <w:spacing w:val="-1"/>
        </w:rPr>
        <w:t>голеностопного</w:t>
      </w:r>
      <w:r>
        <w:rPr>
          <w:spacing w:val="6"/>
        </w:rPr>
        <w:t> </w:t>
      </w:r>
      <w:r>
        <w:rPr>
          <w:spacing w:val="-1"/>
        </w:rPr>
        <w:t>сустава</w:t>
      </w:r>
      <w:r>
        <w:rPr>
          <w:spacing w:val="2"/>
        </w:rPr>
        <w:t> </w:t>
      </w:r>
      <w:r>
        <w:rPr/>
        <w:t>(ПВГС)</w:t>
      </w:r>
      <w:r>
        <w:rPr>
          <w:spacing w:val="6"/>
        </w:rPr>
        <w:t> </w:t>
      </w:r>
      <w:r>
        <w:rPr/>
        <w:t>–</w:t>
      </w:r>
      <w:r>
        <w:rPr>
          <w:spacing w:val="5"/>
        </w:rPr>
        <w:t> </w:t>
      </w:r>
      <w:r>
        <w:rPr/>
        <w:t>объединяют</w:t>
      </w:r>
      <w:r>
        <w:rPr>
          <w:spacing w:val="53"/>
          <w:w w:val="102"/>
        </w:rPr>
        <w:t> </w:t>
      </w:r>
      <w:r>
        <w:rPr/>
        <w:t>переломы  </w:t>
      </w:r>
      <w:r>
        <w:rPr>
          <w:spacing w:val="39"/>
        </w:rPr>
        <w:t> </w:t>
      </w:r>
      <w:r>
        <w:rPr/>
        <w:t>наружной  </w:t>
      </w:r>
      <w:r>
        <w:rPr>
          <w:spacing w:val="42"/>
        </w:rPr>
        <w:t> </w:t>
      </w:r>
      <w:r>
        <w:rPr/>
        <w:t>лодыжки  </w:t>
      </w:r>
      <w:r>
        <w:rPr>
          <w:spacing w:val="38"/>
        </w:rPr>
        <w:t> </w:t>
      </w:r>
      <w:r>
        <w:rPr/>
        <w:t>(ПНЛ),  </w:t>
      </w:r>
      <w:r>
        <w:rPr>
          <w:spacing w:val="37"/>
        </w:rPr>
        <w:t> </w:t>
      </w:r>
      <w:r>
        <w:rPr/>
        <w:t>внутренней  </w:t>
      </w:r>
      <w:r>
        <w:rPr>
          <w:spacing w:val="43"/>
        </w:rPr>
        <w:t> </w:t>
      </w:r>
      <w:r>
        <w:rPr>
          <w:spacing w:val="-1"/>
        </w:rPr>
        <w:t>лодыжки</w:t>
      </w:r>
      <w:r>
        <w:rPr/>
        <w:t>  </w:t>
      </w:r>
      <w:r>
        <w:rPr>
          <w:spacing w:val="38"/>
        </w:rPr>
        <w:t> </w:t>
      </w:r>
      <w:r>
        <w:rPr/>
        <w:t>(ПВЛ),  </w:t>
      </w:r>
      <w:r>
        <w:rPr>
          <w:spacing w:val="39"/>
        </w:rPr>
        <w:t> </w:t>
      </w:r>
      <w:r>
        <w:rPr/>
        <w:t>заднего  </w:t>
      </w:r>
      <w:r>
        <w:rPr>
          <w:spacing w:val="39"/>
        </w:rPr>
        <w:t> </w:t>
      </w:r>
      <w:r>
        <w:rPr/>
        <w:t>края</w:t>
      </w:r>
      <w:r>
        <w:rPr>
          <w:spacing w:val="24"/>
          <w:w w:val="102"/>
        </w:rPr>
        <w:t> </w:t>
      </w:r>
      <w:r>
        <w:rPr/>
        <w:t>большеберцовой</w:t>
        <w:tab/>
      </w:r>
      <w:r>
        <w:rPr>
          <w:spacing w:val="-1"/>
        </w:rPr>
        <w:t>кости</w:t>
        <w:tab/>
        <w:tab/>
        <w:t>(ПЗКББК),</w:t>
        <w:tab/>
      </w:r>
      <w:r>
        <w:rPr/>
        <w:t>перелом</w:t>
        <w:tab/>
        <w:tab/>
        <w:t>с</w:t>
        <w:tab/>
        <w:t>повреждением</w:t>
        <w:tab/>
        <w:t>переднелатерального</w:t>
      </w:r>
      <w:r>
        <w:rPr>
          <w:spacing w:val="32"/>
          <w:w w:val="102"/>
        </w:rPr>
        <w:t> </w:t>
      </w:r>
      <w:r>
        <w:rPr/>
        <w:t>фрагмента</w:t>
      </w:r>
      <w:r>
        <w:rPr>
          <w:spacing w:val="21"/>
        </w:rPr>
        <w:t> </w:t>
      </w:r>
      <w:r>
        <w:rPr/>
        <w:t>пилона</w:t>
      </w:r>
      <w:r>
        <w:rPr>
          <w:spacing w:val="26"/>
        </w:rPr>
        <w:t> </w:t>
      </w:r>
      <w:r>
        <w:rPr>
          <w:spacing w:val="-1"/>
        </w:rPr>
        <w:t>большеберцовой</w:t>
      </w:r>
      <w:r>
        <w:rPr>
          <w:spacing w:val="23"/>
        </w:rPr>
        <w:t> </w:t>
      </w:r>
      <w:r>
        <w:rPr/>
        <w:t>кости</w:t>
      </w:r>
      <w:r>
        <w:rPr>
          <w:spacing w:val="25"/>
        </w:rPr>
        <w:t> </w:t>
      </w:r>
      <w:r>
        <w:rPr/>
        <w:t>(Бугорок</w:t>
      </w:r>
      <w:r>
        <w:rPr>
          <w:spacing w:val="23"/>
        </w:rPr>
        <w:t> </w:t>
      </w:r>
      <w:r>
        <w:rPr/>
        <w:t>Шапута),</w:t>
      </w:r>
      <w:r>
        <w:rPr>
          <w:spacing w:val="23"/>
        </w:rPr>
        <w:t> </w:t>
      </w:r>
      <w:r>
        <w:rPr>
          <w:spacing w:val="-1"/>
        </w:rPr>
        <w:t>перелом</w:t>
      </w:r>
      <w:r>
        <w:rPr>
          <w:spacing w:val="23"/>
        </w:rPr>
        <w:t> </w:t>
      </w:r>
      <w:r>
        <w:rPr>
          <w:spacing w:val="-1"/>
        </w:rPr>
        <w:t>малоберцовой</w:t>
      </w:r>
      <w:r>
        <w:rPr>
          <w:spacing w:val="25"/>
        </w:rPr>
        <w:t> </w:t>
      </w:r>
      <w:r>
        <w:rPr/>
        <w:t>кости</w:t>
      </w:r>
      <w:r>
        <w:rPr>
          <w:spacing w:val="64"/>
          <w:w w:val="102"/>
        </w:rPr>
        <w:t> </w:t>
      </w:r>
      <w:r>
        <w:rPr/>
        <w:t>на</w:t>
        <w:tab/>
        <w:t>различных</w:t>
        <w:tab/>
        <w:t>уровнях,</w:t>
        <w:tab/>
      </w:r>
      <w:r>
        <w:rPr>
          <w:spacing w:val="-1"/>
        </w:rPr>
        <w:t>сопровождающийся</w:t>
        <w:tab/>
      </w:r>
      <w:r>
        <w:rPr/>
        <w:t>разрывом</w:t>
        <w:tab/>
        <w:t>связочных</w:t>
        <w:tab/>
      </w:r>
      <w:r>
        <w:rPr>
          <w:spacing w:val="-1"/>
        </w:rPr>
        <w:t>комплексов</w:t>
      </w:r>
      <w:r>
        <w:rPr>
          <w:spacing w:val="50"/>
          <w:w w:val="102"/>
        </w:rPr>
        <w:t> </w:t>
      </w:r>
      <w:r>
        <w:rPr/>
        <w:t>голеностопного   </w:t>
      </w:r>
      <w:r>
        <w:rPr>
          <w:spacing w:val="3"/>
        </w:rPr>
        <w:t> </w:t>
      </w:r>
      <w:r>
        <w:rPr>
          <w:spacing w:val="-1"/>
        </w:rPr>
        <w:t>сустава,</w:t>
      </w:r>
      <w:r>
        <w:rPr/>
        <w:t>  </w:t>
      </w:r>
      <w:r>
        <w:rPr>
          <w:spacing w:val="54"/>
        </w:rPr>
        <w:t> </w:t>
      </w:r>
      <w:r>
        <w:rPr/>
        <w:t>разрыв   </w:t>
      </w:r>
      <w:r>
        <w:rPr>
          <w:spacing w:val="2"/>
        </w:rPr>
        <w:t> </w:t>
      </w:r>
      <w:r>
        <w:rPr/>
        <w:t>латерального   </w:t>
      </w:r>
      <w:r>
        <w:rPr>
          <w:spacing w:val="3"/>
        </w:rPr>
        <w:t> </w:t>
      </w:r>
      <w:r>
        <w:rPr>
          <w:spacing w:val="-1"/>
        </w:rPr>
        <w:t>связочного</w:t>
      </w:r>
      <w:r>
        <w:rPr/>
        <w:t>    комплекса,  </w:t>
      </w:r>
      <w:r>
        <w:rPr>
          <w:spacing w:val="52"/>
        </w:rPr>
        <w:t> </w:t>
      </w:r>
      <w:r>
        <w:rPr/>
        <w:t>медиального</w:t>
      </w:r>
      <w:r>
        <w:rPr>
          <w:spacing w:val="42"/>
          <w:w w:val="102"/>
        </w:rPr>
        <w:t> </w:t>
      </w:r>
      <w:r>
        <w:rPr/>
        <w:t>связочного  </w:t>
      </w:r>
      <w:r>
        <w:rPr>
          <w:spacing w:val="15"/>
        </w:rPr>
        <w:t> </w:t>
      </w:r>
      <w:r>
        <w:rPr/>
        <w:t>комплекса,  </w:t>
      </w:r>
      <w:r>
        <w:rPr>
          <w:spacing w:val="15"/>
        </w:rPr>
        <w:t> </w:t>
      </w:r>
      <w:r>
        <w:rPr>
          <w:spacing w:val="-1"/>
        </w:rPr>
        <w:t>повреждение</w:t>
      </w:r>
      <w:r>
        <w:rPr/>
        <w:t>  </w:t>
      </w:r>
      <w:r>
        <w:rPr>
          <w:spacing w:val="16"/>
        </w:rPr>
        <w:t> </w:t>
      </w:r>
      <w:r>
        <w:rPr/>
        <w:t>дистального  </w:t>
      </w:r>
      <w:r>
        <w:rPr>
          <w:spacing w:val="18"/>
        </w:rPr>
        <w:t> </w:t>
      </w:r>
      <w:r>
        <w:rPr>
          <w:spacing w:val="-1"/>
        </w:rPr>
        <w:t>межберцового</w:t>
      </w:r>
      <w:r>
        <w:rPr/>
        <w:t>  </w:t>
      </w:r>
      <w:r>
        <w:rPr>
          <w:spacing w:val="13"/>
        </w:rPr>
        <w:t> </w:t>
      </w:r>
      <w:r>
        <w:rPr>
          <w:spacing w:val="-1"/>
        </w:rPr>
        <w:t>сочленения,</w:t>
      </w:r>
      <w:r>
        <w:rPr/>
        <w:t>  </w:t>
      </w:r>
      <w:r>
        <w:rPr>
          <w:spacing w:val="16"/>
        </w:rPr>
        <w:t> </w:t>
      </w:r>
      <w:r>
        <w:rPr/>
        <w:t>в  </w:t>
      </w:r>
      <w:r>
        <w:rPr>
          <w:spacing w:val="17"/>
        </w:rPr>
        <w:t> </w:t>
      </w:r>
      <w:r>
        <w:rPr/>
        <w:t>виде</w:t>
      </w:r>
      <w:r>
        <w:rPr>
          <w:spacing w:val="57"/>
          <w:w w:val="102"/>
        </w:rPr>
        <w:t> </w:t>
      </w:r>
      <w:r>
        <w:rPr/>
        <w:t>разрывов</w:t>
      </w:r>
      <w:r>
        <w:rPr>
          <w:spacing w:val="21"/>
        </w:rPr>
        <w:t> </w:t>
      </w:r>
      <w:r>
        <w:rPr/>
        <w:t>переднего</w:t>
      </w:r>
      <w:r>
        <w:rPr>
          <w:spacing w:val="25"/>
        </w:rPr>
        <w:t> </w:t>
      </w:r>
      <w:r>
        <w:rPr/>
        <w:t>и/или</w:t>
      </w:r>
      <w:r>
        <w:rPr>
          <w:spacing w:val="26"/>
        </w:rPr>
        <w:t> </w:t>
      </w:r>
      <w:r>
        <w:rPr/>
        <w:t>заднего</w:t>
      </w:r>
      <w:r>
        <w:rPr>
          <w:spacing w:val="24"/>
        </w:rPr>
        <w:t> </w:t>
      </w:r>
      <w:r>
        <w:rPr>
          <w:spacing w:val="-1"/>
        </w:rPr>
        <w:t>большеберцово-малоберцовых</w:t>
      </w:r>
      <w:r>
        <w:rPr>
          <w:spacing w:val="25"/>
        </w:rPr>
        <w:t> </w:t>
      </w:r>
      <w:r>
        <w:rPr/>
        <w:t>связочных</w:t>
      </w:r>
      <w:r>
        <w:rPr>
          <w:spacing w:val="21"/>
        </w:rPr>
        <w:t> </w:t>
      </w:r>
      <w:r>
        <w:rPr>
          <w:spacing w:val="-1"/>
        </w:rPr>
        <w:t>комплексов,</w:t>
      </w:r>
      <w:r>
        <w:rPr>
          <w:spacing w:val="25"/>
        </w:rPr>
        <w:t> </w:t>
      </w:r>
      <w:r>
        <w:rPr/>
        <w:t>а</w:t>
      </w:r>
      <w:r>
        <w:rPr>
          <w:spacing w:val="69"/>
          <w:w w:val="102"/>
        </w:rPr>
        <w:t> </w:t>
      </w:r>
      <w:r>
        <w:rPr/>
        <w:t>также </w:t>
      </w:r>
      <w:r>
        <w:rPr>
          <w:spacing w:val="31"/>
        </w:rPr>
        <w:t> </w:t>
      </w:r>
      <w:r>
        <w:rPr/>
        <w:t>различные </w:t>
      </w:r>
      <w:r>
        <w:rPr>
          <w:spacing w:val="31"/>
        </w:rPr>
        <w:t> </w:t>
      </w:r>
      <w:r>
        <w:rPr/>
        <w:t>сочетания </w:t>
      </w:r>
      <w:r>
        <w:rPr>
          <w:spacing w:val="33"/>
        </w:rPr>
        <w:t> </w:t>
      </w:r>
      <w:r>
        <w:rPr/>
        <w:t>указанных </w:t>
      </w:r>
      <w:r>
        <w:rPr>
          <w:spacing w:val="31"/>
        </w:rPr>
        <w:t> </w:t>
      </w:r>
      <w:r>
        <w:rPr>
          <w:spacing w:val="-1"/>
        </w:rPr>
        <w:t>повреждений.</w:t>
      </w:r>
      <w:r>
        <w:rPr/>
        <w:t> </w:t>
      </w:r>
      <w:r>
        <w:rPr>
          <w:spacing w:val="33"/>
        </w:rPr>
        <w:t> </w:t>
      </w:r>
      <w:r>
        <w:rPr/>
        <w:t>Данные </w:t>
      </w:r>
      <w:r>
        <w:rPr>
          <w:spacing w:val="30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представляют</w:t>
      </w:r>
      <w:r>
        <w:rPr>
          <w:spacing w:val="55"/>
          <w:w w:val="102"/>
        </w:rPr>
        <w:t> </w:t>
      </w:r>
      <w:r>
        <w:rPr/>
        <w:t>собой</w:t>
      </w:r>
      <w:r>
        <w:rPr>
          <w:spacing w:val="17"/>
        </w:rPr>
        <w:t> </w:t>
      </w:r>
      <w:r>
        <w:rPr/>
        <w:t>нарушение</w:t>
      </w:r>
      <w:r>
        <w:rPr>
          <w:spacing w:val="16"/>
        </w:rPr>
        <w:t> </w:t>
      </w:r>
      <w:r>
        <w:rPr>
          <w:spacing w:val="-1"/>
        </w:rPr>
        <w:t>целостности</w:t>
      </w:r>
      <w:r>
        <w:rPr>
          <w:spacing w:val="13"/>
        </w:rPr>
        <w:t> </w:t>
      </w:r>
      <w:r>
        <w:rPr/>
        <w:t>костных</w:t>
      </w:r>
      <w:r>
        <w:rPr>
          <w:spacing w:val="14"/>
        </w:rPr>
        <w:t> </w:t>
      </w:r>
      <w:r>
        <w:rPr>
          <w:spacing w:val="-1"/>
        </w:rPr>
        <w:t>образований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связочных</w:t>
      </w:r>
      <w:r>
        <w:rPr>
          <w:spacing w:val="17"/>
        </w:rPr>
        <w:t> </w:t>
      </w:r>
      <w:r>
        <w:rPr>
          <w:spacing w:val="-1"/>
        </w:rPr>
        <w:t>структур,</w:t>
      </w:r>
      <w:r>
        <w:rPr>
          <w:spacing w:val="17"/>
        </w:rPr>
        <w:t> </w:t>
      </w:r>
      <w:r>
        <w:rPr/>
        <w:t>участвующих</w:t>
      </w:r>
      <w:r>
        <w:rPr>
          <w:spacing w:val="14"/>
        </w:rPr>
        <w:t> </w:t>
      </w:r>
      <w:r>
        <w:rPr/>
        <w:t>в</w:t>
      </w:r>
      <w:r>
        <w:rPr>
          <w:spacing w:val="80"/>
          <w:w w:val="102"/>
        </w:rPr>
        <w:t> </w:t>
      </w:r>
      <w:r>
        <w:rPr/>
        <w:t>образовании </w:t>
      </w:r>
      <w:r>
        <w:rPr>
          <w:spacing w:val="3"/>
        </w:rPr>
        <w:t> </w:t>
      </w:r>
      <w:r>
        <w:rPr/>
        <w:t>и </w:t>
      </w:r>
      <w:r>
        <w:rPr>
          <w:spacing w:val="6"/>
        </w:rPr>
        <w:t> </w:t>
      </w:r>
      <w:r>
        <w:rPr>
          <w:spacing w:val="-1"/>
        </w:rPr>
        <w:t>стабилизации</w:t>
      </w:r>
      <w:r>
        <w:rPr/>
        <w:t> </w:t>
      </w:r>
      <w:r>
        <w:rPr>
          <w:spacing w:val="5"/>
        </w:rPr>
        <w:t> </w:t>
      </w:r>
      <w:r>
        <w:rPr/>
        <w:t>голеностопного</w:t>
      </w:r>
      <w:r>
        <w:rPr>
          <w:spacing w:val="53"/>
        </w:rPr>
        <w:t> </w:t>
      </w:r>
      <w:r>
        <w:rPr>
          <w:spacing w:val="-1"/>
        </w:rPr>
        <w:t>сустава.</w:t>
      </w:r>
      <w:r>
        <w:rPr/>
        <w:t> </w:t>
      </w:r>
      <w:r>
        <w:rPr>
          <w:spacing w:val="4"/>
        </w:rPr>
        <w:t> </w:t>
      </w:r>
      <w:r>
        <w:rPr/>
        <w:t>При </w:t>
      </w:r>
      <w:r>
        <w:rPr>
          <w:spacing w:val="3"/>
        </w:rPr>
        <w:t> </w:t>
      </w:r>
      <w:r>
        <w:rPr>
          <w:spacing w:val="-1"/>
        </w:rPr>
        <w:t>сочетании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перелома</w:t>
      </w:r>
      <w:r>
        <w:rPr/>
        <w:t> </w:t>
      </w:r>
      <w:r>
        <w:rPr>
          <w:spacing w:val="6"/>
        </w:rPr>
        <w:t> </w:t>
      </w:r>
      <w:r>
        <w:rPr/>
        <w:t>костных</w:t>
      </w:r>
      <w:r>
        <w:rPr>
          <w:spacing w:val="57"/>
          <w:w w:val="102"/>
        </w:rPr>
        <w:t> </w:t>
      </w:r>
      <w:r>
        <w:rPr/>
        <w:t>структур </w:t>
      </w:r>
      <w:r>
        <w:rPr>
          <w:spacing w:val="3"/>
        </w:rPr>
        <w:t> </w:t>
      </w:r>
      <w:r>
        <w:rPr/>
        <w:t>и </w:t>
      </w:r>
      <w:r>
        <w:rPr>
          <w:spacing w:val="4"/>
        </w:rPr>
        <w:t> </w:t>
      </w:r>
      <w:r>
        <w:rPr/>
        <w:t>повреждений </w:t>
      </w:r>
      <w:r>
        <w:rPr>
          <w:spacing w:val="6"/>
        </w:rPr>
        <w:t> </w:t>
      </w:r>
      <w:r>
        <w:rPr/>
        <w:t>связочного </w:t>
      </w:r>
      <w:r>
        <w:rPr>
          <w:spacing w:val="5"/>
        </w:rPr>
        <w:t> </w:t>
      </w:r>
      <w:r>
        <w:rPr>
          <w:spacing w:val="-1"/>
        </w:rPr>
        <w:t>аппарата</w:t>
      </w:r>
      <w:r>
        <w:rPr/>
        <w:t> </w:t>
      </w:r>
      <w:r>
        <w:rPr>
          <w:spacing w:val="4"/>
        </w:rPr>
        <w:t> </w:t>
      </w:r>
      <w:r>
        <w:rPr/>
        <w:t>с </w:t>
      </w:r>
      <w:r>
        <w:rPr>
          <w:spacing w:val="5"/>
        </w:rPr>
        <w:t> </w:t>
      </w:r>
      <w:r>
        <w:rPr/>
        <w:t>нарушением </w:t>
      </w:r>
      <w:r>
        <w:rPr>
          <w:spacing w:val="7"/>
        </w:rPr>
        <w:t> </w:t>
      </w:r>
      <w:r>
        <w:rPr>
          <w:spacing w:val="-1"/>
        </w:rPr>
        <w:t>конгруэнтности</w:t>
      </w:r>
      <w:r>
        <w:rPr/>
        <w:t> </w:t>
      </w:r>
      <w:r>
        <w:rPr>
          <w:spacing w:val="7"/>
        </w:rPr>
        <w:t> </w:t>
      </w:r>
      <w:r>
        <w:rPr/>
        <w:t>суставных</w:t>
      </w:r>
      <w:r>
        <w:rPr>
          <w:spacing w:val="42"/>
          <w:w w:val="102"/>
        </w:rPr>
        <w:t> </w:t>
      </w:r>
      <w:r>
        <w:rPr/>
        <w:t>поверхностей</w:t>
      </w:r>
      <w:r>
        <w:rPr>
          <w:spacing w:val="44"/>
        </w:rPr>
        <w:t> </w:t>
      </w:r>
      <w:r>
        <w:rPr>
          <w:spacing w:val="-1"/>
        </w:rPr>
        <w:t>большеберцовой,</w:t>
      </w:r>
      <w:r>
        <w:rPr>
          <w:spacing w:val="49"/>
        </w:rPr>
        <w:t> </w:t>
      </w:r>
      <w:r>
        <w:rPr>
          <w:spacing w:val="-1"/>
        </w:rPr>
        <w:t>малоберцовой</w:t>
      </w:r>
      <w:r>
        <w:rPr>
          <w:spacing w:val="46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таранной</w:t>
      </w:r>
      <w:r>
        <w:rPr>
          <w:spacing w:val="46"/>
        </w:rPr>
        <w:t> </w:t>
      </w:r>
      <w:r>
        <w:rPr>
          <w:spacing w:val="-1"/>
        </w:rPr>
        <w:t>костей</w:t>
      </w:r>
      <w:r>
        <w:rPr>
          <w:spacing w:val="50"/>
        </w:rPr>
        <w:t> </w:t>
      </w:r>
      <w:r>
        <w:rPr>
          <w:spacing w:val="-1"/>
        </w:rPr>
        <w:t>определяется</w:t>
      </w:r>
      <w:r>
        <w:rPr>
          <w:spacing w:val="47"/>
        </w:rPr>
        <w:t> </w:t>
      </w:r>
      <w:r>
        <w:rPr/>
        <w:t>подвывих</w:t>
      </w:r>
      <w:r>
        <w:rPr>
          <w:spacing w:val="93"/>
          <w:w w:val="102"/>
        </w:rPr>
        <w:t> </w:t>
      </w:r>
      <w:r>
        <w:rPr/>
        <w:t>стопы</w:t>
      </w:r>
      <w:r>
        <w:rPr>
          <w:spacing w:val="27"/>
        </w:rPr>
        <w:t> </w:t>
      </w:r>
      <w:r>
        <w:rPr/>
        <w:t>(при</w:t>
      </w:r>
      <w:r>
        <w:rPr>
          <w:spacing w:val="32"/>
        </w:rPr>
        <w:t> </w:t>
      </w:r>
      <w:r>
        <w:rPr>
          <w:spacing w:val="-1"/>
        </w:rPr>
        <w:t>наличии</w:t>
      </w:r>
      <w:r>
        <w:rPr>
          <w:spacing w:val="29"/>
        </w:rPr>
        <w:t> </w:t>
      </w:r>
      <w:r>
        <w:rPr>
          <w:spacing w:val="-1"/>
        </w:rPr>
        <w:t>контакта</w:t>
      </w:r>
      <w:r>
        <w:rPr>
          <w:spacing w:val="25"/>
        </w:rPr>
        <w:t> </w:t>
      </w:r>
      <w:r>
        <w:rPr>
          <w:spacing w:val="-1"/>
        </w:rPr>
        <w:t>между</w:t>
      </w:r>
      <w:r>
        <w:rPr>
          <w:spacing w:val="30"/>
        </w:rPr>
        <w:t> </w:t>
      </w:r>
      <w:r>
        <w:rPr/>
        <w:t>суставными</w:t>
      </w:r>
      <w:r>
        <w:rPr>
          <w:spacing w:val="28"/>
        </w:rPr>
        <w:t> </w:t>
      </w:r>
      <w:r>
        <w:rPr/>
        <w:t>поверхностями)</w:t>
      </w:r>
      <w:r>
        <w:rPr>
          <w:spacing w:val="27"/>
        </w:rPr>
        <w:t> </w:t>
      </w:r>
      <w:r>
        <w:rPr/>
        <w:t>или</w:t>
      </w:r>
      <w:r>
        <w:rPr>
          <w:spacing w:val="27"/>
        </w:rPr>
        <w:t> </w:t>
      </w:r>
      <w:r>
        <w:rPr/>
        <w:t>полный</w:t>
      </w:r>
      <w:r>
        <w:rPr>
          <w:spacing w:val="29"/>
        </w:rPr>
        <w:t> </w:t>
      </w:r>
      <w:r>
        <w:rPr>
          <w:spacing w:val="-1"/>
        </w:rPr>
        <w:t>вывих</w:t>
      </w:r>
      <w:r>
        <w:rPr>
          <w:spacing w:val="30"/>
        </w:rPr>
        <w:t> </w:t>
      </w:r>
      <w:r>
        <w:rPr>
          <w:spacing w:val="-1"/>
        </w:rPr>
        <w:t>(при</w:t>
      </w:r>
      <w:r>
        <w:rPr>
          <w:spacing w:val="53"/>
          <w:w w:val="102"/>
        </w:rPr>
        <w:t> </w:t>
      </w:r>
      <w:r>
        <w:rPr>
          <w:spacing w:val="-1"/>
        </w:rPr>
        <w:t>отсутствии</w:t>
        <w:tab/>
        <w:t>контакта</w:t>
        <w:tab/>
        <w:t>между</w:t>
        <w:tab/>
        <w:t>суставными</w:t>
        <w:tab/>
      </w:r>
      <w:r>
        <w:rPr/>
        <w:t>поверхностями).</w:t>
        <w:tab/>
        <w:tab/>
        <w:t>В</w:t>
        <w:tab/>
        <w:tab/>
        <w:t>случае</w:t>
        <w:tab/>
        <w:t>нарушения</w:t>
      </w:r>
      <w:r>
        <w:rPr>
          <w:spacing w:val="62"/>
          <w:w w:val="102"/>
        </w:rPr>
        <w:t> </w:t>
      </w:r>
      <w:r>
        <w:rPr/>
        <w:t>конгруэнтности  </w:t>
      </w:r>
      <w:r>
        <w:rPr>
          <w:spacing w:val="4"/>
        </w:rPr>
        <w:t> </w:t>
      </w:r>
      <w:r>
        <w:rPr/>
        <w:t>суставных  </w:t>
      </w:r>
      <w:r>
        <w:rPr>
          <w:spacing w:val="5"/>
        </w:rPr>
        <w:t> </w:t>
      </w:r>
      <w:r>
        <w:rPr>
          <w:spacing w:val="-1"/>
        </w:rPr>
        <w:t>поверхностей</w:t>
      </w:r>
      <w:r>
        <w:rPr/>
        <w:t>  </w:t>
      </w:r>
      <w:r>
        <w:rPr>
          <w:spacing w:val="5"/>
        </w:rPr>
        <w:t> </w:t>
      </w:r>
      <w:r>
        <w:rPr/>
        <w:t>костей,  </w:t>
      </w:r>
      <w:r>
        <w:rPr>
          <w:spacing w:val="7"/>
        </w:rPr>
        <w:t> </w:t>
      </w:r>
      <w:r>
        <w:rPr/>
        <w:t>образующих  </w:t>
      </w:r>
      <w:r>
        <w:rPr>
          <w:spacing w:val="4"/>
        </w:rPr>
        <w:t> </w:t>
      </w:r>
      <w:r>
        <w:rPr/>
        <w:t>голеностопный  </w:t>
      </w:r>
      <w:r>
        <w:rPr>
          <w:spacing w:val="4"/>
        </w:rPr>
        <w:t> </w:t>
      </w:r>
      <w:r>
        <w:rPr>
          <w:spacing w:val="-1"/>
        </w:rPr>
        <w:t>сустав,</w:t>
      </w:r>
      <w:r>
        <w:rPr>
          <w:spacing w:val="42"/>
          <w:w w:val="102"/>
        </w:rPr>
        <w:t> </w:t>
      </w:r>
      <w:r>
        <w:rPr/>
        <w:t>ставится </w:t>
      </w:r>
      <w:r>
        <w:rPr>
          <w:spacing w:val="39"/>
        </w:rPr>
        <w:t> </w:t>
      </w:r>
      <w:r>
        <w:rPr/>
        <w:t>диагноз </w:t>
      </w:r>
      <w:r>
        <w:rPr>
          <w:spacing w:val="38"/>
        </w:rPr>
        <w:t> </w:t>
      </w:r>
      <w:r>
        <w:rPr>
          <w:spacing w:val="-1"/>
        </w:rPr>
        <w:t>«переломовывих»,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«вывих»</w:t>
      </w:r>
      <w:r>
        <w:rPr/>
        <w:t> </w:t>
      </w:r>
      <w:r>
        <w:rPr>
          <w:spacing w:val="44"/>
        </w:rPr>
        <w:t> </w:t>
      </w:r>
      <w:r>
        <w:rPr/>
        <w:t>или </w:t>
      </w:r>
      <w:r>
        <w:rPr>
          <w:spacing w:val="35"/>
        </w:rPr>
        <w:t> </w:t>
      </w:r>
      <w:r>
        <w:rPr/>
        <w:t>«подвывих» </w:t>
      </w:r>
      <w:r>
        <w:rPr>
          <w:spacing w:val="34"/>
        </w:rPr>
        <w:t> </w:t>
      </w:r>
      <w:r>
        <w:rPr/>
        <w:t>стопы. </w:t>
      </w:r>
      <w:r>
        <w:rPr>
          <w:spacing w:val="39"/>
        </w:rPr>
        <w:t> </w:t>
      </w:r>
      <w:r>
        <w:rPr/>
        <w:t>В </w:t>
      </w:r>
      <w:r>
        <w:rPr>
          <w:spacing w:val="39"/>
        </w:rPr>
        <w:t> </w:t>
      </w:r>
      <w:r>
        <w:rPr>
          <w:spacing w:val="-1"/>
        </w:rPr>
        <w:t>этой</w:t>
      </w:r>
      <w:r>
        <w:rPr/>
        <w:t> </w:t>
      </w:r>
      <w:r>
        <w:rPr>
          <w:spacing w:val="39"/>
        </w:rPr>
        <w:t> </w:t>
      </w:r>
      <w:r>
        <w:rPr/>
        <w:t>группе</w:t>
      </w:r>
      <w:r>
        <w:rPr>
          <w:spacing w:val="50"/>
          <w:w w:val="102"/>
        </w:rPr>
        <w:t> </w:t>
      </w:r>
      <w:r>
        <w:rPr/>
        <w:t>рассматриваются  </w:t>
      </w:r>
      <w:r>
        <w:rPr>
          <w:spacing w:val="27"/>
        </w:rPr>
        <w:t> </w:t>
      </w:r>
      <w:r>
        <w:rPr/>
        <w:t>повреждения,  </w:t>
      </w:r>
      <w:r>
        <w:rPr>
          <w:spacing w:val="32"/>
        </w:rPr>
        <w:t> </w:t>
      </w:r>
      <w:r>
        <w:rPr/>
        <w:t>затрагивающие  </w:t>
      </w:r>
      <w:r>
        <w:rPr>
          <w:spacing w:val="30"/>
        </w:rPr>
        <w:t> </w:t>
      </w:r>
      <w:r>
        <w:rPr/>
        <w:t>большеберцово-таранный,  </w:t>
      </w:r>
      <w:r>
        <w:rPr>
          <w:spacing w:val="30"/>
        </w:rPr>
        <w:t> </w:t>
      </w:r>
      <w:r>
        <w:rPr>
          <w:spacing w:val="-1"/>
        </w:rPr>
        <w:t>дистальный</w:t>
      </w:r>
      <w:r>
        <w:rPr>
          <w:spacing w:val="24"/>
          <w:w w:val="102"/>
        </w:rPr>
        <w:t> </w:t>
      </w:r>
      <w:r>
        <w:rPr/>
        <w:t>малоберцово-большеберцовый   </w:t>
      </w:r>
      <w:r>
        <w:rPr>
          <w:spacing w:val="5"/>
        </w:rPr>
        <w:t> </w:t>
      </w:r>
      <w:r>
        <w:rPr/>
        <w:t>суставы   </w:t>
      </w:r>
      <w:r>
        <w:rPr>
          <w:spacing w:val="2"/>
        </w:rPr>
        <w:t> </w:t>
      </w:r>
      <w:r>
        <w:rPr/>
        <w:t>и   </w:t>
      </w:r>
      <w:r>
        <w:rPr>
          <w:spacing w:val="10"/>
        </w:rPr>
        <w:t> </w:t>
      </w:r>
      <w:r>
        <w:rPr/>
        <w:t>малоберцово-таранный   </w:t>
      </w:r>
      <w:r>
        <w:rPr>
          <w:spacing w:val="7"/>
        </w:rPr>
        <w:t> </w:t>
      </w:r>
      <w:r>
        <w:rPr>
          <w:spacing w:val="-1"/>
        </w:rPr>
        <w:t>суставы</w:t>
      </w:r>
      <w:r>
        <w:rPr/>
        <w:t>   </w:t>
      </w:r>
      <w:r>
        <w:rPr>
          <w:spacing w:val="6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</w:t>
      </w:r>
      <w:r>
        <w:rPr>
          <w:rFonts w:ascii="Times New Roman" w:hAnsi="Times New Roman" w:cs="Times New Roman" w:eastAsia="Times New Roman"/>
          <w:spacing w:val="1"/>
        </w:rPr>
        <w:t>б</w:t>
      </w:r>
      <w:r>
        <w:rPr>
          <w:rFonts w:ascii="Times New Roman" w:hAnsi="Times New Roman" w:cs="Times New Roman" w:eastAsia="Times New Roman"/>
        </w:rPr>
        <w:t>ка!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</w:pPr>
      <w:r>
        <w:rPr>
          <w:rFonts w:ascii="Times New Roman" w:hAnsi="Times New Roman" w:cs="Times New Roman" w:eastAsia="Times New Roman"/>
          <w:w w:val="110"/>
        </w:rPr>
        <w:t>Источник</w:t>
      </w:r>
      <w:r>
        <w:rPr>
          <w:rFonts w:ascii="Times New Roman" w:hAnsi="Times New Roman" w:cs="Times New Roman" w:eastAsia="Times New Roman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сс</w:t>
      </w:r>
      <w:r>
        <w:rPr>
          <w:rFonts w:ascii="Times New Roman" w:hAnsi="Times New Roman" w:cs="Times New Roman" w:eastAsia="Times New Roman"/>
          <w:spacing w:val="-1"/>
          <w:w w:val="110"/>
        </w:rPr>
        <w:t>ылки</w:t>
      </w:r>
      <w:r>
        <w:rPr>
          <w:rFonts w:ascii="Times New Roman" w:hAnsi="Times New Roman" w:cs="Times New Roman" w:eastAsia="Times New Roman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pacing w:val="1"/>
          <w:w w:val="110"/>
        </w:rPr>
        <w:t>не</w:t>
      </w:r>
      <w:r>
        <w:rPr>
          <w:rFonts w:ascii="Times New Roman" w:hAnsi="Times New Roman" w:cs="Times New Roman" w:eastAsia="Times New Roman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най</w:t>
      </w:r>
      <w:r>
        <w:rPr>
          <w:rFonts w:ascii="Times New Roman" w:hAnsi="Times New Roman" w:cs="Times New Roman" w:eastAsia="Times New Roman"/>
          <w:spacing w:val="-2"/>
          <w:w w:val="110"/>
        </w:rPr>
        <w:t>де</w:t>
      </w:r>
      <w:r>
        <w:rPr>
          <w:rFonts w:ascii="Times New Roman" w:hAnsi="Times New Roman" w:cs="Times New Roman" w:eastAsia="Times New Roman"/>
          <w:spacing w:val="-1"/>
          <w:w w:val="110"/>
        </w:rPr>
        <w:t>н</w:t>
      </w:r>
      <w:r>
        <w:rPr>
          <w:rFonts w:ascii="Times New Roman" w:hAnsi="Times New Roman" w:cs="Times New Roman" w:eastAsia="Times New Roman"/>
          <w:spacing w:val="-2"/>
          <w:w w:val="110"/>
        </w:rPr>
        <w:t>.</w:t>
      </w:r>
      <w:r>
        <w:rPr>
          <w:rFonts w:ascii="Times New Roman" w:hAnsi="Times New Roman" w:cs="Times New Roman" w:eastAsia="Times New Roman"/>
          <w:spacing w:val="-3"/>
          <w:w w:val="110"/>
        </w:rPr>
        <w:t> </w:t>
      </w:r>
      <w:r>
        <w:rPr>
          <w:w w:val="110"/>
        </w:rPr>
        <w:t>–</w:t>
      </w:r>
      <w:r>
        <w:rPr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Ошибка!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И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чник</w:t>
      </w:r>
      <w:r>
        <w:rPr>
          <w:rFonts w:ascii="Times New Roman" w:hAnsi="Times New Roman" w:cs="Times New Roman" w:eastAsia="Times New Roman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ссылки</w:t>
      </w:r>
      <w:r>
        <w:rPr>
          <w:rFonts w:ascii="Times New Roman" w:hAnsi="Times New Roman" w:cs="Times New Roman" w:eastAsia="Times New Roman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</w:t>
      </w:r>
      <w:r>
        <w:rPr>
          <w:rFonts w:ascii="Times New Roman" w:hAnsi="Times New Roman" w:cs="Times New Roman" w:eastAsia="Times New Roman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най</w:t>
      </w:r>
      <w:r>
        <w:rPr>
          <w:rFonts w:ascii="Times New Roman" w:hAnsi="Times New Roman" w:cs="Times New Roman" w:eastAsia="Times New Roman"/>
          <w:spacing w:val="-2"/>
          <w:w w:val="110"/>
        </w:rPr>
        <w:t>де</w:t>
      </w:r>
      <w:r>
        <w:rPr>
          <w:rFonts w:ascii="Times New Roman" w:hAnsi="Times New Roman" w:cs="Times New Roman" w:eastAsia="Times New Roman"/>
          <w:spacing w:val="-1"/>
          <w:w w:val="110"/>
        </w:rPr>
        <w:t>н</w:t>
      </w:r>
      <w:r>
        <w:rPr>
          <w:rFonts w:ascii="Times New Roman" w:hAnsi="Times New Roman" w:cs="Times New Roman" w:eastAsia="Times New Roman"/>
          <w:spacing w:val="-2"/>
          <w:w w:val="110"/>
        </w:rPr>
        <w:t>.</w:t>
      </w:r>
      <w:r>
        <w:rPr>
          <w:spacing w:val="-2"/>
          <w:w w:val="110"/>
        </w:rPr>
        <w:t>].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71" w:lineRule="auto" w:before="0" w:after="0"/>
        <w:ind w:left="396" w:right="128" w:firstLine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гия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пат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70" w:lineRule="auto" w:before="0"/>
        <w:ind w:right="111" w:firstLine="667"/>
        <w:jc w:val="both"/>
      </w:pPr>
      <w:r>
        <w:rPr>
          <w:spacing w:val="-1"/>
        </w:rPr>
        <w:t>Переломы</w:t>
      </w:r>
      <w:r>
        <w:rPr>
          <w:spacing w:val="3"/>
        </w:rPr>
        <w:t> </w:t>
      </w:r>
      <w:r>
        <w:rPr/>
        <w:t>лодыжек</w:t>
      </w:r>
      <w:r>
        <w:rPr>
          <w:spacing w:val="4"/>
        </w:rPr>
        <w:t> </w:t>
      </w:r>
      <w:r>
        <w:rPr>
          <w:spacing w:val="-1"/>
        </w:rPr>
        <w:t>чаще</w:t>
      </w:r>
      <w:r>
        <w:rPr>
          <w:spacing w:val="2"/>
        </w:rPr>
        <w:t> </w:t>
      </w:r>
      <w:r>
        <w:rPr/>
        <w:t>возникают</w:t>
      </w:r>
      <w:r>
        <w:rPr>
          <w:spacing w:val="3"/>
        </w:rPr>
        <w:t> </w:t>
      </w:r>
      <w:r>
        <w:rPr/>
        <w:t>в</w:t>
      </w:r>
      <w:r>
        <w:rPr>
          <w:spacing w:val="2"/>
        </w:rPr>
        <w:t> </w:t>
      </w:r>
      <w:r>
        <w:rPr/>
        <w:t>результате</w:t>
      </w:r>
      <w:r>
        <w:rPr>
          <w:spacing w:val="2"/>
        </w:rPr>
        <w:t> </w:t>
      </w:r>
      <w:r>
        <w:rPr>
          <w:spacing w:val="-1"/>
        </w:rPr>
        <w:t>непрямого</w:t>
      </w:r>
      <w:r>
        <w:rPr>
          <w:spacing w:val="2"/>
        </w:rPr>
        <w:t> </w:t>
      </w:r>
      <w:r>
        <w:rPr>
          <w:spacing w:val="-1"/>
        </w:rPr>
        <w:t>воздействия</w:t>
      </w:r>
      <w:r>
        <w:rPr>
          <w:spacing w:val="60"/>
          <w:w w:val="102"/>
        </w:rPr>
        <w:t> </w:t>
      </w:r>
      <w:r>
        <w:rPr/>
        <w:t>травмирующей</w:t>
      </w:r>
      <w:r>
        <w:rPr>
          <w:spacing w:val="17"/>
        </w:rPr>
        <w:t> </w:t>
      </w:r>
      <w:r>
        <w:rPr>
          <w:spacing w:val="-1"/>
        </w:rPr>
        <w:t>энергии.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20"/>
        </w:rPr>
        <w:t> </w:t>
      </w:r>
      <w:r>
        <w:rPr/>
        <w:t>этом</w:t>
      </w:r>
      <w:r>
        <w:rPr>
          <w:spacing w:val="15"/>
        </w:rPr>
        <w:t> </w:t>
      </w:r>
      <w:r>
        <w:rPr>
          <w:spacing w:val="-1"/>
        </w:rPr>
        <w:t>повреждение</w:t>
      </w:r>
      <w:r>
        <w:rPr>
          <w:spacing w:val="17"/>
        </w:rPr>
        <w:t> </w:t>
      </w:r>
      <w:r>
        <w:rPr/>
        <w:t>голеностопного</w:t>
      </w:r>
      <w:r>
        <w:rPr>
          <w:spacing w:val="13"/>
        </w:rPr>
        <w:t> </w:t>
      </w:r>
      <w:r>
        <w:rPr/>
        <w:t>сустава</w:t>
      </w:r>
      <w:r>
        <w:rPr>
          <w:spacing w:val="16"/>
        </w:rPr>
        <w:t> </w:t>
      </w:r>
      <w:r>
        <w:rPr/>
        <w:t>(ГСС)</w:t>
      </w:r>
      <w:r>
        <w:rPr>
          <w:spacing w:val="16"/>
        </w:rPr>
        <w:t> </w:t>
      </w:r>
      <w:r>
        <w:rPr>
          <w:spacing w:val="-1"/>
        </w:rPr>
        <w:t>происходит</w:t>
      </w:r>
      <w:r>
        <w:rPr>
          <w:spacing w:val="62"/>
          <w:w w:val="102"/>
        </w:rPr>
        <w:t> </w:t>
      </w:r>
      <w:r>
        <w:rPr/>
        <w:t>за </w:t>
      </w:r>
      <w:r>
        <w:rPr>
          <w:spacing w:val="7"/>
        </w:rPr>
        <w:t> </w:t>
      </w:r>
      <w:r>
        <w:rPr>
          <w:spacing w:val="-1"/>
        </w:rPr>
        <w:t>счет</w:t>
      </w:r>
      <w:r>
        <w:rPr/>
        <w:t> </w:t>
      </w:r>
      <w:r>
        <w:rPr>
          <w:spacing w:val="11"/>
        </w:rPr>
        <w:t> </w:t>
      </w:r>
      <w:r>
        <w:rPr/>
        <w:t>механизма </w:t>
      </w:r>
      <w:r>
        <w:rPr>
          <w:spacing w:val="6"/>
        </w:rPr>
        <w:t> </w:t>
      </w:r>
      <w:r>
        <w:rPr/>
        <w:t>ротации, </w:t>
      </w:r>
      <w:r>
        <w:rPr>
          <w:spacing w:val="11"/>
        </w:rPr>
        <w:t> </w:t>
      </w:r>
      <w:r>
        <w:rPr>
          <w:spacing w:val="-1"/>
        </w:rPr>
        <w:t>вызывая</w:t>
      </w:r>
      <w:r>
        <w:rPr/>
        <w:t> </w:t>
      </w:r>
      <w:r>
        <w:rPr>
          <w:spacing w:val="11"/>
        </w:rPr>
        <w:t> </w:t>
      </w:r>
      <w:r>
        <w:rPr/>
        <w:t>разрушение </w:t>
      </w:r>
      <w:r>
        <w:rPr>
          <w:spacing w:val="6"/>
        </w:rPr>
        <w:t> </w:t>
      </w:r>
      <w:r>
        <w:rPr/>
        <w:t>структур </w:t>
      </w:r>
      <w:r>
        <w:rPr>
          <w:spacing w:val="8"/>
        </w:rPr>
        <w:t> </w:t>
      </w:r>
      <w:r>
        <w:rPr/>
        <w:t>– </w:t>
      </w:r>
      <w:r>
        <w:rPr>
          <w:spacing w:val="8"/>
        </w:rPr>
        <w:t> </w:t>
      </w:r>
      <w:r>
        <w:rPr/>
        <w:t>стабилизаторов </w:t>
      </w:r>
      <w:r>
        <w:rPr>
          <w:spacing w:val="5"/>
        </w:rPr>
        <w:t> </w:t>
      </w:r>
      <w:r>
        <w:rPr/>
        <w:t>суставной</w:t>
      </w:r>
      <w:r>
        <w:rPr/>
      </w:r>
    </w:p>
    <w:p>
      <w:pPr>
        <w:pStyle w:val="BodyText"/>
        <w:spacing w:line="369" w:lineRule="auto" w:before="3"/>
        <w:ind w:right="111"/>
        <w:jc w:val="both"/>
      </w:pPr>
      <w:r>
        <w:rPr/>
        <w:t>«вилки».</w:t>
      </w:r>
      <w:r>
        <w:rPr>
          <w:spacing w:val="18"/>
        </w:rPr>
        <w:t> </w:t>
      </w:r>
      <w:r>
        <w:rPr/>
        <w:t>Все</w:t>
      </w:r>
      <w:r>
        <w:rPr>
          <w:spacing w:val="22"/>
        </w:rPr>
        <w:t> </w:t>
      </w:r>
      <w:r>
        <w:rPr/>
        <w:t>переломы</w:t>
      </w:r>
      <w:r>
        <w:rPr>
          <w:spacing w:val="20"/>
        </w:rPr>
        <w:t> </w:t>
      </w:r>
      <w:r>
        <w:rPr>
          <w:spacing w:val="-1"/>
        </w:rPr>
        <w:t>лодыжек</w:t>
      </w:r>
      <w:r>
        <w:rPr>
          <w:spacing w:val="27"/>
        </w:rPr>
        <w:t> </w:t>
      </w:r>
      <w:r>
        <w:rPr>
          <w:spacing w:val="-1"/>
        </w:rPr>
        <w:t>можно</w:t>
      </w:r>
      <w:r>
        <w:rPr>
          <w:spacing w:val="25"/>
        </w:rPr>
        <w:t> </w:t>
      </w:r>
      <w:r>
        <w:rPr>
          <w:spacing w:val="-1"/>
        </w:rPr>
        <w:t>разделить</w:t>
      </w:r>
      <w:r>
        <w:rPr>
          <w:spacing w:val="23"/>
        </w:rPr>
        <w:t> </w:t>
      </w:r>
      <w:r>
        <w:rPr/>
        <w:t>на</w:t>
      </w:r>
      <w:r>
        <w:rPr>
          <w:spacing w:val="19"/>
        </w:rPr>
        <w:t> </w:t>
      </w:r>
      <w:r>
        <w:rPr/>
        <w:t>стабильные</w:t>
      </w:r>
      <w:r>
        <w:rPr>
          <w:spacing w:val="21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нестабильные.</w:t>
      </w:r>
      <w:r>
        <w:rPr>
          <w:spacing w:val="25"/>
        </w:rPr>
        <w:t> </w:t>
      </w:r>
      <w:r>
        <w:rPr/>
        <w:t>Следуя</w:t>
      </w:r>
      <w:r>
        <w:rPr>
          <w:spacing w:val="57"/>
          <w:w w:val="102"/>
        </w:rPr>
        <w:t> </w:t>
      </w:r>
      <w:r>
        <w:rPr/>
        <w:t>этой</w:t>
      </w:r>
      <w:r>
        <w:rPr>
          <w:spacing w:val="3"/>
        </w:rPr>
        <w:t> </w:t>
      </w:r>
      <w:r>
        <w:rPr>
          <w:spacing w:val="-1"/>
        </w:rPr>
        <w:t>концепции,</w:t>
      </w:r>
      <w:r>
        <w:rPr/>
        <w:t> </w:t>
      </w:r>
      <w:r>
        <w:rPr>
          <w:spacing w:val="-1"/>
        </w:rPr>
        <w:t>вилку</w:t>
      </w:r>
      <w:r>
        <w:rPr>
          <w:spacing w:val="54"/>
        </w:rPr>
        <w:t> </w:t>
      </w:r>
      <w:r>
        <w:rPr>
          <w:spacing w:val="-1"/>
        </w:rPr>
        <w:t>голеностопного</w:t>
      </w:r>
      <w:r>
        <w:rPr>
          <w:spacing w:val="53"/>
        </w:rPr>
        <w:t> </w:t>
      </w:r>
      <w:r>
        <w:rPr/>
        <w:t>сустава</w:t>
      </w:r>
      <w:r>
        <w:rPr>
          <w:spacing w:val="51"/>
        </w:rPr>
        <w:t> </w:t>
      </w:r>
      <w:r>
        <w:rPr/>
        <w:t>можно</w:t>
      </w:r>
      <w:r>
        <w:rPr>
          <w:spacing w:val="53"/>
        </w:rPr>
        <w:t> </w:t>
      </w:r>
      <w:r>
        <w:rPr/>
        <w:t>условно</w:t>
      </w:r>
      <w:r>
        <w:rPr>
          <w:spacing w:val="54"/>
        </w:rPr>
        <w:t> </w:t>
      </w:r>
      <w:r>
        <w:rPr/>
        <w:t>принять</w:t>
      </w:r>
      <w:r>
        <w:rPr>
          <w:spacing w:val="51"/>
        </w:rPr>
        <w:t> </w:t>
      </w:r>
      <w:r>
        <w:rPr/>
        <w:t>за</w:t>
      </w:r>
      <w:r>
        <w:rPr>
          <w:spacing w:val="51"/>
        </w:rPr>
        <w:t> </w:t>
      </w:r>
      <w:r>
        <w:rPr/>
        <w:t>кольцо,</w:t>
      </w:r>
      <w:r>
        <w:rPr>
          <w:spacing w:val="50"/>
          <w:w w:val="102"/>
        </w:rPr>
        <w:t> </w:t>
      </w:r>
      <w:r>
        <w:rPr/>
        <w:t>состоящее</w:t>
      </w:r>
      <w:r>
        <w:rPr>
          <w:spacing w:val="23"/>
        </w:rPr>
        <w:t> </w:t>
      </w:r>
      <w:r>
        <w:rPr/>
        <w:t>из</w:t>
      </w:r>
      <w:r>
        <w:rPr>
          <w:spacing w:val="31"/>
        </w:rPr>
        <w:t> </w:t>
      </w:r>
      <w:r>
        <w:rPr>
          <w:spacing w:val="-1"/>
        </w:rPr>
        <w:t>трех</w:t>
      </w:r>
      <w:r>
        <w:rPr>
          <w:spacing w:val="24"/>
        </w:rPr>
        <w:t> </w:t>
      </w:r>
      <w:r>
        <w:rPr/>
        <w:t>костей</w:t>
      </w:r>
      <w:r>
        <w:rPr>
          <w:spacing w:val="24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соединяющих</w:t>
      </w:r>
      <w:r>
        <w:rPr>
          <w:spacing w:val="25"/>
        </w:rPr>
        <w:t> </w:t>
      </w:r>
      <w:r>
        <w:rPr>
          <w:spacing w:val="-1"/>
        </w:rPr>
        <w:t>их</w:t>
      </w:r>
      <w:r>
        <w:rPr>
          <w:spacing w:val="26"/>
        </w:rPr>
        <w:t> </w:t>
      </w:r>
      <w:r>
        <w:rPr>
          <w:spacing w:val="-1"/>
        </w:rPr>
        <w:t>связок.</w:t>
      </w:r>
      <w:r>
        <w:rPr>
          <w:spacing w:val="29"/>
        </w:rPr>
        <w:t> </w:t>
      </w:r>
      <w:r>
        <w:rPr>
          <w:spacing w:val="-1"/>
        </w:rPr>
        <w:t>При</w:t>
      </w:r>
      <w:r>
        <w:rPr>
          <w:spacing w:val="25"/>
        </w:rPr>
        <w:t> </w:t>
      </w:r>
      <w:r>
        <w:rPr/>
        <w:t>этом</w:t>
      </w:r>
      <w:r>
        <w:rPr>
          <w:spacing w:val="26"/>
        </w:rPr>
        <w:t> </w:t>
      </w:r>
      <w:r>
        <w:rPr>
          <w:spacing w:val="-1"/>
        </w:rPr>
        <w:t>стабильность</w:t>
      </w:r>
      <w:r>
        <w:rPr>
          <w:spacing w:val="27"/>
        </w:rPr>
        <w:t> </w:t>
      </w:r>
      <w:r>
        <w:rPr>
          <w:spacing w:val="-1"/>
        </w:rPr>
        <w:t>этого</w:t>
      </w:r>
      <w:r>
        <w:rPr>
          <w:spacing w:val="24"/>
        </w:rPr>
        <w:t> </w:t>
      </w:r>
      <w:r>
        <w:rPr>
          <w:spacing w:val="-1"/>
        </w:rPr>
        <w:t>кольца</w:t>
      </w:r>
      <w:r>
        <w:rPr>
          <w:spacing w:val="77"/>
          <w:w w:val="102"/>
        </w:rPr>
        <w:t> </w:t>
      </w:r>
      <w:r>
        <w:rPr>
          <w:spacing w:val="-1"/>
        </w:rPr>
        <w:t>определяется</w:t>
      </w:r>
      <w:r>
        <w:rPr>
          <w:spacing w:val="54"/>
        </w:rPr>
        <w:t> </w:t>
      </w:r>
      <w:r>
        <w:rPr>
          <w:spacing w:val="-1"/>
        </w:rPr>
        <w:t>снаружи</w:t>
      </w:r>
      <w:r>
        <w:rPr>
          <w:spacing w:val="5"/>
        </w:rPr>
        <w:t> </w:t>
      </w:r>
      <w:r>
        <w:rPr>
          <w:spacing w:val="-1"/>
        </w:rPr>
        <w:t>латеральной</w:t>
      </w:r>
      <w:r>
        <w:rPr/>
        <w:t>  лодыжкой</w:t>
      </w:r>
      <w:r>
        <w:rPr>
          <w:spacing w:val="1"/>
        </w:rPr>
        <w:t> </w:t>
      </w:r>
      <w:r>
        <w:rPr/>
        <w:t>или</w:t>
      </w:r>
      <w:r>
        <w:rPr>
          <w:spacing w:val="52"/>
        </w:rPr>
        <w:t> </w:t>
      </w:r>
      <w:r>
        <w:rPr>
          <w:spacing w:val="-1"/>
        </w:rPr>
        <w:t>латеральным</w:t>
      </w:r>
      <w:r>
        <w:rPr>
          <w:spacing w:val="53"/>
        </w:rPr>
        <w:t> </w:t>
      </w:r>
      <w:r>
        <w:rPr>
          <w:spacing w:val="-1"/>
        </w:rPr>
        <w:t>связочным</w:t>
      </w:r>
      <w:r>
        <w:rPr>
          <w:spacing w:val="54"/>
        </w:rPr>
        <w:t> </w:t>
      </w:r>
      <w:r>
        <w:rPr/>
        <w:t>комплексом,</w:t>
      </w:r>
      <w:r>
        <w:rPr>
          <w:spacing w:val="100"/>
          <w:w w:val="102"/>
        </w:rPr>
        <w:t> </w:t>
      </w:r>
      <w:r>
        <w:rPr/>
        <w:t>изнутри </w:t>
      </w:r>
      <w:r>
        <w:rPr>
          <w:spacing w:val="4"/>
        </w:rPr>
        <w:t> </w:t>
      </w:r>
      <w:r>
        <w:rPr/>
        <w:t>– </w:t>
      </w:r>
      <w:r>
        <w:rPr>
          <w:spacing w:val="3"/>
        </w:rPr>
        <w:t> </w:t>
      </w:r>
      <w:r>
        <w:rPr/>
        <w:t>медиальной </w:t>
      </w:r>
      <w:r>
        <w:rPr>
          <w:spacing w:val="4"/>
        </w:rPr>
        <w:t> </w:t>
      </w:r>
      <w:r>
        <w:rPr>
          <w:spacing w:val="-1"/>
        </w:rPr>
        <w:t>лодыжкой</w:t>
      </w:r>
      <w:r>
        <w:rPr/>
        <w:t> </w:t>
      </w:r>
      <w:r>
        <w:rPr>
          <w:spacing w:val="4"/>
        </w:rPr>
        <w:t> </w:t>
      </w:r>
      <w:r>
        <w:rPr/>
        <w:t>или </w:t>
      </w:r>
      <w:r>
        <w:rPr>
          <w:spacing w:val="6"/>
        </w:rPr>
        <w:t> </w:t>
      </w:r>
      <w:r>
        <w:rPr>
          <w:spacing w:val="-1"/>
        </w:rPr>
        <w:t>дельтовидным</w:t>
      </w:r>
      <w:r>
        <w:rPr/>
        <w:t> </w:t>
      </w:r>
      <w:r>
        <w:rPr>
          <w:spacing w:val="4"/>
        </w:rPr>
        <w:t> </w:t>
      </w:r>
      <w:r>
        <w:rPr/>
        <w:t>связочным </w:t>
      </w:r>
      <w:r>
        <w:rPr>
          <w:spacing w:val="3"/>
        </w:rPr>
        <w:t> </w:t>
      </w:r>
      <w:r>
        <w:rPr>
          <w:spacing w:val="-1"/>
        </w:rPr>
        <w:t>комплексом,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спереди</w:t>
      </w:r>
      <w:r>
        <w:rPr/>
        <w:t> </w:t>
      </w:r>
      <w:r>
        <w:rPr>
          <w:spacing w:val="6"/>
        </w:rPr>
        <w:t> </w:t>
      </w:r>
      <w:r>
        <w:rPr/>
        <w:t>–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9" w:lineRule="auto" w:before="58"/>
        <w:ind w:right="106"/>
        <w:jc w:val="both"/>
      </w:pPr>
      <w:r>
        <w:rPr/>
        <w:t>передней</w:t>
      </w:r>
      <w:r>
        <w:rPr>
          <w:spacing w:val="16"/>
        </w:rPr>
        <w:t> </w:t>
      </w:r>
      <w:r>
        <w:rPr/>
        <w:t>порцией</w:t>
      </w:r>
      <w:r>
        <w:rPr>
          <w:spacing w:val="15"/>
        </w:rPr>
        <w:t> </w:t>
      </w:r>
      <w:r>
        <w:rPr/>
        <w:t>дистального</w:t>
      </w:r>
      <w:r>
        <w:rPr>
          <w:spacing w:val="15"/>
        </w:rPr>
        <w:t> </w:t>
      </w:r>
      <w:r>
        <w:rPr>
          <w:spacing w:val="-1"/>
        </w:rPr>
        <w:t>межберцового</w:t>
      </w:r>
      <w:r>
        <w:rPr>
          <w:spacing w:val="11"/>
        </w:rPr>
        <w:t> </w:t>
      </w:r>
      <w:r>
        <w:rPr/>
        <w:t>синдесмоза</w:t>
      </w:r>
      <w:r>
        <w:rPr>
          <w:spacing w:val="13"/>
        </w:rPr>
        <w:t> </w:t>
      </w:r>
      <w:r>
        <w:rPr/>
        <w:t>(ДМБС),</w:t>
      </w:r>
      <w:r>
        <w:rPr>
          <w:spacing w:val="18"/>
        </w:rPr>
        <w:t> </w:t>
      </w:r>
      <w:r>
        <w:rPr>
          <w:spacing w:val="-1"/>
        </w:rPr>
        <w:t>сзади</w:t>
      </w:r>
      <w:r>
        <w:rPr>
          <w:spacing w:val="14"/>
        </w:rPr>
        <w:t> </w:t>
      </w:r>
      <w:r>
        <w:rPr/>
        <w:t>–</w:t>
      </w:r>
      <w:r>
        <w:rPr>
          <w:spacing w:val="15"/>
        </w:rPr>
        <w:t> </w:t>
      </w:r>
      <w:r>
        <w:rPr/>
        <w:t>задней</w:t>
      </w:r>
      <w:r>
        <w:rPr>
          <w:spacing w:val="10"/>
        </w:rPr>
        <w:t> </w:t>
      </w:r>
      <w:r>
        <w:rPr/>
        <w:t>порцией</w:t>
      </w:r>
      <w:r>
        <w:rPr>
          <w:spacing w:val="44"/>
          <w:w w:val="102"/>
        </w:rPr>
        <w:t> </w:t>
      </w:r>
      <w:r>
        <w:rPr/>
        <w:t>ДМБС</w:t>
      </w:r>
      <w:r>
        <w:rPr>
          <w:spacing w:val="49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не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/>
        <w:t>,</w:t>
      </w:r>
      <w:r>
        <w:rPr>
          <w:spacing w:val="45"/>
        </w:rPr>
        <w:t> </w:t>
      </w:r>
      <w:r>
        <w:rPr/>
        <w:t>6].</w:t>
      </w:r>
      <w:r>
        <w:rPr>
          <w:spacing w:val="46"/>
        </w:rPr>
        <w:t> </w:t>
      </w:r>
      <w:r>
        <w:rPr/>
        <w:t>Одиночное</w:t>
      </w:r>
      <w:r>
        <w:rPr>
          <w:spacing w:val="40"/>
        </w:rPr>
        <w:t> </w:t>
      </w:r>
      <w:r>
        <w:rPr/>
        <w:t>повреждение</w:t>
      </w:r>
      <w:r>
        <w:rPr>
          <w:spacing w:val="46"/>
        </w:rPr>
        <w:t> </w:t>
      </w:r>
      <w:r>
        <w:rPr/>
        <w:t>кольца,</w:t>
      </w:r>
      <w:r>
        <w:rPr>
          <w:spacing w:val="30"/>
          <w:w w:val="102"/>
        </w:rPr>
        <w:t> </w:t>
      </w:r>
      <w:r>
        <w:rPr/>
        <w:t>например,</w:t>
      </w:r>
      <w:r>
        <w:rPr>
          <w:spacing w:val="16"/>
        </w:rPr>
        <w:t> </w:t>
      </w:r>
      <w:r>
        <w:rPr/>
        <w:t>изолированный</w:t>
      </w:r>
      <w:r>
        <w:rPr>
          <w:spacing w:val="17"/>
        </w:rPr>
        <w:t> </w:t>
      </w:r>
      <w:r>
        <w:rPr/>
        <w:t>перелом</w:t>
      </w:r>
      <w:r>
        <w:rPr>
          <w:spacing w:val="19"/>
        </w:rPr>
        <w:t> </w:t>
      </w:r>
      <w:r>
        <w:rPr/>
        <w:t>наружной</w:t>
      </w:r>
      <w:r>
        <w:rPr>
          <w:spacing w:val="22"/>
        </w:rPr>
        <w:t> </w:t>
      </w:r>
      <w:r>
        <w:rPr/>
        <w:t>лодыжки,</w:t>
      </w:r>
      <w:r>
        <w:rPr>
          <w:spacing w:val="17"/>
        </w:rPr>
        <w:t> </w:t>
      </w:r>
      <w:r>
        <w:rPr/>
        <w:t>не</w:t>
      </w:r>
      <w:r>
        <w:rPr>
          <w:spacing w:val="19"/>
        </w:rPr>
        <w:t> </w:t>
      </w:r>
      <w:r>
        <w:rPr>
          <w:spacing w:val="-1"/>
        </w:rPr>
        <w:t>может</w:t>
      </w:r>
      <w:r>
        <w:rPr>
          <w:spacing w:val="22"/>
        </w:rPr>
        <w:t> </w:t>
      </w:r>
      <w:r>
        <w:rPr>
          <w:spacing w:val="-1"/>
        </w:rPr>
        <w:t>привести</w:t>
      </w:r>
      <w:r>
        <w:rPr>
          <w:spacing w:val="18"/>
        </w:rPr>
        <w:t> </w:t>
      </w:r>
      <w:r>
        <w:rPr/>
        <w:t>к</w:t>
      </w:r>
      <w:r>
        <w:rPr>
          <w:spacing w:val="34"/>
          <w:w w:val="102"/>
        </w:rPr>
        <w:t> </w:t>
      </w:r>
      <w:r>
        <w:rPr/>
        <w:t>переднезаднему</w:t>
      </w:r>
      <w:r>
        <w:rPr>
          <w:spacing w:val="37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латеральному</w:t>
      </w:r>
      <w:r>
        <w:rPr>
          <w:spacing w:val="37"/>
        </w:rPr>
        <w:t> </w:t>
      </w:r>
      <w:r>
        <w:rPr/>
        <w:t>смещению</w:t>
      </w:r>
      <w:r>
        <w:rPr>
          <w:spacing w:val="38"/>
        </w:rPr>
        <w:t> </w:t>
      </w:r>
      <w:r>
        <w:rPr/>
        <w:t>таранной</w:t>
      </w:r>
      <w:r>
        <w:rPr>
          <w:spacing w:val="33"/>
        </w:rPr>
        <w:t> </w:t>
      </w:r>
      <w:r>
        <w:rPr/>
        <w:t>кости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/>
        <w:t>является,</w:t>
      </w:r>
      <w:r>
        <w:rPr>
          <w:spacing w:val="37"/>
        </w:rPr>
        <w:t> </w:t>
      </w:r>
      <w:r>
        <w:rPr/>
        <w:t>таким</w:t>
      </w:r>
      <w:r>
        <w:rPr>
          <w:spacing w:val="35"/>
        </w:rPr>
        <w:t> </w:t>
      </w:r>
      <w:r>
        <w:rPr>
          <w:spacing w:val="-1"/>
        </w:rPr>
        <w:t>образом,</w:t>
      </w:r>
      <w:r>
        <w:rPr>
          <w:spacing w:val="50"/>
          <w:w w:val="102"/>
        </w:rPr>
        <w:t> </w:t>
      </w:r>
      <w:r>
        <w:rPr/>
        <w:t>стабильным</w:t>
      </w:r>
      <w:r>
        <w:rPr>
          <w:spacing w:val="47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Источник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/>
        <w:t>,</w:t>
      </w:r>
      <w:r>
        <w:rPr>
          <w:spacing w:val="48"/>
        </w:rPr>
        <w:t> </w:t>
      </w:r>
      <w:r>
        <w:rPr/>
        <w:t>6].</w:t>
      </w:r>
      <w:r>
        <w:rPr>
          <w:spacing w:val="45"/>
        </w:rPr>
        <w:t> </w:t>
      </w:r>
      <w:r>
        <w:rPr/>
        <w:t>Для</w:t>
      </w:r>
      <w:r>
        <w:rPr>
          <w:spacing w:val="48"/>
        </w:rPr>
        <w:t> </w:t>
      </w:r>
      <w:r>
        <w:rPr>
          <w:spacing w:val="-1"/>
        </w:rPr>
        <w:t>формирования</w:t>
      </w:r>
      <w:r>
        <w:rPr>
          <w:spacing w:val="40"/>
          <w:w w:val="102"/>
        </w:rPr>
        <w:t> </w:t>
      </w:r>
      <w:r>
        <w:rPr>
          <w:spacing w:val="-1"/>
        </w:rPr>
        <w:t>нестабильности</w:t>
      </w:r>
      <w:r>
        <w:rPr>
          <w:spacing w:val="24"/>
        </w:rPr>
        <w:t> </w:t>
      </w:r>
      <w:r>
        <w:rPr/>
        <w:t>необходимо</w:t>
      </w:r>
      <w:r>
        <w:rPr>
          <w:spacing w:val="17"/>
        </w:rPr>
        <w:t> </w:t>
      </w:r>
      <w:r>
        <w:rPr/>
        <w:t>наличие</w:t>
      </w:r>
      <w:r>
        <w:rPr>
          <w:spacing w:val="22"/>
        </w:rPr>
        <w:t> </w:t>
      </w:r>
      <w:r>
        <w:rPr/>
        <w:t>двух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более</w:t>
      </w:r>
      <w:r>
        <w:rPr>
          <w:spacing w:val="20"/>
        </w:rPr>
        <w:t> </w:t>
      </w:r>
      <w:r>
        <w:rPr/>
        <w:t>повреждений,</w:t>
      </w:r>
      <w:r>
        <w:rPr>
          <w:spacing w:val="17"/>
        </w:rPr>
        <w:t> </w:t>
      </w:r>
      <w:r>
        <w:rPr/>
        <w:t>которые</w:t>
      </w:r>
      <w:r>
        <w:rPr>
          <w:spacing w:val="19"/>
        </w:rPr>
        <w:t> </w:t>
      </w:r>
      <w:r>
        <w:rPr>
          <w:spacing w:val="-1"/>
        </w:rPr>
        <w:t>могут</w:t>
      </w:r>
      <w:r>
        <w:rPr>
          <w:spacing w:val="21"/>
        </w:rPr>
        <w:t> </w:t>
      </w:r>
      <w:r>
        <w:rPr>
          <w:spacing w:val="-1"/>
        </w:rPr>
        <w:t>быть</w:t>
      </w:r>
      <w:r>
        <w:rPr>
          <w:spacing w:val="54"/>
          <w:w w:val="102"/>
        </w:rPr>
        <w:t> </w:t>
      </w:r>
      <w:r>
        <w:rPr>
          <w:spacing w:val="-1"/>
        </w:rPr>
        <w:t>представлены</w:t>
      </w:r>
      <w:r>
        <w:rPr>
          <w:spacing w:val="2"/>
        </w:rPr>
        <w:t> </w:t>
      </w:r>
      <w:r>
        <w:rPr/>
        <w:t>либо</w:t>
      </w:r>
      <w:r>
        <w:rPr>
          <w:spacing w:val="1"/>
        </w:rPr>
        <w:t> </w:t>
      </w:r>
      <w:r>
        <w:rPr>
          <w:spacing w:val="-1"/>
        </w:rPr>
        <w:t>переломом</w:t>
      </w:r>
      <w:r>
        <w:rPr/>
        <w:t> обеих лодыжек,</w:t>
      </w:r>
      <w:r>
        <w:rPr>
          <w:spacing w:val="5"/>
        </w:rPr>
        <w:t> </w:t>
      </w:r>
      <w:r>
        <w:rPr>
          <w:spacing w:val="-1"/>
        </w:rPr>
        <w:t>либо</w:t>
      </w:r>
      <w:r>
        <w:rPr>
          <w:spacing w:val="4"/>
        </w:rPr>
        <w:t> </w:t>
      </w:r>
      <w:r>
        <w:rPr>
          <w:spacing w:val="-1"/>
        </w:rPr>
        <w:t>переломом</w:t>
      </w:r>
      <w:r>
        <w:rPr/>
        <w:t> одной</w:t>
      </w:r>
      <w:r>
        <w:rPr>
          <w:spacing w:val="-1"/>
        </w:rPr>
        <w:t> </w:t>
      </w:r>
      <w:r>
        <w:rPr/>
        <w:t>лодыжки</w:t>
      </w:r>
      <w:r>
        <w:rPr>
          <w:spacing w:val="5"/>
        </w:rPr>
        <w:t> </w:t>
      </w:r>
      <w:r>
        <w:rPr/>
        <w:t>и</w:t>
      </w:r>
      <w:r>
        <w:rPr>
          <w:spacing w:val="-1"/>
        </w:rPr>
        <w:t> </w:t>
      </w:r>
      <w:r>
        <w:rPr/>
        <w:t>разрывом</w:t>
      </w:r>
      <w:r>
        <w:rPr>
          <w:spacing w:val="68"/>
          <w:w w:val="102"/>
        </w:rPr>
        <w:t> </w:t>
      </w:r>
      <w:r>
        <w:rPr/>
        <w:t>одной</w:t>
      </w:r>
      <w:r>
        <w:rPr>
          <w:spacing w:val="12"/>
        </w:rPr>
        <w:t> </w:t>
      </w:r>
      <w:r>
        <w:rPr/>
        <w:t>из</w:t>
      </w:r>
      <w:r>
        <w:rPr>
          <w:spacing w:val="17"/>
        </w:rPr>
        <w:t> </w:t>
      </w:r>
      <w:r>
        <w:rPr/>
        <w:t>групп</w:t>
      </w:r>
      <w:r>
        <w:rPr>
          <w:spacing w:val="18"/>
        </w:rPr>
        <w:t> </w:t>
      </w:r>
      <w:r>
        <w:rPr>
          <w:spacing w:val="-1"/>
        </w:rPr>
        <w:t>связок</w:t>
      </w:r>
      <w:r>
        <w:rPr>
          <w:spacing w:val="16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Ошибка!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Источник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ссылки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/>
        <w:t>,</w:t>
      </w:r>
      <w:r>
        <w:rPr>
          <w:spacing w:val="16"/>
        </w:rPr>
        <w:t> </w:t>
      </w:r>
      <w:r>
        <w:rPr>
          <w:spacing w:val="-1"/>
        </w:rPr>
        <w:t>6].</w:t>
      </w:r>
      <w:r>
        <w:rPr>
          <w:spacing w:val="17"/>
        </w:rPr>
        <w:t> </w:t>
      </w:r>
      <w:r>
        <w:rPr/>
        <w:t>В</w:t>
      </w:r>
      <w:r>
        <w:rPr>
          <w:spacing w:val="20"/>
        </w:rPr>
        <w:t> </w:t>
      </w:r>
      <w:r>
        <w:rPr/>
        <w:t>20-45%</w:t>
      </w:r>
      <w:r>
        <w:rPr>
          <w:spacing w:val="13"/>
        </w:rPr>
        <w:t> </w:t>
      </w:r>
      <w:r>
        <w:rPr>
          <w:spacing w:val="-1"/>
        </w:rPr>
        <w:t>случаев</w:t>
      </w:r>
      <w:r>
        <w:rPr>
          <w:spacing w:val="41"/>
          <w:w w:val="102"/>
        </w:rPr>
        <w:t> </w:t>
      </w:r>
      <w:r>
        <w:rPr/>
        <w:t>перелома</w:t>
      </w:r>
      <w:r>
        <w:rPr>
          <w:spacing w:val="25"/>
        </w:rPr>
        <w:t> </w:t>
      </w:r>
      <w:r>
        <w:rPr/>
        <w:t>лодыжек</w:t>
      </w:r>
      <w:r>
        <w:rPr>
          <w:spacing w:val="25"/>
        </w:rPr>
        <w:t> </w:t>
      </w:r>
      <w:r>
        <w:rPr>
          <w:spacing w:val="-1"/>
        </w:rPr>
        <w:t>сопровождается</w:t>
      </w:r>
      <w:r>
        <w:rPr>
          <w:spacing w:val="24"/>
        </w:rPr>
        <w:t> </w:t>
      </w:r>
      <w:r>
        <w:rPr/>
        <w:t>повреждением</w:t>
      </w:r>
      <w:r>
        <w:rPr>
          <w:spacing w:val="29"/>
        </w:rPr>
        <w:t> </w:t>
      </w:r>
      <w:r>
        <w:rPr>
          <w:spacing w:val="-1"/>
        </w:rPr>
        <w:t>ДМБС</w:t>
      </w:r>
      <w:r>
        <w:rPr>
          <w:spacing w:val="28"/>
        </w:rPr>
        <w:t> </w:t>
      </w:r>
      <w:r>
        <w:rPr/>
        <w:t>[7].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/>
        <w:t>7-40%</w:t>
      </w:r>
      <w:r>
        <w:rPr>
          <w:spacing w:val="29"/>
        </w:rPr>
        <w:t> </w:t>
      </w:r>
      <w:r>
        <w:rPr>
          <w:spacing w:val="-1"/>
        </w:rPr>
        <w:t>случаев</w:t>
      </w:r>
      <w:r>
        <w:rPr>
          <w:spacing w:val="29"/>
        </w:rPr>
        <w:t> </w:t>
      </w:r>
      <w:r>
        <w:rPr>
          <w:spacing w:val="-1"/>
        </w:rPr>
        <w:t>сочетается</w:t>
      </w:r>
      <w:r>
        <w:rPr>
          <w:spacing w:val="74"/>
          <w:w w:val="102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переломом</w:t>
      </w:r>
      <w:r>
        <w:rPr>
          <w:spacing w:val="7"/>
        </w:rPr>
        <w:t> </w:t>
      </w:r>
      <w:r>
        <w:rPr/>
        <w:t>заднего</w:t>
      </w:r>
      <w:r>
        <w:rPr>
          <w:spacing w:val="12"/>
        </w:rPr>
        <w:t> </w:t>
      </w:r>
      <w:r>
        <w:rPr/>
        <w:t>края</w:t>
      </w:r>
      <w:r>
        <w:rPr>
          <w:spacing w:val="11"/>
        </w:rPr>
        <w:t> </w:t>
      </w:r>
      <w:r>
        <w:rPr/>
        <w:t>дистального</w:t>
      </w:r>
      <w:r>
        <w:rPr>
          <w:spacing w:val="9"/>
        </w:rPr>
        <w:t> </w:t>
      </w:r>
      <w:r>
        <w:rPr/>
        <w:t>метаэпифиза</w:t>
      </w:r>
      <w:r>
        <w:rPr>
          <w:spacing w:val="5"/>
        </w:rPr>
        <w:t> </w:t>
      </w:r>
      <w:r>
        <w:rPr/>
        <w:t>большеберцовой</w:t>
      </w:r>
      <w:r>
        <w:rPr>
          <w:spacing w:val="11"/>
        </w:rPr>
        <w:t> </w:t>
      </w:r>
      <w:r>
        <w:rPr>
          <w:spacing w:val="-1"/>
        </w:rPr>
        <w:t>кости</w:t>
      </w:r>
      <w:r>
        <w:rPr>
          <w:spacing w:val="12"/>
        </w:rPr>
        <w:t> </w:t>
      </w:r>
      <w:r>
        <w:rPr>
          <w:spacing w:val="-1"/>
        </w:rPr>
        <w:t>[8,</w:t>
      </w:r>
      <w:r>
        <w:rPr>
          <w:spacing w:val="13"/>
        </w:rPr>
        <w:t> </w:t>
      </w:r>
      <w:r>
        <w:rPr/>
        <w:t>8].</w:t>
      </w:r>
      <w:r>
        <w:rPr>
          <w:spacing w:val="9"/>
        </w:rPr>
        <w:t> </w:t>
      </w:r>
      <w:r>
        <w:rPr>
          <w:spacing w:val="-1"/>
        </w:rPr>
        <w:t>Эта</w:t>
      </w:r>
      <w:r>
        <w:rPr>
          <w:spacing w:val="33"/>
          <w:w w:val="102"/>
        </w:rPr>
        <w:t> </w:t>
      </w:r>
      <w:r>
        <w:rPr/>
        <w:t>комбинация</w:t>
      </w:r>
      <w:r>
        <w:rPr>
          <w:spacing w:val="45"/>
        </w:rPr>
        <w:t> </w:t>
      </w:r>
      <w:r>
        <w:rPr>
          <w:spacing w:val="-1"/>
        </w:rPr>
        <w:t>переломов</w:t>
      </w:r>
      <w:r>
        <w:rPr>
          <w:spacing w:val="39"/>
        </w:rPr>
        <w:t> </w:t>
      </w:r>
      <w:r>
        <w:rPr>
          <w:spacing w:val="-1"/>
        </w:rPr>
        <w:t>составляет</w:t>
      </w:r>
      <w:r>
        <w:rPr>
          <w:spacing w:val="42"/>
        </w:rPr>
        <w:t> </w:t>
      </w:r>
      <w:r>
        <w:rPr/>
        <w:t>группу</w:t>
      </w:r>
      <w:r>
        <w:rPr>
          <w:spacing w:val="42"/>
        </w:rPr>
        <w:t> </w:t>
      </w:r>
      <w:r>
        <w:rPr>
          <w:spacing w:val="-1"/>
        </w:rPr>
        <w:t>тяжелых</w:t>
      </w:r>
      <w:r>
        <w:rPr>
          <w:spacing w:val="46"/>
        </w:rPr>
        <w:t> </w:t>
      </w:r>
      <w:r>
        <w:rPr/>
        <w:t>нестабильных</w:t>
      </w:r>
      <w:r>
        <w:rPr>
          <w:spacing w:val="42"/>
        </w:rPr>
        <w:t> </w:t>
      </w:r>
      <w:r>
        <w:rPr>
          <w:spacing w:val="-1"/>
        </w:rPr>
        <w:t>повреждений</w:t>
      </w:r>
      <w:r>
        <w:rPr>
          <w:spacing w:val="43"/>
        </w:rPr>
        <w:t> </w:t>
      </w:r>
      <w:r>
        <w:rPr/>
        <w:t>ГСС,</w:t>
      </w:r>
      <w:r>
        <w:rPr>
          <w:spacing w:val="72"/>
          <w:w w:val="102"/>
        </w:rPr>
        <w:t> </w:t>
      </w:r>
      <w:r>
        <w:rPr/>
        <w:t>которые</w:t>
      </w:r>
      <w:r>
        <w:rPr>
          <w:spacing w:val="16"/>
        </w:rPr>
        <w:t> </w:t>
      </w:r>
      <w:r>
        <w:rPr>
          <w:spacing w:val="-1"/>
        </w:rPr>
        <w:t>сопровождаются</w:t>
      </w:r>
      <w:r>
        <w:rPr>
          <w:spacing w:val="17"/>
        </w:rPr>
        <w:t> </w:t>
      </w:r>
      <w:r>
        <w:rPr>
          <w:spacing w:val="-1"/>
        </w:rPr>
        <w:t>подвывихами</w:t>
      </w:r>
      <w:r>
        <w:rPr>
          <w:spacing w:val="19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полными</w:t>
      </w:r>
      <w:r>
        <w:rPr>
          <w:spacing w:val="19"/>
        </w:rPr>
        <w:t> </w:t>
      </w:r>
      <w:r>
        <w:rPr>
          <w:spacing w:val="-1"/>
        </w:rPr>
        <w:t>вывихами</w:t>
      </w:r>
      <w:r>
        <w:rPr>
          <w:spacing w:val="19"/>
        </w:rPr>
        <w:t> </w:t>
      </w:r>
      <w:r>
        <w:rPr>
          <w:spacing w:val="-1"/>
        </w:rPr>
        <w:t>стопы.</w:t>
      </w:r>
      <w:r>
        <w:rPr>
          <w:spacing w:val="17"/>
        </w:rPr>
        <w:t> </w:t>
      </w:r>
      <w:r>
        <w:rPr/>
        <w:t>При</w:t>
      </w:r>
      <w:r>
        <w:rPr>
          <w:spacing w:val="18"/>
        </w:rPr>
        <w:t> </w:t>
      </w:r>
      <w:r>
        <w:rPr/>
        <w:t>их</w:t>
      </w:r>
      <w:r>
        <w:rPr>
          <w:spacing w:val="16"/>
        </w:rPr>
        <w:t> </w:t>
      </w:r>
      <w:r>
        <w:rPr>
          <w:spacing w:val="-1"/>
        </w:rPr>
        <w:t>лечении</w:t>
      </w:r>
      <w:r>
        <w:rPr>
          <w:spacing w:val="21"/>
        </w:rPr>
        <w:t> </w:t>
      </w:r>
      <w:r>
        <w:rPr/>
        <w:t>до</w:t>
      </w:r>
      <w:r>
        <w:rPr>
          <w:spacing w:val="83"/>
          <w:w w:val="102"/>
        </w:rPr>
        <w:t> </w:t>
      </w:r>
      <w:r>
        <w:rPr/>
        <w:t>настоящего</w:t>
      </w:r>
      <w:r>
        <w:rPr>
          <w:spacing w:val="21"/>
        </w:rPr>
        <w:t> </w:t>
      </w:r>
      <w:r>
        <w:rPr>
          <w:spacing w:val="-1"/>
        </w:rPr>
        <w:t>времени</w:t>
      </w:r>
      <w:r>
        <w:rPr>
          <w:spacing w:val="25"/>
        </w:rPr>
        <w:t> </w:t>
      </w:r>
      <w:r>
        <w:rPr/>
        <w:t>наблюдается</w:t>
      </w:r>
      <w:r>
        <w:rPr>
          <w:spacing w:val="19"/>
        </w:rPr>
        <w:t> </w:t>
      </w:r>
      <w:r>
        <w:rPr>
          <w:spacing w:val="-1"/>
        </w:rPr>
        <w:t>большая</w:t>
      </w:r>
      <w:r>
        <w:rPr>
          <w:spacing w:val="23"/>
        </w:rPr>
        <w:t> </w:t>
      </w:r>
      <w:r>
        <w:rPr/>
        <w:t>доля</w:t>
      </w:r>
      <w:r>
        <w:rPr>
          <w:spacing w:val="22"/>
        </w:rPr>
        <w:t> </w:t>
      </w:r>
      <w:r>
        <w:rPr/>
        <w:t>неудовлетворительных</w:t>
      </w:r>
      <w:r>
        <w:rPr>
          <w:spacing w:val="19"/>
        </w:rPr>
        <w:t> </w:t>
      </w:r>
      <w:r>
        <w:rPr/>
        <w:t>исходов,</w:t>
      </w:r>
      <w:r>
        <w:rPr>
          <w:spacing w:val="28"/>
          <w:w w:val="102"/>
        </w:rPr>
        <w:t> </w:t>
      </w:r>
      <w:r>
        <w:rPr/>
        <w:t>обусловленных,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первую</w:t>
      </w:r>
      <w:r>
        <w:rPr>
          <w:spacing w:val="18"/>
        </w:rPr>
        <w:t> </w:t>
      </w:r>
      <w:r>
        <w:rPr>
          <w:spacing w:val="-1"/>
        </w:rPr>
        <w:t>очередь,</w:t>
      </w:r>
      <w:r>
        <w:rPr>
          <w:spacing w:val="21"/>
        </w:rPr>
        <w:t> </w:t>
      </w:r>
      <w:r>
        <w:rPr>
          <w:spacing w:val="-1"/>
        </w:rPr>
        <w:t>отсутствием</w:t>
      </w:r>
      <w:r>
        <w:rPr>
          <w:spacing w:val="18"/>
        </w:rPr>
        <w:t> </w:t>
      </w:r>
      <w:r>
        <w:rPr/>
        <w:t>точной</w:t>
      </w:r>
      <w:r>
        <w:rPr>
          <w:spacing w:val="13"/>
        </w:rPr>
        <w:t> </w:t>
      </w:r>
      <w:r>
        <w:rPr/>
        <w:t>анатомичной</w:t>
      </w:r>
      <w:r>
        <w:rPr>
          <w:spacing w:val="12"/>
        </w:rPr>
        <w:t> </w:t>
      </w:r>
      <w:r>
        <w:rPr>
          <w:spacing w:val="-1"/>
        </w:rPr>
        <w:t>репозицией</w:t>
      </w:r>
      <w:r>
        <w:rPr>
          <w:spacing w:val="21"/>
        </w:rPr>
        <w:t> </w:t>
      </w:r>
      <w:r>
        <w:rPr>
          <w:spacing w:val="-1"/>
        </w:rPr>
        <w:t>отломков</w:t>
      </w:r>
      <w:r>
        <w:rPr>
          <w:spacing w:val="77"/>
          <w:w w:val="102"/>
        </w:rPr>
        <w:t> </w:t>
      </w:r>
      <w:r>
        <w:rPr/>
        <w:t>[10]</w:t>
      </w:r>
      <w:r>
        <w:rPr>
          <w:spacing w:val="1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сопутствующими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внутрисуставными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хондральными</w:t>
      </w:r>
      <w:r>
        <w:rPr/>
        <w:t> </w:t>
      </w:r>
      <w:r>
        <w:rPr>
          <w:spacing w:val="6"/>
        </w:rPr>
        <w:t> </w:t>
      </w:r>
      <w:r>
        <w:rPr/>
        <w:t>повреждениями,</w:t>
      </w:r>
      <w:r>
        <w:rPr>
          <w:spacing w:val="70"/>
          <w:w w:val="102"/>
        </w:rPr>
        <w:t> </w:t>
      </w:r>
      <w:r>
        <w:rPr/>
        <w:t>приводящими</w:t>
      </w:r>
      <w:r>
        <w:rPr>
          <w:spacing w:val="20"/>
        </w:rPr>
        <w:t> </w:t>
      </w:r>
      <w:r>
        <w:rPr/>
        <w:t>к</w:t>
      </w:r>
      <w:r>
        <w:rPr>
          <w:spacing w:val="23"/>
        </w:rPr>
        <w:t> </w:t>
      </w:r>
      <w:r>
        <w:rPr>
          <w:spacing w:val="-1"/>
        </w:rPr>
        <w:t>развитию</w:t>
      </w:r>
      <w:r>
        <w:rPr>
          <w:spacing w:val="20"/>
        </w:rPr>
        <w:t> </w:t>
      </w:r>
      <w:r>
        <w:rPr/>
        <w:t>и</w:t>
      </w:r>
      <w:r>
        <w:rPr>
          <w:spacing w:val="18"/>
        </w:rPr>
        <w:t> </w:t>
      </w:r>
      <w:r>
        <w:rPr/>
        <w:t>прогрессированию</w:t>
      </w:r>
      <w:r>
        <w:rPr>
          <w:spacing w:val="20"/>
        </w:rPr>
        <w:t> </w:t>
      </w:r>
      <w:r>
        <w:rPr>
          <w:spacing w:val="-1"/>
        </w:rPr>
        <w:t>остеоартроза</w:t>
      </w:r>
      <w:r>
        <w:rPr>
          <w:spacing w:val="23"/>
        </w:rPr>
        <w:t> </w:t>
      </w:r>
      <w:r>
        <w:rPr>
          <w:spacing w:val="-1"/>
        </w:rPr>
        <w:t>[11].</w:t>
      </w:r>
      <w:r>
        <w:rPr/>
      </w:r>
    </w:p>
    <w:p>
      <w:pPr>
        <w:pStyle w:val="BodyText"/>
        <w:numPr>
          <w:ilvl w:val="2"/>
          <w:numId w:val="5"/>
        </w:numPr>
        <w:tabs>
          <w:tab w:pos="1571" w:val="left" w:leader="none"/>
        </w:tabs>
        <w:spacing w:line="240" w:lineRule="auto" w:before="43" w:after="0"/>
        <w:ind w:left="1570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Особеннос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иологии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патогенеза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возрасте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0" w:firstLine="667"/>
        <w:jc w:val="both"/>
      </w:pPr>
      <w:r>
        <w:rPr>
          <w:spacing w:val="-1"/>
        </w:rPr>
        <w:t>Переломы</w:t>
      </w:r>
      <w:r>
        <w:rPr>
          <w:spacing w:val="6"/>
        </w:rPr>
        <w:t> </w:t>
      </w:r>
      <w:r>
        <w:rPr/>
        <w:t>в</w:t>
      </w:r>
      <w:r>
        <w:rPr>
          <w:spacing w:val="3"/>
        </w:rPr>
        <w:t> </w:t>
      </w:r>
      <w:r>
        <w:rPr/>
        <w:t>области</w:t>
      </w:r>
      <w:r>
        <w:rPr>
          <w:spacing w:val="6"/>
        </w:rPr>
        <w:t> </w:t>
      </w:r>
      <w:r>
        <w:rPr>
          <w:spacing w:val="-1"/>
        </w:rPr>
        <w:t>голеностопного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spacing w:val="1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детей</w:t>
      </w:r>
      <w:r>
        <w:rPr>
          <w:spacing w:val="4"/>
        </w:rPr>
        <w:t> </w:t>
      </w:r>
      <w:r>
        <w:rPr>
          <w:spacing w:val="-1"/>
        </w:rPr>
        <w:t>могут</w:t>
      </w:r>
      <w:r>
        <w:rPr>
          <w:spacing w:val="6"/>
        </w:rPr>
        <w:t> </w:t>
      </w:r>
      <w:r>
        <w:rPr>
          <w:spacing w:val="-1"/>
        </w:rPr>
        <w:t>быть</w:t>
      </w:r>
      <w:r>
        <w:rPr>
          <w:spacing w:val="7"/>
        </w:rPr>
        <w:t> </w:t>
      </w:r>
      <w:r>
        <w:rPr/>
        <w:t>отрывные</w:t>
      </w:r>
      <w:r>
        <w:rPr>
          <w:spacing w:val="65"/>
          <w:w w:val="102"/>
        </w:rPr>
        <w:t> </w:t>
      </w:r>
      <w:r>
        <w:rPr>
          <w:spacing w:val="-1"/>
        </w:rPr>
        <w:t>(авульсивные)</w:t>
      </w:r>
      <w:r>
        <w:rPr>
          <w:spacing w:val="33"/>
        </w:rPr>
        <w:t> </w:t>
      </w:r>
      <w:r>
        <w:rPr/>
        <w:t>и</w:t>
      </w:r>
      <w:r>
        <w:rPr>
          <w:spacing w:val="31"/>
        </w:rPr>
        <w:t> </w:t>
      </w:r>
      <w:r>
        <w:rPr/>
        <w:t>физарные.</w:t>
      </w:r>
      <w:r>
        <w:rPr>
          <w:spacing w:val="33"/>
        </w:rPr>
        <w:t> </w:t>
      </w:r>
      <w:r>
        <w:rPr>
          <w:spacing w:val="-1"/>
        </w:rPr>
        <w:t>Наличие</w:t>
      </w:r>
      <w:r>
        <w:rPr>
          <w:spacing w:val="34"/>
        </w:rPr>
        <w:t> </w:t>
      </w:r>
      <w:r>
        <w:rPr>
          <w:spacing w:val="-1"/>
        </w:rPr>
        <w:t>ростковой</w:t>
      </w:r>
      <w:r>
        <w:rPr>
          <w:spacing w:val="36"/>
        </w:rPr>
        <w:t> </w:t>
      </w:r>
      <w:r>
        <w:rPr/>
        <w:t>зоны</w:t>
      </w:r>
      <w:r>
        <w:rPr>
          <w:spacing w:val="31"/>
        </w:rPr>
        <w:t> </w:t>
      </w:r>
      <w:r>
        <w:rPr>
          <w:spacing w:val="-1"/>
        </w:rPr>
        <w:t>(физиса)</w:t>
      </w:r>
      <w:r>
        <w:rPr>
          <w:spacing w:val="29"/>
        </w:rPr>
        <w:t> </w:t>
      </w:r>
      <w:r>
        <w:rPr/>
        <w:t>объясняет</w:t>
      </w:r>
      <w:r>
        <w:rPr>
          <w:spacing w:val="31"/>
        </w:rPr>
        <w:t> </w:t>
      </w:r>
      <w:r>
        <w:rPr/>
        <w:t>отличия</w:t>
      </w:r>
      <w:r>
        <w:rPr>
          <w:spacing w:val="31"/>
        </w:rPr>
        <w:t> </w:t>
      </w:r>
      <w:r>
        <w:rPr>
          <w:spacing w:val="-1"/>
        </w:rPr>
        <w:t>травм</w:t>
      </w:r>
      <w:r>
        <w:rPr>
          <w:spacing w:val="35"/>
        </w:rPr>
        <w:t> </w:t>
      </w:r>
      <w:r>
        <w:rPr/>
        <w:t>у</w:t>
      </w:r>
      <w:r>
        <w:rPr>
          <w:spacing w:val="84"/>
          <w:w w:val="102"/>
        </w:rPr>
        <w:t> </w:t>
      </w:r>
      <w:r>
        <w:rPr/>
        <w:t>детей</w:t>
      </w:r>
      <w:r>
        <w:rPr>
          <w:spacing w:val="18"/>
        </w:rPr>
        <w:t> </w:t>
      </w:r>
      <w:r>
        <w:rPr>
          <w:spacing w:val="-1"/>
        </w:rPr>
        <w:t>по</w:t>
      </w:r>
      <w:r>
        <w:rPr>
          <w:spacing w:val="20"/>
        </w:rPr>
        <w:t> </w:t>
      </w:r>
      <w:r>
        <w:rPr>
          <w:spacing w:val="-1"/>
        </w:rPr>
        <w:t>сравнению</w:t>
      </w:r>
      <w:r>
        <w:rPr>
          <w:spacing w:val="18"/>
        </w:rPr>
        <w:t> </w:t>
      </w:r>
      <w:r>
        <w:rPr/>
        <w:t>со</w:t>
      </w:r>
      <w:r>
        <w:rPr>
          <w:spacing w:val="20"/>
        </w:rPr>
        <w:t> </w:t>
      </w:r>
      <w:r>
        <w:rPr/>
        <w:t>взрослыми.</w:t>
      </w:r>
      <w:r>
        <w:rPr>
          <w:spacing w:val="17"/>
        </w:rPr>
        <w:t> </w:t>
      </w:r>
      <w:r>
        <w:rPr/>
        <w:t>Открытые</w:t>
      </w:r>
      <w:r>
        <w:rPr>
          <w:spacing w:val="16"/>
        </w:rPr>
        <w:t> </w:t>
      </w:r>
      <w:r>
        <w:rPr/>
        <w:t>ростковые</w:t>
      </w:r>
      <w:r>
        <w:rPr>
          <w:spacing w:val="14"/>
        </w:rPr>
        <w:t> </w:t>
      </w:r>
      <w:r>
        <w:rPr/>
        <w:t>зоны</w:t>
      </w:r>
      <w:r>
        <w:rPr>
          <w:spacing w:val="18"/>
        </w:rPr>
        <w:t> </w:t>
      </w:r>
      <w:r>
        <w:rPr/>
        <w:t>снижают</w:t>
      </w:r>
      <w:r>
        <w:rPr>
          <w:spacing w:val="18"/>
        </w:rPr>
        <w:t> </w:t>
      </w:r>
      <w:r>
        <w:rPr/>
        <w:t>вероятность</w:t>
      </w:r>
      <w:r>
        <w:rPr>
          <w:spacing w:val="17"/>
        </w:rPr>
        <w:t> </w:t>
      </w:r>
      <w:r>
        <w:rPr>
          <w:spacing w:val="-1"/>
        </w:rPr>
        <w:t>травм</w:t>
      </w:r>
      <w:r>
        <w:rPr>
          <w:spacing w:val="40"/>
          <w:w w:val="102"/>
        </w:rPr>
        <w:t> </w:t>
      </w:r>
      <w:r>
        <w:rPr/>
        <w:t>связок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межберцового</w:t>
      </w:r>
      <w:r>
        <w:rPr>
          <w:spacing w:val="10"/>
        </w:rPr>
        <w:t> </w:t>
      </w:r>
      <w:r>
        <w:rPr/>
        <w:t>синдесмоза</w:t>
      </w:r>
      <w:r>
        <w:rPr>
          <w:spacing w:val="15"/>
        </w:rPr>
        <w:t> </w:t>
      </w:r>
      <w:r>
        <w:rPr/>
        <w:t>-</w:t>
      </w:r>
      <w:r>
        <w:rPr>
          <w:spacing w:val="15"/>
        </w:rPr>
        <w:t> </w:t>
      </w:r>
      <w:r>
        <w:rPr/>
        <w:t>по</w:t>
      </w:r>
      <w:r>
        <w:rPr>
          <w:spacing w:val="15"/>
        </w:rPr>
        <w:t> </w:t>
      </w:r>
      <w:r>
        <w:rPr/>
        <w:t>сравнению</w:t>
      </w:r>
      <w:r>
        <w:rPr>
          <w:spacing w:val="17"/>
        </w:rPr>
        <w:t> </w:t>
      </w:r>
      <w:r>
        <w:rPr/>
        <w:t>с</w:t>
      </w:r>
      <w:r>
        <w:rPr>
          <w:spacing w:val="13"/>
        </w:rPr>
        <w:t> </w:t>
      </w:r>
      <w:r>
        <w:rPr/>
        <w:t>более</w:t>
      </w:r>
      <w:r>
        <w:rPr>
          <w:spacing w:val="13"/>
        </w:rPr>
        <w:t> </w:t>
      </w:r>
      <w:r>
        <w:rPr>
          <w:spacing w:val="-1"/>
        </w:rPr>
        <w:t>прочными</w:t>
      </w:r>
      <w:r>
        <w:rPr>
          <w:spacing w:val="16"/>
        </w:rPr>
        <w:t> </w:t>
      </w:r>
      <w:r>
        <w:rPr/>
        <w:t>связками</w:t>
      </w:r>
      <w:r>
        <w:rPr>
          <w:spacing w:val="16"/>
        </w:rPr>
        <w:t> </w:t>
      </w:r>
      <w:r>
        <w:rPr/>
        <w:t>зоны</w:t>
      </w:r>
      <w:r>
        <w:rPr>
          <w:spacing w:val="15"/>
        </w:rPr>
        <w:t> </w:t>
      </w:r>
      <w:r>
        <w:rPr>
          <w:spacing w:val="-1"/>
        </w:rPr>
        <w:t>роста</w:t>
      </w:r>
      <w:r>
        <w:rPr>
          <w:spacing w:val="46"/>
          <w:w w:val="102"/>
        </w:rPr>
        <w:t> </w:t>
      </w:r>
      <w:r>
        <w:rPr/>
        <w:t>более</w:t>
      </w:r>
      <w:r>
        <w:rPr>
          <w:spacing w:val="7"/>
        </w:rPr>
        <w:t> </w:t>
      </w:r>
      <w:r>
        <w:rPr/>
        <w:t>уязвимы</w:t>
      </w:r>
      <w:r>
        <w:rPr>
          <w:spacing w:val="7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сдвиговым</w:t>
      </w:r>
      <w:r>
        <w:rPr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вращательным</w:t>
      </w:r>
      <w:r>
        <w:rPr>
          <w:spacing w:val="6"/>
        </w:rPr>
        <w:t> </w:t>
      </w:r>
      <w:r>
        <w:rPr/>
        <w:t>нагрузкам.</w:t>
      </w:r>
      <w:r>
        <w:rPr>
          <w:spacing w:val="7"/>
        </w:rPr>
        <w:t> </w:t>
      </w:r>
      <w:r>
        <w:rPr>
          <w:spacing w:val="-1"/>
        </w:rPr>
        <w:t>Механизмы</w:t>
      </w:r>
      <w:r>
        <w:rPr>
          <w:spacing w:val="7"/>
        </w:rPr>
        <w:t> </w:t>
      </w:r>
      <w:r>
        <w:rPr>
          <w:spacing w:val="-1"/>
        </w:rPr>
        <w:t>повреждения,</w:t>
      </w:r>
      <w:r>
        <w:rPr>
          <w:spacing w:val="7"/>
        </w:rPr>
        <w:t> </w:t>
      </w:r>
      <w:r>
        <w:rPr/>
        <w:t>которые</w:t>
      </w:r>
      <w:r>
        <w:rPr>
          <w:spacing w:val="77"/>
          <w:w w:val="102"/>
        </w:rPr>
        <w:t> </w:t>
      </w:r>
      <w:r>
        <w:rPr/>
        <w:t>могут</w:t>
      </w:r>
      <w:r>
        <w:rPr>
          <w:spacing w:val="23"/>
        </w:rPr>
        <w:t> </w:t>
      </w:r>
      <w:r>
        <w:rPr/>
        <w:t>привести</w:t>
      </w:r>
      <w:r>
        <w:rPr>
          <w:spacing w:val="26"/>
        </w:rPr>
        <w:t> </w:t>
      </w:r>
      <w:r>
        <w:rPr/>
        <w:t>к</w:t>
      </w:r>
      <w:r>
        <w:rPr>
          <w:spacing w:val="23"/>
        </w:rPr>
        <w:t> </w:t>
      </w:r>
      <w:r>
        <w:rPr/>
        <w:t>растяжению</w:t>
      </w:r>
      <w:r>
        <w:rPr>
          <w:spacing w:val="21"/>
        </w:rPr>
        <w:t> </w:t>
      </w:r>
      <w:r>
        <w:rPr>
          <w:spacing w:val="-1"/>
        </w:rPr>
        <w:t>связок</w:t>
      </w:r>
      <w:r>
        <w:rPr>
          <w:spacing w:val="25"/>
        </w:rPr>
        <w:t> </w:t>
      </w:r>
      <w:r>
        <w:rPr>
          <w:spacing w:val="-1"/>
        </w:rPr>
        <w:t>голеностопного</w:t>
      </w:r>
      <w:r>
        <w:rPr>
          <w:spacing w:val="23"/>
        </w:rPr>
        <w:t> </w:t>
      </w:r>
      <w:r>
        <w:rPr>
          <w:spacing w:val="-1"/>
        </w:rPr>
        <w:t>сустава</w:t>
      </w:r>
      <w:r>
        <w:rPr>
          <w:spacing w:val="22"/>
        </w:rPr>
        <w:t> </w:t>
      </w:r>
      <w:r>
        <w:rPr/>
        <w:t>у</w:t>
      </w:r>
      <w:r>
        <w:rPr>
          <w:spacing w:val="23"/>
        </w:rPr>
        <w:t> </w:t>
      </w:r>
      <w:r>
        <w:rPr/>
        <w:t>взрослых,</w:t>
      </w:r>
      <w:r>
        <w:rPr>
          <w:spacing w:val="25"/>
        </w:rPr>
        <w:t> </w:t>
      </w:r>
      <w:r>
        <w:rPr/>
        <w:t>с</w:t>
      </w:r>
      <w:r>
        <w:rPr>
          <w:spacing w:val="23"/>
        </w:rPr>
        <w:t> </w:t>
      </w:r>
      <w:r>
        <w:rPr/>
        <w:t>большей</w:t>
      </w:r>
      <w:r>
        <w:rPr>
          <w:spacing w:val="43"/>
          <w:w w:val="102"/>
        </w:rPr>
        <w:t> </w:t>
      </w:r>
      <w:r>
        <w:rPr>
          <w:spacing w:val="-1"/>
        </w:rPr>
        <w:t>вероятностью</w:t>
      </w:r>
      <w:r>
        <w:rPr>
          <w:spacing w:val="52"/>
        </w:rPr>
        <w:t> </w:t>
      </w:r>
      <w:r>
        <w:rPr/>
        <w:t>приведут</w:t>
      </w:r>
      <w:r>
        <w:rPr>
          <w:spacing w:val="51"/>
        </w:rPr>
        <w:t> </w:t>
      </w:r>
      <w:r>
        <w:rPr/>
        <w:t>к</w:t>
      </w:r>
      <w:r>
        <w:rPr>
          <w:spacing w:val="53"/>
        </w:rPr>
        <w:t> </w:t>
      </w:r>
      <w:r>
        <w:rPr/>
        <w:t>физарным</w:t>
      </w:r>
      <w:r>
        <w:rPr>
          <w:spacing w:val="49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отрывным</w:t>
      </w:r>
      <w:r>
        <w:rPr>
          <w:spacing w:val="51"/>
        </w:rPr>
        <w:t> </w:t>
      </w:r>
      <w:r>
        <w:rPr>
          <w:spacing w:val="-1"/>
        </w:rPr>
        <w:t>переломам</w:t>
      </w:r>
      <w:r>
        <w:rPr>
          <w:spacing w:val="47"/>
        </w:rPr>
        <w:t> </w:t>
      </w:r>
      <w:r>
        <w:rPr/>
        <w:t>у</w:t>
      </w:r>
      <w:r>
        <w:rPr>
          <w:spacing w:val="51"/>
        </w:rPr>
        <w:t> </w:t>
      </w:r>
      <w:r>
        <w:rPr/>
        <w:t>детей.</w:t>
      </w:r>
      <w:r>
        <w:rPr>
          <w:spacing w:val="54"/>
        </w:rPr>
        <w:t> </w:t>
      </w:r>
      <w:r>
        <w:rPr>
          <w:spacing w:val="-1"/>
        </w:rPr>
        <w:t>Наиболее</w:t>
      </w:r>
      <w:r>
        <w:rPr>
          <w:spacing w:val="51"/>
        </w:rPr>
        <w:t> </w:t>
      </w:r>
      <w:r>
        <w:rPr>
          <w:spacing w:val="-1"/>
        </w:rPr>
        <w:t>часто</w:t>
      </w:r>
      <w:r>
        <w:rPr>
          <w:spacing w:val="77"/>
          <w:w w:val="102"/>
        </w:rPr>
        <w:t> </w:t>
      </w:r>
      <w:r>
        <w:rPr>
          <w:spacing w:val="-1"/>
        </w:rPr>
        <w:t>авульсивные</w:t>
      </w:r>
      <w:r>
        <w:rPr>
          <w:spacing w:val="10"/>
        </w:rPr>
        <w:t> </w:t>
      </w:r>
      <w:r>
        <w:rPr/>
        <w:t>переломы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/>
        <w:t>области</w:t>
      </w:r>
      <w:r>
        <w:rPr>
          <w:spacing w:val="16"/>
        </w:rPr>
        <w:t> </w:t>
      </w:r>
      <w:r>
        <w:rPr/>
        <w:t>голеностопного</w:t>
      </w:r>
      <w:r>
        <w:rPr>
          <w:spacing w:val="12"/>
        </w:rPr>
        <w:t> </w:t>
      </w:r>
      <w:r>
        <w:rPr>
          <w:spacing w:val="-1"/>
        </w:rPr>
        <w:t>сустава</w:t>
      </w:r>
      <w:r>
        <w:rPr>
          <w:spacing w:val="11"/>
        </w:rPr>
        <w:t> </w:t>
      </w:r>
      <w:r>
        <w:rPr/>
        <w:t>у</w:t>
      </w:r>
      <w:r>
        <w:rPr>
          <w:spacing w:val="8"/>
        </w:rPr>
        <w:t> </w:t>
      </w:r>
      <w:r>
        <w:rPr/>
        <w:t>детей</w:t>
      </w:r>
      <w:r>
        <w:rPr>
          <w:spacing w:val="16"/>
        </w:rPr>
        <w:t> </w:t>
      </w:r>
      <w:r>
        <w:rPr>
          <w:spacing w:val="-1"/>
        </w:rPr>
        <w:t>возникают</w:t>
      </w:r>
      <w:r>
        <w:rPr>
          <w:spacing w:val="14"/>
        </w:rPr>
        <w:t> </w:t>
      </w:r>
      <w:r>
        <w:rPr>
          <w:spacing w:val="-1"/>
        </w:rPr>
        <w:t>при</w:t>
      </w:r>
      <w:r>
        <w:rPr>
          <w:spacing w:val="66"/>
          <w:w w:val="102"/>
        </w:rPr>
        <w:t> </w:t>
      </w:r>
      <w:r>
        <w:rPr/>
        <w:t>инверзионном</w:t>
      </w:r>
      <w:r>
        <w:rPr>
          <w:spacing w:val="17"/>
        </w:rPr>
        <w:t> </w:t>
      </w:r>
      <w:r>
        <w:rPr>
          <w:spacing w:val="-1"/>
        </w:rPr>
        <w:t>механизме</w:t>
      </w:r>
      <w:r>
        <w:rPr>
          <w:spacing w:val="16"/>
        </w:rPr>
        <w:t> </w:t>
      </w:r>
      <w:r>
        <w:rPr>
          <w:spacing w:val="-1"/>
        </w:rPr>
        <w:t>травмы.</w:t>
      </w:r>
      <w:r>
        <w:rPr>
          <w:spacing w:val="16"/>
        </w:rPr>
        <w:t> </w:t>
      </w:r>
      <w:r>
        <w:rPr/>
        <w:t>Подгруппа</w:t>
      </w:r>
      <w:r>
        <w:rPr>
          <w:spacing w:val="18"/>
        </w:rPr>
        <w:t> </w:t>
      </w:r>
      <w:r>
        <w:rPr/>
        <w:t>переломов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/>
        <w:t>области</w:t>
      </w:r>
      <w:r>
        <w:rPr>
          <w:spacing w:val="19"/>
        </w:rPr>
        <w:t> </w:t>
      </w:r>
      <w:r>
        <w:rPr/>
        <w:t>голеностопного</w:t>
      </w:r>
      <w:r>
        <w:rPr>
          <w:spacing w:val="17"/>
        </w:rPr>
        <w:t> </w:t>
      </w:r>
      <w:r>
        <w:rPr>
          <w:spacing w:val="-1"/>
        </w:rPr>
        <w:t>сустава</w:t>
      </w:r>
      <w:r>
        <w:rPr>
          <w:spacing w:val="46"/>
          <w:w w:val="102"/>
        </w:rPr>
        <w:t> </w:t>
      </w:r>
      <w:r>
        <w:rPr/>
        <w:t>у</w:t>
      </w:r>
      <w:r>
        <w:rPr>
          <w:spacing w:val="4"/>
        </w:rPr>
        <w:t> </w:t>
      </w:r>
      <w:r>
        <w:rPr/>
        <w:t>детей,</w:t>
      </w:r>
      <w:r>
        <w:rPr>
          <w:spacing w:val="5"/>
        </w:rPr>
        <w:t> </w:t>
      </w:r>
      <w:r>
        <w:rPr>
          <w:spacing w:val="-1"/>
        </w:rPr>
        <w:t>называемых</w:t>
      </w:r>
      <w:r>
        <w:rPr>
          <w:spacing w:val="5"/>
        </w:rPr>
        <w:t> </w:t>
      </w:r>
      <w:r>
        <w:rPr>
          <w:spacing w:val="-1"/>
        </w:rPr>
        <w:t>переходными</w:t>
      </w:r>
      <w:r>
        <w:rPr>
          <w:spacing w:val="7"/>
        </w:rPr>
        <w:t> </w:t>
      </w:r>
      <w:r>
        <w:rPr>
          <w:spacing w:val="-1"/>
        </w:rPr>
        <w:t>переломами,</w:t>
      </w:r>
      <w:r>
        <w:rPr>
          <w:spacing w:val="5"/>
        </w:rPr>
        <w:t> </w:t>
      </w:r>
      <w:r>
        <w:rPr>
          <w:spacing w:val="-1"/>
        </w:rPr>
        <w:t>может</w:t>
      </w:r>
      <w:r>
        <w:rPr>
          <w:spacing w:val="5"/>
        </w:rPr>
        <w:t> </w:t>
      </w:r>
      <w:r>
        <w:rPr/>
        <w:t>происходить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течение</w:t>
      </w:r>
      <w:r>
        <w:rPr>
          <w:spacing w:val="5"/>
        </w:rPr>
        <w:t> </w:t>
      </w:r>
      <w:r>
        <w:rPr>
          <w:spacing w:val="-1"/>
        </w:rPr>
        <w:t>1,5-2-летнего</w:t>
      </w:r>
      <w:r>
        <w:rPr>
          <w:spacing w:val="97"/>
          <w:w w:val="102"/>
        </w:rPr>
        <w:t> </w:t>
      </w:r>
      <w:r>
        <w:rPr/>
        <w:t>возрастного</w:t>
      </w:r>
      <w:r>
        <w:rPr>
          <w:spacing w:val="13"/>
        </w:rPr>
        <w:t> </w:t>
      </w:r>
      <w:r>
        <w:rPr/>
        <w:t>«окна»</w:t>
      </w:r>
      <w:r>
        <w:rPr>
          <w:spacing w:val="14"/>
        </w:rPr>
        <w:t> </w:t>
      </w:r>
      <w:r>
        <w:rPr/>
        <w:t>(у</w:t>
      </w:r>
      <w:r>
        <w:rPr>
          <w:spacing w:val="14"/>
        </w:rPr>
        <w:t> </w:t>
      </w:r>
      <w:r>
        <w:rPr>
          <w:spacing w:val="-1"/>
        </w:rPr>
        <w:t>девочек</w:t>
      </w:r>
      <w:r>
        <w:rPr>
          <w:spacing w:val="15"/>
        </w:rPr>
        <w:t> </w:t>
      </w:r>
      <w:r>
        <w:rPr/>
        <w:t>12–15</w:t>
      </w:r>
      <w:r>
        <w:rPr>
          <w:spacing w:val="19"/>
        </w:rPr>
        <w:t> </w:t>
      </w:r>
      <w:r>
        <w:rPr/>
        <w:t>лет</w:t>
      </w:r>
      <w:r>
        <w:rPr>
          <w:spacing w:val="13"/>
        </w:rPr>
        <w:t> </w:t>
      </w:r>
      <w:r>
        <w:rPr/>
        <w:t>и</w:t>
      </w:r>
      <w:r>
        <w:rPr>
          <w:spacing w:val="17"/>
        </w:rPr>
        <w:t> </w:t>
      </w:r>
      <w:r>
        <w:rPr/>
        <w:t>мальчиков</w:t>
      </w:r>
      <w:r>
        <w:rPr>
          <w:spacing w:val="13"/>
        </w:rPr>
        <w:t> </w:t>
      </w:r>
      <w:r>
        <w:rPr/>
        <w:t>14–18</w:t>
      </w:r>
      <w:r>
        <w:rPr>
          <w:spacing w:val="14"/>
        </w:rPr>
        <w:t> </w:t>
      </w:r>
      <w:r>
        <w:rPr>
          <w:spacing w:val="-1"/>
        </w:rPr>
        <w:t>лет),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/>
        <w:t>связи</w:t>
      </w:r>
      <w:r>
        <w:rPr>
          <w:spacing w:val="18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тем,</w:t>
      </w:r>
      <w:r>
        <w:rPr>
          <w:spacing w:val="18"/>
        </w:rPr>
        <w:t> </w:t>
      </w:r>
      <w:r>
        <w:rPr/>
        <w:t>что</w:t>
      </w:r>
      <w:r>
        <w:rPr>
          <w:spacing w:val="11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этом</w:t>
      </w:r>
      <w:r>
        <w:rPr>
          <w:spacing w:val="46"/>
          <w:w w:val="102"/>
        </w:rPr>
        <w:t> </w:t>
      </w:r>
      <w:r>
        <w:rPr>
          <w:spacing w:val="-1"/>
        </w:rPr>
        <w:t>возрасте</w:t>
      </w:r>
      <w:r>
        <w:rPr>
          <w:spacing w:val="17"/>
        </w:rPr>
        <w:t> </w:t>
      </w:r>
      <w:r>
        <w:rPr/>
        <w:t>происходит</w:t>
      </w:r>
      <w:r>
        <w:rPr>
          <w:spacing w:val="18"/>
        </w:rPr>
        <w:t> </w:t>
      </w:r>
      <w:r>
        <w:rPr/>
        <w:t>постепенное</w:t>
      </w:r>
      <w:r>
        <w:rPr>
          <w:spacing w:val="18"/>
        </w:rPr>
        <w:t> </w:t>
      </w:r>
      <w:r>
        <w:rPr>
          <w:spacing w:val="-1"/>
        </w:rPr>
        <w:t>закрытие</w:t>
      </w:r>
      <w:r>
        <w:rPr>
          <w:spacing w:val="20"/>
        </w:rPr>
        <w:t> </w:t>
      </w:r>
      <w:r>
        <w:rPr>
          <w:spacing w:val="-1"/>
        </w:rPr>
        <w:t>зоны</w:t>
      </w:r>
      <w:r>
        <w:rPr>
          <w:spacing w:val="20"/>
        </w:rPr>
        <w:t> </w:t>
      </w:r>
      <w:r>
        <w:rPr/>
        <w:t>роста</w:t>
      </w:r>
      <w:r>
        <w:rPr>
          <w:spacing w:val="17"/>
        </w:rPr>
        <w:t> </w:t>
      </w:r>
      <w:r>
        <w:rPr>
          <w:spacing w:val="-1"/>
        </w:rPr>
        <w:t>дистального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отдела</w:t>
      </w:r>
      <w:r>
        <w:rPr>
          <w:spacing w:val="65"/>
          <w:w w:val="102"/>
        </w:rPr>
        <w:t> </w:t>
      </w:r>
      <w:r>
        <w:rPr/>
        <w:t>большеберцовой</w:t>
      </w:r>
      <w:r>
        <w:rPr>
          <w:spacing w:val="54"/>
        </w:rPr>
        <w:t> </w:t>
      </w:r>
      <w:r>
        <w:rPr>
          <w:spacing w:val="-1"/>
        </w:rPr>
        <w:t>кости,</w:t>
      </w:r>
      <w:r>
        <w:rPr>
          <w:spacing w:val="4"/>
        </w:rPr>
        <w:t> </w:t>
      </w:r>
      <w:r>
        <w:rPr/>
        <w:t>которое</w:t>
      </w:r>
      <w:r>
        <w:rPr>
          <w:spacing w:val="2"/>
        </w:rPr>
        <w:t> </w:t>
      </w:r>
      <w:r>
        <w:rPr>
          <w:spacing w:val="-1"/>
        </w:rPr>
        <w:t>начинается</w:t>
      </w:r>
      <w:r>
        <w:rPr>
          <w:spacing w:val="52"/>
        </w:rPr>
        <w:t> </w:t>
      </w:r>
      <w:r>
        <w:rPr/>
        <w:t>центрально</w:t>
      </w:r>
      <w:r>
        <w:rPr>
          <w:spacing w:val="1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заканчивается</w:t>
      </w:r>
      <w:r>
        <w:rPr>
          <w:spacing w:val="3"/>
        </w:rPr>
        <w:t> </w:t>
      </w:r>
      <w:r>
        <w:rPr>
          <w:spacing w:val="-1"/>
        </w:rPr>
        <w:t>латерально.</w:t>
      </w:r>
      <w:r>
        <w:rPr>
          <w:spacing w:val="65"/>
          <w:w w:val="102"/>
        </w:rPr>
        <w:t> </w:t>
      </w:r>
      <w:r>
        <w:rPr/>
        <w:t>Трехплоскостные</w:t>
      </w:r>
      <w:r>
        <w:rPr>
          <w:spacing w:val="2"/>
        </w:rPr>
        <w:t> </w:t>
      </w:r>
      <w:r>
        <w:rPr/>
        <w:t>переломы</w:t>
      </w:r>
      <w:r>
        <w:rPr>
          <w:spacing w:val="5"/>
        </w:rPr>
        <w:t> </w:t>
      </w:r>
      <w:r>
        <w:rPr/>
        <w:t>возникают</w:t>
      </w:r>
      <w:r>
        <w:rPr>
          <w:spacing w:val="7"/>
        </w:rPr>
        <w:t> </w:t>
      </w:r>
      <w:r>
        <w:rPr/>
        <w:t>на</w:t>
      </w:r>
      <w:r>
        <w:rPr>
          <w:spacing w:val="6"/>
        </w:rPr>
        <w:t> </w:t>
      </w:r>
      <w:r>
        <w:rPr/>
        <w:t>ранних</w:t>
      </w:r>
      <w:r>
        <w:rPr>
          <w:spacing w:val="3"/>
        </w:rPr>
        <w:t> </w:t>
      </w:r>
      <w:r>
        <w:rPr/>
        <w:t>стадиях</w:t>
      </w:r>
      <w:r>
        <w:rPr>
          <w:spacing w:val="8"/>
        </w:rPr>
        <w:t> </w:t>
      </w:r>
      <w:r>
        <w:rPr>
          <w:spacing w:val="-1"/>
        </w:rPr>
        <w:t>закрытия</w:t>
      </w:r>
      <w:r>
        <w:rPr>
          <w:spacing w:val="7"/>
        </w:rPr>
        <w:t> </w:t>
      </w:r>
      <w:r>
        <w:rPr/>
        <w:t>зоны</w:t>
      </w:r>
      <w:r>
        <w:rPr>
          <w:spacing w:val="8"/>
        </w:rPr>
        <w:t> </w:t>
      </w:r>
      <w:r>
        <w:rPr/>
        <w:t>роста,</w:t>
      </w:r>
      <w:r>
        <w:rPr>
          <w:spacing w:val="3"/>
        </w:rPr>
        <w:t> </w:t>
      </w:r>
      <w:r>
        <w:rPr/>
        <w:t>а</w:t>
      </w:r>
      <w:r>
        <w:rPr>
          <w:spacing w:val="30"/>
          <w:w w:val="102"/>
        </w:rPr>
        <w:t> </w:t>
      </w:r>
      <w:r>
        <w:rPr/>
        <w:t>ювенильные</w:t>
      </w:r>
      <w:r>
        <w:rPr>
          <w:spacing w:val="24"/>
        </w:rPr>
        <w:t> </w:t>
      </w:r>
      <w:r>
        <w:rPr>
          <w:spacing w:val="-1"/>
        </w:rPr>
        <w:t>переломы</w:t>
      </w:r>
      <w:r>
        <w:rPr>
          <w:spacing w:val="31"/>
        </w:rPr>
        <w:t> </w:t>
      </w:r>
      <w:r>
        <w:rPr>
          <w:spacing w:val="-1"/>
        </w:rPr>
        <w:t>Tillaux</w:t>
      </w:r>
      <w:r>
        <w:rPr>
          <w:spacing w:val="26"/>
        </w:rPr>
        <w:t> </w:t>
      </w:r>
      <w:r>
        <w:rPr/>
        <w:t>возникают</w:t>
      </w:r>
      <w:r>
        <w:rPr>
          <w:spacing w:val="23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тех</w:t>
      </w:r>
      <w:r>
        <w:rPr>
          <w:spacing w:val="25"/>
        </w:rPr>
        <w:t> </w:t>
      </w:r>
      <w:r>
        <w:rPr>
          <w:spacing w:val="-1"/>
        </w:rPr>
        <w:t>случаях,</w:t>
      </w:r>
      <w:r>
        <w:rPr>
          <w:spacing w:val="29"/>
        </w:rPr>
        <w:t> </w:t>
      </w:r>
      <w:r>
        <w:rPr/>
        <w:t>когда</w:t>
      </w:r>
      <w:r>
        <w:rPr>
          <w:spacing w:val="22"/>
        </w:rPr>
        <w:t> </w:t>
      </w:r>
      <w:r>
        <w:rPr/>
        <w:t>закрытие</w:t>
      </w:r>
      <w:r>
        <w:rPr>
          <w:spacing w:val="28"/>
        </w:rPr>
        <w:t> </w:t>
      </w:r>
      <w:r>
        <w:rPr/>
        <w:t>почти</w:t>
      </w:r>
      <w:r>
        <w:rPr>
          <w:spacing w:val="26"/>
        </w:rPr>
        <w:t> </w:t>
      </w:r>
      <w:r>
        <w:rPr>
          <w:spacing w:val="-1"/>
        </w:rPr>
        <w:t>завершено.</w:t>
      </w:r>
      <w:r>
        <w:rPr>
          <w:spacing w:val="59"/>
          <w:w w:val="102"/>
        </w:rPr>
        <w:t> </w:t>
      </w:r>
      <w:r>
        <w:rPr/>
        <w:t>В</w:t>
      </w:r>
      <w:r>
        <w:rPr>
          <w:spacing w:val="7"/>
        </w:rPr>
        <w:t> </w:t>
      </w:r>
      <w:r>
        <w:rPr/>
        <w:t>связи</w:t>
      </w:r>
      <w:r>
        <w:rPr>
          <w:spacing w:val="2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тем,</w:t>
      </w:r>
      <w:r>
        <w:rPr>
          <w:spacing w:val="4"/>
        </w:rPr>
        <w:t> </w:t>
      </w:r>
      <w:r>
        <w:rPr/>
        <w:t>что</w:t>
      </w:r>
      <w:r>
        <w:rPr>
          <w:spacing w:val="3"/>
        </w:rPr>
        <w:t> </w:t>
      </w:r>
      <w:r>
        <w:rPr/>
        <w:t>большая</w:t>
      </w:r>
      <w:r>
        <w:rPr>
          <w:spacing w:val="4"/>
        </w:rPr>
        <w:t> </w:t>
      </w:r>
      <w:r>
        <w:rPr>
          <w:spacing w:val="-1"/>
        </w:rPr>
        <w:t>часть</w:t>
      </w:r>
      <w:r>
        <w:rPr>
          <w:spacing w:val="3"/>
        </w:rPr>
        <w:t> </w:t>
      </w:r>
      <w:r>
        <w:rPr/>
        <w:t>зоны</w:t>
      </w:r>
      <w:r>
        <w:rPr>
          <w:spacing w:val="4"/>
        </w:rPr>
        <w:t> </w:t>
      </w:r>
      <w:r>
        <w:rPr/>
        <w:t>роста</w:t>
      </w:r>
      <w:r>
        <w:rPr>
          <w:spacing w:val="3"/>
        </w:rPr>
        <w:t> </w:t>
      </w:r>
      <w:r>
        <w:rPr/>
        <w:t>в</w:t>
      </w:r>
      <w:r>
        <w:rPr>
          <w:spacing w:val="4"/>
        </w:rPr>
        <w:t> </w:t>
      </w:r>
      <w:r>
        <w:rPr/>
        <w:t>этом</w:t>
      </w:r>
      <w:r>
        <w:rPr>
          <w:spacing w:val="3"/>
        </w:rPr>
        <w:t> </w:t>
      </w:r>
      <w:r>
        <w:rPr>
          <w:spacing w:val="-1"/>
        </w:rPr>
        <w:t>возрасте</w:t>
      </w:r>
      <w:r>
        <w:rPr>
          <w:spacing w:val="2"/>
        </w:rPr>
        <w:t> </w:t>
      </w:r>
      <w:r>
        <w:rPr/>
        <w:t>уже</w:t>
      </w:r>
      <w:r>
        <w:rPr>
          <w:spacing w:val="4"/>
        </w:rPr>
        <w:t> </w:t>
      </w:r>
      <w:r>
        <w:rPr>
          <w:spacing w:val="-1"/>
        </w:rPr>
        <w:t>закрыта,</w:t>
      </w:r>
      <w:r>
        <w:rPr>
          <w:spacing w:val="3"/>
        </w:rPr>
        <w:t> </w:t>
      </w:r>
      <w:r>
        <w:rPr/>
        <w:t>данные</w:t>
      </w:r>
      <w:r>
        <w:rPr>
          <w:spacing w:val="4"/>
        </w:rPr>
        <w:t> </w:t>
      </w:r>
      <w:r>
        <w:rPr>
          <w:spacing w:val="-1"/>
        </w:rPr>
        <w:t>переломы</w:t>
      </w:r>
      <w:r>
        <w:rPr>
          <w:spacing w:val="59"/>
          <w:w w:val="102"/>
        </w:rPr>
        <w:t> </w:t>
      </w:r>
      <w:r>
        <w:rPr/>
        <w:t>не </w:t>
      </w:r>
      <w:r>
        <w:rPr>
          <w:spacing w:val="10"/>
        </w:rPr>
        <w:t> </w:t>
      </w:r>
      <w:r>
        <w:rPr>
          <w:spacing w:val="-1"/>
        </w:rPr>
        <w:t>осложняются</w:t>
      </w:r>
      <w:r>
        <w:rPr/>
        <w:t> </w:t>
      </w:r>
      <w:r>
        <w:rPr>
          <w:spacing w:val="10"/>
        </w:rPr>
        <w:t> </w:t>
      </w:r>
      <w:r>
        <w:rPr/>
        <w:t>значительными </w:t>
      </w:r>
      <w:r>
        <w:rPr>
          <w:spacing w:val="10"/>
        </w:rPr>
        <w:t> </w:t>
      </w:r>
      <w:r>
        <w:rPr>
          <w:spacing w:val="-1"/>
        </w:rPr>
        <w:t>нарушениями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роста</w:t>
      </w:r>
      <w:r>
        <w:rPr/>
        <w:t> </w:t>
      </w:r>
      <w:r>
        <w:rPr>
          <w:spacing w:val="6"/>
        </w:rPr>
        <w:t> </w:t>
      </w:r>
      <w:r>
        <w:rPr/>
        <w:t>кости. </w:t>
      </w:r>
      <w:r>
        <w:rPr>
          <w:spacing w:val="12"/>
        </w:rPr>
        <w:t> </w:t>
      </w:r>
      <w:r>
        <w:rPr>
          <w:spacing w:val="-1"/>
        </w:rPr>
        <w:t>Трехплоскостные</w:t>
      </w:r>
      <w:r>
        <w:rPr/>
        <w:t> </w:t>
      </w:r>
      <w:r>
        <w:rPr>
          <w:spacing w:val="6"/>
        </w:rPr>
        <w:t> </w:t>
      </w:r>
      <w:r>
        <w:rPr/>
        <w:t>переломы</w:t>
      </w:r>
      <w:r>
        <w:rPr/>
      </w:r>
    </w:p>
    <w:p>
      <w:pPr>
        <w:spacing w:after="0" w:line="369" w:lineRule="auto"/>
        <w:jc w:val="both"/>
        <w:sectPr>
          <w:footerReference w:type="default" r:id="rId9"/>
          <w:pgSz w:w="12240" w:h="15840"/>
          <w:pgMar w:footer="708" w:header="0" w:top="1260" w:bottom="900" w:left="1720" w:right="1220"/>
          <w:pgNumType w:start="9"/>
        </w:sectPr>
      </w:pPr>
    </w:p>
    <w:p>
      <w:pPr>
        <w:pStyle w:val="BodyText"/>
        <w:spacing w:line="368" w:lineRule="auto" w:before="58"/>
        <w:ind w:right="113"/>
        <w:jc w:val="both"/>
      </w:pPr>
      <w:r>
        <w:rPr/>
        <w:t>представляют</w:t>
      </w:r>
      <w:r>
        <w:rPr>
          <w:spacing w:val="11"/>
        </w:rPr>
        <w:t> </w:t>
      </w:r>
      <w:r>
        <w:rPr>
          <w:spacing w:val="-1"/>
        </w:rPr>
        <w:t>собой</w:t>
      </w:r>
      <w:r>
        <w:rPr>
          <w:spacing w:val="16"/>
        </w:rPr>
        <w:t> </w:t>
      </w:r>
      <w:r>
        <w:rPr>
          <w:spacing w:val="-1"/>
        </w:rPr>
        <w:t>сложный,</w:t>
      </w:r>
      <w:r>
        <w:rPr>
          <w:spacing w:val="14"/>
        </w:rPr>
        <w:t> </w:t>
      </w:r>
      <w:r>
        <w:rPr/>
        <w:t>переходный,</w:t>
      </w:r>
      <w:r>
        <w:rPr>
          <w:spacing w:val="11"/>
        </w:rPr>
        <w:t> </w:t>
      </w:r>
      <w:r>
        <w:rPr>
          <w:spacing w:val="-1"/>
        </w:rPr>
        <w:t>многоплоскостной</w:t>
      </w:r>
      <w:r>
        <w:rPr>
          <w:spacing w:val="11"/>
        </w:rPr>
        <w:t> </w:t>
      </w:r>
      <w:r>
        <w:rPr/>
        <w:t>вариант</w:t>
      </w:r>
      <w:r>
        <w:rPr>
          <w:spacing w:val="12"/>
        </w:rPr>
        <w:t> </w:t>
      </w:r>
      <w:r>
        <w:rPr/>
        <w:t>переломов</w:t>
      </w:r>
      <w:r>
        <w:rPr>
          <w:spacing w:val="7"/>
        </w:rPr>
        <w:t> </w:t>
      </w:r>
      <w:r>
        <w:rPr/>
        <w:t>типа</w:t>
      </w:r>
      <w:r>
        <w:rPr>
          <w:spacing w:val="56"/>
          <w:w w:val="102"/>
        </w:rPr>
        <w:t> </w:t>
      </w:r>
      <w:r>
        <w:rPr>
          <w:spacing w:val="-1"/>
        </w:rPr>
        <w:t>Salter-Harris</w:t>
      </w:r>
      <w:r>
        <w:rPr>
          <w:spacing w:val="18"/>
        </w:rPr>
        <w:t> </w:t>
      </w:r>
      <w:r>
        <w:rPr/>
        <w:t>IV,</w:t>
      </w:r>
      <w:r>
        <w:rPr>
          <w:spacing w:val="18"/>
        </w:rPr>
        <w:t> </w:t>
      </w:r>
      <w:r>
        <w:rPr>
          <w:spacing w:val="-1"/>
        </w:rPr>
        <w:t>возникающие</w:t>
      </w:r>
      <w:r>
        <w:rPr>
          <w:spacing w:val="19"/>
        </w:rPr>
        <w:t> </w:t>
      </w:r>
      <w:r>
        <w:rPr/>
        <w:t>у</w:t>
      </w:r>
      <w:r>
        <w:rPr>
          <w:spacing w:val="15"/>
        </w:rPr>
        <w:t> </w:t>
      </w:r>
      <w:r>
        <w:rPr/>
        <w:t>подростков</w:t>
      </w:r>
      <w:r>
        <w:rPr>
          <w:spacing w:val="16"/>
        </w:rPr>
        <w:t> </w:t>
      </w:r>
      <w:r>
        <w:rPr/>
        <w:t>на</w:t>
      </w:r>
      <w:r>
        <w:rPr>
          <w:spacing w:val="19"/>
        </w:rPr>
        <w:t> </w:t>
      </w:r>
      <w:r>
        <w:rPr/>
        <w:t>том</w:t>
      </w:r>
      <w:r>
        <w:rPr>
          <w:spacing w:val="17"/>
        </w:rPr>
        <w:t> </w:t>
      </w:r>
      <w:r>
        <w:rPr>
          <w:spacing w:val="-1"/>
        </w:rPr>
        <w:t>этапе</w:t>
      </w:r>
      <w:r>
        <w:rPr>
          <w:spacing w:val="19"/>
        </w:rPr>
        <w:t> </w:t>
      </w:r>
      <w:r>
        <w:rPr>
          <w:spacing w:val="-1"/>
        </w:rPr>
        <w:t>развития,</w:t>
      </w:r>
      <w:r>
        <w:rPr>
          <w:spacing w:val="21"/>
        </w:rPr>
        <w:t> </w:t>
      </w:r>
      <w:r>
        <w:rPr/>
        <w:t>когда</w:t>
      </w:r>
      <w:r>
        <w:rPr>
          <w:spacing w:val="18"/>
        </w:rPr>
        <w:t> </w:t>
      </w:r>
      <w:r>
        <w:rPr>
          <w:spacing w:val="-1"/>
        </w:rPr>
        <w:t>происходит</w:t>
      </w:r>
      <w:r>
        <w:rPr>
          <w:spacing w:val="81"/>
          <w:w w:val="102"/>
        </w:rPr>
        <w:t> </w:t>
      </w:r>
      <w:r>
        <w:rPr/>
        <w:t>асимметричное</w:t>
      </w:r>
      <w:r>
        <w:rPr>
          <w:spacing w:val="31"/>
        </w:rPr>
        <w:t> </w:t>
      </w:r>
      <w:r>
        <w:rPr/>
        <w:t>частичное</w:t>
      </w:r>
      <w:r>
        <w:rPr>
          <w:spacing w:val="32"/>
        </w:rPr>
        <w:t> </w:t>
      </w:r>
      <w:r>
        <w:rPr/>
        <w:t>закрытие</w:t>
      </w:r>
      <w:r>
        <w:rPr>
          <w:spacing w:val="36"/>
        </w:rPr>
        <w:t> </w:t>
      </w:r>
      <w:r>
        <w:rPr>
          <w:spacing w:val="-2"/>
        </w:rPr>
        <w:t>зоны</w:t>
      </w:r>
      <w:r>
        <w:rPr>
          <w:spacing w:val="38"/>
        </w:rPr>
        <w:t> </w:t>
      </w:r>
      <w:r>
        <w:rPr/>
        <w:t>роста</w:t>
      </w:r>
      <w:r>
        <w:rPr>
          <w:spacing w:val="33"/>
        </w:rPr>
        <w:t> </w:t>
      </w:r>
      <w:r>
        <w:rPr/>
        <w:t>дистального</w:t>
      </w:r>
      <w:r>
        <w:rPr>
          <w:spacing w:val="35"/>
        </w:rPr>
        <w:t> </w:t>
      </w:r>
      <w:r>
        <w:rPr>
          <w:spacing w:val="-1"/>
        </w:rPr>
        <w:t>отдела</w:t>
      </w:r>
      <w:r>
        <w:rPr>
          <w:spacing w:val="36"/>
        </w:rPr>
        <w:t> </w:t>
      </w:r>
      <w:r>
        <w:rPr/>
        <w:t>большеберцовой.</w:t>
      </w:r>
      <w:r>
        <w:rPr>
          <w:spacing w:val="36"/>
        </w:rPr>
        <w:t> </w:t>
      </w:r>
      <w:r>
        <w:rPr>
          <w:spacing w:val="-1"/>
        </w:rPr>
        <w:t>Эти</w:t>
      </w:r>
      <w:r>
        <w:rPr>
          <w:spacing w:val="36"/>
          <w:w w:val="102"/>
        </w:rPr>
        <w:t> </w:t>
      </w:r>
      <w:r>
        <w:rPr/>
        <w:t>переломы</w:t>
      </w:r>
      <w:r>
        <w:rPr>
          <w:spacing w:val="19"/>
        </w:rPr>
        <w:t> </w:t>
      </w:r>
      <w:r>
        <w:rPr/>
        <w:t>составляют</w:t>
      </w:r>
      <w:r>
        <w:rPr>
          <w:spacing w:val="19"/>
        </w:rPr>
        <w:t> </w:t>
      </w:r>
      <w:r>
        <w:rPr/>
        <w:t>5–10%</w:t>
      </w:r>
      <w:r>
        <w:rPr>
          <w:spacing w:val="16"/>
        </w:rPr>
        <w:t> </w:t>
      </w:r>
      <w:r>
        <w:rPr/>
        <w:t>внутрисуставных</w:t>
      </w:r>
      <w:r>
        <w:rPr>
          <w:spacing w:val="16"/>
        </w:rPr>
        <w:t> </w:t>
      </w:r>
      <w:r>
        <w:rPr/>
        <w:t>переломов</w:t>
      </w:r>
      <w:r>
        <w:rPr>
          <w:spacing w:val="18"/>
        </w:rPr>
        <w:t> </w:t>
      </w:r>
      <w:r>
        <w:rPr/>
        <w:t>голеностопного</w:t>
      </w:r>
      <w:r>
        <w:rPr>
          <w:spacing w:val="17"/>
        </w:rPr>
        <w:t> </w:t>
      </w:r>
      <w:r>
        <w:rPr>
          <w:spacing w:val="-1"/>
        </w:rPr>
        <w:t>сустава</w:t>
      </w:r>
      <w:r>
        <w:rPr>
          <w:spacing w:val="24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детей.</w:t>
      </w:r>
      <w:r>
        <w:rPr>
          <w:spacing w:val="32"/>
          <w:w w:val="102"/>
        </w:rPr>
        <w:t> </w:t>
      </w:r>
      <w:r>
        <w:rPr/>
        <w:t>Трехплоскостная</w:t>
      </w:r>
      <w:r>
        <w:rPr>
          <w:spacing w:val="25"/>
        </w:rPr>
        <w:t> </w:t>
      </w:r>
      <w:r>
        <w:rPr/>
        <w:t>конфигурация</w:t>
      </w:r>
      <w:r>
        <w:rPr>
          <w:spacing w:val="25"/>
        </w:rPr>
        <w:t> </w:t>
      </w:r>
      <w:r>
        <w:rPr>
          <w:spacing w:val="-1"/>
        </w:rPr>
        <w:t>состоит</w:t>
      </w:r>
      <w:r>
        <w:rPr>
          <w:spacing w:val="24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том,</w:t>
      </w:r>
      <w:r>
        <w:rPr>
          <w:spacing w:val="26"/>
        </w:rPr>
        <w:t> </w:t>
      </w:r>
      <w:r>
        <w:rPr/>
        <w:t>что</w:t>
      </w:r>
      <w:r>
        <w:rPr>
          <w:spacing w:val="23"/>
        </w:rPr>
        <w:t> </w:t>
      </w:r>
      <w:r>
        <w:rPr/>
        <w:t>линии</w:t>
      </w:r>
      <w:r>
        <w:rPr>
          <w:spacing w:val="26"/>
        </w:rPr>
        <w:t> </w:t>
      </w:r>
      <w:r>
        <w:rPr/>
        <w:t>перелома</w:t>
      </w:r>
      <w:r>
        <w:rPr>
          <w:spacing w:val="22"/>
        </w:rPr>
        <w:t> </w:t>
      </w:r>
      <w:r>
        <w:rPr/>
        <w:t>проходят</w:t>
      </w:r>
      <w:r>
        <w:rPr>
          <w:spacing w:val="23"/>
        </w:rPr>
        <w:t> </w:t>
      </w:r>
      <w:r>
        <w:rPr/>
        <w:t>во</w:t>
      </w:r>
      <w:r>
        <w:rPr>
          <w:spacing w:val="29"/>
          <w:w w:val="102"/>
        </w:rPr>
        <w:t> </w:t>
      </w:r>
      <w:r>
        <w:rPr/>
        <w:t>фронтальной</w:t>
      </w:r>
      <w:r>
        <w:rPr>
          <w:spacing w:val="13"/>
        </w:rPr>
        <w:t> </w:t>
      </w:r>
      <w:r>
        <w:rPr>
          <w:spacing w:val="-1"/>
        </w:rPr>
        <w:t>плоскости</w:t>
      </w:r>
      <w:r>
        <w:rPr>
          <w:spacing w:val="18"/>
        </w:rPr>
        <w:t> </w:t>
      </w:r>
      <w:r>
        <w:rPr>
          <w:spacing w:val="-1"/>
        </w:rPr>
        <w:t>через</w:t>
      </w:r>
      <w:r>
        <w:rPr>
          <w:spacing w:val="11"/>
        </w:rPr>
        <w:t> </w:t>
      </w:r>
      <w:r>
        <w:rPr/>
        <w:t>задний</w:t>
      </w:r>
      <w:r>
        <w:rPr>
          <w:spacing w:val="15"/>
        </w:rPr>
        <w:t> </w:t>
      </w:r>
      <w:r>
        <w:rPr/>
        <w:t>отдел</w:t>
      </w:r>
      <w:r>
        <w:rPr>
          <w:spacing w:val="8"/>
        </w:rPr>
        <w:t> </w:t>
      </w:r>
      <w:r>
        <w:rPr/>
        <w:t>метафиза,</w:t>
      </w:r>
      <w:r>
        <w:rPr>
          <w:spacing w:val="14"/>
        </w:rPr>
        <w:t> </w:t>
      </w:r>
      <w:r>
        <w:rPr/>
        <w:t>в</w:t>
      </w:r>
      <w:r>
        <w:rPr>
          <w:spacing w:val="10"/>
        </w:rPr>
        <w:t> </w:t>
      </w:r>
      <w:r>
        <w:rPr/>
        <w:t>сагиттальной</w:t>
      </w:r>
      <w:r>
        <w:rPr>
          <w:spacing w:val="12"/>
        </w:rPr>
        <w:t> </w:t>
      </w:r>
      <w:r>
        <w:rPr>
          <w:spacing w:val="-1"/>
        </w:rPr>
        <w:t>плоскости</w:t>
      </w:r>
      <w:r>
        <w:rPr>
          <w:spacing w:val="16"/>
        </w:rPr>
        <w:t> </w:t>
      </w:r>
      <w:r>
        <w:rPr>
          <w:spacing w:val="-1"/>
        </w:rPr>
        <w:t>через</w:t>
      </w:r>
      <w:r>
        <w:rPr>
          <w:spacing w:val="64"/>
          <w:w w:val="102"/>
        </w:rPr>
        <w:t> </w:t>
      </w:r>
      <w:r>
        <w:rPr/>
        <w:t>эпифиз</w:t>
      </w:r>
      <w:r>
        <w:rPr>
          <w:spacing w:val="12"/>
        </w:rPr>
        <w:t> </w:t>
      </w:r>
      <w:r>
        <w:rPr/>
        <w:t>и</w:t>
      </w:r>
      <w:r>
        <w:rPr>
          <w:spacing w:val="18"/>
        </w:rPr>
        <w:t> </w:t>
      </w:r>
      <w:r>
        <w:rPr/>
        <w:t>в</w:t>
      </w:r>
      <w:r>
        <w:rPr>
          <w:spacing w:val="12"/>
        </w:rPr>
        <w:t> </w:t>
      </w:r>
      <w:r>
        <w:rPr/>
        <w:t>горизонтальной</w:t>
      </w:r>
      <w:r>
        <w:rPr>
          <w:spacing w:val="15"/>
        </w:rPr>
        <w:t> </w:t>
      </w:r>
      <w:r>
        <w:rPr>
          <w:spacing w:val="-1"/>
        </w:rPr>
        <w:t>плоскости</w:t>
      </w:r>
      <w:r>
        <w:rPr>
          <w:spacing w:val="15"/>
        </w:rPr>
        <w:t> </w:t>
      </w:r>
      <w:r>
        <w:rPr>
          <w:spacing w:val="-1"/>
        </w:rPr>
        <w:t>через</w:t>
      </w:r>
      <w:r>
        <w:rPr>
          <w:spacing w:val="16"/>
        </w:rPr>
        <w:t> </w:t>
      </w:r>
      <w:r>
        <w:rPr/>
        <w:t>зону</w:t>
      </w:r>
      <w:r>
        <w:rPr>
          <w:spacing w:val="14"/>
        </w:rPr>
        <w:t> </w:t>
      </w:r>
      <w:r>
        <w:rPr/>
        <w:t>роста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0" w:after="0"/>
        <w:ind w:left="396" w:right="128" w:firstLine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Эпидемиология 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 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 </w:t>
      </w:r>
      <w:r>
        <w:rPr>
          <w:rFonts w:ascii="Times New Roman" w:hAnsi="Times New Roman"/>
          <w:spacing w:val="60"/>
          <w:w w:val="110"/>
          <w:u w:val="thick" w:color="000000"/>
        </w:rPr>
        <w:t> </w:t>
      </w:r>
      <w:r>
        <w:rPr>
          <w:rFonts w:ascii="Times New Roman" w:hAnsi="Times New Roman"/>
          <w:spacing w:val="6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 </w:t>
      </w:r>
      <w:r>
        <w:rPr>
          <w:rFonts w:ascii="Times New Roman" w:hAnsi="Times New Roman"/>
          <w:spacing w:val="59"/>
          <w:w w:val="110"/>
          <w:u w:val="thick" w:color="000000"/>
        </w:rPr>
        <w:t> </w:t>
      </w:r>
      <w:r>
        <w:rPr>
          <w:rFonts w:ascii="Times New Roman" w:hAnsi="Times New Roman"/>
          <w:spacing w:val="5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  <w:u w:val="thick" w:color="000000"/>
        </w:rPr>
        <w:t>  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0" w:firstLine="667"/>
        <w:jc w:val="both"/>
      </w:pPr>
      <w:r>
        <w:rPr/>
        <w:t>Доля</w:t>
      </w:r>
      <w:r>
        <w:rPr>
          <w:spacing w:val="52"/>
        </w:rPr>
        <w:t> </w:t>
      </w:r>
      <w:r>
        <w:rPr/>
        <w:t>переломов</w:t>
      </w:r>
      <w:r>
        <w:rPr>
          <w:spacing w:val="48"/>
        </w:rPr>
        <w:t> </w:t>
      </w:r>
      <w:r>
        <w:rPr>
          <w:spacing w:val="-1"/>
        </w:rPr>
        <w:t>лодыжек</w:t>
      </w:r>
      <w:r>
        <w:rPr>
          <w:spacing w:val="1"/>
        </w:rPr>
        <w:t> </w:t>
      </w:r>
      <w:r>
        <w:rPr/>
        <w:t>голеностопного</w:t>
      </w:r>
      <w:r>
        <w:rPr>
          <w:spacing w:val="50"/>
        </w:rPr>
        <w:t> </w:t>
      </w:r>
      <w:r>
        <w:rPr>
          <w:spacing w:val="-1"/>
        </w:rPr>
        <w:t>сустава</w:t>
      </w:r>
      <w:r>
        <w:rPr>
          <w:spacing w:val="54"/>
        </w:rPr>
        <w:t> </w:t>
      </w:r>
      <w:r>
        <w:rPr>
          <w:spacing w:val="-1"/>
        </w:rPr>
        <w:t>составляет</w:t>
      </w:r>
      <w:r>
        <w:rPr>
          <w:spacing w:val="51"/>
        </w:rPr>
        <w:t> </w:t>
      </w:r>
      <w:r>
        <w:rPr/>
        <w:t>до</w:t>
      </w:r>
      <w:r>
        <w:rPr>
          <w:spacing w:val="54"/>
        </w:rPr>
        <w:t> </w:t>
      </w:r>
      <w:r>
        <w:rPr/>
        <w:t>9%</w:t>
      </w:r>
      <w:r>
        <w:rPr>
          <w:spacing w:val="50"/>
        </w:rPr>
        <w:t> </w:t>
      </w:r>
      <w:r>
        <w:rPr/>
        <w:t>от</w:t>
      </w:r>
      <w:r>
        <w:rPr>
          <w:spacing w:val="1"/>
        </w:rPr>
        <w:t> </w:t>
      </w:r>
      <w:r>
        <w:rPr/>
        <w:t>всех</w:t>
      </w:r>
      <w:r>
        <w:rPr>
          <w:spacing w:val="39"/>
          <w:w w:val="102"/>
        </w:rPr>
        <w:t> </w:t>
      </w:r>
      <w:r>
        <w:rPr/>
        <w:t>переломов</w:t>
      </w:r>
      <w:r>
        <w:rPr>
          <w:spacing w:val="8"/>
        </w:rPr>
        <w:t> </w:t>
      </w:r>
      <w:r>
        <w:rPr/>
        <w:t>костей</w:t>
      </w:r>
      <w:r>
        <w:rPr>
          <w:spacing w:val="8"/>
        </w:rPr>
        <w:t> </w:t>
      </w:r>
      <w:r>
        <w:rPr/>
        <w:t>конечностей</w:t>
      </w:r>
      <w:r>
        <w:rPr>
          <w:spacing w:val="10"/>
        </w:rPr>
        <w:t> </w:t>
      </w:r>
      <w:r>
        <w:rPr/>
        <w:t>[12]</w:t>
      </w:r>
      <w:r>
        <w:rPr>
          <w:spacing w:val="5"/>
        </w:rPr>
        <w:t> </w:t>
      </w:r>
      <w:r>
        <w:rPr/>
        <w:t>с</w:t>
      </w:r>
      <w:r>
        <w:rPr>
          <w:spacing w:val="5"/>
        </w:rPr>
        <w:t> </w:t>
      </w:r>
      <w:r>
        <w:rPr/>
        <w:t>частотой</w:t>
      </w:r>
      <w:r>
        <w:rPr>
          <w:spacing w:val="10"/>
        </w:rPr>
        <w:t> </w:t>
      </w:r>
      <w:r>
        <w:rPr/>
        <w:t>179</w:t>
      </w:r>
      <w:r>
        <w:rPr>
          <w:spacing w:val="8"/>
        </w:rPr>
        <w:t> </w:t>
      </w:r>
      <w:r>
        <w:rPr/>
        <w:t>на</w:t>
      </w:r>
      <w:r>
        <w:rPr>
          <w:spacing w:val="7"/>
        </w:rPr>
        <w:t> </w:t>
      </w:r>
      <w:r>
        <w:rPr/>
        <w:t>100000</w:t>
      </w:r>
      <w:r>
        <w:rPr>
          <w:spacing w:val="10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год</w:t>
      </w:r>
      <w:r>
        <w:rPr>
          <w:spacing w:val="8"/>
        </w:rPr>
        <w:t> </w:t>
      </w:r>
      <w:r>
        <w:rPr/>
        <w:t>[13].</w:t>
      </w:r>
      <w:r>
        <w:rPr>
          <w:spacing w:val="26"/>
        </w:rPr>
        <w:t> </w:t>
      </w:r>
      <w:r>
        <w:rPr/>
        <w:t>По</w:t>
      </w:r>
      <w:r>
        <w:rPr>
          <w:spacing w:val="8"/>
        </w:rPr>
        <w:t> </w:t>
      </w:r>
      <w:r>
        <w:rPr/>
        <w:t>данным</w:t>
      </w:r>
      <w:r>
        <w:rPr>
          <w:spacing w:val="8"/>
        </w:rPr>
        <w:t> </w:t>
      </w:r>
      <w:r>
        <w:rPr/>
        <w:t>Juto</w:t>
      </w:r>
      <w:r>
        <w:rPr>
          <w:spacing w:val="4"/>
        </w:rPr>
        <w:t> </w:t>
      </w:r>
      <w:r>
        <w:rPr/>
        <w:t>H.</w:t>
      </w:r>
      <w:r>
        <w:rPr>
          <w:spacing w:val="27"/>
          <w:w w:val="102"/>
        </w:rPr>
        <w:t> </w:t>
      </w:r>
      <w:r>
        <w:rPr/>
        <w:t>et</w:t>
      </w:r>
      <w:r>
        <w:rPr>
          <w:spacing w:val="23"/>
        </w:rPr>
        <w:t> </w:t>
      </w:r>
      <w:r>
        <w:rPr/>
        <w:t>al.</w:t>
      </w:r>
      <w:r>
        <w:rPr>
          <w:spacing w:val="26"/>
        </w:rPr>
        <w:t> </w:t>
      </w:r>
      <w:r>
        <w:rPr/>
        <w:t>(2018)</w:t>
      </w:r>
      <w:r>
        <w:rPr>
          <w:spacing w:val="22"/>
        </w:rPr>
        <w:t> </w:t>
      </w:r>
      <w:r>
        <w:rPr/>
        <w:t>в</w:t>
      </w:r>
      <w:r>
        <w:rPr>
          <w:spacing w:val="25"/>
        </w:rPr>
        <w:t> </w:t>
      </w:r>
      <w:r>
        <w:rPr/>
        <w:t>этой</w:t>
      </w:r>
      <w:r>
        <w:rPr>
          <w:spacing w:val="27"/>
        </w:rPr>
        <w:t> </w:t>
      </w:r>
      <w:r>
        <w:rPr/>
        <w:t>группе</w:t>
      </w:r>
      <w:r>
        <w:rPr>
          <w:spacing w:val="22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превалируют</w:t>
      </w:r>
      <w:r>
        <w:rPr>
          <w:spacing w:val="24"/>
        </w:rPr>
        <w:t> </w:t>
      </w:r>
      <w:r>
        <w:rPr/>
        <w:t>женщины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/>
        <w:t>долей</w:t>
      </w:r>
      <w:r>
        <w:rPr>
          <w:spacing w:val="25"/>
        </w:rPr>
        <w:t> </w:t>
      </w:r>
      <w:r>
        <w:rPr/>
        <w:t>58,4%</w:t>
      </w:r>
      <w:r>
        <w:rPr>
          <w:spacing w:val="23"/>
        </w:rPr>
        <w:t> </w:t>
      </w:r>
      <w:r>
        <w:rPr/>
        <w:t>[13],</w:t>
      </w:r>
      <w:r>
        <w:rPr>
          <w:spacing w:val="22"/>
        </w:rPr>
        <w:t> </w:t>
      </w:r>
      <w:r>
        <w:rPr/>
        <w:t>большая</w:t>
      </w:r>
      <w:r>
        <w:rPr>
          <w:spacing w:val="24"/>
          <w:w w:val="102"/>
        </w:rPr>
        <w:t> </w:t>
      </w:r>
      <w:r>
        <w:rPr/>
        <w:t>часть</w:t>
      </w:r>
      <w:r>
        <w:rPr>
          <w:spacing w:val="12"/>
        </w:rPr>
        <w:t> </w:t>
      </w:r>
      <w:r>
        <w:rPr>
          <w:spacing w:val="-1"/>
        </w:rPr>
        <w:t>травм</w:t>
      </w:r>
      <w:r>
        <w:rPr>
          <w:spacing w:val="15"/>
        </w:rPr>
        <w:t> </w:t>
      </w:r>
      <w:r>
        <w:rPr/>
        <w:t>(68,2%)</w:t>
      </w:r>
      <w:r>
        <w:rPr>
          <w:spacing w:val="10"/>
        </w:rPr>
        <w:t> </w:t>
      </w:r>
      <w:r>
        <w:rPr/>
        <w:t>носит</w:t>
      </w:r>
      <w:r>
        <w:rPr>
          <w:spacing w:val="17"/>
        </w:rPr>
        <w:t> </w:t>
      </w:r>
      <w:r>
        <w:rPr>
          <w:spacing w:val="-1"/>
        </w:rPr>
        <w:t>низкоэнергетическихй</w:t>
      </w:r>
      <w:r>
        <w:rPr>
          <w:spacing w:val="16"/>
        </w:rPr>
        <w:t> </w:t>
      </w:r>
      <w:r>
        <w:rPr>
          <w:spacing w:val="-1"/>
        </w:rPr>
        <w:t>характер.</w:t>
      </w:r>
      <w:r>
        <w:rPr>
          <w:spacing w:val="12"/>
        </w:rPr>
        <w:t> </w:t>
      </w:r>
      <w:r>
        <w:rPr/>
        <w:t>Средний</w:t>
      </w:r>
      <w:r>
        <w:rPr>
          <w:spacing w:val="18"/>
        </w:rPr>
        <w:t> </w:t>
      </w:r>
      <w:r>
        <w:rPr>
          <w:spacing w:val="-1"/>
        </w:rPr>
        <w:t>возраст</w:t>
      </w:r>
      <w:r>
        <w:rPr>
          <w:spacing w:val="10"/>
        </w:rPr>
        <w:t> </w:t>
      </w:r>
      <w:r>
        <w:rPr/>
        <w:t>пострадавших</w:t>
      </w:r>
      <w:r>
        <w:rPr>
          <w:spacing w:val="80"/>
          <w:w w:val="102"/>
        </w:rPr>
        <w:t> </w:t>
      </w:r>
      <w:r>
        <w:rPr>
          <w:spacing w:val="-1"/>
        </w:rPr>
        <w:t>составляет</w:t>
      </w:r>
      <w:r>
        <w:rPr>
          <w:spacing w:val="10"/>
        </w:rPr>
        <w:t> </w:t>
      </w:r>
      <w:r>
        <w:rPr/>
        <w:t>45</w:t>
      </w:r>
      <w:r>
        <w:rPr>
          <w:spacing w:val="14"/>
        </w:rPr>
        <w:t> </w:t>
      </w:r>
      <w:r>
        <w:rPr/>
        <w:t>лет</w:t>
      </w:r>
      <w:r>
        <w:rPr>
          <w:spacing w:val="10"/>
        </w:rPr>
        <w:t> </w:t>
      </w:r>
      <w:r>
        <w:rPr/>
        <w:t>[14]</w:t>
      </w:r>
      <w:r>
        <w:rPr>
          <w:spacing w:val="15"/>
        </w:rPr>
        <w:t> </w:t>
      </w:r>
      <w:r>
        <w:rPr>
          <w:color w:val="333333"/>
        </w:rPr>
        <w:t>с</w:t>
      </w:r>
      <w:r>
        <w:rPr>
          <w:color w:val="333333"/>
          <w:spacing w:val="11"/>
        </w:rPr>
        <w:t> </w:t>
      </w:r>
      <w:r>
        <w:rPr>
          <w:color w:val="333333"/>
        </w:rPr>
        <w:t>двумя</w:t>
      </w:r>
      <w:r>
        <w:rPr>
          <w:color w:val="333333"/>
          <w:spacing w:val="11"/>
        </w:rPr>
        <w:t> </w:t>
      </w:r>
      <w:r>
        <w:rPr>
          <w:color w:val="333333"/>
        </w:rPr>
        <w:t>возрастными</w:t>
      </w:r>
      <w:r>
        <w:rPr>
          <w:color w:val="333333"/>
          <w:spacing w:val="13"/>
        </w:rPr>
        <w:t> </w:t>
      </w:r>
      <w:r>
        <w:rPr>
          <w:color w:val="333333"/>
        </w:rPr>
        <w:t>пиками.</w:t>
      </w:r>
      <w:r>
        <w:rPr>
          <w:color w:val="333333"/>
          <w:spacing w:val="11"/>
        </w:rPr>
        <w:t> </w:t>
      </w:r>
      <w:r>
        <w:rPr>
          <w:color w:val="333333"/>
        </w:rPr>
        <w:t>В</w:t>
      </w:r>
      <w:r>
        <w:rPr>
          <w:color w:val="333333"/>
          <w:spacing w:val="13"/>
        </w:rPr>
        <w:t> </w:t>
      </w:r>
      <w:r>
        <w:rPr>
          <w:color w:val="333333"/>
          <w:spacing w:val="-1"/>
        </w:rPr>
        <w:t>молодом</w:t>
      </w:r>
      <w:r>
        <w:rPr>
          <w:color w:val="333333"/>
          <w:spacing w:val="11"/>
        </w:rPr>
        <w:t> </w:t>
      </w:r>
      <w:r>
        <w:rPr>
          <w:color w:val="333333"/>
          <w:spacing w:val="-1"/>
        </w:rPr>
        <w:t>возрасте</w:t>
      </w:r>
      <w:r>
        <w:rPr>
          <w:color w:val="333333"/>
          <w:spacing w:val="12"/>
        </w:rPr>
        <w:t> </w:t>
      </w:r>
      <w:r>
        <w:rPr>
          <w:color w:val="333333"/>
        </w:rPr>
        <w:t>перелом</w:t>
      </w:r>
      <w:r>
        <w:rPr>
          <w:color w:val="333333"/>
          <w:spacing w:val="9"/>
        </w:rPr>
        <w:t> </w:t>
      </w:r>
      <w:r>
        <w:rPr>
          <w:color w:val="333333"/>
        </w:rPr>
        <w:t>лодыжек</w:t>
      </w:r>
      <w:r>
        <w:rPr>
          <w:color w:val="333333"/>
          <w:spacing w:val="50"/>
          <w:w w:val="102"/>
        </w:rPr>
        <w:t> </w:t>
      </w:r>
      <w:r>
        <w:rPr>
          <w:color w:val="333333"/>
        </w:rPr>
        <w:t>чаще</w:t>
      </w:r>
      <w:r>
        <w:rPr>
          <w:color w:val="333333"/>
          <w:spacing w:val="9"/>
        </w:rPr>
        <w:t> </w:t>
      </w:r>
      <w:r>
        <w:rPr>
          <w:color w:val="333333"/>
        </w:rPr>
        <w:t>происходит</w:t>
      </w:r>
      <w:r>
        <w:rPr>
          <w:color w:val="333333"/>
          <w:spacing w:val="14"/>
        </w:rPr>
        <w:t> </w:t>
      </w:r>
      <w:r>
        <w:rPr>
          <w:color w:val="333333"/>
        </w:rPr>
        <w:t>у</w:t>
      </w:r>
      <w:r>
        <w:rPr>
          <w:color w:val="333333"/>
          <w:spacing w:val="11"/>
        </w:rPr>
        <w:t> </w:t>
      </w:r>
      <w:r>
        <w:rPr>
          <w:color w:val="333333"/>
        </w:rPr>
        <w:t>мужчин,</w:t>
      </w:r>
      <w:r>
        <w:rPr>
          <w:color w:val="333333"/>
          <w:spacing w:val="12"/>
        </w:rPr>
        <w:t> </w:t>
      </w:r>
      <w:r>
        <w:rPr>
          <w:color w:val="333333"/>
        </w:rPr>
        <w:t>в</w:t>
      </w:r>
      <w:r>
        <w:rPr>
          <w:color w:val="333333"/>
          <w:spacing w:val="9"/>
        </w:rPr>
        <w:t> </w:t>
      </w:r>
      <w:r>
        <w:rPr>
          <w:color w:val="333333"/>
        </w:rPr>
        <w:t>пожилом</w:t>
      </w:r>
      <w:r>
        <w:rPr>
          <w:color w:val="333333"/>
          <w:spacing w:val="8"/>
        </w:rPr>
        <w:t> </w:t>
      </w:r>
      <w:r>
        <w:rPr>
          <w:color w:val="333333"/>
        </w:rPr>
        <w:t>-</w:t>
      </w:r>
      <w:r>
        <w:rPr>
          <w:color w:val="333333"/>
          <w:spacing w:val="12"/>
        </w:rPr>
        <w:t> </w:t>
      </w:r>
      <w:r>
        <w:rPr>
          <w:color w:val="333333"/>
        </w:rPr>
        <w:t>у</w:t>
      </w:r>
      <w:r>
        <w:rPr>
          <w:color w:val="333333"/>
          <w:spacing w:val="12"/>
        </w:rPr>
        <w:t> </w:t>
      </w:r>
      <w:r>
        <w:rPr>
          <w:color w:val="333333"/>
          <w:spacing w:val="-1"/>
        </w:rPr>
        <w:t>женщин</w:t>
      </w:r>
      <w:r>
        <w:rPr>
          <w:color w:val="333333"/>
          <w:spacing w:val="14"/>
        </w:rPr>
        <w:t> </w:t>
      </w:r>
      <w:r>
        <w:rPr>
          <w:color w:val="333333"/>
        </w:rPr>
        <w:t>[</w:t>
      </w:r>
      <w:r>
        <w:rPr/>
        <w:t>12</w:t>
      </w:r>
      <w:r>
        <w:rPr>
          <w:color w:val="333333"/>
        </w:rPr>
        <w:t>,</w:t>
      </w:r>
      <w:r>
        <w:rPr>
          <w:color w:val="333333"/>
          <w:spacing w:val="11"/>
        </w:rPr>
        <w:t> </w:t>
      </w:r>
      <w:r>
        <w:rPr/>
        <w:t>14</w:t>
      </w:r>
      <w:r>
        <w:rPr>
          <w:color w:val="333333"/>
        </w:rPr>
        <w:t>].</w:t>
      </w:r>
      <w:r>
        <w:rPr/>
      </w:r>
    </w:p>
    <w:p>
      <w:pPr>
        <w:pStyle w:val="BodyText"/>
        <w:spacing w:line="369" w:lineRule="auto" w:before="4"/>
        <w:ind w:right="101" w:firstLine="667"/>
        <w:jc w:val="both"/>
      </w:pPr>
      <w:r>
        <w:rPr>
          <w:color w:val="333333"/>
        </w:rPr>
        <w:t>Причиной</w:t>
      </w:r>
      <w:r>
        <w:rPr>
          <w:color w:val="333333"/>
          <w:spacing w:val="28"/>
        </w:rPr>
        <w:t> </w:t>
      </w:r>
      <w:r>
        <w:rPr>
          <w:color w:val="333333"/>
          <w:spacing w:val="-1"/>
        </w:rPr>
        <w:t>изучаемого</w:t>
      </w:r>
      <w:r>
        <w:rPr>
          <w:color w:val="333333"/>
          <w:spacing w:val="30"/>
        </w:rPr>
        <w:t> </w:t>
      </w:r>
      <w:r>
        <w:rPr>
          <w:color w:val="333333"/>
          <w:spacing w:val="-1"/>
        </w:rPr>
        <w:t>повреждения</w:t>
      </w:r>
      <w:r>
        <w:rPr>
          <w:color w:val="333333"/>
          <w:spacing w:val="33"/>
        </w:rPr>
        <w:t> </w:t>
      </w:r>
      <w:r>
        <w:rPr>
          <w:color w:val="333333"/>
        </w:rPr>
        <w:t>голеностопного</w:t>
      </w:r>
      <w:r>
        <w:rPr>
          <w:color w:val="333333"/>
          <w:spacing w:val="30"/>
        </w:rPr>
        <w:t> </w:t>
      </w:r>
      <w:r>
        <w:rPr>
          <w:color w:val="333333"/>
          <w:spacing w:val="-1"/>
        </w:rPr>
        <w:t>сустава</w:t>
      </w:r>
      <w:r>
        <w:rPr>
          <w:color w:val="333333"/>
          <w:spacing w:val="29"/>
        </w:rPr>
        <w:t> </w:t>
      </w:r>
      <w:r>
        <w:rPr>
          <w:color w:val="333333"/>
          <w:spacing w:val="-1"/>
        </w:rPr>
        <w:t>чаще</w:t>
      </w:r>
      <w:r>
        <w:rPr>
          <w:color w:val="333333"/>
          <w:spacing w:val="32"/>
        </w:rPr>
        <w:t> </w:t>
      </w:r>
      <w:r>
        <w:rPr>
          <w:color w:val="333333"/>
          <w:spacing w:val="-1"/>
        </w:rPr>
        <w:t>бывает</w:t>
      </w:r>
      <w:r>
        <w:rPr>
          <w:color w:val="333333"/>
          <w:spacing w:val="57"/>
          <w:w w:val="102"/>
        </w:rPr>
        <w:t> </w:t>
      </w:r>
      <w:r>
        <w:rPr>
          <w:color w:val="333333"/>
        </w:rPr>
        <w:t>низкоэнергетическая</w:t>
      </w:r>
      <w:r>
        <w:rPr>
          <w:color w:val="333333"/>
          <w:spacing w:val="35"/>
        </w:rPr>
        <w:t> </w:t>
      </w:r>
      <w:r>
        <w:rPr>
          <w:color w:val="333333"/>
          <w:spacing w:val="-1"/>
        </w:rPr>
        <w:t>травма,</w:t>
      </w:r>
      <w:r>
        <w:rPr>
          <w:color w:val="333333"/>
          <w:spacing w:val="36"/>
        </w:rPr>
        <w:t> </w:t>
      </w:r>
      <w:r>
        <w:rPr>
          <w:color w:val="333333"/>
        </w:rPr>
        <w:t>развивающаяся</w:t>
      </w:r>
      <w:r>
        <w:rPr>
          <w:color w:val="333333"/>
          <w:spacing w:val="37"/>
        </w:rPr>
        <w:t> </w:t>
      </w:r>
      <w:r>
        <w:rPr>
          <w:color w:val="333333"/>
        </w:rPr>
        <w:t>при</w:t>
      </w:r>
      <w:r>
        <w:rPr>
          <w:color w:val="333333"/>
          <w:spacing w:val="35"/>
        </w:rPr>
        <w:t> </w:t>
      </w:r>
      <w:r>
        <w:rPr>
          <w:color w:val="333333"/>
          <w:spacing w:val="-1"/>
        </w:rPr>
        <w:t>подворачивании</w:t>
      </w:r>
      <w:r>
        <w:rPr>
          <w:color w:val="333333"/>
          <w:spacing w:val="35"/>
        </w:rPr>
        <w:t> </w:t>
      </w:r>
      <w:r>
        <w:rPr>
          <w:color w:val="333333"/>
        </w:rPr>
        <w:t>стопы</w:t>
      </w:r>
      <w:r>
        <w:rPr>
          <w:color w:val="333333"/>
          <w:spacing w:val="36"/>
        </w:rPr>
        <w:t> </w:t>
      </w:r>
      <w:r>
        <w:rPr>
          <w:color w:val="333333"/>
        </w:rPr>
        <w:t>и</w:t>
      </w:r>
      <w:r>
        <w:rPr>
          <w:color w:val="333333"/>
          <w:spacing w:val="37"/>
        </w:rPr>
        <w:t> </w:t>
      </w:r>
      <w:r>
        <w:rPr>
          <w:color w:val="333333"/>
          <w:spacing w:val="-1"/>
        </w:rPr>
        <w:t>падении</w:t>
      </w:r>
      <w:r>
        <w:rPr>
          <w:color w:val="333333"/>
          <w:spacing w:val="36"/>
        </w:rPr>
        <w:t> </w:t>
      </w:r>
      <w:r>
        <w:rPr>
          <w:color w:val="333333"/>
        </w:rPr>
        <w:t>с</w:t>
      </w:r>
      <w:r>
        <w:rPr>
          <w:color w:val="333333"/>
          <w:spacing w:val="56"/>
          <w:w w:val="102"/>
        </w:rPr>
        <w:t> </w:t>
      </w:r>
      <w:r>
        <w:rPr>
          <w:color w:val="333333"/>
          <w:spacing w:val="-1"/>
        </w:rPr>
        <w:t>высоты</w:t>
      </w:r>
      <w:r>
        <w:rPr>
          <w:color w:val="333333"/>
          <w:spacing w:val="24"/>
        </w:rPr>
        <w:t> </w:t>
      </w:r>
      <w:r>
        <w:rPr>
          <w:color w:val="333333"/>
        </w:rPr>
        <w:t>собственного</w:t>
      </w:r>
      <w:r>
        <w:rPr>
          <w:color w:val="333333"/>
          <w:spacing w:val="22"/>
        </w:rPr>
        <w:t> </w:t>
      </w:r>
      <w:r>
        <w:rPr>
          <w:color w:val="333333"/>
          <w:spacing w:val="-1"/>
        </w:rPr>
        <w:t>роста</w:t>
      </w:r>
      <w:r>
        <w:rPr>
          <w:color w:val="333333"/>
          <w:spacing w:val="21"/>
        </w:rPr>
        <w:t> </w:t>
      </w:r>
      <w:r>
        <w:rPr>
          <w:color w:val="333333"/>
        </w:rPr>
        <w:t>(чаще</w:t>
      </w:r>
      <w:r>
        <w:rPr>
          <w:color w:val="333333"/>
          <w:spacing w:val="20"/>
        </w:rPr>
        <w:t> </w:t>
      </w:r>
      <w:r>
        <w:rPr>
          <w:color w:val="333333"/>
        </w:rPr>
        <w:t>у</w:t>
      </w:r>
      <w:r>
        <w:rPr>
          <w:color w:val="333333"/>
          <w:spacing w:val="22"/>
        </w:rPr>
        <w:t> </w:t>
      </w:r>
      <w:r>
        <w:rPr>
          <w:color w:val="333333"/>
        </w:rPr>
        <w:t>женщин)</w:t>
      </w:r>
      <w:r>
        <w:rPr>
          <w:color w:val="333333"/>
          <w:spacing w:val="24"/>
        </w:rPr>
        <w:t> </w:t>
      </w:r>
      <w:r>
        <w:rPr>
          <w:color w:val="333333"/>
          <w:spacing w:val="-1"/>
        </w:rPr>
        <w:t>или</w:t>
      </w:r>
      <w:r>
        <w:rPr>
          <w:color w:val="333333"/>
          <w:spacing w:val="21"/>
        </w:rPr>
        <w:t> </w:t>
      </w:r>
      <w:r>
        <w:rPr>
          <w:color w:val="333333"/>
        </w:rPr>
        <w:t>при</w:t>
      </w:r>
      <w:r>
        <w:rPr>
          <w:color w:val="333333"/>
          <w:spacing w:val="20"/>
        </w:rPr>
        <w:t> </w:t>
      </w:r>
      <w:r>
        <w:rPr>
          <w:color w:val="333333"/>
        </w:rPr>
        <w:t>занятиях</w:t>
      </w:r>
      <w:r>
        <w:rPr>
          <w:color w:val="333333"/>
          <w:spacing w:val="22"/>
        </w:rPr>
        <w:t> </w:t>
      </w:r>
      <w:r>
        <w:rPr>
          <w:color w:val="333333"/>
          <w:spacing w:val="-1"/>
        </w:rPr>
        <w:t>спортом</w:t>
      </w:r>
      <w:r>
        <w:rPr>
          <w:color w:val="333333"/>
          <w:spacing w:val="21"/>
        </w:rPr>
        <w:t> </w:t>
      </w:r>
      <w:r>
        <w:rPr>
          <w:color w:val="333333"/>
        </w:rPr>
        <w:t>(чаще</w:t>
      </w:r>
      <w:r>
        <w:rPr>
          <w:color w:val="333333"/>
          <w:spacing w:val="19"/>
        </w:rPr>
        <w:t> </w:t>
      </w:r>
      <w:r>
        <w:rPr>
          <w:color w:val="333333"/>
        </w:rPr>
        <w:t>у</w:t>
      </w:r>
      <w:r>
        <w:rPr>
          <w:color w:val="333333"/>
          <w:spacing w:val="23"/>
        </w:rPr>
        <w:t> </w:t>
      </w:r>
      <w:r>
        <w:rPr>
          <w:color w:val="333333"/>
          <w:spacing w:val="-1"/>
        </w:rPr>
        <w:t>мужчин).</w:t>
      </w:r>
      <w:r>
        <w:rPr>
          <w:color w:val="333333"/>
          <w:spacing w:val="50"/>
          <w:w w:val="102"/>
        </w:rPr>
        <w:t> </w:t>
      </w:r>
      <w:r>
        <w:rPr>
          <w:color w:val="333333"/>
        </w:rPr>
        <w:t>В</w:t>
      </w:r>
      <w:r>
        <w:rPr>
          <w:color w:val="333333"/>
          <w:spacing w:val="29"/>
        </w:rPr>
        <w:t> </w:t>
      </w:r>
      <w:r>
        <w:rPr>
          <w:color w:val="333333"/>
        </w:rPr>
        <w:t>1,5%</w:t>
      </w:r>
      <w:r>
        <w:rPr>
          <w:color w:val="333333"/>
          <w:spacing w:val="23"/>
        </w:rPr>
        <w:t> </w:t>
      </w:r>
      <w:r>
        <w:rPr>
          <w:color w:val="333333"/>
          <w:spacing w:val="-1"/>
        </w:rPr>
        <w:t>случаев</w:t>
      </w:r>
      <w:r>
        <w:rPr>
          <w:color w:val="333333"/>
          <w:spacing w:val="29"/>
        </w:rPr>
        <w:t> </w:t>
      </w:r>
      <w:r>
        <w:rPr>
          <w:color w:val="333333"/>
        </w:rPr>
        <w:t>[</w:t>
      </w:r>
      <w:r>
        <w:rPr/>
        <w:t>12</w:t>
      </w:r>
      <w:r>
        <w:rPr>
          <w:color w:val="333333"/>
        </w:rPr>
        <w:t>]</w:t>
      </w:r>
      <w:r>
        <w:rPr>
          <w:color w:val="333333"/>
          <w:spacing w:val="25"/>
        </w:rPr>
        <w:t> </w:t>
      </w:r>
      <w:r>
        <w:rPr>
          <w:color w:val="333333"/>
          <w:spacing w:val="-1"/>
        </w:rPr>
        <w:t>переломы</w:t>
      </w:r>
      <w:r>
        <w:rPr>
          <w:color w:val="333333"/>
          <w:spacing w:val="26"/>
        </w:rPr>
        <w:t> </w:t>
      </w:r>
      <w:r>
        <w:rPr>
          <w:color w:val="333333"/>
        </w:rPr>
        <w:t>лодыжек</w:t>
      </w:r>
      <w:r>
        <w:rPr>
          <w:color w:val="333333"/>
          <w:spacing w:val="27"/>
        </w:rPr>
        <w:t> </w:t>
      </w:r>
      <w:r>
        <w:rPr>
          <w:color w:val="333333"/>
        </w:rPr>
        <w:t>бывают</w:t>
      </w:r>
      <w:r>
        <w:rPr>
          <w:color w:val="333333"/>
          <w:spacing w:val="24"/>
        </w:rPr>
        <w:t> </w:t>
      </w:r>
      <w:r>
        <w:rPr>
          <w:color w:val="333333"/>
        </w:rPr>
        <w:t>открытыми.</w:t>
      </w:r>
      <w:r>
        <w:rPr>
          <w:color w:val="333333"/>
          <w:spacing w:val="29"/>
        </w:rPr>
        <w:t> </w:t>
      </w:r>
      <w:r>
        <w:rPr>
          <w:color w:val="333333"/>
        </w:rPr>
        <w:t>В</w:t>
      </w:r>
      <w:r>
        <w:rPr>
          <w:color w:val="333333"/>
          <w:spacing w:val="27"/>
        </w:rPr>
        <w:t> </w:t>
      </w:r>
      <w:r>
        <w:rPr>
          <w:color w:val="333333"/>
          <w:spacing w:val="-1"/>
        </w:rPr>
        <w:t>ряде</w:t>
      </w:r>
      <w:r>
        <w:rPr>
          <w:color w:val="333333"/>
          <w:spacing w:val="20"/>
        </w:rPr>
        <w:t> </w:t>
      </w:r>
      <w:r>
        <w:rPr>
          <w:color w:val="333333"/>
          <w:spacing w:val="-1"/>
        </w:rPr>
        <w:t>случаев</w:t>
      </w:r>
      <w:r>
        <w:rPr>
          <w:color w:val="333333"/>
          <w:spacing w:val="27"/>
        </w:rPr>
        <w:t> </w:t>
      </w:r>
      <w:r>
        <w:rPr>
          <w:color w:val="333333"/>
          <w:spacing w:val="-1"/>
        </w:rPr>
        <w:t>переломы</w:t>
      </w:r>
      <w:r>
        <w:rPr>
          <w:color w:val="333333"/>
          <w:spacing w:val="32"/>
        </w:rPr>
        <w:t> </w:t>
      </w:r>
      <w:r>
        <w:rPr>
          <w:color w:val="333333"/>
        </w:rPr>
        <w:t>на</w:t>
      </w:r>
      <w:r>
        <w:rPr>
          <w:color w:val="333333"/>
          <w:spacing w:val="70"/>
          <w:w w:val="102"/>
        </w:rPr>
        <w:t> </w:t>
      </w:r>
      <w:r>
        <w:rPr>
          <w:color w:val="333333"/>
          <w:spacing w:val="-1"/>
        </w:rPr>
        <w:t>уровне</w:t>
      </w:r>
      <w:r>
        <w:rPr>
          <w:color w:val="333333"/>
          <w:spacing w:val="20"/>
        </w:rPr>
        <w:t> </w:t>
      </w:r>
      <w:r>
        <w:rPr>
          <w:color w:val="333333"/>
          <w:spacing w:val="-1"/>
        </w:rPr>
        <w:t>голеностопного</w:t>
      </w:r>
      <w:r>
        <w:rPr>
          <w:color w:val="333333"/>
          <w:spacing w:val="18"/>
        </w:rPr>
        <w:t> </w:t>
      </w:r>
      <w:r>
        <w:rPr>
          <w:color w:val="333333"/>
        </w:rPr>
        <w:t>сустава</w:t>
      </w:r>
      <w:r>
        <w:rPr>
          <w:color w:val="333333"/>
          <w:spacing w:val="16"/>
        </w:rPr>
        <w:t> </w:t>
      </w:r>
      <w:r>
        <w:rPr>
          <w:color w:val="333333"/>
        </w:rPr>
        <w:t>могут</w:t>
      </w:r>
      <w:r>
        <w:rPr>
          <w:color w:val="333333"/>
          <w:spacing w:val="22"/>
        </w:rPr>
        <w:t> </w:t>
      </w:r>
      <w:r>
        <w:rPr>
          <w:color w:val="333333"/>
        </w:rPr>
        <w:t>происходить</w:t>
      </w:r>
      <w:r>
        <w:rPr>
          <w:color w:val="333333"/>
          <w:spacing w:val="19"/>
        </w:rPr>
        <w:t> </w:t>
      </w:r>
      <w:r>
        <w:rPr>
          <w:color w:val="333333"/>
        </w:rPr>
        <w:t>в</w:t>
      </w:r>
      <w:r>
        <w:rPr>
          <w:color w:val="333333"/>
          <w:spacing w:val="20"/>
        </w:rPr>
        <w:t> </w:t>
      </w:r>
      <w:r>
        <w:rPr>
          <w:color w:val="333333"/>
          <w:spacing w:val="-1"/>
        </w:rPr>
        <w:t>результате</w:t>
      </w:r>
      <w:r>
        <w:rPr>
          <w:color w:val="333333"/>
          <w:spacing w:val="21"/>
        </w:rPr>
        <w:t> </w:t>
      </w:r>
      <w:r>
        <w:rPr>
          <w:color w:val="333333"/>
          <w:spacing w:val="-1"/>
        </w:rPr>
        <w:t>высокоэнергетической</w:t>
      </w:r>
      <w:r>
        <w:rPr>
          <w:color w:val="333333"/>
          <w:spacing w:val="93"/>
          <w:w w:val="102"/>
        </w:rPr>
        <w:t> </w:t>
      </w:r>
      <w:r>
        <w:rPr>
          <w:color w:val="333333"/>
        </w:rPr>
        <w:t>травмы,</w:t>
      </w:r>
      <w:r>
        <w:rPr>
          <w:color w:val="333333"/>
          <w:spacing w:val="46"/>
        </w:rPr>
        <w:t> </w:t>
      </w:r>
      <w:r>
        <w:rPr>
          <w:color w:val="333333"/>
        </w:rPr>
        <w:t>при</w:t>
      </w:r>
      <w:r>
        <w:rPr>
          <w:color w:val="333333"/>
          <w:spacing w:val="45"/>
        </w:rPr>
        <w:t> </w:t>
      </w:r>
      <w:r>
        <w:rPr>
          <w:color w:val="333333"/>
          <w:spacing w:val="-1"/>
        </w:rPr>
        <w:t>падении</w:t>
      </w:r>
      <w:r>
        <w:rPr>
          <w:color w:val="333333"/>
          <w:spacing w:val="48"/>
        </w:rPr>
        <w:t> </w:t>
      </w:r>
      <w:r>
        <w:rPr>
          <w:color w:val="333333"/>
        </w:rPr>
        <w:t>с</w:t>
      </w:r>
      <w:r>
        <w:rPr>
          <w:color w:val="333333"/>
          <w:spacing w:val="45"/>
        </w:rPr>
        <w:t> </w:t>
      </w:r>
      <w:r>
        <w:rPr>
          <w:color w:val="333333"/>
        </w:rPr>
        <w:t>большой</w:t>
      </w:r>
      <w:r>
        <w:rPr>
          <w:color w:val="333333"/>
          <w:spacing w:val="47"/>
        </w:rPr>
        <w:t> </w:t>
      </w:r>
      <w:r>
        <w:rPr>
          <w:color w:val="333333"/>
          <w:spacing w:val="-1"/>
        </w:rPr>
        <w:t>высоты</w:t>
      </w:r>
      <w:r>
        <w:rPr>
          <w:color w:val="333333"/>
          <w:spacing w:val="44"/>
        </w:rPr>
        <w:t> </w:t>
      </w:r>
      <w:r>
        <w:rPr>
          <w:color w:val="333333"/>
        </w:rPr>
        <w:t>или</w:t>
      </w:r>
      <w:r>
        <w:rPr>
          <w:color w:val="333333"/>
          <w:spacing w:val="46"/>
        </w:rPr>
        <w:t> </w:t>
      </w:r>
      <w:r>
        <w:rPr>
          <w:color w:val="333333"/>
        </w:rPr>
        <w:t>дорожно-транспортном</w:t>
      </w:r>
      <w:r>
        <w:rPr>
          <w:color w:val="333333"/>
          <w:spacing w:val="43"/>
        </w:rPr>
        <w:t> </w:t>
      </w:r>
      <w:r>
        <w:rPr>
          <w:color w:val="333333"/>
        </w:rPr>
        <w:t>происшествии.</w:t>
      </w:r>
      <w:r>
        <w:rPr>
          <w:color w:val="333333"/>
          <w:spacing w:val="43"/>
        </w:rPr>
        <w:t> </w:t>
      </w:r>
      <w:r>
        <w:rPr>
          <w:color w:val="333333"/>
        </w:rPr>
        <w:t>Эти</w:t>
      </w:r>
      <w:r>
        <w:rPr>
          <w:color w:val="333333"/>
          <w:spacing w:val="24"/>
          <w:w w:val="102"/>
        </w:rPr>
        <w:t> </w:t>
      </w:r>
      <w:r>
        <w:rPr>
          <w:color w:val="333333"/>
        </w:rPr>
        <w:t>повреждения</w:t>
      </w:r>
      <w:r>
        <w:rPr>
          <w:color w:val="333333"/>
          <w:spacing w:val="7"/>
        </w:rPr>
        <w:t> </w:t>
      </w:r>
      <w:r>
        <w:rPr>
          <w:color w:val="333333"/>
        </w:rPr>
        <w:t>чаще</w:t>
      </w:r>
      <w:r>
        <w:rPr>
          <w:color w:val="333333"/>
          <w:spacing w:val="5"/>
        </w:rPr>
        <w:t> </w:t>
      </w:r>
      <w:r>
        <w:rPr>
          <w:color w:val="333333"/>
        </w:rPr>
        <w:t>носят</w:t>
      </w:r>
      <w:r>
        <w:rPr>
          <w:color w:val="333333"/>
          <w:spacing w:val="8"/>
        </w:rPr>
        <w:t> </w:t>
      </w:r>
      <w:r>
        <w:rPr>
          <w:color w:val="333333"/>
        </w:rPr>
        <w:t>более</w:t>
      </w:r>
      <w:r>
        <w:rPr>
          <w:color w:val="333333"/>
          <w:spacing w:val="6"/>
        </w:rPr>
        <w:t> </w:t>
      </w:r>
      <w:r>
        <w:rPr>
          <w:color w:val="333333"/>
        </w:rPr>
        <w:t>тяжелый</w:t>
      </w:r>
      <w:r>
        <w:rPr>
          <w:color w:val="333333"/>
          <w:spacing w:val="9"/>
        </w:rPr>
        <w:t> </w:t>
      </w:r>
      <w:r>
        <w:rPr>
          <w:color w:val="333333"/>
          <w:spacing w:val="-1"/>
        </w:rPr>
        <w:t>характер</w:t>
      </w:r>
      <w:r>
        <w:rPr>
          <w:color w:val="333333"/>
          <w:spacing w:val="8"/>
        </w:rPr>
        <w:t> </w:t>
      </w:r>
      <w:r>
        <w:rPr>
          <w:color w:val="333333"/>
        </w:rPr>
        <w:t>с</w:t>
      </w:r>
      <w:r>
        <w:rPr>
          <w:color w:val="333333"/>
          <w:spacing w:val="6"/>
        </w:rPr>
        <w:t> </w:t>
      </w:r>
      <w:r>
        <w:rPr>
          <w:color w:val="333333"/>
        </w:rPr>
        <w:t>вовлечением</w:t>
      </w:r>
      <w:r>
        <w:rPr>
          <w:color w:val="333333"/>
          <w:spacing w:val="7"/>
        </w:rPr>
        <w:t> </w:t>
      </w:r>
      <w:r>
        <w:rPr>
          <w:color w:val="333333"/>
          <w:spacing w:val="-1"/>
        </w:rPr>
        <w:t>всего</w:t>
      </w:r>
      <w:r>
        <w:rPr>
          <w:color w:val="333333"/>
          <w:spacing w:val="5"/>
        </w:rPr>
        <w:t> </w:t>
      </w:r>
      <w:r>
        <w:rPr>
          <w:color w:val="333333"/>
        </w:rPr>
        <w:t>комплекса</w:t>
      </w:r>
      <w:r>
        <w:rPr>
          <w:color w:val="333333"/>
          <w:spacing w:val="24"/>
          <w:w w:val="102"/>
        </w:rPr>
        <w:t> </w:t>
      </w:r>
      <w:r>
        <w:rPr>
          <w:color w:val="333333"/>
        </w:rPr>
        <w:t>стабилизаторов</w:t>
      </w:r>
      <w:r>
        <w:rPr>
          <w:color w:val="333333"/>
          <w:spacing w:val="45"/>
        </w:rPr>
        <w:t> </w:t>
      </w:r>
      <w:r>
        <w:rPr>
          <w:color w:val="333333"/>
        </w:rPr>
        <w:t>голеностопного</w:t>
      </w:r>
      <w:r>
        <w:rPr>
          <w:color w:val="333333"/>
          <w:spacing w:val="43"/>
        </w:rPr>
        <w:t> </w:t>
      </w:r>
      <w:r>
        <w:rPr>
          <w:color w:val="333333"/>
          <w:spacing w:val="-1"/>
        </w:rPr>
        <w:t>сустава</w:t>
      </w:r>
      <w:r>
        <w:rPr>
          <w:color w:val="333333"/>
          <w:spacing w:val="51"/>
        </w:rPr>
        <w:t> </w:t>
      </w:r>
      <w:r>
        <w:rPr>
          <w:color w:val="333333"/>
        </w:rPr>
        <w:t>и</w:t>
      </w:r>
      <w:r>
        <w:rPr>
          <w:color w:val="333333"/>
          <w:spacing w:val="48"/>
        </w:rPr>
        <w:t> </w:t>
      </w:r>
      <w:r>
        <w:rPr>
          <w:color w:val="333333"/>
        </w:rPr>
        <w:t>ДМБС.</w:t>
      </w:r>
      <w:r>
        <w:rPr>
          <w:color w:val="333333"/>
          <w:spacing w:val="45"/>
        </w:rPr>
        <w:t> </w:t>
      </w:r>
      <w:r>
        <w:rPr>
          <w:color w:val="333333"/>
        </w:rPr>
        <w:t>В</w:t>
      </w:r>
      <w:r>
        <w:rPr>
          <w:color w:val="333333"/>
          <w:spacing w:val="49"/>
        </w:rPr>
        <w:t> </w:t>
      </w:r>
      <w:r>
        <w:rPr>
          <w:color w:val="333333"/>
          <w:spacing w:val="-1"/>
        </w:rPr>
        <w:t>этой</w:t>
      </w:r>
      <w:r>
        <w:rPr>
          <w:color w:val="333333"/>
          <w:spacing w:val="48"/>
        </w:rPr>
        <w:t> </w:t>
      </w:r>
      <w:r>
        <w:rPr>
          <w:color w:val="333333"/>
        </w:rPr>
        <w:t>группе</w:t>
      </w:r>
      <w:r>
        <w:rPr>
          <w:color w:val="333333"/>
          <w:spacing w:val="46"/>
        </w:rPr>
        <w:t> </w:t>
      </w:r>
      <w:r>
        <w:rPr>
          <w:color w:val="333333"/>
        </w:rPr>
        <w:t>превалируют</w:t>
      </w:r>
      <w:r>
        <w:rPr>
          <w:color w:val="333333"/>
          <w:spacing w:val="47"/>
        </w:rPr>
        <w:t> </w:t>
      </w:r>
      <w:r>
        <w:rPr>
          <w:color w:val="333333"/>
          <w:spacing w:val="-1"/>
        </w:rPr>
        <w:t>переломы</w:t>
      </w:r>
      <w:r>
        <w:rPr>
          <w:color w:val="333333"/>
          <w:spacing w:val="33"/>
          <w:w w:val="102"/>
        </w:rPr>
        <w:t> </w:t>
      </w:r>
      <w:r>
        <w:rPr>
          <w:color w:val="333333"/>
        </w:rPr>
        <w:t>лодыжек</w:t>
      </w:r>
      <w:r>
        <w:rPr>
          <w:color w:val="333333"/>
          <w:spacing w:val="46"/>
        </w:rPr>
        <w:t> </w:t>
      </w:r>
      <w:r>
        <w:rPr>
          <w:color w:val="333333"/>
        </w:rPr>
        <w:t>С-типа</w:t>
      </w:r>
      <w:r>
        <w:rPr>
          <w:color w:val="333333"/>
          <w:spacing w:val="44"/>
        </w:rPr>
        <w:t> </w:t>
      </w:r>
      <w:r>
        <w:rPr>
          <w:color w:val="333333"/>
        </w:rPr>
        <w:t>по</w:t>
      </w:r>
      <w:r>
        <w:rPr>
          <w:color w:val="333333"/>
          <w:spacing w:val="44"/>
        </w:rPr>
        <w:t> </w:t>
      </w:r>
      <w:r>
        <w:rPr>
          <w:color w:val="333333"/>
        </w:rPr>
        <w:t>классификации</w:t>
      </w:r>
      <w:r>
        <w:rPr>
          <w:color w:val="333333"/>
          <w:spacing w:val="45"/>
        </w:rPr>
        <w:t> </w:t>
      </w:r>
      <w:r>
        <w:rPr>
          <w:color w:val="333333"/>
          <w:spacing w:val="-1"/>
        </w:rPr>
        <w:t>AO/ASIF.</w:t>
      </w:r>
      <w:r>
        <w:rPr>
          <w:color w:val="333333"/>
          <w:spacing w:val="48"/>
        </w:rPr>
        <w:t> </w:t>
      </w:r>
      <w:r>
        <w:rPr>
          <w:color w:val="333333"/>
        </w:rPr>
        <w:t>Низкоэнергетические</w:t>
      </w:r>
      <w:r>
        <w:rPr>
          <w:color w:val="333333"/>
          <w:spacing w:val="46"/>
        </w:rPr>
        <w:t> </w:t>
      </w:r>
      <w:r>
        <w:rPr>
          <w:color w:val="333333"/>
          <w:spacing w:val="-1"/>
        </w:rPr>
        <w:t>переломы</w:t>
      </w:r>
      <w:r>
        <w:rPr>
          <w:color w:val="333333"/>
          <w:spacing w:val="44"/>
        </w:rPr>
        <w:t> </w:t>
      </w:r>
      <w:r>
        <w:rPr>
          <w:color w:val="333333"/>
        </w:rPr>
        <w:t>ГСС</w:t>
      </w:r>
      <w:r>
        <w:rPr>
          <w:color w:val="333333"/>
          <w:spacing w:val="48"/>
        </w:rPr>
        <w:t> </w:t>
      </w:r>
      <w:r>
        <w:rPr>
          <w:color w:val="333333"/>
          <w:spacing w:val="-1"/>
        </w:rPr>
        <w:t>чаще</w:t>
      </w:r>
      <w:r>
        <w:rPr>
          <w:color w:val="333333"/>
          <w:spacing w:val="32"/>
          <w:w w:val="102"/>
        </w:rPr>
        <w:t> </w:t>
      </w:r>
      <w:r>
        <w:rPr>
          <w:color w:val="333333"/>
          <w:spacing w:val="-1"/>
        </w:rPr>
        <w:t>бывают</w:t>
      </w:r>
      <w:r>
        <w:rPr>
          <w:color w:val="333333"/>
          <w:spacing w:val="54"/>
        </w:rPr>
        <w:t> </w:t>
      </w:r>
      <w:r>
        <w:rPr>
          <w:color w:val="333333"/>
        </w:rPr>
        <w:t>типов</w:t>
      </w:r>
      <w:r>
        <w:rPr>
          <w:color w:val="333333"/>
          <w:spacing w:val="55"/>
        </w:rPr>
        <w:t> </w:t>
      </w:r>
      <w:r>
        <w:rPr>
          <w:color w:val="333333"/>
        </w:rPr>
        <w:t>А</w:t>
      </w:r>
      <w:r>
        <w:rPr>
          <w:color w:val="333333"/>
          <w:spacing w:val="53"/>
        </w:rPr>
        <w:t> </w:t>
      </w:r>
      <w:r>
        <w:rPr>
          <w:color w:val="333333"/>
        </w:rPr>
        <w:t>и</w:t>
      </w:r>
      <w:r>
        <w:rPr>
          <w:color w:val="333333"/>
          <w:spacing w:val="2"/>
        </w:rPr>
        <w:t> </w:t>
      </w:r>
      <w:r>
        <w:rPr>
          <w:color w:val="333333"/>
        </w:rPr>
        <w:t>В</w:t>
      </w:r>
      <w:r>
        <w:rPr>
          <w:color w:val="333333"/>
          <w:spacing w:val="52"/>
        </w:rPr>
        <w:t> </w:t>
      </w:r>
      <w:r>
        <w:rPr>
          <w:color w:val="333333"/>
        </w:rPr>
        <w:t>по</w:t>
      </w:r>
      <w:r>
        <w:rPr>
          <w:color w:val="333333"/>
          <w:spacing w:val="54"/>
        </w:rPr>
        <w:t> </w:t>
      </w:r>
      <w:r>
        <w:rPr>
          <w:color w:val="333333"/>
          <w:spacing w:val="-1"/>
        </w:rPr>
        <w:t>АО/ASIF</w:t>
      </w:r>
      <w:r>
        <w:rPr>
          <w:color w:val="333333"/>
          <w:spacing w:val="53"/>
        </w:rPr>
        <w:t> </w:t>
      </w:r>
      <w:r>
        <w:rPr>
          <w:color w:val="333333"/>
        </w:rPr>
        <w:t>и</w:t>
      </w:r>
      <w:r>
        <w:rPr>
          <w:color w:val="333333"/>
          <w:spacing w:val="1"/>
        </w:rPr>
        <w:t> </w:t>
      </w:r>
      <w:r>
        <w:rPr>
          <w:color w:val="333333"/>
        </w:rPr>
        <w:t>могут</w:t>
      </w:r>
      <w:r>
        <w:rPr>
          <w:color w:val="333333"/>
          <w:spacing w:val="2"/>
        </w:rPr>
        <w:t> </w:t>
      </w:r>
      <w:r>
        <w:rPr>
          <w:color w:val="333333"/>
        </w:rPr>
        <w:t>происходить  на фоне</w:t>
      </w:r>
      <w:r>
        <w:rPr>
          <w:color w:val="333333"/>
          <w:spacing w:val="51"/>
        </w:rPr>
        <w:t> </w:t>
      </w:r>
      <w:r>
        <w:rPr>
          <w:color w:val="333333"/>
          <w:spacing w:val="-1"/>
        </w:rPr>
        <w:t>системного</w:t>
      </w:r>
      <w:r>
        <w:rPr>
          <w:color w:val="333333"/>
          <w:spacing w:val="2"/>
        </w:rPr>
        <w:t> </w:t>
      </w:r>
      <w:r>
        <w:rPr>
          <w:color w:val="333333"/>
          <w:spacing w:val="-1"/>
        </w:rPr>
        <w:t>снижения</w:t>
      </w:r>
      <w:r>
        <w:rPr>
          <w:color w:val="333333"/>
          <w:spacing w:val="58"/>
          <w:w w:val="102"/>
        </w:rPr>
        <w:t> </w:t>
      </w:r>
      <w:r>
        <w:rPr>
          <w:color w:val="333333"/>
        </w:rPr>
        <w:t>минеральной</w:t>
      </w:r>
      <w:r>
        <w:rPr>
          <w:color w:val="333333"/>
          <w:spacing w:val="37"/>
        </w:rPr>
        <w:t> </w:t>
      </w:r>
      <w:r>
        <w:rPr>
          <w:color w:val="333333"/>
          <w:spacing w:val="-1"/>
        </w:rPr>
        <w:t>плотности</w:t>
      </w:r>
      <w:r>
        <w:rPr>
          <w:color w:val="333333"/>
          <w:spacing w:val="41"/>
        </w:rPr>
        <w:t> </w:t>
      </w:r>
      <w:r>
        <w:rPr>
          <w:color w:val="333333"/>
        </w:rPr>
        <w:t>костной</w:t>
      </w:r>
      <w:r>
        <w:rPr>
          <w:color w:val="333333"/>
          <w:spacing w:val="41"/>
        </w:rPr>
        <w:t> </w:t>
      </w:r>
      <w:r>
        <w:rPr>
          <w:color w:val="333333"/>
          <w:spacing w:val="-1"/>
        </w:rPr>
        <w:t>ткани</w:t>
      </w:r>
      <w:r>
        <w:rPr>
          <w:color w:val="333333"/>
          <w:spacing w:val="41"/>
        </w:rPr>
        <w:t> </w:t>
      </w:r>
      <w:r>
        <w:rPr>
          <w:color w:val="333333"/>
        </w:rPr>
        <w:t>[</w:t>
      </w:r>
      <w:r>
        <w:rPr>
          <w:rFonts w:ascii="Times New Roman" w:hAnsi="Times New Roman"/>
          <w:color w:val="333333"/>
        </w:rPr>
        <w:t>Ошибка!</w:t>
      </w:r>
      <w:r>
        <w:rPr>
          <w:rFonts w:ascii="Times New Roman" w:hAnsi="Times New Roman"/>
          <w:color w:val="333333"/>
          <w:spacing w:val="37"/>
        </w:rPr>
        <w:t> </w:t>
      </w:r>
      <w:r>
        <w:rPr>
          <w:rFonts w:ascii="Times New Roman" w:hAnsi="Times New Roman"/>
          <w:color w:val="333333"/>
          <w:spacing w:val="-1"/>
        </w:rPr>
        <w:t>Источник</w:t>
      </w:r>
      <w:r>
        <w:rPr>
          <w:rFonts w:ascii="Times New Roman" w:hAnsi="Times New Roman"/>
          <w:color w:val="333333"/>
          <w:spacing w:val="43"/>
        </w:rPr>
        <w:t> </w:t>
      </w:r>
      <w:r>
        <w:rPr>
          <w:rFonts w:ascii="Times New Roman" w:hAnsi="Times New Roman"/>
          <w:color w:val="333333"/>
          <w:spacing w:val="-1"/>
        </w:rPr>
        <w:t>ссылки</w:t>
      </w:r>
      <w:r>
        <w:rPr>
          <w:rFonts w:ascii="Times New Roman" w:hAnsi="Times New Roman"/>
          <w:color w:val="333333"/>
          <w:spacing w:val="41"/>
        </w:rPr>
        <w:t> </w:t>
      </w:r>
      <w:r>
        <w:rPr>
          <w:rFonts w:ascii="Times New Roman" w:hAnsi="Times New Roman"/>
          <w:color w:val="333333"/>
        </w:rPr>
        <w:t>не</w:t>
      </w:r>
      <w:r>
        <w:rPr>
          <w:rFonts w:ascii="Times New Roman" w:hAnsi="Times New Roman"/>
          <w:color w:val="333333"/>
          <w:spacing w:val="33"/>
        </w:rPr>
        <w:t> </w:t>
      </w:r>
      <w:r>
        <w:rPr>
          <w:rFonts w:ascii="Times New Roman" w:hAnsi="Times New Roman"/>
          <w:color w:val="333333"/>
        </w:rPr>
        <w:t>найден.</w:t>
      </w:r>
      <w:r>
        <w:rPr>
          <w:color w:val="333333"/>
        </w:rPr>
        <w:t>,</w:t>
      </w:r>
      <w:r>
        <w:rPr>
          <w:color w:val="333333"/>
          <w:spacing w:val="35"/>
        </w:rPr>
        <w:t> </w:t>
      </w:r>
      <w:r>
        <w:rPr>
          <w:rFonts w:ascii="Times New Roman" w:hAnsi="Times New Roman"/>
          <w:color w:val="333333"/>
        </w:rPr>
        <w:t>Ошибка!</w:t>
      </w:r>
      <w:r>
        <w:rPr>
          <w:rFonts w:ascii="Times New Roman" w:hAnsi="Times New Roman"/>
          <w:color w:val="333333"/>
          <w:spacing w:val="72"/>
          <w:w w:val="102"/>
        </w:rPr>
        <w:t> </w:t>
      </w:r>
      <w:r>
        <w:rPr>
          <w:rFonts w:ascii="Times New Roman" w:hAnsi="Times New Roman"/>
          <w:color w:val="333333"/>
        </w:rPr>
        <w:t>Источник</w:t>
      </w:r>
      <w:r>
        <w:rPr>
          <w:rFonts w:ascii="Times New Roman" w:hAnsi="Times New Roman"/>
          <w:color w:val="333333"/>
          <w:spacing w:val="15"/>
        </w:rPr>
        <w:t> </w:t>
      </w:r>
      <w:r>
        <w:rPr>
          <w:rFonts w:ascii="Times New Roman" w:hAnsi="Times New Roman"/>
          <w:color w:val="333333"/>
          <w:spacing w:val="-1"/>
        </w:rPr>
        <w:t>ссылки</w:t>
      </w:r>
      <w:r>
        <w:rPr>
          <w:rFonts w:ascii="Times New Roman" w:hAnsi="Times New Roman"/>
          <w:color w:val="333333"/>
          <w:spacing w:val="15"/>
        </w:rPr>
        <w:t> </w:t>
      </w:r>
      <w:r>
        <w:rPr>
          <w:rFonts w:ascii="Times New Roman" w:hAnsi="Times New Roman"/>
          <w:color w:val="333333"/>
        </w:rPr>
        <w:t>не</w:t>
      </w:r>
      <w:r>
        <w:rPr>
          <w:rFonts w:ascii="Times New Roman" w:hAnsi="Times New Roman"/>
          <w:color w:val="333333"/>
          <w:spacing w:val="14"/>
        </w:rPr>
        <w:t> </w:t>
      </w:r>
      <w:r>
        <w:rPr>
          <w:rFonts w:ascii="Times New Roman" w:hAnsi="Times New Roman"/>
          <w:color w:val="333333"/>
        </w:rPr>
        <w:t>найден.</w:t>
      </w:r>
      <w:r>
        <w:rPr>
          <w:color w:val="333333"/>
        </w:rPr>
        <w:t>].</w:t>
      </w:r>
      <w:r>
        <w:rPr>
          <w:color w:val="333333"/>
          <w:spacing w:val="15"/>
        </w:rPr>
        <w:t> </w:t>
      </w:r>
      <w:r>
        <w:rPr>
          <w:color w:val="333333"/>
        </w:rPr>
        <w:t>В</w:t>
      </w:r>
      <w:r>
        <w:rPr>
          <w:color w:val="333333"/>
          <w:spacing w:val="13"/>
        </w:rPr>
        <w:t> </w:t>
      </w:r>
      <w:r>
        <w:rPr>
          <w:color w:val="333333"/>
        </w:rPr>
        <w:t>последние</w:t>
      </w:r>
      <w:r>
        <w:rPr>
          <w:color w:val="333333"/>
          <w:spacing w:val="14"/>
        </w:rPr>
        <w:t> </w:t>
      </w:r>
      <w:r>
        <w:rPr>
          <w:color w:val="333333"/>
          <w:spacing w:val="-1"/>
        </w:rPr>
        <w:t>десятилетия</w:t>
      </w:r>
      <w:r>
        <w:rPr>
          <w:color w:val="333333"/>
          <w:spacing w:val="18"/>
        </w:rPr>
        <w:t> </w:t>
      </w:r>
      <w:r>
        <w:rPr>
          <w:color w:val="333333"/>
          <w:spacing w:val="-1"/>
        </w:rPr>
        <w:t>отмечается</w:t>
      </w:r>
      <w:r>
        <w:rPr>
          <w:color w:val="333333"/>
          <w:spacing w:val="13"/>
        </w:rPr>
        <w:t> </w:t>
      </w:r>
      <w:r>
        <w:rPr>
          <w:color w:val="333333"/>
        </w:rPr>
        <w:t>рост</w:t>
      </w:r>
      <w:r>
        <w:rPr>
          <w:color w:val="333333"/>
          <w:spacing w:val="15"/>
        </w:rPr>
        <w:t> </w:t>
      </w:r>
      <w:r>
        <w:rPr>
          <w:color w:val="333333"/>
        </w:rPr>
        <w:t>абсолютного</w:t>
      </w:r>
      <w:r>
        <w:rPr>
          <w:color w:val="333333"/>
          <w:spacing w:val="60"/>
          <w:w w:val="102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9"/>
        </w:rPr>
        <w:t> </w:t>
      </w:r>
      <w:r>
        <w:rPr>
          <w:color w:val="333333"/>
        </w:rPr>
        <w:t>пострадавших</w:t>
      </w:r>
      <w:r>
        <w:rPr>
          <w:color w:val="333333"/>
          <w:spacing w:val="10"/>
        </w:rPr>
        <w:t> </w:t>
      </w:r>
      <w:r>
        <w:rPr>
          <w:color w:val="333333"/>
        </w:rPr>
        <w:t>с</w:t>
      </w:r>
      <w:r>
        <w:rPr>
          <w:color w:val="333333"/>
          <w:spacing w:val="13"/>
        </w:rPr>
        <w:t> </w:t>
      </w:r>
      <w:r>
        <w:rPr>
          <w:color w:val="333333"/>
        </w:rPr>
        <w:t>низкоэнергетическими</w:t>
      </w:r>
      <w:r>
        <w:rPr>
          <w:color w:val="333333"/>
          <w:spacing w:val="13"/>
        </w:rPr>
        <w:t> </w:t>
      </w:r>
      <w:r>
        <w:rPr>
          <w:color w:val="333333"/>
          <w:spacing w:val="-1"/>
        </w:rPr>
        <w:t>переломами</w:t>
      </w:r>
      <w:r>
        <w:rPr>
          <w:color w:val="333333"/>
          <w:spacing w:val="14"/>
        </w:rPr>
        <w:t> </w:t>
      </w:r>
      <w:r>
        <w:rPr>
          <w:color w:val="333333"/>
        </w:rPr>
        <w:t>лодыжек</w:t>
      </w:r>
      <w:r>
        <w:rPr>
          <w:color w:val="333333"/>
          <w:spacing w:val="9"/>
        </w:rPr>
        <w:t> </w:t>
      </w:r>
      <w:r>
        <w:rPr>
          <w:color w:val="333333"/>
        </w:rPr>
        <w:t>[15].</w:t>
      </w:r>
      <w:r>
        <w:rPr>
          <w:color w:val="333333"/>
          <w:spacing w:val="28"/>
          <w:w w:val="102"/>
        </w:rPr>
        <w:t> </w:t>
      </w:r>
      <w:r>
        <w:rPr>
          <w:color w:val="333333"/>
        </w:rPr>
        <w:t>Предрасполагающими</w:t>
      </w:r>
      <w:r>
        <w:rPr>
          <w:color w:val="333333"/>
          <w:spacing w:val="35"/>
        </w:rPr>
        <w:t> </w:t>
      </w:r>
      <w:r>
        <w:rPr>
          <w:color w:val="333333"/>
        </w:rPr>
        <w:t>факторами</w:t>
      </w:r>
      <w:r>
        <w:rPr>
          <w:color w:val="333333"/>
          <w:spacing w:val="39"/>
        </w:rPr>
        <w:t> </w:t>
      </w:r>
      <w:r>
        <w:rPr>
          <w:color w:val="333333"/>
        </w:rPr>
        <w:t>к</w:t>
      </w:r>
      <w:r>
        <w:rPr>
          <w:color w:val="333333"/>
          <w:spacing w:val="40"/>
        </w:rPr>
        <w:t> </w:t>
      </w:r>
      <w:r>
        <w:rPr>
          <w:color w:val="333333"/>
        </w:rPr>
        <w:t>более</w:t>
      </w:r>
      <w:r>
        <w:rPr>
          <w:color w:val="333333"/>
          <w:spacing w:val="35"/>
        </w:rPr>
        <w:t> </w:t>
      </w:r>
      <w:r>
        <w:rPr>
          <w:color w:val="333333"/>
          <w:spacing w:val="-1"/>
        </w:rPr>
        <w:t>тяжелым</w:t>
      </w:r>
      <w:r>
        <w:rPr>
          <w:color w:val="333333"/>
          <w:spacing w:val="38"/>
        </w:rPr>
        <w:t> </w:t>
      </w:r>
      <w:r>
        <w:rPr>
          <w:color w:val="333333"/>
          <w:spacing w:val="-1"/>
        </w:rPr>
        <w:t>повреждениям</w:t>
      </w:r>
      <w:r>
        <w:rPr>
          <w:color w:val="333333"/>
          <w:spacing w:val="43"/>
        </w:rPr>
        <w:t> </w:t>
      </w:r>
      <w:r>
        <w:rPr>
          <w:color w:val="333333"/>
          <w:spacing w:val="-1"/>
        </w:rPr>
        <w:t>лодыжек</w:t>
      </w:r>
      <w:r>
        <w:rPr>
          <w:color w:val="333333"/>
          <w:spacing w:val="38"/>
        </w:rPr>
        <w:t> </w:t>
      </w:r>
      <w:r>
        <w:rPr>
          <w:color w:val="333333"/>
        </w:rPr>
        <w:t>являются</w:t>
      </w:r>
      <w:r>
        <w:rPr>
          <w:color w:val="333333"/>
          <w:spacing w:val="48"/>
          <w:w w:val="102"/>
        </w:rPr>
        <w:t> </w:t>
      </w:r>
      <w:r>
        <w:rPr>
          <w:color w:val="333333"/>
        </w:rPr>
        <w:t>ожирение</w:t>
      </w:r>
      <w:r>
        <w:rPr>
          <w:color w:val="333333"/>
          <w:spacing w:val="16"/>
        </w:rPr>
        <w:t> </w:t>
      </w:r>
      <w:r>
        <w:rPr>
          <w:color w:val="333333"/>
          <w:spacing w:val="-1"/>
        </w:rPr>
        <w:t>[16,</w:t>
      </w:r>
      <w:r>
        <w:rPr>
          <w:color w:val="333333"/>
          <w:spacing w:val="17"/>
        </w:rPr>
        <w:t> </w:t>
      </w:r>
      <w:r>
        <w:rPr>
          <w:color w:val="333333"/>
        </w:rPr>
        <w:t>17]</w:t>
      </w:r>
      <w:r>
        <w:rPr>
          <w:color w:val="333333"/>
          <w:spacing w:val="17"/>
        </w:rPr>
        <w:t> </w:t>
      </w:r>
      <w:r>
        <w:rPr>
          <w:color w:val="333333"/>
        </w:rPr>
        <w:t>и</w:t>
      </w:r>
      <w:r>
        <w:rPr>
          <w:color w:val="333333"/>
          <w:spacing w:val="19"/>
        </w:rPr>
        <w:t> </w:t>
      </w:r>
      <w:r>
        <w:rPr>
          <w:color w:val="333333"/>
        </w:rPr>
        <w:t>злоупотребление</w:t>
      </w:r>
      <w:r>
        <w:rPr>
          <w:color w:val="333333"/>
          <w:spacing w:val="13"/>
        </w:rPr>
        <w:t> </w:t>
      </w:r>
      <w:r>
        <w:rPr>
          <w:color w:val="333333"/>
          <w:spacing w:val="-1"/>
        </w:rPr>
        <w:t>алкоголем</w:t>
      </w:r>
      <w:r>
        <w:rPr>
          <w:color w:val="333333"/>
          <w:spacing w:val="15"/>
        </w:rPr>
        <w:t> </w:t>
      </w:r>
      <w:r>
        <w:rPr>
          <w:color w:val="333333"/>
        </w:rPr>
        <w:t>[18].</w:t>
      </w:r>
      <w:r>
        <w:rPr/>
      </w:r>
    </w:p>
    <w:p>
      <w:pPr>
        <w:pStyle w:val="BodyText"/>
        <w:numPr>
          <w:ilvl w:val="2"/>
          <w:numId w:val="5"/>
        </w:numPr>
        <w:tabs>
          <w:tab w:pos="1571" w:val="left" w:leader="none"/>
        </w:tabs>
        <w:spacing w:line="240" w:lineRule="auto" w:before="43" w:after="0"/>
        <w:ind w:left="1570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  <w:u w:val="thick" w:color="000000"/>
        </w:rPr>
        <w:t>Особе</w:t>
      </w:r>
      <w:r>
        <w:rPr>
          <w:rFonts w:ascii="Times New Roman" w:hAnsi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эпидемиологии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4" w:firstLine="667"/>
        <w:jc w:val="both"/>
      </w:pPr>
      <w:r>
        <w:rPr>
          <w:spacing w:val="-1"/>
        </w:rPr>
        <w:t>Переломы</w:t>
      </w:r>
      <w:r>
        <w:rPr>
          <w:spacing w:val="53"/>
        </w:rPr>
        <w:t> </w:t>
      </w:r>
      <w:r>
        <w:rPr>
          <w:spacing w:val="-1"/>
        </w:rPr>
        <w:t>лодыжек</w:t>
      </w:r>
      <w:r>
        <w:rPr>
          <w:spacing w:val="49"/>
        </w:rPr>
        <w:t> </w:t>
      </w:r>
      <w:r>
        <w:rPr/>
        <w:t>у</w:t>
      </w:r>
      <w:r>
        <w:rPr>
          <w:spacing w:val="54"/>
        </w:rPr>
        <w:t> </w:t>
      </w:r>
      <w:r>
        <w:rPr/>
        <w:t>детей,</w:t>
      </w:r>
      <w:r>
        <w:rPr>
          <w:spacing w:val="51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1"/>
        </w:rPr>
        <w:t>среднем,</w:t>
      </w:r>
      <w:r>
        <w:rPr>
          <w:spacing w:val="54"/>
        </w:rPr>
        <w:t> </w:t>
      </w:r>
      <w:r>
        <w:rPr/>
        <w:t>встречаются</w:t>
      </w:r>
      <w:r>
        <w:rPr>
          <w:spacing w:val="49"/>
        </w:rPr>
        <w:t> </w:t>
      </w:r>
      <w:r>
        <w:rPr/>
        <w:t>1</w:t>
      </w:r>
      <w:r>
        <w:rPr>
          <w:spacing w:val="47"/>
        </w:rPr>
        <w:t> </w:t>
      </w:r>
      <w:r>
        <w:rPr/>
        <w:t>на</w:t>
      </w:r>
      <w:r>
        <w:rPr>
          <w:spacing w:val="48"/>
        </w:rPr>
        <w:t> </w:t>
      </w:r>
      <w:r>
        <w:rPr/>
        <w:t>1000</w:t>
      </w:r>
      <w:r>
        <w:rPr>
          <w:spacing w:val="49"/>
        </w:rPr>
        <w:t> </w:t>
      </w:r>
      <w:r>
        <w:rPr/>
        <w:t>детей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/>
        <w:t>год</w:t>
      </w:r>
      <w:r>
        <w:rPr>
          <w:spacing w:val="49"/>
        </w:rPr>
        <w:t> </w:t>
      </w:r>
      <w:r>
        <w:rPr>
          <w:spacing w:val="-1"/>
        </w:rPr>
        <w:t>[19].</w:t>
      </w:r>
      <w:r>
        <w:rPr>
          <w:spacing w:val="45"/>
          <w:w w:val="102"/>
        </w:rPr>
        <w:t> </w:t>
      </w:r>
      <w:r>
        <w:rPr/>
        <w:t>Реальная</w:t>
      </w:r>
      <w:r>
        <w:rPr>
          <w:spacing w:val="12"/>
        </w:rPr>
        <w:t> </w:t>
      </w:r>
      <w:r>
        <w:rPr>
          <w:spacing w:val="-1"/>
        </w:rPr>
        <w:t>частота</w:t>
      </w:r>
      <w:r>
        <w:rPr>
          <w:spacing w:val="8"/>
        </w:rPr>
        <w:t> </w:t>
      </w:r>
      <w:r>
        <w:rPr>
          <w:spacing w:val="-1"/>
        </w:rPr>
        <w:t>переломов</w:t>
      </w:r>
      <w:r>
        <w:rPr>
          <w:spacing w:val="11"/>
        </w:rPr>
        <w:t> </w:t>
      </w:r>
      <w:r>
        <w:rPr>
          <w:spacing w:val="-1"/>
        </w:rPr>
        <w:t>лодыжек</w:t>
      </w:r>
      <w:r>
        <w:rPr>
          <w:spacing w:val="12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детей,</w:t>
      </w:r>
      <w:r>
        <w:rPr>
          <w:spacing w:val="11"/>
        </w:rPr>
        <w:t> </w:t>
      </w:r>
      <w:r>
        <w:rPr/>
        <w:t>вероятно,</w:t>
      </w:r>
      <w:r>
        <w:rPr>
          <w:spacing w:val="6"/>
        </w:rPr>
        <w:t> </w:t>
      </w:r>
      <w:r>
        <w:rPr>
          <w:spacing w:val="-1"/>
        </w:rPr>
        <w:t>чаще,</w:t>
      </w:r>
      <w:r>
        <w:rPr>
          <w:spacing w:val="11"/>
        </w:rPr>
        <w:t> </w:t>
      </w:r>
      <w:r>
        <w:rPr>
          <w:spacing w:val="-1"/>
        </w:rPr>
        <w:t>поскольку</w:t>
      </w:r>
      <w:r>
        <w:rPr>
          <w:spacing w:val="8"/>
        </w:rPr>
        <w:t> </w:t>
      </w:r>
      <w:r>
        <w:rPr>
          <w:spacing w:val="-1"/>
        </w:rPr>
        <w:t>авульсивные</w:t>
      </w:r>
      <w:r>
        <w:rPr>
          <w:spacing w:val="81"/>
          <w:w w:val="102"/>
        </w:rPr>
        <w:t> </w:t>
      </w:r>
      <w:r>
        <w:rPr/>
        <w:t>переломы  </w:t>
      </w:r>
      <w:r>
        <w:rPr>
          <w:spacing w:val="24"/>
        </w:rPr>
        <w:t> </w:t>
      </w:r>
      <w:r>
        <w:rPr>
          <w:spacing w:val="-1"/>
        </w:rPr>
        <w:t>латеральных</w:t>
      </w:r>
      <w:r>
        <w:rPr/>
        <w:t>  </w:t>
      </w:r>
      <w:r>
        <w:rPr>
          <w:spacing w:val="20"/>
        </w:rPr>
        <w:t> </w:t>
      </w:r>
      <w:r>
        <w:rPr/>
        <w:t>лодыжек  </w:t>
      </w:r>
      <w:r>
        <w:rPr>
          <w:spacing w:val="25"/>
        </w:rPr>
        <w:t> </w:t>
      </w:r>
      <w:r>
        <w:rPr/>
        <w:t>нередко  </w:t>
      </w:r>
      <w:r>
        <w:rPr>
          <w:spacing w:val="20"/>
        </w:rPr>
        <w:t> </w:t>
      </w:r>
      <w:r>
        <w:rPr/>
        <w:t>не  </w:t>
      </w:r>
      <w:r>
        <w:rPr>
          <w:spacing w:val="27"/>
        </w:rPr>
        <w:t> </w:t>
      </w:r>
      <w:r>
        <w:rPr>
          <w:spacing w:val="-1"/>
        </w:rPr>
        <w:t>выявляются</w:t>
      </w:r>
      <w:r>
        <w:rPr/>
        <w:t>  </w:t>
      </w:r>
      <w:r>
        <w:rPr>
          <w:spacing w:val="22"/>
        </w:rPr>
        <w:t> </w:t>
      </w:r>
      <w:r>
        <w:rPr/>
        <w:t>и  </w:t>
      </w:r>
      <w:r>
        <w:rPr>
          <w:spacing w:val="29"/>
        </w:rPr>
        <w:t> </w:t>
      </w:r>
      <w:r>
        <w:rPr>
          <w:spacing w:val="-1"/>
        </w:rPr>
        <w:t>интерпретируются</w:t>
      </w:r>
      <w:r>
        <w:rPr/>
        <w:t>  </w:t>
      </w:r>
      <w:r>
        <w:rPr>
          <w:spacing w:val="22"/>
        </w:rPr>
        <w:t> </w:t>
      </w:r>
      <w:r>
        <w:rPr/>
        <w:t>как</w:t>
      </w:r>
      <w:r>
        <w:rPr/>
      </w:r>
    </w:p>
    <w:p>
      <w:pPr>
        <w:spacing w:after="0" w:line="368" w:lineRule="auto"/>
        <w:jc w:val="both"/>
        <w:sectPr>
          <w:footerReference w:type="default" r:id="rId10"/>
          <w:pgSz w:w="12240" w:h="15840"/>
          <w:pgMar w:footer="708" w:header="0" w:top="1260" w:bottom="900" w:left="1720" w:right="1220"/>
          <w:pgNumType w:start="10"/>
        </w:sectPr>
      </w:pPr>
    </w:p>
    <w:p>
      <w:pPr>
        <w:pStyle w:val="BodyText"/>
        <w:spacing w:line="368" w:lineRule="auto" w:before="58"/>
        <w:ind w:right="113"/>
        <w:jc w:val="both"/>
      </w:pPr>
      <w:r>
        <w:rPr/>
        <w:t>растяжение</w:t>
      </w:r>
      <w:r>
        <w:rPr>
          <w:spacing w:val="19"/>
        </w:rPr>
        <w:t> </w:t>
      </w:r>
      <w:r>
        <w:rPr/>
        <w:t>связок.</w:t>
      </w:r>
      <w:r>
        <w:rPr>
          <w:spacing w:val="17"/>
        </w:rPr>
        <w:t> </w:t>
      </w:r>
      <w:r>
        <w:rPr>
          <w:spacing w:val="-1"/>
        </w:rPr>
        <w:t>Средний</w:t>
      </w:r>
      <w:r>
        <w:rPr>
          <w:spacing w:val="22"/>
        </w:rPr>
        <w:t> </w:t>
      </w:r>
      <w:r>
        <w:rPr/>
        <w:t>возраст</w:t>
      </w:r>
      <w:r>
        <w:rPr>
          <w:spacing w:val="19"/>
        </w:rPr>
        <w:t> </w:t>
      </w:r>
      <w:r>
        <w:rPr>
          <w:spacing w:val="-1"/>
        </w:rPr>
        <w:t>ребенка,</w:t>
      </w:r>
      <w:r>
        <w:rPr>
          <w:spacing w:val="21"/>
        </w:rPr>
        <w:t> </w:t>
      </w:r>
      <w:r>
        <w:rPr/>
        <w:t>у</w:t>
      </w:r>
      <w:r>
        <w:rPr>
          <w:spacing w:val="16"/>
        </w:rPr>
        <w:t> </w:t>
      </w:r>
      <w:r>
        <w:rPr/>
        <w:t>которого</w:t>
      </w:r>
      <w:r>
        <w:rPr>
          <w:spacing w:val="17"/>
        </w:rPr>
        <w:t> </w:t>
      </w:r>
      <w:r>
        <w:rPr>
          <w:spacing w:val="-1"/>
        </w:rPr>
        <w:t>возникает</w:t>
      </w:r>
      <w:r>
        <w:rPr>
          <w:spacing w:val="19"/>
        </w:rPr>
        <w:t> </w:t>
      </w:r>
      <w:r>
        <w:rPr>
          <w:spacing w:val="-1"/>
        </w:rPr>
        <w:t>перелом</w:t>
      </w:r>
      <w:r>
        <w:rPr>
          <w:spacing w:val="16"/>
        </w:rPr>
        <w:t> </w:t>
      </w:r>
      <w:r>
        <w:rPr/>
        <w:t>лодыжки</w:t>
      </w:r>
      <w:r>
        <w:rPr>
          <w:spacing w:val="18"/>
        </w:rPr>
        <w:t> </w:t>
      </w:r>
      <w:r>
        <w:rPr/>
        <w:t>–</w:t>
      </w:r>
      <w:r>
        <w:rPr>
          <w:spacing w:val="21"/>
        </w:rPr>
        <w:t> </w:t>
      </w:r>
      <w:r>
        <w:rPr/>
        <w:t>10</w:t>
      </w:r>
      <w:r>
        <w:rPr>
          <w:spacing w:val="56"/>
          <w:w w:val="102"/>
        </w:rPr>
        <w:t> </w:t>
      </w:r>
      <w:r>
        <w:rPr/>
        <w:t>лет,</w:t>
      </w:r>
      <w:r>
        <w:rPr>
          <w:spacing w:val="48"/>
        </w:rPr>
        <w:t> </w:t>
      </w:r>
      <w:r>
        <w:rPr/>
        <w:t>большинство</w:t>
      </w:r>
      <w:r>
        <w:rPr>
          <w:spacing w:val="45"/>
        </w:rPr>
        <w:t> </w:t>
      </w:r>
      <w:r>
        <w:rPr/>
        <w:t>пациентов</w:t>
      </w:r>
      <w:r>
        <w:rPr>
          <w:spacing w:val="48"/>
        </w:rPr>
        <w:t> </w:t>
      </w:r>
      <w:r>
        <w:rPr/>
        <w:t>являются</w:t>
      </w:r>
      <w:r>
        <w:rPr>
          <w:spacing w:val="46"/>
        </w:rPr>
        <w:t> </w:t>
      </w:r>
      <w:r>
        <w:rPr>
          <w:spacing w:val="-1"/>
        </w:rPr>
        <w:t>мальчиками.</w:t>
      </w:r>
      <w:r>
        <w:rPr>
          <w:spacing w:val="48"/>
        </w:rPr>
        <w:t> </w:t>
      </w:r>
      <w:r>
        <w:rPr/>
        <w:t>Такие</w:t>
      </w:r>
      <w:r>
        <w:rPr>
          <w:spacing w:val="44"/>
        </w:rPr>
        <w:t> </w:t>
      </w:r>
      <w:r>
        <w:rPr>
          <w:spacing w:val="-1"/>
        </w:rPr>
        <w:t>повреждения</w:t>
      </w:r>
      <w:r>
        <w:rPr>
          <w:spacing w:val="52"/>
        </w:rPr>
        <w:t> </w:t>
      </w:r>
      <w:r>
        <w:rPr>
          <w:spacing w:val="-1"/>
        </w:rPr>
        <w:t>возникают</w:t>
      </w:r>
      <w:r>
        <w:rPr>
          <w:spacing w:val="45"/>
        </w:rPr>
        <w:t> </w:t>
      </w:r>
      <w:r>
        <w:rPr/>
        <w:t>чаще</w:t>
      </w:r>
      <w:r>
        <w:rPr>
          <w:spacing w:val="58"/>
          <w:w w:val="102"/>
        </w:rPr>
        <w:t> </w:t>
      </w:r>
      <w:r>
        <w:rPr>
          <w:spacing w:val="-1"/>
        </w:rPr>
        <w:t>всего</w:t>
      </w:r>
      <w:r>
        <w:rPr>
          <w:spacing w:val="18"/>
        </w:rPr>
        <w:t> </w:t>
      </w:r>
      <w:r>
        <w:rPr/>
        <w:t>вследствие</w:t>
      </w:r>
      <w:r>
        <w:rPr>
          <w:spacing w:val="18"/>
        </w:rPr>
        <w:t> </w:t>
      </w:r>
      <w:r>
        <w:rPr/>
        <w:t>подворачивания</w:t>
      </w:r>
      <w:r>
        <w:rPr>
          <w:spacing w:val="18"/>
        </w:rPr>
        <w:t> </w:t>
      </w:r>
      <w:r>
        <w:rPr/>
        <w:t>стопы</w:t>
      </w:r>
      <w:r>
        <w:rPr>
          <w:spacing w:val="19"/>
        </w:rPr>
        <w:t> </w:t>
      </w:r>
      <w:r>
        <w:rPr/>
        <w:t>при</w:t>
      </w:r>
      <w:r>
        <w:rPr>
          <w:spacing w:val="15"/>
        </w:rPr>
        <w:t> </w:t>
      </w:r>
      <w:r>
        <w:rPr/>
        <w:t>занятии</w:t>
      </w:r>
      <w:r>
        <w:rPr>
          <w:spacing w:val="21"/>
        </w:rPr>
        <w:t> </w:t>
      </w:r>
      <w:r>
        <w:rPr/>
        <w:t>спортом,</w:t>
      </w:r>
      <w:r>
        <w:rPr>
          <w:spacing w:val="18"/>
        </w:rPr>
        <w:t> </w:t>
      </w:r>
      <w:r>
        <w:rPr>
          <w:spacing w:val="-1"/>
        </w:rPr>
        <w:t>подвижных</w:t>
      </w:r>
      <w:r>
        <w:rPr>
          <w:spacing w:val="16"/>
        </w:rPr>
        <w:t> </w:t>
      </w:r>
      <w:r>
        <w:rPr/>
        <w:t>играх</w:t>
      </w:r>
      <w:r>
        <w:rPr>
          <w:spacing w:val="18"/>
        </w:rPr>
        <w:t> </w:t>
      </w:r>
      <w:r>
        <w:rPr/>
        <w:t>[20].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70" w:lineRule="auto" w:before="0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-2"/>
          <w:w w:val="110"/>
          <w:u w:val="thick" w:color="000000"/>
        </w:rPr>
        <w:t>собе</w:t>
      </w:r>
      <w:r>
        <w:rPr>
          <w:rFonts w:ascii="Times New Roman" w:hAnsi="Times New Roman"/>
          <w:spacing w:val="-1"/>
          <w:w w:val="110"/>
          <w:u w:val="thick" w:color="000000"/>
        </w:rPr>
        <w:t>нн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кодирования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64"/>
          <w:w w:val="11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Международной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тати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классификации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  <w:u w:val="thick" w:color="000000"/>
        </w:rPr>
        <w:t>проблем,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вя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анны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здоровьем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МКБ</w:t>
      </w:r>
      <w:r>
        <w:rPr>
          <w:rFonts w:ascii="Times New Roman" w:hAnsi="Times New Roman"/>
          <w:spacing w:val="-2"/>
          <w:w w:val="110"/>
          <w:u w:val="thick" w:color="000000"/>
        </w:rPr>
        <w:t>-10)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left="800" w:right="0"/>
        <w:jc w:val="both"/>
      </w:pPr>
      <w:r>
        <w:rPr>
          <w:rFonts w:ascii="Times New Roman" w:hAnsi="Times New Roman" w:cs="Times New Roman" w:eastAsia="Times New Roman"/>
        </w:rPr>
        <w:t>S82.4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/>
        <w:t>только</w:t>
      </w:r>
      <w:r>
        <w:rPr>
          <w:spacing w:val="14"/>
        </w:rPr>
        <w:t> </w:t>
      </w:r>
      <w:r>
        <w:rPr>
          <w:spacing w:val="-1"/>
        </w:rPr>
        <w:t>малоберцовой</w:t>
      </w:r>
      <w:r>
        <w:rPr>
          <w:spacing w:val="16"/>
        </w:rPr>
        <w:t> </w:t>
      </w:r>
      <w:r>
        <w:rPr/>
        <w:t>кости</w:t>
      </w:r>
      <w:r>
        <w:rPr/>
      </w:r>
    </w:p>
    <w:p>
      <w:pPr>
        <w:pStyle w:val="BodyText"/>
        <w:spacing w:line="368" w:lineRule="auto" w:before="138"/>
        <w:ind w:left="800" w:right="3101"/>
        <w:jc w:val="both"/>
      </w:pPr>
      <w:r>
        <w:rPr>
          <w:rFonts w:ascii="Times New Roman" w:hAnsi="Times New Roman" w:cs="Times New Roman" w:eastAsia="Times New Roman"/>
        </w:rPr>
        <w:t>S82.40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spacing w:val="-1"/>
        </w:rPr>
        <w:t>перелом</w:t>
      </w:r>
      <w:r>
        <w:rPr>
          <w:spacing w:val="17"/>
        </w:rPr>
        <w:t> </w:t>
      </w:r>
      <w:r>
        <w:rPr/>
        <w:t>только</w:t>
      </w:r>
      <w:r>
        <w:rPr>
          <w:spacing w:val="14"/>
        </w:rPr>
        <w:t> </w:t>
      </w:r>
      <w:r>
        <w:rPr>
          <w:spacing w:val="-1"/>
        </w:rPr>
        <w:t>малоберцовой</w:t>
      </w:r>
      <w:r>
        <w:rPr>
          <w:spacing w:val="15"/>
        </w:rPr>
        <w:t> </w:t>
      </w:r>
      <w:r>
        <w:rPr/>
        <w:t>кости</w:t>
      </w:r>
      <w:r>
        <w:rPr>
          <w:spacing w:val="14"/>
        </w:rPr>
        <w:t> </w:t>
      </w:r>
      <w:r>
        <w:rPr>
          <w:spacing w:val="-1"/>
        </w:rPr>
        <w:t>закрытый</w:t>
      </w:r>
      <w:r>
        <w:rPr>
          <w:spacing w:val="45"/>
          <w:w w:val="102"/>
        </w:rPr>
        <w:t> </w:t>
      </w:r>
      <w:r>
        <w:rPr>
          <w:rFonts w:ascii="Times New Roman" w:hAnsi="Times New Roman" w:cs="Times New Roman" w:eastAsia="Times New Roman"/>
        </w:rPr>
        <w:t>S82.41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spacing w:val="-1"/>
        </w:rPr>
        <w:t>перелом</w:t>
      </w:r>
      <w:r>
        <w:rPr>
          <w:spacing w:val="18"/>
        </w:rPr>
        <w:t> </w:t>
      </w:r>
      <w:r>
        <w:rPr/>
        <w:t>только</w:t>
      </w:r>
      <w:r>
        <w:rPr>
          <w:spacing w:val="16"/>
        </w:rPr>
        <w:t> </w:t>
      </w:r>
      <w:r>
        <w:rPr>
          <w:spacing w:val="-1"/>
        </w:rPr>
        <w:t>малоберцовой</w:t>
      </w:r>
      <w:r>
        <w:rPr>
          <w:spacing w:val="15"/>
        </w:rPr>
        <w:t> </w:t>
      </w:r>
      <w:r>
        <w:rPr/>
        <w:t>кости</w:t>
      </w:r>
      <w:r>
        <w:rPr>
          <w:spacing w:val="16"/>
        </w:rPr>
        <w:t> </w:t>
      </w:r>
      <w:r>
        <w:rPr/>
        <w:t>открытый</w:t>
      </w:r>
      <w:r>
        <w:rPr>
          <w:spacing w:val="31"/>
          <w:w w:val="102"/>
        </w:rPr>
        <w:t> </w:t>
      </w:r>
      <w:r>
        <w:rPr>
          <w:rFonts w:ascii="Times New Roman" w:hAnsi="Times New Roman" w:cs="Times New Roman" w:eastAsia="Times New Roman"/>
        </w:rPr>
        <w:t>S82.5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spacing w:val="-1"/>
        </w:rPr>
        <w:t>перелом</w:t>
      </w:r>
      <w:r>
        <w:rPr>
          <w:spacing w:val="22"/>
        </w:rPr>
        <w:t> </w:t>
      </w:r>
      <w:r>
        <w:rPr/>
        <w:t>внутренней</w:t>
      </w:r>
      <w:r>
        <w:rPr>
          <w:spacing w:val="21"/>
        </w:rPr>
        <w:t> </w:t>
      </w:r>
      <w:r>
        <w:rPr>
          <w:spacing w:val="-1"/>
        </w:rPr>
        <w:t>(медиальной)</w:t>
      </w:r>
      <w:r>
        <w:rPr>
          <w:spacing w:val="19"/>
        </w:rPr>
        <w:t> </w:t>
      </w:r>
      <w:r>
        <w:rPr>
          <w:spacing w:val="-1"/>
        </w:rPr>
        <w:t>лодыжки</w:t>
      </w:r>
      <w:r>
        <w:rPr/>
      </w:r>
    </w:p>
    <w:p>
      <w:pPr>
        <w:pStyle w:val="BodyText"/>
        <w:spacing w:line="368" w:lineRule="auto"/>
        <w:ind w:left="800" w:right="2368"/>
        <w:jc w:val="both"/>
      </w:pPr>
      <w:r>
        <w:rPr>
          <w:rFonts w:ascii="Times New Roman" w:hAnsi="Times New Roman" w:cs="Times New Roman" w:eastAsia="Times New Roman"/>
        </w:rPr>
        <w:t>S82.50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перелом</w:t>
      </w:r>
      <w:r>
        <w:rPr>
          <w:spacing w:val="18"/>
        </w:rPr>
        <w:t> </w:t>
      </w:r>
      <w:r>
        <w:rPr/>
        <w:t>внутренней</w:t>
      </w:r>
      <w:r>
        <w:rPr>
          <w:spacing w:val="17"/>
        </w:rPr>
        <w:t> </w:t>
      </w:r>
      <w:r>
        <w:rPr>
          <w:spacing w:val="-1"/>
        </w:rPr>
        <w:t>(медиальной)</w:t>
      </w:r>
      <w:r>
        <w:rPr>
          <w:spacing w:val="16"/>
        </w:rPr>
        <w:t> </w:t>
      </w:r>
      <w:r>
        <w:rPr>
          <w:spacing w:val="-1"/>
        </w:rPr>
        <w:t>лодыжки</w:t>
      </w:r>
      <w:r>
        <w:rPr>
          <w:spacing w:val="16"/>
        </w:rPr>
        <w:t> </w:t>
      </w:r>
      <w:r>
        <w:rPr>
          <w:spacing w:val="-1"/>
        </w:rPr>
        <w:t>закрытый</w:t>
      </w:r>
      <w:r>
        <w:rPr>
          <w:spacing w:val="57"/>
          <w:w w:val="102"/>
        </w:rPr>
        <w:t> </w:t>
      </w:r>
      <w:r>
        <w:rPr>
          <w:rFonts w:ascii="Times New Roman" w:hAnsi="Times New Roman" w:cs="Times New Roman" w:eastAsia="Times New Roman"/>
        </w:rPr>
        <w:t>S82.51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перелом</w:t>
      </w:r>
      <w:r>
        <w:rPr>
          <w:spacing w:val="20"/>
        </w:rPr>
        <w:t> </w:t>
      </w:r>
      <w:r>
        <w:rPr/>
        <w:t>внутренней</w:t>
      </w:r>
      <w:r>
        <w:rPr>
          <w:spacing w:val="18"/>
        </w:rPr>
        <w:t> </w:t>
      </w:r>
      <w:r>
        <w:rPr>
          <w:spacing w:val="-1"/>
        </w:rPr>
        <w:t>(медиальной)</w:t>
      </w:r>
      <w:r>
        <w:rPr>
          <w:spacing w:val="17"/>
        </w:rPr>
        <w:t> </w:t>
      </w:r>
      <w:r>
        <w:rPr>
          <w:spacing w:val="-1"/>
        </w:rPr>
        <w:t>лодыжки</w:t>
      </w:r>
      <w:r>
        <w:rPr>
          <w:spacing w:val="17"/>
        </w:rPr>
        <w:t> </w:t>
      </w:r>
      <w:r>
        <w:rPr/>
        <w:t>открытый</w:t>
      </w:r>
      <w:r>
        <w:rPr>
          <w:spacing w:val="48"/>
          <w:w w:val="102"/>
        </w:rPr>
        <w:t> </w:t>
      </w:r>
      <w:r>
        <w:rPr>
          <w:rFonts w:ascii="Times New Roman" w:hAnsi="Times New Roman" w:cs="Times New Roman" w:eastAsia="Times New Roman"/>
        </w:rPr>
        <w:t>S82.6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spacing w:val="-1"/>
        </w:rPr>
        <w:t>перелом</w:t>
      </w:r>
      <w:r>
        <w:rPr>
          <w:spacing w:val="22"/>
        </w:rPr>
        <w:t> </w:t>
      </w:r>
      <w:r>
        <w:rPr/>
        <w:t>наружной</w:t>
      </w:r>
      <w:r>
        <w:rPr>
          <w:spacing w:val="19"/>
        </w:rPr>
        <w:t> </w:t>
      </w:r>
      <w:r>
        <w:rPr>
          <w:spacing w:val="-1"/>
        </w:rPr>
        <w:t>(латеральной)</w:t>
      </w:r>
      <w:r>
        <w:rPr>
          <w:spacing w:val="19"/>
        </w:rPr>
        <w:t> </w:t>
      </w:r>
      <w:r>
        <w:rPr>
          <w:spacing w:val="-1"/>
        </w:rPr>
        <w:t>лодыжки</w:t>
      </w:r>
      <w:r>
        <w:rPr/>
      </w:r>
    </w:p>
    <w:p>
      <w:pPr>
        <w:pStyle w:val="BodyText"/>
        <w:spacing w:line="368" w:lineRule="auto" w:before="7"/>
        <w:ind w:left="797" w:right="2481" w:firstLine="2"/>
        <w:jc w:val="both"/>
      </w:pPr>
      <w:r>
        <w:rPr>
          <w:rFonts w:ascii="Times New Roman" w:hAnsi="Times New Roman" w:cs="Times New Roman" w:eastAsia="Times New Roman"/>
        </w:rPr>
        <w:t>S82.60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перелом</w:t>
      </w:r>
      <w:r>
        <w:rPr>
          <w:spacing w:val="18"/>
        </w:rPr>
        <w:t> </w:t>
      </w:r>
      <w:r>
        <w:rPr/>
        <w:t>наружной</w:t>
      </w:r>
      <w:r>
        <w:rPr>
          <w:spacing w:val="16"/>
        </w:rPr>
        <w:t> </w:t>
      </w:r>
      <w:r>
        <w:rPr>
          <w:spacing w:val="-1"/>
        </w:rPr>
        <w:t>(латеральной)</w:t>
      </w:r>
      <w:r>
        <w:rPr>
          <w:spacing w:val="16"/>
        </w:rPr>
        <w:t> </w:t>
      </w:r>
      <w:r>
        <w:rPr/>
        <w:t>лодыжки</w:t>
      </w:r>
      <w:r>
        <w:rPr>
          <w:spacing w:val="16"/>
        </w:rPr>
        <w:t> </w:t>
      </w:r>
      <w:r>
        <w:rPr>
          <w:spacing w:val="-1"/>
        </w:rPr>
        <w:t>закрытый</w:t>
      </w:r>
      <w:r>
        <w:rPr>
          <w:spacing w:val="47"/>
          <w:w w:val="102"/>
        </w:rPr>
        <w:t> </w:t>
      </w:r>
      <w:r>
        <w:rPr>
          <w:rFonts w:ascii="Times New Roman" w:hAnsi="Times New Roman" w:cs="Times New Roman" w:eastAsia="Times New Roman"/>
        </w:rPr>
        <w:t>S82.61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/>
        <w:t>наружной</w:t>
      </w:r>
      <w:r>
        <w:rPr>
          <w:spacing w:val="18"/>
        </w:rPr>
        <w:t> </w:t>
      </w:r>
      <w:r>
        <w:rPr>
          <w:spacing w:val="-1"/>
        </w:rPr>
        <w:t>(латеральной)</w:t>
      </w:r>
      <w:r>
        <w:rPr>
          <w:spacing w:val="17"/>
        </w:rPr>
        <w:t> </w:t>
      </w:r>
      <w:r>
        <w:rPr/>
        <w:t>лодыжки</w:t>
      </w:r>
      <w:r>
        <w:rPr>
          <w:spacing w:val="17"/>
        </w:rPr>
        <w:t> </w:t>
      </w:r>
      <w:r>
        <w:rPr/>
        <w:t>открытый</w:t>
      </w:r>
      <w:r>
        <w:rPr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S82.7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–</w:t>
      </w:r>
      <w:r>
        <w:rPr>
          <w:spacing w:val="17"/>
        </w:rPr>
        <w:t> </w:t>
      </w:r>
      <w:r>
        <w:rPr/>
        <w:t>множественные</w:t>
      </w:r>
      <w:r>
        <w:rPr>
          <w:spacing w:val="18"/>
        </w:rPr>
        <w:t> </w:t>
      </w:r>
      <w:r>
        <w:rPr/>
        <w:t>переломы</w:t>
      </w:r>
      <w:r>
        <w:rPr>
          <w:spacing w:val="17"/>
        </w:rPr>
        <w:t> </w:t>
      </w:r>
      <w:r>
        <w:rPr/>
        <w:t>голени</w:t>
      </w:r>
      <w:r>
        <w:rPr/>
      </w:r>
    </w:p>
    <w:p>
      <w:pPr>
        <w:pStyle w:val="BodyText"/>
        <w:spacing w:line="368" w:lineRule="auto"/>
        <w:ind w:left="797" w:right="3375"/>
        <w:jc w:val="both"/>
      </w:pPr>
      <w:r>
        <w:rPr>
          <w:rFonts w:ascii="Times New Roman" w:hAnsi="Times New Roman" w:cs="Times New Roman" w:eastAsia="Times New Roman"/>
          <w:spacing w:val="-1"/>
        </w:rPr>
        <w:t>S82.70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15"/>
        </w:rPr>
        <w:t> </w:t>
      </w:r>
      <w:r>
        <w:rPr/>
        <w:t>множественные</w:t>
      </w:r>
      <w:r>
        <w:rPr>
          <w:spacing w:val="15"/>
        </w:rPr>
        <w:t> </w:t>
      </w:r>
      <w:r>
        <w:rPr/>
        <w:t>переломы</w:t>
      </w:r>
      <w:r>
        <w:rPr>
          <w:spacing w:val="14"/>
        </w:rPr>
        <w:t> </w:t>
      </w:r>
      <w:r>
        <w:rPr/>
        <w:t>голени</w:t>
      </w:r>
      <w:r>
        <w:rPr>
          <w:spacing w:val="20"/>
        </w:rPr>
        <w:t> </w:t>
      </w:r>
      <w:r>
        <w:rPr/>
        <w:t>закрытый</w:t>
      </w:r>
      <w:r>
        <w:rPr>
          <w:spacing w:val="27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S82.71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–</w:t>
      </w:r>
      <w:r>
        <w:rPr>
          <w:spacing w:val="15"/>
        </w:rPr>
        <w:t> </w:t>
      </w:r>
      <w:r>
        <w:rPr/>
        <w:t>множественные</w:t>
      </w:r>
      <w:r>
        <w:rPr>
          <w:spacing w:val="17"/>
        </w:rPr>
        <w:t> </w:t>
      </w:r>
      <w:r>
        <w:rPr/>
        <w:t>переломы</w:t>
      </w:r>
      <w:r>
        <w:rPr>
          <w:spacing w:val="15"/>
        </w:rPr>
        <w:t> </w:t>
      </w:r>
      <w:r>
        <w:rPr/>
        <w:t>голени</w:t>
      </w:r>
      <w:r>
        <w:rPr>
          <w:spacing w:val="21"/>
        </w:rPr>
        <w:t> </w:t>
      </w:r>
      <w:r>
        <w:rPr/>
        <w:t>открытый</w:t>
      </w:r>
      <w:r>
        <w:rPr>
          <w:spacing w:val="29"/>
          <w:w w:val="102"/>
        </w:rPr>
        <w:t> </w:t>
      </w:r>
      <w:r>
        <w:rPr>
          <w:rFonts w:ascii="Times New Roman" w:hAnsi="Times New Roman" w:cs="Times New Roman" w:eastAsia="Times New Roman"/>
        </w:rPr>
        <w:t>S93.0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15"/>
        </w:rPr>
        <w:t> </w:t>
      </w:r>
      <w:r>
        <w:rPr/>
        <w:t>вывих</w:t>
      </w:r>
      <w:r>
        <w:rPr>
          <w:spacing w:val="18"/>
        </w:rPr>
        <w:t> </w:t>
      </w:r>
      <w:r>
        <w:rPr/>
        <w:t>голеностопного</w:t>
      </w:r>
      <w:r>
        <w:rPr>
          <w:spacing w:val="20"/>
        </w:rPr>
        <w:t> </w:t>
      </w:r>
      <w:r>
        <w:rPr>
          <w:spacing w:val="-1"/>
        </w:rPr>
        <w:t>сустава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0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Классификация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07" w:firstLine="403"/>
        <w:jc w:val="both"/>
      </w:pPr>
      <w:r>
        <w:rPr>
          <w:spacing w:val="-1"/>
        </w:rPr>
        <w:t>Переломы</w:t>
      </w:r>
      <w:r>
        <w:rPr>
          <w:spacing w:val="51"/>
        </w:rPr>
        <w:t> </w:t>
      </w:r>
      <w:r>
        <w:rPr/>
        <w:t>лодыжек</w:t>
      </w:r>
      <w:r>
        <w:rPr>
          <w:spacing w:val="50"/>
        </w:rPr>
        <w:t> </w:t>
      </w:r>
      <w:r>
        <w:rPr/>
        <w:t>относятся</w:t>
      </w:r>
      <w:r>
        <w:rPr>
          <w:spacing w:val="47"/>
        </w:rPr>
        <w:t> </w:t>
      </w:r>
      <w:r>
        <w:rPr/>
        <w:t>к</w:t>
      </w:r>
      <w:r>
        <w:rPr>
          <w:spacing w:val="53"/>
        </w:rPr>
        <w:t> </w:t>
      </w:r>
      <w:r>
        <w:rPr/>
        <w:t>группе</w:t>
      </w:r>
      <w:r>
        <w:rPr>
          <w:spacing w:val="52"/>
        </w:rPr>
        <w:t> </w:t>
      </w:r>
      <w:r>
        <w:rPr>
          <w:spacing w:val="-1"/>
        </w:rPr>
        <w:t>внутрисуставных</w:t>
      </w:r>
      <w:r>
        <w:rPr>
          <w:spacing w:val="50"/>
        </w:rPr>
        <w:t> </w:t>
      </w:r>
      <w:r>
        <w:rPr/>
        <w:t>переломов</w:t>
      </w:r>
      <w:r>
        <w:rPr>
          <w:spacing w:val="49"/>
        </w:rPr>
        <w:t> </w:t>
      </w:r>
      <w:r>
        <w:rPr/>
        <w:t>голеностопного</w:t>
      </w:r>
      <w:r>
        <w:rPr>
          <w:spacing w:val="42"/>
          <w:w w:val="102"/>
        </w:rPr>
        <w:t> </w:t>
      </w:r>
      <w:r>
        <w:rPr>
          <w:spacing w:val="-1"/>
        </w:rPr>
        <w:t>сустава.</w:t>
      </w:r>
      <w:r>
        <w:rPr>
          <w:spacing w:val="40"/>
        </w:rPr>
        <w:t> </w:t>
      </w:r>
      <w:r>
        <w:rPr/>
        <w:t>Выделяют</w:t>
      </w:r>
      <w:r>
        <w:rPr>
          <w:spacing w:val="41"/>
        </w:rPr>
        <w:t> </w:t>
      </w:r>
      <w:r>
        <w:rPr/>
        <w:t>изолированный</w:t>
      </w:r>
      <w:r>
        <w:rPr>
          <w:spacing w:val="38"/>
        </w:rPr>
        <w:t> </w:t>
      </w:r>
      <w:r>
        <w:rPr>
          <w:spacing w:val="-1"/>
        </w:rPr>
        <w:t>перелом</w:t>
      </w:r>
      <w:r>
        <w:rPr>
          <w:spacing w:val="40"/>
        </w:rPr>
        <w:t> </w:t>
      </w:r>
      <w:r>
        <w:rPr/>
        <w:t>латеральной</w:t>
      </w:r>
      <w:r>
        <w:rPr>
          <w:spacing w:val="38"/>
        </w:rPr>
        <w:t> </w:t>
      </w:r>
      <w:r>
        <w:rPr/>
        <w:t>лодыжки,</w:t>
      </w:r>
      <w:r>
        <w:rPr>
          <w:spacing w:val="39"/>
        </w:rPr>
        <w:t> </w:t>
      </w:r>
      <w:r>
        <w:rPr>
          <w:spacing w:val="-1"/>
        </w:rPr>
        <w:t>изолированный</w:t>
      </w:r>
      <w:r>
        <w:rPr>
          <w:spacing w:val="51"/>
          <w:w w:val="102"/>
        </w:rPr>
        <w:t> </w:t>
      </w:r>
      <w:r>
        <w:rPr/>
        <w:t>перелом</w:t>
      </w:r>
      <w:r>
        <w:rPr>
          <w:spacing w:val="30"/>
        </w:rPr>
        <w:t> </w:t>
      </w:r>
      <w:r>
        <w:rPr>
          <w:spacing w:val="-1"/>
        </w:rPr>
        <w:t>медиальной</w:t>
      </w:r>
      <w:r>
        <w:rPr>
          <w:spacing w:val="28"/>
        </w:rPr>
        <w:t> </w:t>
      </w:r>
      <w:r>
        <w:rPr>
          <w:spacing w:val="-1"/>
        </w:rPr>
        <w:t>лодыжки,</w:t>
      </w:r>
      <w:r>
        <w:rPr>
          <w:spacing w:val="30"/>
        </w:rPr>
        <w:t> </w:t>
      </w:r>
      <w:r>
        <w:rPr/>
        <w:t>двухлодыжечный</w:t>
      </w:r>
      <w:r>
        <w:rPr>
          <w:spacing w:val="25"/>
        </w:rPr>
        <w:t> </w:t>
      </w:r>
      <w:r>
        <w:rPr>
          <w:spacing w:val="-1"/>
        </w:rPr>
        <w:t>перелом,</w:t>
      </w:r>
      <w:r>
        <w:rPr>
          <w:spacing w:val="28"/>
        </w:rPr>
        <w:t> </w:t>
      </w:r>
      <w:r>
        <w:rPr/>
        <w:t>трехлодыжечный</w:t>
      </w:r>
      <w:r>
        <w:rPr>
          <w:spacing w:val="28"/>
        </w:rPr>
        <w:t> </w:t>
      </w:r>
      <w:r>
        <w:rPr>
          <w:spacing w:val="-1"/>
        </w:rPr>
        <w:t>перелом</w:t>
      </w:r>
      <w:r>
        <w:rPr>
          <w:spacing w:val="29"/>
        </w:rPr>
        <w:t> </w:t>
      </w:r>
      <w:r>
        <w:rPr/>
        <w:t>(при</w:t>
      </w:r>
      <w:r>
        <w:rPr>
          <w:spacing w:val="62"/>
          <w:w w:val="102"/>
        </w:rPr>
        <w:t> </w:t>
      </w:r>
      <w:r>
        <w:rPr>
          <w:spacing w:val="-1"/>
        </w:rPr>
        <w:t>сочетании</w:t>
      </w:r>
      <w:r>
        <w:rPr>
          <w:spacing w:val="40"/>
        </w:rPr>
        <w:t> </w:t>
      </w:r>
      <w:r>
        <w:rPr/>
        <w:t>перелома</w:t>
      </w:r>
      <w:r>
        <w:rPr>
          <w:spacing w:val="39"/>
        </w:rPr>
        <w:t> </w:t>
      </w:r>
      <w:r>
        <w:rPr/>
        <w:t>обеих</w:t>
      </w:r>
      <w:r>
        <w:rPr>
          <w:spacing w:val="40"/>
        </w:rPr>
        <w:t> </w:t>
      </w:r>
      <w:r>
        <w:rPr/>
        <w:t>лодыжек</w:t>
      </w:r>
      <w:r>
        <w:rPr>
          <w:spacing w:val="38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переломом</w:t>
      </w:r>
      <w:r>
        <w:rPr>
          <w:spacing w:val="36"/>
        </w:rPr>
        <w:t> </w:t>
      </w:r>
      <w:r>
        <w:rPr/>
        <w:t>заднего</w:t>
      </w:r>
      <w:r>
        <w:rPr>
          <w:spacing w:val="39"/>
        </w:rPr>
        <w:t> </w:t>
      </w:r>
      <w:r>
        <w:rPr/>
        <w:t>края</w:t>
      </w:r>
      <w:r>
        <w:rPr>
          <w:spacing w:val="40"/>
        </w:rPr>
        <w:t> </w:t>
      </w:r>
      <w:r>
        <w:rPr>
          <w:spacing w:val="-1"/>
        </w:rPr>
        <w:t>ББК)</w:t>
      </w:r>
      <w:r>
        <w:rPr>
          <w:spacing w:val="38"/>
        </w:rPr>
        <w:t> </w:t>
      </w:r>
      <w:r>
        <w:rPr/>
        <w:t>[</w:t>
      </w:r>
      <w:r>
        <w:rPr>
          <w:rFonts w:ascii="Times New Roman" w:hAnsi="Times New Roman"/>
        </w:rPr>
        <w:t>Ошибка!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Источник</w:t>
      </w:r>
      <w:r>
        <w:rPr>
          <w:rFonts w:ascii="Times New Roman" w:hAnsi="Times New Roman"/>
          <w:spacing w:val="65"/>
          <w:w w:val="121"/>
        </w:rPr>
        <w:t> </w:t>
      </w:r>
      <w:r>
        <w:rPr>
          <w:rFonts w:ascii="Times New Roman" w:hAnsi="Times New Roman"/>
        </w:rPr>
        <w:t>ссылки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найден.</w:t>
      </w:r>
      <w:r>
        <w:rPr/>
        <w:t>,</w:t>
      </w:r>
      <w:r>
        <w:rPr>
          <w:spacing w:val="5"/>
        </w:rPr>
        <w:t> </w:t>
      </w:r>
      <w:r>
        <w:rPr>
          <w:rFonts w:ascii="Times New Roman" w:hAnsi="Times New Roman"/>
        </w:rPr>
        <w:t>Ошибка!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Источник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ссылки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найден.</w:t>
      </w:r>
      <w:r>
        <w:rPr/>
        <w:t>]. </w:t>
      </w:r>
      <w:r>
        <w:rPr>
          <w:spacing w:val="11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12"/>
        </w:rPr>
        <w:t> </w:t>
      </w:r>
      <w:r>
        <w:rPr/>
        <w:t>лодыжек </w:t>
      </w:r>
      <w:r>
        <w:rPr>
          <w:spacing w:val="7"/>
        </w:rPr>
        <w:t> </w:t>
      </w:r>
      <w:r>
        <w:rPr/>
        <w:t>могут</w:t>
      </w:r>
      <w:r>
        <w:rPr>
          <w:spacing w:val="58"/>
          <w:w w:val="102"/>
        </w:rPr>
        <w:t> </w:t>
      </w:r>
      <w:r>
        <w:rPr/>
        <w:t>быть</w:t>
      </w:r>
      <w:r>
        <w:rPr>
          <w:spacing w:val="11"/>
        </w:rPr>
        <w:t> </w:t>
      </w:r>
      <w:r>
        <w:rPr>
          <w:spacing w:val="-1"/>
        </w:rPr>
        <w:t>без</w:t>
      </w:r>
      <w:r>
        <w:rPr>
          <w:spacing w:val="12"/>
        </w:rPr>
        <w:t> </w:t>
      </w:r>
      <w:r>
        <w:rPr>
          <w:spacing w:val="-1"/>
        </w:rPr>
        <w:t>смещения</w:t>
      </w:r>
      <w:r>
        <w:rPr>
          <w:spacing w:val="13"/>
        </w:rPr>
        <w:t> </w:t>
      </w:r>
      <w:r>
        <w:rPr/>
        <w:t>отломков,</w:t>
      </w:r>
      <w:r>
        <w:rPr>
          <w:spacing w:val="11"/>
        </w:rPr>
        <w:t> </w:t>
      </w:r>
      <w:r>
        <w:rPr/>
        <w:t>с</w:t>
      </w:r>
      <w:r>
        <w:rPr>
          <w:spacing w:val="14"/>
        </w:rPr>
        <w:t> </w:t>
      </w:r>
      <w:r>
        <w:rPr/>
        <w:t>сохранением</w:t>
      </w:r>
      <w:r>
        <w:rPr>
          <w:spacing w:val="11"/>
        </w:rPr>
        <w:t> </w:t>
      </w:r>
      <w:r>
        <w:rPr/>
        <w:t>конгруэнтности</w:t>
      </w:r>
      <w:r>
        <w:rPr>
          <w:spacing w:val="11"/>
        </w:rPr>
        <w:t> </w:t>
      </w:r>
      <w:r>
        <w:rPr/>
        <w:t>суставных</w:t>
      </w:r>
      <w:r>
        <w:rPr>
          <w:spacing w:val="9"/>
        </w:rPr>
        <w:t> </w:t>
      </w:r>
      <w:r>
        <w:rPr>
          <w:spacing w:val="-1"/>
        </w:rPr>
        <w:t>поверхностей.</w:t>
      </w:r>
      <w:r>
        <w:rPr>
          <w:spacing w:val="11"/>
        </w:rPr>
        <w:t> </w:t>
      </w:r>
      <w:r>
        <w:rPr/>
        <w:t>Эти</w:t>
      </w:r>
      <w:r>
        <w:rPr>
          <w:spacing w:val="54"/>
          <w:w w:val="102"/>
        </w:rPr>
        <w:t> </w:t>
      </w:r>
      <w:r>
        <w:rPr/>
        <w:t>переломы</w:t>
      </w:r>
      <w:r>
        <w:rPr>
          <w:spacing w:val="29"/>
        </w:rPr>
        <w:t> </w:t>
      </w:r>
      <w:r>
        <w:rPr/>
        <w:t>не</w:t>
      </w:r>
      <w:r>
        <w:rPr>
          <w:spacing w:val="30"/>
        </w:rPr>
        <w:t> </w:t>
      </w:r>
      <w:r>
        <w:rPr/>
        <w:t>сопровождаются</w:t>
      </w:r>
      <w:r>
        <w:rPr>
          <w:spacing w:val="29"/>
        </w:rPr>
        <w:t> </w:t>
      </w:r>
      <w:r>
        <w:rPr>
          <w:spacing w:val="-1"/>
        </w:rPr>
        <w:t>вывихами</w:t>
      </w:r>
      <w:r>
        <w:rPr>
          <w:spacing w:val="33"/>
        </w:rPr>
        <w:t> </w:t>
      </w:r>
      <w:r>
        <w:rPr/>
        <w:t>и</w:t>
      </w:r>
      <w:r>
        <w:rPr>
          <w:spacing w:val="29"/>
        </w:rPr>
        <w:t> </w:t>
      </w:r>
      <w:r>
        <w:rPr/>
        <w:t>подвывихами</w:t>
      </w:r>
      <w:r>
        <w:rPr>
          <w:spacing w:val="28"/>
        </w:rPr>
        <w:t> </w:t>
      </w:r>
      <w:r>
        <w:rPr/>
        <w:t>в</w:t>
      </w:r>
      <w:r>
        <w:rPr>
          <w:spacing w:val="32"/>
        </w:rPr>
        <w:t> </w:t>
      </w:r>
      <w:r>
        <w:rPr/>
        <w:t>ГСС</w:t>
      </w:r>
      <w:r>
        <w:rPr>
          <w:spacing w:val="29"/>
        </w:rPr>
        <w:t> </w:t>
      </w:r>
      <w:r>
        <w:rPr/>
        <w:t>и</w:t>
      </w:r>
      <w:r>
        <w:rPr>
          <w:spacing w:val="30"/>
        </w:rPr>
        <w:t> </w:t>
      </w:r>
      <w:r>
        <w:rPr/>
        <w:t>являются</w:t>
      </w:r>
      <w:r>
        <w:rPr>
          <w:spacing w:val="26"/>
        </w:rPr>
        <w:t> </w:t>
      </w:r>
      <w:r>
        <w:rPr/>
        <w:t>стабильными.</w:t>
      </w:r>
      <w:r>
        <w:rPr>
          <w:spacing w:val="32"/>
          <w:w w:val="102"/>
        </w:rPr>
        <w:t> </w:t>
      </w:r>
      <w:r>
        <w:rPr>
          <w:spacing w:val="-1"/>
        </w:rPr>
        <w:t>Переломы</w:t>
      </w:r>
      <w:r>
        <w:rPr>
          <w:spacing w:val="15"/>
        </w:rPr>
        <w:t> </w:t>
      </w:r>
      <w:r>
        <w:rPr/>
        <w:t>со</w:t>
      </w:r>
      <w:r>
        <w:rPr>
          <w:spacing w:val="14"/>
        </w:rPr>
        <w:t> </w:t>
      </w:r>
      <w:r>
        <w:rPr/>
        <w:t>смещением</w:t>
      </w:r>
      <w:r>
        <w:rPr>
          <w:spacing w:val="16"/>
        </w:rPr>
        <w:t> </w:t>
      </w:r>
      <w:r>
        <w:rPr/>
        <w:t>костных</w:t>
      </w:r>
      <w:r>
        <w:rPr>
          <w:spacing w:val="16"/>
        </w:rPr>
        <w:t> </w:t>
      </w:r>
      <w:r>
        <w:rPr>
          <w:spacing w:val="-1"/>
        </w:rPr>
        <w:t>отломков</w:t>
      </w:r>
      <w:r>
        <w:rPr>
          <w:spacing w:val="13"/>
        </w:rPr>
        <w:t> </w:t>
      </w:r>
      <w:r>
        <w:rPr/>
        <w:t>сопровождаются</w:t>
      </w:r>
      <w:r>
        <w:rPr>
          <w:spacing w:val="14"/>
        </w:rPr>
        <w:t> </w:t>
      </w:r>
      <w:r>
        <w:rPr/>
        <w:t>повреждением</w:t>
      </w:r>
      <w:r>
        <w:rPr>
          <w:spacing w:val="13"/>
        </w:rPr>
        <w:t> </w:t>
      </w:r>
      <w:r>
        <w:rPr/>
        <w:t>связочных</w:t>
      </w:r>
      <w:r>
        <w:rPr>
          <w:spacing w:val="30"/>
          <w:w w:val="102"/>
        </w:rPr>
        <w:t> </w:t>
      </w:r>
      <w:r>
        <w:rPr/>
        <w:t>структур,</w:t>
      </w:r>
      <w:r>
        <w:rPr>
          <w:spacing w:val="25"/>
        </w:rPr>
        <w:t> </w:t>
      </w:r>
      <w:r>
        <w:rPr>
          <w:spacing w:val="-1"/>
        </w:rPr>
        <w:t>стабилизирующих</w:t>
      </w:r>
      <w:r>
        <w:rPr>
          <w:spacing w:val="30"/>
        </w:rPr>
        <w:t> </w:t>
      </w:r>
      <w:r>
        <w:rPr/>
        <w:t>ГСС,</w:t>
      </w:r>
      <w:r>
        <w:rPr>
          <w:spacing w:val="26"/>
        </w:rPr>
        <w:t> </w:t>
      </w:r>
      <w:r>
        <w:rPr>
          <w:spacing w:val="-1"/>
        </w:rPr>
        <w:t>приводят</w:t>
      </w:r>
      <w:r>
        <w:rPr>
          <w:spacing w:val="29"/>
        </w:rPr>
        <w:t> </w:t>
      </w:r>
      <w:r>
        <w:rPr/>
        <w:t>к</w:t>
      </w:r>
      <w:r>
        <w:rPr>
          <w:spacing w:val="26"/>
        </w:rPr>
        <w:t> </w:t>
      </w:r>
      <w:r>
        <w:rPr/>
        <w:t>формированию</w:t>
      </w:r>
      <w:r>
        <w:rPr>
          <w:spacing w:val="28"/>
        </w:rPr>
        <w:t> </w:t>
      </w:r>
      <w:r>
        <w:rPr>
          <w:spacing w:val="-1"/>
        </w:rPr>
        <w:t>вывихов</w:t>
      </w:r>
      <w:r>
        <w:rPr>
          <w:spacing w:val="31"/>
        </w:rPr>
        <w:t> </w:t>
      </w:r>
      <w:r>
        <w:rPr/>
        <w:t>и</w:t>
      </w:r>
      <w:r>
        <w:rPr>
          <w:spacing w:val="25"/>
        </w:rPr>
        <w:t> </w:t>
      </w:r>
      <w:r>
        <w:rPr/>
        <w:t>подвывихов</w:t>
      </w:r>
      <w:r>
        <w:rPr>
          <w:spacing w:val="25"/>
        </w:rPr>
        <w:t> </w:t>
      </w:r>
      <w:r>
        <w:rPr/>
        <w:t>ГСС</w:t>
      </w:r>
      <w:r>
        <w:rPr>
          <w:spacing w:val="43"/>
          <w:w w:val="102"/>
        </w:rPr>
        <w:t> </w:t>
      </w:r>
      <w:r>
        <w:rPr/>
        <w:t>и</w:t>
      </w:r>
      <w:r>
        <w:rPr>
          <w:spacing w:val="30"/>
        </w:rPr>
        <w:t> </w:t>
      </w:r>
      <w:r>
        <w:rPr/>
        <w:t>являются</w:t>
      </w:r>
      <w:r>
        <w:rPr>
          <w:spacing w:val="25"/>
        </w:rPr>
        <w:t> </w:t>
      </w:r>
      <w:r>
        <w:rPr>
          <w:spacing w:val="-1"/>
        </w:rPr>
        <w:t>нестабильными</w:t>
      </w:r>
      <w:r>
        <w:rPr>
          <w:spacing w:val="29"/>
        </w:rPr>
        <w:t> </w:t>
      </w:r>
      <w:r>
        <w:rPr/>
        <w:t>повреждениями.</w:t>
      </w:r>
      <w:r>
        <w:rPr/>
      </w:r>
    </w:p>
    <w:p>
      <w:pPr>
        <w:pStyle w:val="BodyText"/>
        <w:spacing w:line="366" w:lineRule="auto" w:before="7"/>
        <w:ind w:right="114" w:firstLine="403"/>
        <w:jc w:val="both"/>
      </w:pPr>
      <w:r>
        <w:rPr/>
        <w:t>С</w:t>
      </w:r>
      <w:r>
        <w:rPr>
          <w:spacing w:val="24"/>
        </w:rPr>
        <w:t> </w:t>
      </w:r>
      <w:r>
        <w:rPr/>
        <w:t>точки</w:t>
      </w:r>
      <w:r>
        <w:rPr>
          <w:spacing w:val="26"/>
        </w:rPr>
        <w:t> </w:t>
      </w:r>
      <w:r>
        <w:rPr>
          <w:spacing w:val="-1"/>
        </w:rPr>
        <w:t>зрения</w:t>
      </w:r>
      <w:r>
        <w:rPr>
          <w:spacing w:val="27"/>
        </w:rPr>
        <w:t> </w:t>
      </w:r>
      <w:r>
        <w:rPr/>
        <w:t>выбора</w:t>
      </w:r>
      <w:r>
        <w:rPr>
          <w:spacing w:val="21"/>
        </w:rPr>
        <w:t> </w:t>
      </w:r>
      <w:r>
        <w:rPr/>
        <w:t>тактики</w:t>
      </w:r>
      <w:r>
        <w:rPr>
          <w:spacing w:val="24"/>
        </w:rPr>
        <w:t> </w:t>
      </w:r>
      <w:r>
        <w:rPr/>
        <w:t>оперативного</w:t>
      </w:r>
      <w:r>
        <w:rPr>
          <w:spacing w:val="22"/>
        </w:rPr>
        <w:t> </w:t>
      </w:r>
      <w:r>
        <w:rPr/>
        <w:t>лечения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/>
        <w:t>настоящее</w:t>
      </w:r>
      <w:r>
        <w:rPr>
          <w:spacing w:val="20"/>
        </w:rPr>
        <w:t> </w:t>
      </w:r>
      <w:r>
        <w:rPr/>
        <w:t>время</w:t>
      </w:r>
      <w:r>
        <w:rPr>
          <w:spacing w:val="22"/>
        </w:rPr>
        <w:t> </w:t>
      </w:r>
      <w:r>
        <w:rPr/>
        <w:t>наибольшее</w:t>
      </w:r>
      <w:r>
        <w:rPr>
          <w:spacing w:val="32"/>
          <w:w w:val="102"/>
        </w:rPr>
        <w:t> </w:t>
      </w:r>
      <w:r>
        <w:rPr/>
        <w:t>распространение </w:t>
      </w:r>
      <w:r>
        <w:rPr>
          <w:spacing w:val="34"/>
        </w:rPr>
        <w:t> </w:t>
      </w:r>
      <w:r>
        <w:rPr/>
        <w:t>имеет </w:t>
      </w:r>
      <w:r>
        <w:rPr>
          <w:spacing w:val="35"/>
        </w:rPr>
        <w:t> </w:t>
      </w:r>
      <w:r>
        <w:rPr/>
        <w:t>классификация </w:t>
      </w:r>
      <w:r>
        <w:rPr>
          <w:spacing w:val="35"/>
        </w:rPr>
        <w:t> </w:t>
      </w:r>
      <w:r>
        <w:rPr>
          <w:spacing w:val="-1"/>
        </w:rPr>
        <w:t>Ассоциации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остеосинтеза</w:t>
      </w:r>
      <w:r>
        <w:rPr/>
        <w:t> </w:t>
      </w:r>
      <w:r>
        <w:rPr>
          <w:spacing w:val="36"/>
        </w:rPr>
        <w:t> </w:t>
      </w:r>
      <w:r>
        <w:rPr>
          <w:spacing w:val="-1"/>
        </w:rPr>
        <w:t>(AO/ASIF).</w:t>
      </w:r>
      <w:r>
        <w:rPr/>
        <w:t> </w:t>
      </w:r>
      <w:r>
        <w:rPr>
          <w:spacing w:val="38"/>
        </w:rPr>
        <w:t> </w:t>
      </w:r>
      <w:r>
        <w:rPr/>
        <w:t>Согласно</w:t>
      </w:r>
      <w:r>
        <w:rPr/>
      </w:r>
    </w:p>
    <w:p>
      <w:pPr>
        <w:spacing w:after="0" w:line="366" w:lineRule="auto"/>
        <w:jc w:val="both"/>
        <w:sectPr>
          <w:footerReference w:type="default" r:id="rId11"/>
          <w:pgSz w:w="12240" w:h="15840"/>
          <w:pgMar w:footer="708" w:header="0" w:top="1260" w:bottom="900" w:left="1720" w:right="1220"/>
          <w:pgNumType w:start="11"/>
        </w:sectPr>
      </w:pPr>
    </w:p>
    <w:p>
      <w:pPr>
        <w:pStyle w:val="BodyText"/>
        <w:spacing w:line="369" w:lineRule="auto" w:before="58"/>
        <w:ind w:right="111"/>
        <w:jc w:val="both"/>
      </w:pPr>
      <w:r>
        <w:rPr/>
        <w:t>универсальной</w:t>
      </w:r>
      <w:r>
        <w:rPr>
          <w:spacing w:val="38"/>
        </w:rPr>
        <w:t> </w:t>
      </w:r>
      <w:r>
        <w:rPr/>
        <w:t>классификация</w:t>
      </w:r>
      <w:r>
        <w:rPr>
          <w:spacing w:val="37"/>
        </w:rPr>
        <w:t> </w:t>
      </w:r>
      <w:r>
        <w:rPr/>
        <w:t>переломов</w:t>
      </w:r>
      <w:r>
        <w:rPr>
          <w:spacing w:val="39"/>
        </w:rPr>
        <w:t> </w:t>
      </w:r>
      <w:r>
        <w:rPr>
          <w:spacing w:val="-1"/>
        </w:rPr>
        <w:t>AO,</w:t>
      </w:r>
      <w:r>
        <w:rPr>
          <w:spacing w:val="41"/>
        </w:rPr>
        <w:t> </w:t>
      </w:r>
      <w:r>
        <w:rPr>
          <w:spacing w:val="-1"/>
        </w:rPr>
        <w:t>переломам</w:t>
      </w:r>
      <w:r>
        <w:rPr>
          <w:spacing w:val="39"/>
        </w:rPr>
        <w:t> </w:t>
      </w:r>
      <w:r>
        <w:rPr/>
        <w:t>лодыжек</w:t>
      </w:r>
      <w:r>
        <w:rPr>
          <w:spacing w:val="37"/>
        </w:rPr>
        <w:t> </w:t>
      </w:r>
      <w:r>
        <w:rPr>
          <w:spacing w:val="-1"/>
        </w:rPr>
        <w:t>соответствует</w:t>
      </w:r>
      <w:r>
        <w:rPr>
          <w:spacing w:val="38"/>
        </w:rPr>
        <w:t> </w:t>
      </w:r>
      <w:r>
        <w:rPr/>
        <w:t>код</w:t>
      </w:r>
      <w:r>
        <w:rPr>
          <w:spacing w:val="39"/>
        </w:rPr>
        <w:t> </w:t>
      </w:r>
      <w:r>
        <w:rPr/>
        <w:t>44.</w:t>
      </w:r>
      <w:r>
        <w:rPr>
          <w:spacing w:val="50"/>
          <w:w w:val="102"/>
        </w:rPr>
        <w:t> </w:t>
      </w:r>
      <w:r>
        <w:rPr>
          <w:spacing w:val="-1"/>
        </w:rPr>
        <w:t>Переломы</w:t>
      </w:r>
      <w:r>
        <w:rPr>
          <w:spacing w:val="22"/>
        </w:rPr>
        <w:t> </w:t>
      </w:r>
      <w:r>
        <w:rPr/>
        <w:t>подразделяются</w:t>
      </w:r>
      <w:r>
        <w:rPr>
          <w:spacing w:val="23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1"/>
        </w:rPr>
        <w:t>три</w:t>
      </w:r>
      <w:r>
        <w:rPr>
          <w:spacing w:val="28"/>
        </w:rPr>
        <w:t> </w:t>
      </w:r>
      <w:r>
        <w:rPr>
          <w:spacing w:val="-1"/>
        </w:rPr>
        <w:t>типа,</w:t>
      </w:r>
      <w:r>
        <w:rPr>
          <w:spacing w:val="23"/>
        </w:rPr>
        <w:t> </w:t>
      </w:r>
      <w:r>
        <w:rPr/>
        <w:t>исходя</w:t>
      </w:r>
      <w:r>
        <w:rPr>
          <w:spacing w:val="25"/>
        </w:rPr>
        <w:t> </w:t>
      </w:r>
      <w:r>
        <w:rPr/>
        <w:t>из</w:t>
      </w:r>
      <w:r>
        <w:rPr>
          <w:spacing w:val="25"/>
        </w:rPr>
        <w:t> </w:t>
      </w:r>
      <w:r>
        <w:rPr>
          <w:spacing w:val="-1"/>
        </w:rPr>
        <w:t>локализации</w:t>
      </w:r>
      <w:r>
        <w:rPr>
          <w:spacing w:val="27"/>
        </w:rPr>
        <w:t> </w:t>
      </w:r>
      <w:r>
        <w:rPr>
          <w:spacing w:val="-1"/>
        </w:rPr>
        <w:t>линии</w:t>
      </w:r>
      <w:r>
        <w:rPr>
          <w:spacing w:val="24"/>
        </w:rPr>
        <w:t> </w:t>
      </w:r>
      <w:r>
        <w:rPr/>
        <w:t>перелома</w:t>
      </w:r>
      <w:r>
        <w:rPr>
          <w:spacing w:val="22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области</w:t>
      </w:r>
      <w:r>
        <w:rPr>
          <w:spacing w:val="72"/>
          <w:w w:val="102"/>
        </w:rPr>
        <w:t> </w:t>
      </w:r>
      <w:r>
        <w:rPr/>
        <w:t>латеральной</w:t>
      </w:r>
      <w:r>
        <w:rPr>
          <w:spacing w:val="25"/>
        </w:rPr>
        <w:t> </w:t>
      </w:r>
      <w:r>
        <w:rPr/>
        <w:t>лодыжки</w:t>
      </w:r>
      <w:r>
        <w:rPr>
          <w:spacing w:val="22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отношению</w:t>
      </w:r>
      <w:r>
        <w:rPr>
          <w:spacing w:val="28"/>
        </w:rPr>
        <w:t> </w:t>
      </w:r>
      <w:r>
        <w:rPr/>
        <w:t>к</w:t>
      </w:r>
      <w:r>
        <w:rPr>
          <w:spacing w:val="24"/>
        </w:rPr>
        <w:t> </w:t>
      </w:r>
      <w:r>
        <w:rPr/>
        <w:t>дистальному</w:t>
      </w:r>
      <w:r>
        <w:rPr>
          <w:spacing w:val="25"/>
        </w:rPr>
        <w:t> </w:t>
      </w:r>
      <w:r>
        <w:rPr>
          <w:spacing w:val="-1"/>
        </w:rPr>
        <w:t>межберцовому</w:t>
      </w:r>
      <w:r>
        <w:rPr>
          <w:spacing w:val="26"/>
        </w:rPr>
        <w:t> </w:t>
      </w:r>
      <w:r>
        <w:rPr>
          <w:spacing w:val="-1"/>
        </w:rPr>
        <w:t>сочленению.</w:t>
      </w:r>
      <w:r>
        <w:rPr>
          <w:spacing w:val="47"/>
        </w:rPr>
        <w:t> </w:t>
      </w:r>
      <w:r>
        <w:rPr/>
        <w:t>Тип</w:t>
      </w:r>
      <w:r>
        <w:rPr>
          <w:spacing w:val="27"/>
        </w:rPr>
        <w:t> </w:t>
      </w:r>
      <w:r>
        <w:rPr/>
        <w:t>А</w:t>
      </w:r>
      <w:r>
        <w:rPr>
          <w:spacing w:val="25"/>
        </w:rPr>
        <w:t> </w:t>
      </w:r>
      <w:r>
        <w:rPr/>
        <w:t>-</w:t>
      </w:r>
      <w:r>
        <w:rPr>
          <w:spacing w:val="49"/>
          <w:w w:val="102"/>
        </w:rPr>
        <w:t> </w:t>
      </w:r>
      <w:r>
        <w:rPr/>
        <w:t>подсинтесмозные,</w:t>
      </w:r>
      <w:r>
        <w:rPr>
          <w:spacing w:val="35"/>
        </w:rPr>
        <w:t> </w:t>
      </w:r>
      <w:r>
        <w:rPr/>
        <w:t>тип</w:t>
      </w:r>
      <w:r>
        <w:rPr>
          <w:spacing w:val="37"/>
        </w:rPr>
        <w:t> </w:t>
      </w:r>
      <w:r>
        <w:rPr/>
        <w:t>В</w:t>
      </w:r>
      <w:r>
        <w:rPr>
          <w:spacing w:val="39"/>
        </w:rPr>
        <w:t> </w:t>
      </w:r>
      <w:r>
        <w:rPr/>
        <w:t>-</w:t>
      </w:r>
      <w:r>
        <w:rPr>
          <w:spacing w:val="40"/>
        </w:rPr>
        <w:t> </w:t>
      </w:r>
      <w:r>
        <w:rPr/>
        <w:t>чрезсиндесмозные</w:t>
      </w:r>
      <w:r>
        <w:rPr>
          <w:spacing w:val="35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тип</w:t>
      </w:r>
      <w:r>
        <w:rPr>
          <w:spacing w:val="43"/>
        </w:rPr>
        <w:t> </w:t>
      </w:r>
      <w:r>
        <w:rPr/>
        <w:t>С</w:t>
      </w:r>
      <w:r>
        <w:rPr>
          <w:spacing w:val="37"/>
        </w:rPr>
        <w:t> </w:t>
      </w:r>
      <w:r>
        <w:rPr/>
        <w:t>-</w:t>
      </w:r>
      <w:r>
        <w:rPr>
          <w:spacing w:val="39"/>
        </w:rPr>
        <w:t> </w:t>
      </w:r>
      <w:r>
        <w:rPr/>
        <w:t>надсиндесмозные</w:t>
      </w:r>
      <w:r>
        <w:rPr>
          <w:spacing w:val="39"/>
        </w:rPr>
        <w:t> </w:t>
      </w:r>
      <w:r>
        <w:rPr>
          <w:spacing w:val="-1"/>
        </w:rPr>
        <w:t>переломы</w:t>
      </w:r>
      <w:r>
        <w:rPr>
          <w:spacing w:val="41"/>
        </w:rPr>
        <w:t> </w:t>
      </w:r>
      <w:r>
        <w:rPr/>
        <w:t>[21].</w:t>
      </w:r>
      <w:r>
        <w:rPr>
          <w:spacing w:val="22"/>
          <w:w w:val="102"/>
        </w:rPr>
        <w:t> </w:t>
      </w:r>
      <w:r>
        <w:rPr/>
        <w:t>Подтип</w:t>
      </w:r>
      <w:r>
        <w:rPr>
          <w:spacing w:val="21"/>
        </w:rPr>
        <w:t> </w:t>
      </w:r>
      <w:r>
        <w:rPr/>
        <w:t>перелома</w:t>
      </w:r>
      <w:r>
        <w:rPr>
          <w:spacing w:val="23"/>
        </w:rPr>
        <w:t> </w:t>
      </w:r>
      <w:r>
        <w:rPr>
          <w:spacing w:val="-1"/>
        </w:rPr>
        <w:t>лодыжек</w:t>
      </w:r>
      <w:r>
        <w:rPr>
          <w:spacing w:val="23"/>
        </w:rPr>
        <w:t> </w:t>
      </w:r>
      <w:r>
        <w:rPr>
          <w:spacing w:val="-1"/>
        </w:rPr>
        <w:t>имеет</w:t>
      </w:r>
      <w:r>
        <w:rPr>
          <w:spacing w:val="24"/>
        </w:rPr>
        <w:t> </w:t>
      </w:r>
      <w:r>
        <w:rPr/>
        <w:t>также</w:t>
      </w:r>
      <w:r>
        <w:rPr>
          <w:spacing w:val="21"/>
        </w:rPr>
        <w:t> </w:t>
      </w:r>
      <w:r>
        <w:rPr>
          <w:spacing w:val="-1"/>
        </w:rPr>
        <w:t>цифровое</w:t>
      </w:r>
      <w:r>
        <w:rPr>
          <w:spacing w:val="24"/>
        </w:rPr>
        <w:t> </w:t>
      </w:r>
      <w:r>
        <w:rPr>
          <w:spacing w:val="-1"/>
        </w:rPr>
        <w:t>обозначение</w:t>
      </w:r>
      <w:r>
        <w:rPr>
          <w:spacing w:val="26"/>
        </w:rPr>
        <w:t> </w:t>
      </w:r>
      <w:r>
        <w:rPr>
          <w:spacing w:val="-1"/>
        </w:rPr>
        <w:t>(1,</w:t>
      </w:r>
      <w:r>
        <w:rPr>
          <w:spacing w:val="26"/>
        </w:rPr>
        <w:t> </w:t>
      </w:r>
      <w:r>
        <w:rPr/>
        <w:t>2,</w:t>
      </w:r>
      <w:r>
        <w:rPr>
          <w:spacing w:val="19"/>
        </w:rPr>
        <w:t> </w:t>
      </w:r>
      <w:r>
        <w:rPr/>
        <w:t>3)</w:t>
      </w:r>
      <w:r>
        <w:rPr>
          <w:spacing w:val="27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определяется</w:t>
      </w:r>
      <w:r>
        <w:rPr>
          <w:spacing w:val="23"/>
        </w:rPr>
        <w:t> </w:t>
      </w:r>
      <w:r>
        <w:rPr/>
        <w:t>по</w:t>
      </w:r>
      <w:r>
        <w:rPr>
          <w:spacing w:val="81"/>
          <w:w w:val="102"/>
        </w:rPr>
        <w:t> </w:t>
      </w:r>
      <w:r>
        <w:rPr/>
        <w:t>следующим</w:t>
      </w:r>
      <w:r>
        <w:rPr>
          <w:spacing w:val="43"/>
        </w:rPr>
        <w:t> </w:t>
      </w:r>
      <w:r>
        <w:rPr/>
        <w:t>принципам:</w:t>
      </w:r>
      <w:r>
        <w:rPr/>
      </w:r>
    </w:p>
    <w:p>
      <w:pPr>
        <w:pStyle w:val="BodyText"/>
        <w:tabs>
          <w:tab w:pos="1599" w:val="left" w:leader="none"/>
        </w:tabs>
        <w:spacing w:line="240" w:lineRule="auto" w:before="2"/>
        <w:ind w:left="800" w:right="0"/>
        <w:jc w:val="left"/>
      </w:pPr>
      <w:r>
        <w:rPr/>
        <w:t>44А</w:t>
        <w:tab/>
        <w:t>–</w:t>
      </w:r>
      <w:r>
        <w:rPr>
          <w:spacing w:val="21"/>
        </w:rPr>
        <w:t> </w:t>
      </w:r>
      <w:r>
        <w:rPr/>
        <w:t>подсиндесмозный</w:t>
      </w:r>
      <w:r>
        <w:rPr>
          <w:spacing w:val="21"/>
        </w:rPr>
        <w:t> </w:t>
      </w:r>
      <w:r>
        <w:rPr>
          <w:spacing w:val="-1"/>
        </w:rPr>
        <w:t>перелом</w:t>
      </w:r>
      <w:r>
        <w:rPr>
          <w:spacing w:val="21"/>
        </w:rPr>
        <w:t> </w:t>
      </w:r>
      <w:r>
        <w:rPr>
          <w:spacing w:val="-1"/>
        </w:rPr>
        <w:t>малоберцовой</w:t>
      </w:r>
      <w:r>
        <w:rPr>
          <w:spacing w:val="26"/>
        </w:rPr>
        <w:t> </w:t>
      </w:r>
      <w:r>
        <w:rPr/>
        <w:t>кости;</w:t>
      </w:r>
      <w:r>
        <w:rPr/>
      </w:r>
    </w:p>
    <w:p>
      <w:pPr>
        <w:pStyle w:val="BodyText"/>
        <w:tabs>
          <w:tab w:pos="1597" w:val="left" w:leader="none"/>
        </w:tabs>
        <w:spacing w:line="240" w:lineRule="auto" w:before="138"/>
        <w:ind w:left="797" w:right="0"/>
        <w:jc w:val="left"/>
      </w:pPr>
      <w:r>
        <w:rPr/>
        <w:t>44А1</w:t>
        <w:tab/>
        <w:t>–</w:t>
      </w:r>
      <w:r>
        <w:rPr>
          <w:spacing w:val="25"/>
        </w:rPr>
        <w:t> </w:t>
      </w:r>
      <w:r>
        <w:rPr/>
        <w:t>подсиндесмозный</w:t>
      </w:r>
      <w:r>
        <w:rPr>
          <w:spacing w:val="22"/>
        </w:rPr>
        <w:t> </w:t>
      </w:r>
      <w:r>
        <w:rPr>
          <w:spacing w:val="-1"/>
        </w:rPr>
        <w:t>перелом</w:t>
      </w:r>
      <w:r>
        <w:rPr>
          <w:spacing w:val="22"/>
        </w:rPr>
        <w:t> </w:t>
      </w:r>
      <w:r>
        <w:rPr>
          <w:spacing w:val="-1"/>
        </w:rPr>
        <w:t>малоберцовой</w:t>
      </w:r>
      <w:r>
        <w:rPr>
          <w:spacing w:val="28"/>
        </w:rPr>
        <w:t> </w:t>
      </w:r>
      <w:r>
        <w:rPr/>
        <w:t>кости,</w:t>
      </w:r>
      <w:r>
        <w:rPr>
          <w:spacing w:val="28"/>
        </w:rPr>
        <w:t> </w:t>
      </w:r>
      <w:r>
        <w:rPr>
          <w:spacing w:val="-1"/>
        </w:rPr>
        <w:t>изолированный;</w:t>
      </w:r>
      <w:r>
        <w:rPr/>
      </w:r>
    </w:p>
    <w:p>
      <w:pPr>
        <w:pStyle w:val="BodyText"/>
        <w:spacing w:line="368" w:lineRule="auto" w:before="136"/>
        <w:ind w:left="1599" w:right="114" w:hanging="800"/>
        <w:jc w:val="left"/>
      </w:pPr>
      <w:r>
        <w:rPr>
          <w:spacing w:val="-1"/>
        </w:rPr>
        <w:t>44А2</w:t>
      </w:r>
      <w:r>
        <w:rPr/>
        <w:t>  </w:t>
      </w:r>
      <w:r>
        <w:rPr>
          <w:spacing w:val="24"/>
        </w:rPr>
        <w:t> </w:t>
      </w:r>
      <w:r>
        <w:rPr/>
        <w:t>– </w:t>
      </w:r>
      <w:r>
        <w:rPr>
          <w:spacing w:val="19"/>
        </w:rPr>
        <w:t> </w:t>
      </w:r>
      <w:r>
        <w:rPr/>
        <w:t>подсиндесмозный </w:t>
      </w:r>
      <w:r>
        <w:rPr>
          <w:spacing w:val="19"/>
        </w:rPr>
        <w:t> </w:t>
      </w:r>
      <w:r>
        <w:rPr>
          <w:spacing w:val="-1"/>
        </w:rPr>
        <w:t>перелом</w:t>
      </w:r>
      <w:r>
        <w:rPr/>
        <w:t> </w:t>
      </w:r>
      <w:r>
        <w:rPr>
          <w:spacing w:val="19"/>
        </w:rPr>
        <w:t> </w:t>
      </w:r>
      <w:r>
        <w:rPr/>
        <w:t>малоберцовой </w:t>
      </w:r>
      <w:r>
        <w:rPr>
          <w:spacing w:val="22"/>
        </w:rPr>
        <w:t> </w:t>
      </w:r>
      <w:r>
        <w:rPr/>
        <w:t>кости, </w:t>
      </w:r>
      <w:r>
        <w:rPr>
          <w:spacing w:val="17"/>
        </w:rPr>
        <w:t> </w:t>
      </w:r>
      <w:r>
        <w:rPr/>
        <w:t>с </w:t>
      </w:r>
      <w:r>
        <w:rPr>
          <w:spacing w:val="19"/>
        </w:rPr>
        <w:t> </w:t>
      </w:r>
      <w:r>
        <w:rPr/>
        <w:t>переломом </w:t>
      </w:r>
      <w:r>
        <w:rPr>
          <w:spacing w:val="19"/>
        </w:rPr>
        <w:t> </w:t>
      </w:r>
      <w:r>
        <w:rPr/>
        <w:t>медиальной</w:t>
      </w:r>
      <w:r>
        <w:rPr>
          <w:spacing w:val="26"/>
          <w:w w:val="102"/>
        </w:rPr>
        <w:t> </w:t>
      </w:r>
      <w:r>
        <w:rPr/>
        <w:t>лодыжки;</w:t>
      </w:r>
      <w:r>
        <w:rPr/>
      </w:r>
    </w:p>
    <w:p>
      <w:pPr>
        <w:pStyle w:val="BodyText"/>
        <w:tabs>
          <w:tab w:pos="1783" w:val="left" w:leader="none"/>
          <w:tab w:pos="3732" w:val="left" w:leader="none"/>
          <w:tab w:pos="4739" w:val="left" w:leader="none"/>
          <w:tab w:pos="6320" w:val="left" w:leader="none"/>
          <w:tab w:pos="7126" w:val="left" w:leader="none"/>
          <w:tab w:pos="7431" w:val="left" w:leader="none"/>
        </w:tabs>
        <w:spacing w:line="371" w:lineRule="auto"/>
        <w:ind w:left="1599" w:right="114" w:hanging="800"/>
        <w:jc w:val="left"/>
      </w:pPr>
      <w:r>
        <w:rPr>
          <w:spacing w:val="-1"/>
        </w:rPr>
        <w:t>44А3</w:t>
      </w:r>
      <w:r>
        <w:rPr/>
        <w:t>  </w:t>
      </w:r>
      <w:r>
        <w:rPr>
          <w:spacing w:val="10"/>
        </w:rPr>
        <w:t> </w:t>
      </w:r>
      <w:r>
        <w:rPr/>
        <w:t>–</w:t>
        <w:tab/>
        <w:tab/>
      </w:r>
      <w:r>
        <w:rPr>
          <w:spacing w:val="-1"/>
        </w:rPr>
        <w:t>подсиндесмозный</w:t>
        <w:tab/>
      </w:r>
      <w:r>
        <w:rPr/>
        <w:t>перелом</w:t>
        <w:tab/>
        <w:t>малоберцовой</w:t>
        <w:tab/>
        <w:t>кости,</w:t>
      </w:r>
      <w:r>
        <w:rPr/>
        <w:tab/>
      </w:r>
      <w:r>
        <w:rPr/>
        <w:t> с</w:t>
        <w:tab/>
        <w:t>дорзомедиальным</w:t>
      </w:r>
      <w:r>
        <w:rPr>
          <w:spacing w:val="33"/>
        </w:rPr>
        <w:t> </w:t>
      </w:r>
      <w:r>
        <w:rPr>
          <w:spacing w:val="33"/>
        </w:rPr>
      </w:r>
      <w:r>
        <w:rPr>
          <w:spacing w:val="-1"/>
        </w:rPr>
        <w:t>переломом</w:t>
      </w:r>
      <w:r>
        <w:rPr>
          <w:spacing w:val="32"/>
        </w:rPr>
        <w:t> </w:t>
      </w:r>
      <w:r>
        <w:rPr/>
        <w:t>большеберцовой</w:t>
      </w:r>
      <w:r>
        <w:rPr>
          <w:spacing w:val="34"/>
        </w:rPr>
        <w:t> </w:t>
      </w:r>
      <w:r>
        <w:rPr/>
        <w:t>кости;</w:t>
      </w:r>
      <w:r>
        <w:rPr/>
      </w:r>
    </w:p>
    <w:p>
      <w:pPr>
        <w:pStyle w:val="BodyText"/>
        <w:tabs>
          <w:tab w:pos="1461" w:val="left" w:leader="none"/>
        </w:tabs>
        <w:spacing w:line="240" w:lineRule="auto" w:before="0"/>
        <w:ind w:left="800" w:right="0"/>
        <w:jc w:val="left"/>
      </w:pPr>
      <w:r>
        <w:rPr/>
        <w:t>44В</w:t>
        <w:tab/>
        <w:t>–</w:t>
      </w:r>
      <w:r>
        <w:rPr>
          <w:spacing w:val="26"/>
        </w:rPr>
        <w:t> </w:t>
      </w:r>
      <w:r>
        <w:rPr/>
        <w:t>чрезсиндесмозный</w:t>
      </w:r>
      <w:r>
        <w:rPr>
          <w:spacing w:val="25"/>
        </w:rPr>
        <w:t> </w:t>
      </w:r>
      <w:r>
        <w:rPr>
          <w:spacing w:val="-1"/>
        </w:rPr>
        <w:t>перелом</w:t>
      </w:r>
      <w:r>
        <w:rPr>
          <w:spacing w:val="21"/>
        </w:rPr>
        <w:t> </w:t>
      </w:r>
      <w:r>
        <w:rPr>
          <w:spacing w:val="-1"/>
        </w:rPr>
        <w:t>малоберцовой</w:t>
      </w:r>
      <w:r>
        <w:rPr>
          <w:spacing w:val="25"/>
        </w:rPr>
        <w:t> </w:t>
      </w:r>
      <w:r>
        <w:rPr/>
        <w:t>кости;</w:t>
      </w:r>
      <w:r>
        <w:rPr/>
      </w:r>
    </w:p>
    <w:p>
      <w:pPr>
        <w:pStyle w:val="BodyText"/>
        <w:tabs>
          <w:tab w:pos="1519" w:val="left" w:leader="none"/>
        </w:tabs>
        <w:spacing w:line="368" w:lineRule="auto" w:before="138"/>
        <w:ind w:left="800" w:right="1246"/>
        <w:jc w:val="left"/>
      </w:pPr>
      <w:r>
        <w:rPr/>
        <w:t>44В1</w:t>
        <w:tab/>
        <w:t>–</w:t>
      </w:r>
      <w:r>
        <w:rPr>
          <w:spacing w:val="22"/>
        </w:rPr>
        <w:t> </w:t>
      </w:r>
      <w:r>
        <w:rPr/>
        <w:t>чрезсиндесмозный</w:t>
      </w:r>
      <w:r>
        <w:rPr>
          <w:spacing w:val="25"/>
        </w:rPr>
        <w:t> </w:t>
      </w:r>
      <w:r>
        <w:rPr>
          <w:spacing w:val="-1"/>
        </w:rPr>
        <w:t>перелом</w:t>
      </w:r>
      <w:r>
        <w:rPr>
          <w:spacing w:val="24"/>
        </w:rPr>
        <w:t> </w:t>
      </w:r>
      <w:r>
        <w:rPr>
          <w:spacing w:val="-1"/>
        </w:rPr>
        <w:t>малоберцовой</w:t>
      </w:r>
      <w:r>
        <w:rPr>
          <w:spacing w:val="29"/>
        </w:rPr>
        <w:t> </w:t>
      </w:r>
      <w:r>
        <w:rPr/>
        <w:t>кости,</w:t>
      </w:r>
      <w:r>
        <w:rPr>
          <w:spacing w:val="25"/>
        </w:rPr>
        <w:t> </w:t>
      </w:r>
      <w:r>
        <w:rPr>
          <w:spacing w:val="-1"/>
        </w:rPr>
        <w:t>изолированный;</w:t>
      </w:r>
      <w:r>
        <w:rPr>
          <w:spacing w:val="57"/>
          <w:w w:val="101"/>
        </w:rPr>
        <w:t> </w:t>
      </w:r>
      <w:r>
        <w:rPr/>
        <w:t>44В2</w:t>
        <w:tab/>
        <w:t>–</w:t>
      </w:r>
      <w:r>
        <w:rPr>
          <w:spacing w:val="17"/>
        </w:rPr>
        <w:t> </w:t>
      </w:r>
      <w:r>
        <w:rPr/>
        <w:t>чрезсиндесмозный</w:t>
      </w:r>
      <w:r>
        <w:rPr>
          <w:spacing w:val="21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>
          <w:spacing w:val="-1"/>
        </w:rPr>
        <w:t>малоберцовой</w:t>
      </w:r>
      <w:r>
        <w:rPr>
          <w:spacing w:val="24"/>
        </w:rPr>
        <w:t> </w:t>
      </w:r>
      <w:r>
        <w:rPr/>
        <w:t>кости,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/>
        <w:t>медиальным</w:t>
      </w:r>
      <w:r>
        <w:rPr/>
      </w:r>
    </w:p>
    <w:p>
      <w:pPr>
        <w:pStyle w:val="BodyText"/>
        <w:spacing w:line="368" w:lineRule="auto"/>
        <w:ind w:left="1599" w:right="128"/>
        <w:jc w:val="left"/>
      </w:pPr>
      <w:r>
        <w:rPr>
          <w:spacing w:val="-1"/>
        </w:rPr>
        <w:t>повреждением</w:t>
      </w:r>
      <w:r>
        <w:rPr>
          <w:spacing w:val="21"/>
        </w:rPr>
        <w:t> </w:t>
      </w:r>
      <w:r>
        <w:rPr/>
        <w:t>(с</w:t>
      </w:r>
      <w:r>
        <w:rPr>
          <w:spacing w:val="21"/>
        </w:rPr>
        <w:t> </w:t>
      </w:r>
      <w:r>
        <w:rPr/>
        <w:t>повреждением</w:t>
      </w:r>
      <w:r>
        <w:rPr>
          <w:spacing w:val="22"/>
        </w:rPr>
        <w:t> </w:t>
      </w:r>
      <w:r>
        <w:rPr>
          <w:spacing w:val="-1"/>
        </w:rPr>
        <w:t>дельтовидной</w:t>
      </w:r>
      <w:r>
        <w:rPr>
          <w:spacing w:val="19"/>
        </w:rPr>
        <w:t> </w:t>
      </w:r>
      <w:r>
        <w:rPr/>
        <w:t>связки</w:t>
      </w:r>
      <w:r>
        <w:rPr>
          <w:spacing w:val="22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переломом</w:t>
      </w:r>
      <w:r>
        <w:rPr>
          <w:spacing w:val="59"/>
          <w:w w:val="102"/>
        </w:rPr>
        <w:t> </w:t>
      </w:r>
      <w:r>
        <w:rPr/>
        <w:t>внутренней</w:t>
      </w:r>
      <w:r>
        <w:rPr>
          <w:spacing w:val="42"/>
        </w:rPr>
        <w:t> </w:t>
      </w:r>
      <w:r>
        <w:rPr/>
        <w:t>лодыжки);</w:t>
      </w:r>
      <w:r>
        <w:rPr/>
      </w:r>
    </w:p>
    <w:p>
      <w:pPr>
        <w:pStyle w:val="BodyText"/>
        <w:tabs>
          <w:tab w:pos="1519" w:val="left" w:leader="none"/>
        </w:tabs>
        <w:spacing w:line="368" w:lineRule="auto" w:before="7"/>
        <w:ind w:left="1599" w:right="631" w:hanging="800"/>
        <w:jc w:val="left"/>
      </w:pPr>
      <w:r>
        <w:rPr/>
        <w:t>44В3</w:t>
        <w:tab/>
        <w:t>–</w:t>
      </w:r>
      <w:r>
        <w:rPr>
          <w:spacing w:val="17"/>
        </w:rPr>
        <w:t> </w:t>
      </w:r>
      <w:r>
        <w:rPr/>
        <w:t>чрезсиндесмозный</w:t>
      </w:r>
      <w:r>
        <w:rPr>
          <w:spacing w:val="21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>
          <w:spacing w:val="-1"/>
        </w:rPr>
        <w:t>малоберцовой</w:t>
      </w:r>
      <w:r>
        <w:rPr>
          <w:spacing w:val="24"/>
        </w:rPr>
        <w:t> </w:t>
      </w:r>
      <w:r>
        <w:rPr/>
        <w:t>кости,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/>
        <w:t>медиальным</w:t>
      </w:r>
      <w:r>
        <w:rPr>
          <w:spacing w:val="40"/>
          <w:w w:val="102"/>
        </w:rPr>
        <w:t> </w:t>
      </w:r>
      <w:r>
        <w:rPr>
          <w:spacing w:val="-1"/>
        </w:rPr>
        <w:t>повреждением</w:t>
      </w:r>
      <w:r>
        <w:rPr>
          <w:spacing w:val="21"/>
        </w:rPr>
        <w:t> </w:t>
      </w:r>
      <w:r>
        <w:rPr/>
        <w:t>(с</w:t>
      </w:r>
      <w:r>
        <w:rPr>
          <w:spacing w:val="21"/>
        </w:rPr>
        <w:t> </w:t>
      </w:r>
      <w:r>
        <w:rPr/>
        <w:t>повреждением</w:t>
      </w:r>
      <w:r>
        <w:rPr>
          <w:spacing w:val="22"/>
        </w:rPr>
        <w:t> </w:t>
      </w:r>
      <w:r>
        <w:rPr>
          <w:spacing w:val="-1"/>
        </w:rPr>
        <w:t>дельтовидной</w:t>
      </w:r>
      <w:r>
        <w:rPr>
          <w:spacing w:val="19"/>
        </w:rPr>
        <w:t> </w:t>
      </w:r>
      <w:r>
        <w:rPr/>
        <w:t>связки</w:t>
      </w:r>
      <w:r>
        <w:rPr>
          <w:spacing w:val="22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переломом</w:t>
      </w:r>
      <w:r>
        <w:rPr>
          <w:spacing w:val="59"/>
          <w:w w:val="102"/>
        </w:rPr>
        <w:t> </w:t>
      </w:r>
      <w:r>
        <w:rPr/>
        <w:t>внутренней</w:t>
      </w:r>
      <w:r>
        <w:rPr>
          <w:spacing w:val="18"/>
        </w:rPr>
        <w:t> </w:t>
      </w:r>
      <w:r>
        <w:rPr/>
        <w:t>лодыжки)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/>
        <w:t>заднего</w:t>
      </w:r>
      <w:r>
        <w:rPr>
          <w:spacing w:val="15"/>
        </w:rPr>
        <w:t> </w:t>
      </w:r>
      <w:r>
        <w:rPr/>
        <w:t>края</w:t>
      </w:r>
      <w:r>
        <w:rPr>
          <w:spacing w:val="14"/>
        </w:rPr>
        <w:t> </w:t>
      </w:r>
      <w:r>
        <w:rPr>
          <w:spacing w:val="-1"/>
        </w:rPr>
        <w:t>ББК</w:t>
      </w:r>
      <w:r>
        <w:rPr>
          <w:spacing w:val="20"/>
        </w:rPr>
        <w:t> </w:t>
      </w:r>
      <w:r>
        <w:rPr>
          <w:spacing w:val="-1"/>
        </w:rPr>
        <w:t>(фрагмент</w:t>
      </w:r>
      <w:r>
        <w:rPr>
          <w:spacing w:val="21"/>
        </w:rPr>
        <w:t> </w:t>
      </w:r>
      <w:r>
        <w:rPr/>
        <w:t>Фолькмана</w:t>
      </w:r>
      <w:r>
        <w:rPr>
          <w:spacing w:val="36"/>
          <w:w w:val="102"/>
        </w:rPr>
        <w:t> </w:t>
      </w:r>
      <w:r>
        <w:rPr>
          <w:spacing w:val="-1"/>
        </w:rPr>
        <w:t>(Volkmann));</w:t>
      </w:r>
      <w:r>
        <w:rPr/>
      </w:r>
    </w:p>
    <w:p>
      <w:pPr>
        <w:pStyle w:val="BodyText"/>
        <w:tabs>
          <w:tab w:pos="1519" w:val="left" w:leader="none"/>
        </w:tabs>
        <w:spacing w:line="240" w:lineRule="auto"/>
        <w:ind w:left="800" w:right="0"/>
        <w:jc w:val="left"/>
      </w:pPr>
      <w:r>
        <w:rPr/>
        <w:t>44С</w:t>
        <w:tab/>
        <w:t>–</w:t>
      </w:r>
      <w:r>
        <w:rPr>
          <w:spacing w:val="20"/>
        </w:rPr>
        <w:t> </w:t>
      </w:r>
      <w:r>
        <w:rPr/>
        <w:t>надсиндесмозный</w:t>
      </w:r>
      <w:r>
        <w:rPr>
          <w:spacing w:val="24"/>
        </w:rPr>
        <w:t> </w:t>
      </w:r>
      <w:r>
        <w:rPr>
          <w:spacing w:val="-1"/>
        </w:rPr>
        <w:t>перелом</w:t>
      </w:r>
      <w:r>
        <w:rPr>
          <w:spacing w:val="22"/>
        </w:rPr>
        <w:t> </w:t>
      </w:r>
      <w:r>
        <w:rPr>
          <w:spacing w:val="-1"/>
        </w:rPr>
        <w:t>малоберцовой</w:t>
      </w:r>
      <w:r>
        <w:rPr>
          <w:spacing w:val="25"/>
        </w:rPr>
        <w:t> </w:t>
      </w:r>
      <w:r>
        <w:rPr/>
        <w:t>кости;</w:t>
      </w:r>
      <w:r>
        <w:rPr/>
      </w:r>
    </w:p>
    <w:p>
      <w:pPr>
        <w:pStyle w:val="BodyText"/>
        <w:tabs>
          <w:tab w:pos="1519" w:val="left" w:leader="none"/>
        </w:tabs>
        <w:spacing w:line="368" w:lineRule="auto" w:before="136"/>
        <w:ind w:left="1599" w:right="273" w:hanging="800"/>
        <w:jc w:val="left"/>
      </w:pPr>
      <w:r>
        <w:rPr/>
        <w:t>44С1</w:t>
        <w:tab/>
        <w:t>–</w:t>
      </w:r>
      <w:r>
        <w:rPr>
          <w:spacing w:val="21"/>
        </w:rPr>
        <w:t> </w:t>
      </w:r>
      <w:r>
        <w:rPr/>
        <w:t>надсиндесмозное</w:t>
      </w:r>
      <w:r>
        <w:rPr>
          <w:spacing w:val="23"/>
        </w:rPr>
        <w:t> </w:t>
      </w:r>
      <w:r>
        <w:rPr>
          <w:spacing w:val="-1"/>
        </w:rPr>
        <w:t>повреждение,</w:t>
      </w:r>
      <w:r>
        <w:rPr>
          <w:spacing w:val="24"/>
        </w:rPr>
        <w:t> </w:t>
      </w:r>
      <w:r>
        <w:rPr>
          <w:spacing w:val="-1"/>
        </w:rPr>
        <w:t>диафизарный</w:t>
      </w:r>
      <w:r>
        <w:rPr>
          <w:spacing w:val="27"/>
        </w:rPr>
        <w:t> </w:t>
      </w:r>
      <w:r>
        <w:rPr/>
        <w:t>перелом</w:t>
      </w:r>
      <w:r>
        <w:rPr>
          <w:spacing w:val="23"/>
        </w:rPr>
        <w:t> </w:t>
      </w:r>
      <w:r>
        <w:rPr>
          <w:spacing w:val="-1"/>
        </w:rPr>
        <w:t>малоберцовой</w:t>
      </w:r>
      <w:r>
        <w:rPr>
          <w:spacing w:val="27"/>
        </w:rPr>
        <w:t> </w:t>
      </w:r>
      <w:r>
        <w:rPr>
          <w:spacing w:val="-1"/>
        </w:rPr>
        <w:t>кости,</w:t>
      </w:r>
      <w:r>
        <w:rPr>
          <w:spacing w:val="73"/>
          <w:w w:val="102"/>
        </w:rPr>
        <w:t> </w:t>
      </w:r>
      <w:r>
        <w:rPr>
          <w:spacing w:val="-1"/>
        </w:rPr>
        <w:t>простой;</w:t>
      </w:r>
      <w:r>
        <w:rPr/>
      </w:r>
    </w:p>
    <w:p>
      <w:pPr>
        <w:pStyle w:val="BodyText"/>
        <w:tabs>
          <w:tab w:pos="1519" w:val="left" w:leader="none"/>
        </w:tabs>
        <w:spacing w:line="371" w:lineRule="auto"/>
        <w:ind w:left="1599" w:right="273" w:hanging="800"/>
        <w:jc w:val="left"/>
      </w:pPr>
      <w:r>
        <w:rPr/>
        <w:t>44С2</w:t>
        <w:tab/>
        <w:t>–</w:t>
      </w:r>
      <w:r>
        <w:rPr>
          <w:spacing w:val="21"/>
        </w:rPr>
        <w:t> </w:t>
      </w:r>
      <w:r>
        <w:rPr/>
        <w:t>надсиндесмозное</w:t>
      </w:r>
      <w:r>
        <w:rPr>
          <w:spacing w:val="23"/>
        </w:rPr>
        <w:t> </w:t>
      </w:r>
      <w:r>
        <w:rPr>
          <w:spacing w:val="-1"/>
        </w:rPr>
        <w:t>повреждение,</w:t>
      </w:r>
      <w:r>
        <w:rPr>
          <w:spacing w:val="24"/>
        </w:rPr>
        <w:t> </w:t>
      </w:r>
      <w:r>
        <w:rPr>
          <w:spacing w:val="-1"/>
        </w:rPr>
        <w:t>диафизарный</w:t>
      </w:r>
      <w:r>
        <w:rPr>
          <w:spacing w:val="27"/>
        </w:rPr>
        <w:t> </w:t>
      </w:r>
      <w:r>
        <w:rPr/>
        <w:t>перелом</w:t>
      </w:r>
      <w:r>
        <w:rPr>
          <w:spacing w:val="23"/>
        </w:rPr>
        <w:t> </w:t>
      </w:r>
      <w:r>
        <w:rPr>
          <w:spacing w:val="-1"/>
        </w:rPr>
        <w:t>малоберцовой</w:t>
      </w:r>
      <w:r>
        <w:rPr>
          <w:spacing w:val="27"/>
        </w:rPr>
        <w:t> </w:t>
      </w:r>
      <w:r>
        <w:rPr>
          <w:spacing w:val="-1"/>
        </w:rPr>
        <w:t>кости,</w:t>
      </w:r>
      <w:r>
        <w:rPr>
          <w:spacing w:val="73"/>
          <w:w w:val="102"/>
        </w:rPr>
        <w:t> </w:t>
      </w:r>
      <w:r>
        <w:rPr/>
        <w:t>клиновидный</w:t>
      </w:r>
      <w:r>
        <w:rPr>
          <w:spacing w:val="32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многооскольчатый;</w:t>
      </w:r>
      <w:r>
        <w:rPr/>
      </w:r>
    </w:p>
    <w:p>
      <w:pPr>
        <w:pStyle w:val="BodyText"/>
        <w:tabs>
          <w:tab w:pos="1519" w:val="left" w:leader="none"/>
        </w:tabs>
        <w:spacing w:line="240" w:lineRule="auto" w:before="0"/>
        <w:ind w:left="1064" w:right="0" w:hanging="264"/>
        <w:jc w:val="left"/>
      </w:pPr>
      <w:r>
        <w:rPr/>
        <w:t>44С3</w:t>
        <w:tab/>
        <w:t>–</w:t>
      </w:r>
      <w:r>
        <w:rPr>
          <w:spacing w:val="25"/>
        </w:rPr>
        <w:t> </w:t>
      </w:r>
      <w:r>
        <w:rPr>
          <w:spacing w:val="-4"/>
        </w:rPr>
        <w:t>надсиндесмозное</w:t>
      </w:r>
      <w:r>
        <w:rPr>
          <w:spacing w:val="13"/>
        </w:rPr>
        <w:t> </w:t>
      </w:r>
      <w:r>
        <w:rPr>
          <w:spacing w:val="-4"/>
        </w:rPr>
        <w:t>повреждение,</w:t>
      </w:r>
      <w:r>
        <w:rPr>
          <w:spacing w:val="18"/>
        </w:rPr>
        <w:t> </w:t>
      </w:r>
      <w:r>
        <w:rPr>
          <w:spacing w:val="-4"/>
        </w:rPr>
        <w:t>проксимальный</w:t>
      </w:r>
      <w:r>
        <w:rPr>
          <w:spacing w:val="20"/>
        </w:rPr>
        <w:t> </w:t>
      </w:r>
      <w:r>
        <w:rPr>
          <w:spacing w:val="-4"/>
        </w:rPr>
        <w:t>перелом</w:t>
      </w:r>
      <w:r>
        <w:rPr>
          <w:spacing w:val="17"/>
        </w:rPr>
        <w:t> </w:t>
      </w:r>
      <w:r>
        <w:rPr>
          <w:spacing w:val="-4"/>
        </w:rPr>
        <w:t>малоберцовой</w:t>
      </w:r>
      <w:r>
        <w:rPr>
          <w:spacing w:val="17"/>
        </w:rPr>
        <w:t> </w:t>
      </w:r>
      <w:r>
        <w:rPr>
          <w:spacing w:val="-4"/>
        </w:rPr>
        <w:t>кости.</w:t>
      </w:r>
      <w:r>
        <w:rPr/>
      </w:r>
    </w:p>
    <w:p>
      <w:pPr>
        <w:pStyle w:val="BodyText"/>
        <w:spacing w:line="368" w:lineRule="auto" w:before="138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231F21"/>
          <w:w w:val="105"/>
        </w:rPr>
        <w:t>Комментарии</w:t>
      </w:r>
      <w:r>
        <w:rPr>
          <w:rFonts w:ascii="Times New Roman" w:hAnsi="Times New Roman" w:cs="Times New Roman" w:eastAsia="Times New Roman"/>
          <w:color w:val="231F21"/>
          <w:w w:val="105"/>
        </w:rPr>
        <w:t>.</w:t>
      </w:r>
      <w:r>
        <w:rPr>
          <w:rFonts w:ascii="Times New Roman" w:hAnsi="Times New Roman" w:cs="Times New Roman" w:eastAsia="Times New Roman"/>
          <w:color w:val="231F21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сси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231F21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spacing w:val="1"/>
          <w:w w:val="105"/>
        </w:rPr>
        <w:t>АО</w:t>
      </w:r>
      <w:r>
        <w:rPr>
          <w:rFonts w:ascii="Times New Roman" w:hAnsi="Times New Roman" w:cs="Times New Roman" w:eastAsia="Times New Roman"/>
          <w:color w:val="231F21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основана</w:t>
      </w:r>
      <w:r>
        <w:rPr>
          <w:rFonts w:ascii="Times New Roman" w:hAnsi="Times New Roman" w:cs="Times New Roman" w:eastAsia="Times New Roman"/>
          <w:color w:val="231F21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на</w:t>
      </w:r>
      <w:r>
        <w:rPr>
          <w:rFonts w:ascii="Times New Roman" w:hAnsi="Times New Roman" w:cs="Times New Roman" w:eastAsia="Times New Roman"/>
          <w:color w:val="231F21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классификации</w:t>
      </w:r>
      <w:r>
        <w:rPr>
          <w:rFonts w:ascii="Times New Roman" w:hAnsi="Times New Roman" w:cs="Times New Roman" w:eastAsia="Times New Roman"/>
          <w:color w:val="231F21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D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a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nis</w:t>
      </w:r>
      <w:r>
        <w:rPr>
          <w:rFonts w:ascii="Times New Roman" w:hAnsi="Times New Roman" w:cs="Times New Roman" w:eastAsia="Times New Roman"/>
          <w:color w:val="231F21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–</w:t>
      </w:r>
      <w:r>
        <w:rPr>
          <w:rFonts w:ascii="Times New Roman" w:hAnsi="Times New Roman" w:cs="Times New Roman" w:eastAsia="Times New Roman"/>
          <w:color w:val="231F21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Weber.</w:t>
      </w:r>
      <w:r>
        <w:rPr>
          <w:rFonts w:ascii="Times New Roman" w:hAnsi="Times New Roman" w:cs="Times New Roman" w:eastAsia="Times New Roman"/>
          <w:color w:val="231F21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По</w:t>
      </w:r>
      <w:r>
        <w:rPr>
          <w:rFonts w:ascii="Times New Roman" w:hAnsi="Times New Roman" w:cs="Times New Roman" w:eastAsia="Times New Roman"/>
          <w:color w:val="231F21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данным</w:t>
      </w:r>
      <w:r>
        <w:rPr>
          <w:rFonts w:ascii="Times New Roman" w:hAnsi="Times New Roman" w:cs="Times New Roman" w:eastAsia="Times New Roman"/>
          <w:color w:val="231F21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ур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21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color w:val="231F21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встречаемости</w:t>
      </w:r>
      <w:r>
        <w:rPr>
          <w:rFonts w:ascii="Times New Roman" w:hAnsi="Times New Roman" w:cs="Times New Roman" w:eastAsia="Times New Roman"/>
          <w:color w:val="231F21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по</w:t>
      </w:r>
      <w:r>
        <w:rPr>
          <w:rFonts w:ascii="Times New Roman" w:hAnsi="Times New Roman" w:cs="Times New Roman" w:eastAsia="Times New Roman"/>
          <w:color w:val="231F21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типам</w:t>
      </w:r>
      <w:r>
        <w:rPr>
          <w:rFonts w:ascii="Times New Roman" w:hAnsi="Times New Roman" w:cs="Times New Roman" w:eastAsia="Times New Roman"/>
          <w:color w:val="231F21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color w:val="231F21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т:</w:t>
      </w:r>
      <w:r>
        <w:rPr>
          <w:rFonts w:ascii="Times New Roman" w:hAnsi="Times New Roman" w:cs="Times New Roman" w:eastAsia="Times New Roman"/>
          <w:color w:val="231F21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тип  А </w:t>
      </w:r>
      <w:r>
        <w:rPr>
          <w:rFonts w:ascii="Times New Roman" w:hAnsi="Times New Roman" w:cs="Times New Roman" w:eastAsia="Times New Roman"/>
          <w:color w:val="231F21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-</w:t>
      </w:r>
      <w:r>
        <w:rPr>
          <w:rFonts w:ascii="Times New Roman" w:hAnsi="Times New Roman" w:cs="Times New Roman" w:eastAsia="Times New Roman"/>
          <w:color w:val="231F21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38%, В</w:t>
      </w:r>
      <w:r>
        <w:rPr>
          <w:rFonts w:ascii="Times New Roman" w:hAnsi="Times New Roman" w:cs="Times New Roman" w:eastAsia="Times New Roman"/>
          <w:color w:val="231F21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тип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-</w:t>
      </w:r>
      <w:r>
        <w:rPr>
          <w:rFonts w:ascii="Times New Roman" w:hAnsi="Times New Roman" w:cs="Times New Roman" w:eastAsia="Times New Roman"/>
          <w:color w:val="231F21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52%,</w:t>
      </w:r>
      <w:r>
        <w:rPr>
          <w:rFonts w:ascii="Times New Roman" w:hAnsi="Times New Roman" w:cs="Times New Roman" w:eastAsia="Times New Roman"/>
          <w:color w:val="231F21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тип</w:t>
      </w:r>
      <w:r>
        <w:rPr>
          <w:rFonts w:ascii="Times New Roman" w:hAnsi="Times New Roman" w:cs="Times New Roman" w:eastAsia="Times New Roman"/>
          <w:color w:val="231F21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C</w:t>
      </w:r>
      <w:r>
        <w:rPr>
          <w:rFonts w:ascii="Times New Roman" w:hAnsi="Times New Roman" w:cs="Times New Roman" w:eastAsia="Times New Roman"/>
          <w:color w:val="231F21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–</w:t>
      </w:r>
      <w:r>
        <w:rPr>
          <w:rFonts w:ascii="Times New Roman" w:hAnsi="Times New Roman" w:cs="Times New Roman" w:eastAsia="Times New Roman"/>
          <w:color w:val="231F21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</w:rPr>
        <w:t>10%</w:t>
      </w:r>
      <w:r>
        <w:rPr>
          <w:rFonts w:ascii="Times New Roman" w:hAnsi="Times New Roman" w:cs="Times New Roman" w:eastAsia="Times New Roman"/>
          <w:color w:val="231F21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14</w:t>
      </w:r>
      <w:r>
        <w:rPr>
          <w:rFonts w:ascii="Times New Roman" w:hAnsi="Times New Roman" w:cs="Times New Roman" w:eastAsia="Times New Roman"/>
          <w:color w:val="231F21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color w:val="231F21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/>
        <w:ind w:right="116" w:firstLine="667"/>
        <w:jc w:val="both"/>
      </w:pPr>
      <w:r>
        <w:rPr/>
        <w:t>Для</w:t>
      </w:r>
      <w:r>
        <w:rPr>
          <w:spacing w:val="19"/>
        </w:rPr>
        <w:t> </w:t>
      </w:r>
      <w:r>
        <w:rPr/>
        <w:t>определения</w:t>
      </w:r>
      <w:r>
        <w:rPr>
          <w:spacing w:val="22"/>
        </w:rPr>
        <w:t> </w:t>
      </w:r>
      <w:r>
        <w:rPr/>
        <w:t>показаний</w:t>
      </w:r>
      <w:r>
        <w:rPr>
          <w:spacing w:val="21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хирургической</w:t>
      </w:r>
      <w:r>
        <w:rPr>
          <w:spacing w:val="23"/>
        </w:rPr>
        <w:t> </w:t>
      </w:r>
      <w:r>
        <w:rPr>
          <w:spacing w:val="-1"/>
        </w:rPr>
        <w:t>фиксации</w:t>
      </w:r>
      <w:r>
        <w:rPr>
          <w:spacing w:val="25"/>
        </w:rPr>
        <w:t> </w:t>
      </w:r>
      <w:r>
        <w:rPr>
          <w:spacing w:val="-1"/>
        </w:rPr>
        <w:t>заднего</w:t>
      </w:r>
      <w:r>
        <w:rPr>
          <w:spacing w:val="22"/>
        </w:rPr>
        <w:t> </w:t>
      </w:r>
      <w:r>
        <w:rPr/>
        <w:t>края</w:t>
      </w:r>
      <w:r>
        <w:rPr>
          <w:spacing w:val="24"/>
        </w:rPr>
        <w:t> </w:t>
      </w:r>
      <w:r>
        <w:rPr>
          <w:spacing w:val="-1"/>
        </w:rPr>
        <w:t>ББК.,</w:t>
      </w:r>
      <w:r>
        <w:rPr>
          <w:spacing w:val="45"/>
          <w:w w:val="102"/>
        </w:rPr>
        <w:t> </w:t>
      </w:r>
      <w:r>
        <w:rPr/>
        <w:t>целесообразно</w:t>
      </w:r>
      <w:r>
        <w:rPr>
          <w:spacing w:val="47"/>
        </w:rPr>
        <w:t> </w:t>
      </w:r>
      <w:r>
        <w:rPr>
          <w:spacing w:val="-1"/>
        </w:rPr>
        <w:t>использование</w:t>
      </w:r>
      <w:r>
        <w:rPr>
          <w:spacing w:val="49"/>
        </w:rPr>
        <w:t> </w:t>
      </w:r>
      <w:r>
        <w:rPr>
          <w:spacing w:val="-1"/>
        </w:rPr>
        <w:t>классификации</w:t>
      </w:r>
      <w:r>
        <w:rPr>
          <w:spacing w:val="48"/>
        </w:rPr>
        <w:t> </w:t>
      </w:r>
      <w:r>
        <w:rPr>
          <w:spacing w:val="-1"/>
        </w:rPr>
        <w:t>переломов</w:t>
      </w:r>
      <w:r>
        <w:rPr>
          <w:spacing w:val="48"/>
        </w:rPr>
        <w:t> </w:t>
      </w:r>
      <w:r>
        <w:rPr/>
        <w:t>заднего</w:t>
      </w:r>
      <w:r>
        <w:rPr>
          <w:spacing w:val="51"/>
        </w:rPr>
        <w:t> </w:t>
      </w:r>
      <w:r>
        <w:rPr>
          <w:spacing w:val="-1"/>
        </w:rPr>
        <w:t>края</w:t>
      </w:r>
      <w:r>
        <w:rPr>
          <w:spacing w:val="45"/>
        </w:rPr>
        <w:t> </w:t>
      </w:r>
      <w:r>
        <w:rPr/>
        <w:t>J.</w:t>
      </w:r>
      <w:r>
        <w:rPr>
          <w:spacing w:val="48"/>
        </w:rPr>
        <w:t> </w:t>
      </w:r>
      <w:r>
        <w:rPr>
          <w:spacing w:val="-1"/>
        </w:rPr>
        <w:t>Bartoníček</w:t>
      </w:r>
      <w:r>
        <w:rPr>
          <w:spacing w:val="45"/>
        </w:rPr>
        <w:t> </w:t>
      </w:r>
      <w:r>
        <w:rPr/>
        <w:t>et</w:t>
      </w:r>
      <w:r>
        <w:rPr>
          <w:spacing w:val="45"/>
        </w:rPr>
        <w:t> </w:t>
      </w:r>
      <w:r>
        <w:rPr/>
        <w:t>al.</w:t>
      </w:r>
      <w:r>
        <w:rPr>
          <w:spacing w:val="87"/>
          <w:w w:val="102"/>
        </w:rPr>
        <w:t> </w:t>
      </w:r>
      <w:r>
        <w:rPr/>
        <w:t>(2015),</w:t>
      </w:r>
      <w:r>
        <w:rPr>
          <w:spacing w:val="15"/>
        </w:rPr>
        <w:t> </w:t>
      </w:r>
      <w:r>
        <w:rPr/>
        <w:t>основанную</w:t>
      </w:r>
      <w:r>
        <w:rPr>
          <w:spacing w:val="15"/>
        </w:rPr>
        <w:t> </w:t>
      </w:r>
      <w:r>
        <w:rPr>
          <w:spacing w:val="-1"/>
        </w:rPr>
        <w:t>на</w:t>
      </w:r>
      <w:r>
        <w:rPr>
          <w:spacing w:val="17"/>
        </w:rPr>
        <w:t> </w:t>
      </w:r>
      <w:r>
        <w:rPr/>
        <w:t>данных</w:t>
      </w:r>
      <w:r>
        <w:rPr>
          <w:spacing w:val="15"/>
        </w:rPr>
        <w:t> </w:t>
      </w:r>
      <w:r>
        <w:rPr/>
        <w:t>КТ</w:t>
      </w:r>
      <w:r>
        <w:rPr>
          <w:spacing w:val="13"/>
        </w:rPr>
        <w:t> </w:t>
      </w:r>
      <w:r>
        <w:rPr/>
        <w:t>сканирования</w:t>
      </w:r>
      <w:r>
        <w:rPr>
          <w:spacing w:val="15"/>
        </w:rPr>
        <w:t> </w:t>
      </w:r>
      <w:r>
        <w:rPr/>
        <w:t>[22,</w:t>
      </w:r>
      <w:r>
        <w:rPr>
          <w:spacing w:val="15"/>
        </w:rPr>
        <w:t> </w:t>
      </w:r>
      <w:r>
        <w:rPr/>
        <w:t>23].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3" w:firstLine="667"/>
        <w:jc w:val="both"/>
      </w:pPr>
      <w:r>
        <w:rPr/>
        <w:t>Согласно</w:t>
      </w:r>
      <w:r>
        <w:rPr>
          <w:spacing w:val="30"/>
        </w:rPr>
        <w:t> </w:t>
      </w:r>
      <w:r>
        <w:rPr/>
        <w:t>этой</w:t>
      </w:r>
      <w:r>
        <w:rPr>
          <w:spacing w:val="32"/>
        </w:rPr>
        <w:t> </w:t>
      </w:r>
      <w:r>
        <w:rPr/>
        <w:t>классификации,</w:t>
      </w:r>
      <w:r>
        <w:rPr>
          <w:spacing w:val="32"/>
        </w:rPr>
        <w:t> </w:t>
      </w:r>
      <w:r>
        <w:rPr>
          <w:spacing w:val="-1"/>
        </w:rPr>
        <w:t>выделяют</w:t>
      </w:r>
      <w:r>
        <w:rPr>
          <w:spacing w:val="36"/>
        </w:rPr>
        <w:t> </w:t>
      </w:r>
      <w:r>
        <w:rPr/>
        <w:t>4</w:t>
      </w:r>
      <w:r>
        <w:rPr>
          <w:spacing w:val="30"/>
        </w:rPr>
        <w:t> </w:t>
      </w:r>
      <w:r>
        <w:rPr/>
        <w:t>типа</w:t>
      </w:r>
      <w:r>
        <w:rPr>
          <w:spacing w:val="33"/>
        </w:rPr>
        <w:t> </w:t>
      </w:r>
      <w:r>
        <w:rPr>
          <w:spacing w:val="-1"/>
        </w:rPr>
        <w:t>переломов</w:t>
      </w:r>
      <w:r>
        <w:rPr>
          <w:spacing w:val="31"/>
        </w:rPr>
        <w:t> </w:t>
      </w:r>
      <w:r>
        <w:rPr/>
        <w:t>заднего</w:t>
      </w:r>
      <w:r>
        <w:rPr>
          <w:spacing w:val="32"/>
        </w:rPr>
        <w:t> </w:t>
      </w:r>
      <w:r>
        <w:rPr/>
        <w:t>края</w:t>
      </w:r>
      <w:r>
        <w:rPr>
          <w:spacing w:val="33"/>
        </w:rPr>
        <w:t> </w:t>
      </w:r>
      <w:r>
        <w:rPr/>
        <w:t>ББК</w:t>
      </w:r>
      <w:r>
        <w:rPr>
          <w:spacing w:val="46"/>
          <w:w w:val="102"/>
        </w:rPr>
        <w:t> </w:t>
      </w:r>
      <w:r>
        <w:rPr>
          <w:spacing w:val="-1"/>
        </w:rPr>
        <w:t>(фрагмент</w:t>
      </w:r>
      <w:r>
        <w:rPr>
          <w:spacing w:val="45"/>
        </w:rPr>
        <w:t> </w:t>
      </w:r>
      <w:r>
        <w:rPr/>
        <w:t>Фолькмана):</w:t>
      </w:r>
      <w:r>
        <w:rPr/>
      </w:r>
    </w:p>
    <w:p>
      <w:pPr>
        <w:pStyle w:val="BodyText"/>
        <w:spacing w:line="368" w:lineRule="auto"/>
        <w:ind w:left="1064" w:right="682"/>
        <w:jc w:val="left"/>
      </w:pPr>
      <w:r>
        <w:rPr/>
        <w:t>тип</w:t>
      </w:r>
      <w:r>
        <w:rPr>
          <w:spacing w:val="19"/>
        </w:rPr>
        <w:t> </w:t>
      </w:r>
      <w:r>
        <w:rPr/>
        <w:t>1</w:t>
      </w:r>
      <w:r>
        <w:rPr>
          <w:spacing w:val="16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внеинцизурный</w:t>
      </w:r>
      <w:r>
        <w:rPr>
          <w:spacing w:val="11"/>
        </w:rPr>
        <w:t> </w:t>
      </w:r>
      <w:r>
        <w:rPr/>
        <w:t>фрагмент</w:t>
      </w:r>
      <w:r>
        <w:rPr>
          <w:spacing w:val="18"/>
        </w:rPr>
        <w:t> </w:t>
      </w:r>
      <w:r>
        <w:rPr/>
        <w:t>с</w:t>
      </w:r>
      <w:r>
        <w:rPr>
          <w:spacing w:val="12"/>
        </w:rPr>
        <w:t> </w:t>
      </w:r>
      <w:r>
        <w:rPr/>
        <w:t>интактной</w:t>
      </w:r>
      <w:r>
        <w:rPr>
          <w:spacing w:val="14"/>
        </w:rPr>
        <w:t> </w:t>
      </w:r>
      <w:r>
        <w:rPr>
          <w:spacing w:val="-1"/>
        </w:rPr>
        <w:t>малоберцовой</w:t>
      </w:r>
      <w:r>
        <w:rPr>
          <w:spacing w:val="16"/>
        </w:rPr>
        <w:t> </w:t>
      </w:r>
      <w:r>
        <w:rPr>
          <w:spacing w:val="-1"/>
        </w:rPr>
        <w:t>вырезкой</w:t>
      </w:r>
      <w:r>
        <w:rPr>
          <w:spacing w:val="18"/>
        </w:rPr>
        <w:t> </w:t>
      </w:r>
      <w:r>
        <w:rPr>
          <w:spacing w:val="-1"/>
        </w:rPr>
        <w:t>(8%);</w:t>
      </w:r>
      <w:r>
        <w:rPr>
          <w:spacing w:val="72"/>
          <w:w w:val="101"/>
        </w:rPr>
        <w:t> </w:t>
      </w:r>
      <w:r>
        <w:rPr/>
        <w:t>тип</w:t>
      </w:r>
      <w:r>
        <w:rPr>
          <w:spacing w:val="18"/>
        </w:rPr>
        <w:t> </w:t>
      </w:r>
      <w:r>
        <w:rPr/>
        <w:t>2</w:t>
      </w:r>
      <w:r>
        <w:rPr>
          <w:spacing w:val="14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интраинцизурный</w:t>
      </w:r>
      <w:r>
        <w:rPr>
          <w:spacing w:val="14"/>
        </w:rPr>
        <w:t> </w:t>
      </w:r>
      <w:r>
        <w:rPr/>
        <w:t>заднелатеральный</w:t>
      </w:r>
      <w:r>
        <w:rPr>
          <w:spacing w:val="15"/>
        </w:rPr>
        <w:t> </w:t>
      </w:r>
      <w:r>
        <w:rPr>
          <w:spacing w:val="-1"/>
        </w:rPr>
        <w:t>фрагмент</w:t>
      </w:r>
      <w:r>
        <w:rPr>
          <w:spacing w:val="14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вовлечением</w:t>
      </w:r>
      <w:r>
        <w:rPr>
          <w:spacing w:val="17"/>
        </w:rPr>
        <w:t> </w:t>
      </w:r>
      <w:r>
        <w:rPr/>
        <w:t>1/3</w:t>
      </w:r>
      <w:r>
        <w:rPr>
          <w:spacing w:val="14"/>
        </w:rPr>
        <w:t> </w:t>
      </w:r>
      <w:r>
        <w:rPr/>
        <w:t>–</w:t>
      </w:r>
      <w:r>
        <w:rPr>
          <w:spacing w:val="15"/>
        </w:rPr>
        <w:t> </w:t>
      </w:r>
      <w:r>
        <w:rPr/>
        <w:t>1/4</w:t>
      </w:r>
      <w:r>
        <w:rPr/>
      </w:r>
    </w:p>
    <w:p>
      <w:pPr>
        <w:pStyle w:val="BodyText"/>
        <w:spacing w:line="240" w:lineRule="auto"/>
        <w:ind w:left="1863" w:right="0"/>
        <w:jc w:val="left"/>
      </w:pPr>
      <w:r>
        <w:rPr>
          <w:spacing w:val="-1"/>
        </w:rPr>
        <w:t>малоберцовой</w:t>
      </w:r>
      <w:r>
        <w:rPr>
          <w:spacing w:val="30"/>
        </w:rPr>
        <w:t> </w:t>
      </w:r>
      <w:r>
        <w:rPr/>
        <w:t>вырезки</w:t>
      </w:r>
      <w:r>
        <w:rPr>
          <w:spacing w:val="26"/>
        </w:rPr>
        <w:t> </w:t>
      </w:r>
      <w:r>
        <w:rPr/>
        <w:t>(52%);</w:t>
      </w:r>
      <w:r>
        <w:rPr/>
      </w:r>
    </w:p>
    <w:p>
      <w:pPr>
        <w:pStyle w:val="BodyText"/>
        <w:spacing w:line="368" w:lineRule="auto" w:before="138"/>
        <w:ind w:left="1863" w:right="114" w:hanging="800"/>
        <w:jc w:val="left"/>
      </w:pPr>
      <w:r>
        <w:rPr/>
        <w:t>тип</w:t>
      </w:r>
      <w:r>
        <w:rPr>
          <w:spacing w:val="27"/>
        </w:rPr>
        <w:t> </w:t>
      </w:r>
      <w:r>
        <w:rPr/>
        <w:t>3</w:t>
      </w:r>
      <w:r>
        <w:rPr>
          <w:spacing w:val="23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интраинцизурный</w:t>
      </w:r>
      <w:r>
        <w:rPr>
          <w:spacing w:val="23"/>
        </w:rPr>
        <w:t> </w:t>
      </w:r>
      <w:r>
        <w:rPr/>
        <w:t>заднемедиальный</w:t>
      </w:r>
      <w:r>
        <w:rPr>
          <w:spacing w:val="21"/>
        </w:rPr>
        <w:t> </w:t>
      </w:r>
      <w:r>
        <w:rPr>
          <w:spacing w:val="-1"/>
        </w:rPr>
        <w:t>двухфрагментарный</w:t>
      </w:r>
      <w:r>
        <w:rPr>
          <w:spacing w:val="26"/>
        </w:rPr>
        <w:t> </w:t>
      </w:r>
      <w:r>
        <w:rPr>
          <w:spacing w:val="-1"/>
        </w:rPr>
        <w:t>перелом,</w:t>
      </w:r>
      <w:r>
        <w:rPr>
          <w:spacing w:val="71"/>
          <w:w w:val="102"/>
        </w:rPr>
        <w:t> </w:t>
      </w:r>
      <w:r>
        <w:rPr/>
        <w:t>включающий</w:t>
      </w:r>
      <w:r>
        <w:rPr>
          <w:spacing w:val="20"/>
        </w:rPr>
        <w:t> </w:t>
      </w:r>
      <w:r>
        <w:rPr/>
        <w:t>заднюю</w:t>
      </w:r>
      <w:r>
        <w:rPr>
          <w:spacing w:val="20"/>
        </w:rPr>
        <w:t> </w:t>
      </w:r>
      <w:r>
        <w:rPr>
          <w:spacing w:val="-1"/>
        </w:rPr>
        <w:t>часть</w:t>
      </w:r>
      <w:r>
        <w:rPr>
          <w:spacing w:val="22"/>
        </w:rPr>
        <w:t> </w:t>
      </w:r>
      <w:r>
        <w:rPr>
          <w:spacing w:val="-1"/>
        </w:rPr>
        <w:t>малоберцовой</w:t>
      </w:r>
      <w:r>
        <w:rPr>
          <w:spacing w:val="22"/>
        </w:rPr>
        <w:t> </w:t>
      </w:r>
      <w:r>
        <w:rPr/>
        <w:t>вырезки</w:t>
      </w:r>
      <w:r>
        <w:rPr>
          <w:spacing w:val="20"/>
        </w:rPr>
        <w:t> </w:t>
      </w:r>
      <w:r>
        <w:rPr>
          <w:spacing w:val="-1"/>
        </w:rPr>
        <w:t>латерально</w:t>
      </w:r>
      <w:r>
        <w:rPr>
          <w:spacing w:val="20"/>
        </w:rPr>
        <w:t> </w:t>
      </w:r>
      <w:r>
        <w:rPr/>
        <w:t>и</w:t>
      </w:r>
      <w:r>
        <w:rPr>
          <w:spacing w:val="19"/>
        </w:rPr>
        <w:t> </w:t>
      </w:r>
      <w:r>
        <w:rPr/>
        <w:t>заднюю</w:t>
      </w:r>
      <w:r>
        <w:rPr>
          <w:spacing w:val="50"/>
          <w:w w:val="102"/>
        </w:rPr>
        <w:t> </w:t>
      </w:r>
      <w:r>
        <w:rPr/>
        <w:t>часть</w:t>
      </w:r>
      <w:r>
        <w:rPr>
          <w:spacing w:val="21"/>
        </w:rPr>
        <w:t> </w:t>
      </w:r>
      <w:r>
        <w:rPr/>
        <w:t>медиальной</w:t>
      </w:r>
      <w:r>
        <w:rPr>
          <w:spacing w:val="21"/>
        </w:rPr>
        <w:t> </w:t>
      </w:r>
      <w:r>
        <w:rPr>
          <w:spacing w:val="-1"/>
        </w:rPr>
        <w:t>лодыжки</w:t>
      </w:r>
      <w:r>
        <w:rPr>
          <w:spacing w:val="21"/>
        </w:rPr>
        <w:t> </w:t>
      </w:r>
      <w:r>
        <w:rPr/>
        <w:t>медиально</w:t>
      </w:r>
      <w:r>
        <w:rPr>
          <w:spacing w:val="22"/>
        </w:rPr>
        <w:t> </w:t>
      </w:r>
      <w:r>
        <w:rPr/>
        <w:t>(28%);</w:t>
      </w:r>
      <w:r>
        <w:rPr/>
      </w:r>
    </w:p>
    <w:p>
      <w:pPr>
        <w:pStyle w:val="BodyText"/>
        <w:spacing w:line="368" w:lineRule="auto"/>
        <w:ind w:left="1863" w:right="114" w:hanging="800"/>
        <w:jc w:val="left"/>
      </w:pPr>
      <w:r>
        <w:rPr/>
        <w:t>тип</w:t>
      </w:r>
      <w:r>
        <w:rPr>
          <w:spacing w:val="22"/>
        </w:rPr>
        <w:t> </w:t>
      </w:r>
      <w:r>
        <w:rPr/>
        <w:t>4</w:t>
      </w:r>
      <w:r>
        <w:rPr>
          <w:spacing w:val="19"/>
        </w:rPr>
        <w:t> </w:t>
      </w:r>
      <w:r>
        <w:rPr/>
        <w:t>–</w:t>
      </w:r>
      <w:r>
        <w:rPr>
          <w:spacing w:val="19"/>
        </w:rPr>
        <w:t> </w:t>
      </w:r>
      <w:r>
        <w:rPr>
          <w:spacing w:val="-1"/>
        </w:rPr>
        <w:t>большой</w:t>
      </w:r>
      <w:r>
        <w:rPr>
          <w:spacing w:val="16"/>
        </w:rPr>
        <w:t> </w:t>
      </w:r>
      <w:r>
        <w:rPr>
          <w:spacing w:val="-1"/>
        </w:rPr>
        <w:t>заднелатеральный</w:t>
      </w:r>
      <w:r>
        <w:rPr>
          <w:spacing w:val="17"/>
        </w:rPr>
        <w:t> </w:t>
      </w:r>
      <w:r>
        <w:rPr/>
        <w:t>фрагмент</w:t>
      </w:r>
      <w:r>
        <w:rPr>
          <w:spacing w:val="19"/>
        </w:rPr>
        <w:t> </w:t>
      </w:r>
      <w:r>
        <w:rPr>
          <w:spacing w:val="-1"/>
        </w:rPr>
        <w:t>треугольной</w:t>
      </w:r>
      <w:r>
        <w:rPr>
          <w:spacing w:val="22"/>
        </w:rPr>
        <w:t> </w:t>
      </w:r>
      <w:r>
        <w:rPr/>
        <w:t>формы,</w:t>
      </w:r>
      <w:r>
        <w:rPr>
          <w:spacing w:val="19"/>
        </w:rPr>
        <w:t> </w:t>
      </w:r>
      <w:r>
        <w:rPr>
          <w:spacing w:val="-1"/>
        </w:rPr>
        <w:t>включающий</w:t>
      </w:r>
      <w:r>
        <w:rPr>
          <w:spacing w:val="75"/>
          <w:w w:val="102"/>
        </w:rPr>
        <w:t> </w:t>
      </w:r>
      <w:r>
        <w:rPr/>
        <w:t>заднюю</w:t>
      </w:r>
      <w:r>
        <w:rPr>
          <w:spacing w:val="19"/>
        </w:rPr>
        <w:t> </w:t>
      </w:r>
      <w:r>
        <w:rPr>
          <w:spacing w:val="-1"/>
        </w:rPr>
        <w:t>половину</w:t>
      </w:r>
      <w:r>
        <w:rPr>
          <w:spacing w:val="19"/>
        </w:rPr>
        <w:t> </w:t>
      </w:r>
      <w:r>
        <w:rPr>
          <w:spacing w:val="-1"/>
        </w:rPr>
        <w:t>малоберцовой</w:t>
      </w:r>
      <w:r>
        <w:rPr>
          <w:spacing w:val="21"/>
        </w:rPr>
        <w:t> </w:t>
      </w:r>
      <w:r>
        <w:rPr/>
        <w:t>вырезки</w:t>
      </w:r>
      <w:r>
        <w:rPr>
          <w:spacing w:val="20"/>
        </w:rPr>
        <w:t> </w:t>
      </w:r>
      <w:r>
        <w:rPr/>
        <w:t>(9%)</w:t>
      </w:r>
      <w:r>
        <w:rPr>
          <w:spacing w:val="18"/>
        </w:rPr>
        <w:t> </w:t>
      </w:r>
      <w:r>
        <w:rPr>
          <w:spacing w:val="-1"/>
        </w:rPr>
        <w:t>[22].</w:t>
      </w:r>
      <w:r>
        <w:rPr/>
      </w:r>
    </w:p>
    <w:p>
      <w:pPr>
        <w:pStyle w:val="BodyText"/>
        <w:spacing w:line="369" w:lineRule="auto"/>
        <w:ind w:right="111" w:firstLine="667"/>
        <w:jc w:val="both"/>
      </w:pPr>
      <w:r>
        <w:rPr/>
        <w:t>Классификацией</w:t>
      </w:r>
      <w:r>
        <w:rPr>
          <w:spacing w:val="46"/>
        </w:rPr>
        <w:t> </w:t>
      </w:r>
      <w:r>
        <w:rPr>
          <w:spacing w:val="-1"/>
        </w:rPr>
        <w:t>учитывающей</w:t>
      </w:r>
      <w:r>
        <w:rPr>
          <w:spacing w:val="48"/>
        </w:rPr>
        <w:t> </w:t>
      </w:r>
      <w:r>
        <w:rPr/>
        <w:t>механизм</w:t>
      </w:r>
      <w:r>
        <w:rPr>
          <w:spacing w:val="45"/>
        </w:rPr>
        <w:t> </w:t>
      </w:r>
      <w:r>
        <w:rPr>
          <w:spacing w:val="-1"/>
        </w:rPr>
        <w:t>травмы,</w:t>
      </w:r>
      <w:r>
        <w:rPr>
          <w:spacing w:val="46"/>
        </w:rPr>
        <w:t> </w:t>
      </w:r>
      <w:r>
        <w:rPr/>
        <w:t>положение</w:t>
      </w:r>
      <w:r>
        <w:rPr>
          <w:spacing w:val="48"/>
        </w:rPr>
        <w:t> </w:t>
      </w:r>
      <w:r>
        <w:rPr/>
        <w:t>стопы</w:t>
      </w:r>
      <w:r>
        <w:rPr>
          <w:spacing w:val="50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момент</w:t>
      </w:r>
      <w:r>
        <w:rPr>
          <w:spacing w:val="44"/>
          <w:w w:val="102"/>
        </w:rPr>
        <w:t> </w:t>
      </w:r>
      <w:r>
        <w:rPr/>
        <w:t>травмы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направление</w:t>
      </w:r>
      <w:r>
        <w:rPr>
          <w:spacing w:val="8"/>
        </w:rPr>
        <w:t> </w:t>
      </w:r>
      <w:r>
        <w:rPr>
          <w:spacing w:val="-1"/>
        </w:rPr>
        <w:t>деформирующей</w:t>
      </w:r>
      <w:r>
        <w:rPr>
          <w:spacing w:val="8"/>
        </w:rPr>
        <w:t> </w:t>
      </w:r>
      <w:r>
        <w:rPr>
          <w:spacing w:val="-1"/>
        </w:rPr>
        <w:t>силы</w:t>
      </w:r>
      <w:r>
        <w:rPr>
          <w:spacing w:val="7"/>
        </w:rPr>
        <w:t> </w:t>
      </w:r>
      <w:r>
        <w:rPr>
          <w:spacing w:val="-1"/>
        </w:rPr>
        <w:t>является</w:t>
      </w:r>
      <w:r>
        <w:rPr>
          <w:spacing w:val="7"/>
        </w:rPr>
        <w:t> </w:t>
      </w:r>
      <w:r>
        <w:rPr/>
        <w:t>классификация</w:t>
      </w:r>
      <w:r>
        <w:rPr>
          <w:spacing w:val="9"/>
        </w:rPr>
        <w:t> </w:t>
      </w:r>
      <w:r>
        <w:rPr/>
        <w:t>N.</w:t>
      </w:r>
      <w:r>
        <w:rPr>
          <w:spacing w:val="7"/>
        </w:rPr>
        <w:t> </w:t>
      </w:r>
      <w:r>
        <w:rPr>
          <w:spacing w:val="-1"/>
        </w:rPr>
        <w:t>Lauge-Hansen</w:t>
      </w:r>
      <w:r>
        <w:rPr>
          <w:spacing w:val="53"/>
          <w:w w:val="102"/>
        </w:rPr>
        <w:t> </w:t>
      </w:r>
      <w:r>
        <w:rPr/>
        <w:t>(1950)</w:t>
      </w:r>
      <w:r>
        <w:rPr>
          <w:spacing w:val="24"/>
        </w:rPr>
        <w:t> </w:t>
      </w:r>
      <w:r>
        <w:rPr>
          <w:spacing w:val="-1"/>
        </w:rPr>
        <w:t>[24].</w:t>
      </w:r>
      <w:r>
        <w:rPr>
          <w:spacing w:val="24"/>
        </w:rPr>
        <w:t> </w:t>
      </w:r>
      <w:r>
        <w:rPr/>
        <w:t>Данная</w:t>
      </w:r>
      <w:r>
        <w:rPr>
          <w:spacing w:val="24"/>
        </w:rPr>
        <w:t> </w:t>
      </w:r>
      <w:r>
        <w:rPr/>
        <w:t>классификация</w:t>
      </w:r>
      <w:r>
        <w:rPr>
          <w:spacing w:val="22"/>
        </w:rPr>
        <w:t> </w:t>
      </w:r>
      <w:r>
        <w:rPr>
          <w:spacing w:val="-1"/>
        </w:rPr>
        <w:t>разделяет</w:t>
      </w:r>
      <w:r>
        <w:rPr>
          <w:spacing w:val="28"/>
        </w:rPr>
        <w:t> </w:t>
      </w:r>
      <w:r>
        <w:rPr>
          <w:spacing w:val="-1"/>
        </w:rPr>
        <w:t>переломы</w:t>
      </w:r>
      <w:r>
        <w:rPr>
          <w:spacing w:val="24"/>
        </w:rPr>
        <w:t> </w:t>
      </w:r>
      <w:r>
        <w:rPr/>
        <w:t>лодыжек</w:t>
      </w:r>
      <w:r>
        <w:rPr>
          <w:spacing w:val="24"/>
        </w:rPr>
        <w:t> </w:t>
      </w:r>
      <w:r>
        <w:rPr/>
        <w:t>на</w:t>
      </w:r>
      <w:r>
        <w:rPr>
          <w:spacing w:val="26"/>
        </w:rPr>
        <w:t> </w:t>
      </w:r>
      <w:r>
        <w:rPr/>
        <w:t>пять</w:t>
      </w:r>
      <w:r>
        <w:rPr>
          <w:spacing w:val="27"/>
        </w:rPr>
        <w:t> </w:t>
      </w:r>
      <w:r>
        <w:rPr>
          <w:spacing w:val="-1"/>
        </w:rPr>
        <w:t>основных</w:t>
      </w:r>
      <w:r>
        <w:rPr>
          <w:spacing w:val="22"/>
        </w:rPr>
        <w:t> </w:t>
      </w:r>
      <w:r>
        <w:rPr/>
        <w:t>типов.</w:t>
      </w:r>
      <w:r>
        <w:rPr>
          <w:spacing w:val="56"/>
          <w:w w:val="102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каждом</w:t>
      </w:r>
      <w:r>
        <w:rPr/>
        <w:t> из</w:t>
      </w:r>
      <w:r>
        <w:rPr>
          <w:spacing w:val="3"/>
        </w:rPr>
        <w:t> </w:t>
      </w:r>
      <w:r>
        <w:rPr>
          <w:spacing w:val="-1"/>
        </w:rPr>
        <w:t>них</w:t>
      </w:r>
      <w:r>
        <w:rPr>
          <w:spacing w:val="4"/>
        </w:rPr>
        <w:t> </w:t>
      </w:r>
      <w:r>
        <w:rPr>
          <w:spacing w:val="-1"/>
        </w:rPr>
        <w:t>констатируется</w:t>
      </w:r>
      <w:r>
        <w:rPr>
          <w:spacing w:val="55"/>
        </w:rPr>
        <w:t> </w:t>
      </w:r>
      <w:r>
        <w:rPr/>
        <w:t>положение</w:t>
      </w:r>
      <w:r>
        <w:rPr>
          <w:spacing w:val="1"/>
        </w:rPr>
        <w:t> </w:t>
      </w:r>
      <w:r>
        <w:rPr>
          <w:spacing w:val="-1"/>
        </w:rPr>
        <w:t>стопы</w:t>
      </w:r>
      <w:r>
        <w:rPr>
          <w:spacing w:val="4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момент</w:t>
      </w:r>
      <w:r>
        <w:rPr>
          <w:spacing w:val="2"/>
        </w:rPr>
        <w:t> </w:t>
      </w:r>
      <w:r>
        <w:rPr>
          <w:spacing w:val="-1"/>
        </w:rPr>
        <w:t>травмы</w:t>
      </w:r>
      <w:r>
        <w:rPr>
          <w:spacing w:val="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направление</w:t>
      </w:r>
      <w:r>
        <w:rPr>
          <w:spacing w:val="91"/>
          <w:w w:val="102"/>
        </w:rPr>
        <w:t> </w:t>
      </w:r>
      <w:r>
        <w:rPr/>
        <w:t>действия</w:t>
      </w:r>
      <w:r>
        <w:rPr>
          <w:spacing w:val="7"/>
        </w:rPr>
        <w:t> </w:t>
      </w:r>
      <w:r>
        <w:rPr>
          <w:spacing w:val="-1"/>
        </w:rPr>
        <w:t>травмирующей</w:t>
      </w:r>
      <w:r>
        <w:rPr>
          <w:spacing w:val="7"/>
        </w:rPr>
        <w:t> </w:t>
      </w:r>
      <w:r>
        <w:rPr/>
        <w:t>силы.</w:t>
      </w:r>
      <w:r>
        <w:rPr>
          <w:spacing w:val="5"/>
        </w:rPr>
        <w:t> </w:t>
      </w:r>
      <w:r>
        <w:rPr/>
        <w:t>Стопа</w:t>
      </w:r>
      <w:r>
        <w:rPr>
          <w:spacing w:val="7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момент</w:t>
      </w:r>
      <w:r>
        <w:rPr>
          <w:spacing w:val="5"/>
        </w:rPr>
        <w:t> </w:t>
      </w:r>
      <w:r>
        <w:rPr>
          <w:spacing w:val="-1"/>
        </w:rPr>
        <w:t>травмы</w:t>
      </w:r>
      <w:r>
        <w:rPr>
          <w:spacing w:val="5"/>
        </w:rPr>
        <w:t> </w:t>
      </w:r>
      <w:r>
        <w:rPr>
          <w:spacing w:val="-1"/>
        </w:rPr>
        <w:t>может</w:t>
      </w:r>
      <w:r>
        <w:rPr>
          <w:spacing w:val="7"/>
        </w:rPr>
        <w:t> </w:t>
      </w:r>
      <w:r>
        <w:rPr/>
        <w:t>быть</w:t>
      </w:r>
      <w:r>
        <w:rPr>
          <w:spacing w:val="8"/>
        </w:rPr>
        <w:t> </w:t>
      </w:r>
      <w:r>
        <w:rPr/>
        <w:t>пронирована</w:t>
      </w:r>
      <w:r>
        <w:rPr>
          <w:spacing w:val="4"/>
        </w:rPr>
        <w:t> </w:t>
      </w:r>
      <w:r>
        <w:rPr/>
        <w:t>либо</w:t>
      </w:r>
      <w:r>
        <w:rPr>
          <w:spacing w:val="54"/>
          <w:w w:val="102"/>
        </w:rPr>
        <w:t> </w:t>
      </w:r>
      <w:r>
        <w:rPr/>
        <w:t>супинирована.</w:t>
      </w:r>
      <w:r>
        <w:rPr>
          <w:spacing w:val="20"/>
        </w:rPr>
        <w:t> </w:t>
      </w:r>
      <w:r>
        <w:rPr>
          <w:spacing w:val="-1"/>
        </w:rPr>
        <w:t>При</w:t>
      </w:r>
      <w:r>
        <w:rPr>
          <w:spacing w:val="22"/>
        </w:rPr>
        <w:t> </w:t>
      </w:r>
      <w:r>
        <w:rPr>
          <w:spacing w:val="-1"/>
        </w:rPr>
        <w:t>супинации</w:t>
      </w:r>
      <w:r>
        <w:rPr>
          <w:spacing w:val="20"/>
        </w:rPr>
        <w:t> </w:t>
      </w:r>
      <w:r>
        <w:rPr>
          <w:spacing w:val="-1"/>
        </w:rPr>
        <w:t>стопы</w:t>
      </w:r>
      <w:r>
        <w:rPr>
          <w:spacing w:val="20"/>
        </w:rPr>
        <w:t> </w:t>
      </w:r>
      <w:r>
        <w:rPr>
          <w:spacing w:val="-1"/>
        </w:rPr>
        <w:t>растяжению</w:t>
      </w:r>
      <w:r>
        <w:rPr>
          <w:spacing w:val="22"/>
        </w:rPr>
        <w:t> </w:t>
      </w:r>
      <w:r>
        <w:rPr/>
        <w:t>подвергаются</w:t>
      </w:r>
      <w:r>
        <w:rPr>
          <w:spacing w:val="18"/>
        </w:rPr>
        <w:t> </w:t>
      </w:r>
      <w:r>
        <w:rPr/>
        <w:t>латеральные</w:t>
      </w:r>
      <w:r>
        <w:rPr>
          <w:spacing w:val="20"/>
        </w:rPr>
        <w:t> </w:t>
      </w:r>
      <w:r>
        <w:rPr>
          <w:spacing w:val="-1"/>
        </w:rPr>
        <w:t>отделы</w:t>
      </w:r>
      <w:r>
        <w:rPr>
          <w:spacing w:val="24"/>
        </w:rPr>
        <w:t> </w:t>
      </w:r>
      <w:r>
        <w:rPr/>
        <w:t>ГСС,</w:t>
      </w:r>
      <w:r>
        <w:rPr>
          <w:spacing w:val="59"/>
          <w:w w:val="102"/>
        </w:rPr>
        <w:t> </w:t>
      </w:r>
      <w:r>
        <w:rPr/>
        <w:t>а</w:t>
      </w:r>
      <w:r>
        <w:rPr>
          <w:spacing w:val="41"/>
        </w:rPr>
        <w:t> </w:t>
      </w:r>
      <w:r>
        <w:rPr>
          <w:spacing w:val="-1"/>
        </w:rPr>
        <w:t>при</w:t>
      </w:r>
      <w:r>
        <w:rPr>
          <w:spacing w:val="43"/>
        </w:rPr>
        <w:t> </w:t>
      </w:r>
      <w:r>
        <w:rPr>
          <w:spacing w:val="-1"/>
        </w:rPr>
        <w:t>пронации</w:t>
      </w:r>
      <w:r>
        <w:rPr>
          <w:spacing w:val="44"/>
        </w:rPr>
        <w:t> </w:t>
      </w:r>
      <w:r>
        <w:rPr/>
        <w:t>—</w:t>
      </w:r>
      <w:r>
        <w:rPr>
          <w:spacing w:val="40"/>
        </w:rPr>
        <w:t> </w:t>
      </w:r>
      <w:r>
        <w:rPr>
          <w:spacing w:val="-1"/>
        </w:rPr>
        <w:t>медиальные.</w:t>
      </w:r>
      <w:r>
        <w:rPr>
          <w:spacing w:val="40"/>
        </w:rPr>
        <w:t> </w:t>
      </w:r>
      <w:r>
        <w:rPr>
          <w:spacing w:val="-1"/>
        </w:rPr>
        <w:t>Следовательно,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момент</w:t>
      </w:r>
      <w:r>
        <w:rPr>
          <w:spacing w:val="40"/>
        </w:rPr>
        <w:t> </w:t>
      </w:r>
      <w:r>
        <w:rPr/>
        <w:t>действия</w:t>
      </w:r>
      <w:r>
        <w:rPr>
          <w:spacing w:val="40"/>
        </w:rPr>
        <w:t> </w:t>
      </w:r>
      <w:r>
        <w:rPr/>
        <w:t>травмирующей</w:t>
      </w:r>
      <w:r>
        <w:rPr>
          <w:spacing w:val="43"/>
        </w:rPr>
        <w:t> </w:t>
      </w:r>
      <w:r>
        <w:rPr/>
        <w:t>силы</w:t>
      </w:r>
      <w:r>
        <w:rPr>
          <w:spacing w:val="71"/>
          <w:w w:val="102"/>
        </w:rPr>
        <w:t> </w:t>
      </w:r>
      <w:r>
        <w:rPr/>
        <w:t>(абдукция,</w:t>
      </w:r>
      <w:r>
        <w:rPr>
          <w:spacing w:val="20"/>
        </w:rPr>
        <w:t> </w:t>
      </w:r>
      <w:r>
        <w:rPr/>
        <w:t>аддукция,</w:t>
      </w:r>
      <w:r>
        <w:rPr>
          <w:spacing w:val="20"/>
        </w:rPr>
        <w:t> </w:t>
      </w:r>
      <w:r>
        <w:rPr>
          <w:spacing w:val="-1"/>
        </w:rPr>
        <w:t>наружная</w:t>
      </w:r>
      <w:r>
        <w:rPr>
          <w:spacing w:val="20"/>
        </w:rPr>
        <w:t> </w:t>
      </w:r>
      <w:r>
        <w:rPr/>
        <w:t>ротация</w:t>
      </w:r>
      <w:r>
        <w:rPr>
          <w:spacing w:val="27"/>
        </w:rPr>
        <w:t> </w:t>
      </w:r>
      <w:r>
        <w:rPr/>
        <w:t>либо</w:t>
      </w:r>
      <w:r>
        <w:rPr>
          <w:spacing w:val="23"/>
        </w:rPr>
        <w:t> </w:t>
      </w:r>
      <w:r>
        <w:rPr/>
        <w:t>вертикальная</w:t>
      </w:r>
      <w:r>
        <w:rPr>
          <w:spacing w:val="20"/>
        </w:rPr>
        <w:t> </w:t>
      </w:r>
      <w:r>
        <w:rPr/>
        <w:t>нагрузка)</w:t>
      </w:r>
      <w:r>
        <w:rPr>
          <w:spacing w:val="19"/>
        </w:rPr>
        <w:t> </w:t>
      </w:r>
      <w:r>
        <w:rPr/>
        <w:t>при</w:t>
      </w:r>
      <w:r>
        <w:rPr>
          <w:spacing w:val="23"/>
        </w:rPr>
        <w:t> </w:t>
      </w:r>
      <w:r>
        <w:rPr/>
        <w:t>супинированной</w:t>
      </w:r>
      <w:r>
        <w:rPr>
          <w:spacing w:val="44"/>
          <w:w w:val="102"/>
        </w:rPr>
        <w:t> </w:t>
      </w:r>
      <w:r>
        <w:rPr/>
        <w:t>стопе</w:t>
      </w:r>
      <w:r>
        <w:rPr>
          <w:spacing w:val="53"/>
        </w:rPr>
        <w:t> </w:t>
      </w:r>
      <w:r>
        <w:rPr>
          <w:spacing w:val="-1"/>
        </w:rPr>
        <w:t>первыми</w:t>
      </w:r>
      <w:r>
        <w:rPr>
          <w:spacing w:val="3"/>
        </w:rPr>
        <w:t> </w:t>
      </w:r>
      <w:r>
        <w:rPr/>
        <w:t>повреждаются</w:t>
      </w:r>
      <w:r>
        <w:rPr>
          <w:spacing w:val="54"/>
        </w:rPr>
        <w:t> </w:t>
      </w:r>
      <w:r>
        <w:rPr>
          <w:spacing w:val="-1"/>
        </w:rPr>
        <w:t>латеральные</w:t>
      </w:r>
      <w:r>
        <w:rPr>
          <w:spacing w:val="53"/>
        </w:rPr>
        <w:t> </w:t>
      </w:r>
      <w:r>
        <w:rPr>
          <w:spacing w:val="-1"/>
        </w:rPr>
        <w:t>отделы,</w:t>
      </w:r>
      <w:r>
        <w:rPr>
          <w:spacing w:val="1"/>
        </w:rPr>
        <w:t> </w:t>
      </w:r>
      <w:r>
        <w:rPr/>
        <w:t>а</w:t>
      </w:r>
      <w:r>
        <w:rPr>
          <w:spacing w:val="51"/>
        </w:rPr>
        <w:t> </w:t>
      </w:r>
      <w:r>
        <w:rPr/>
        <w:t>при</w:t>
      </w:r>
      <w:r>
        <w:rPr>
          <w:spacing w:val="54"/>
        </w:rPr>
        <w:t> </w:t>
      </w:r>
      <w:r>
        <w:rPr/>
        <w:t>пронированной</w:t>
      </w:r>
      <w:r>
        <w:rPr>
          <w:spacing w:val="1"/>
        </w:rPr>
        <w:t> </w:t>
      </w:r>
      <w:r>
        <w:rPr/>
        <w:t>стопе</w:t>
      </w:r>
      <w:r>
        <w:rPr>
          <w:spacing w:val="54"/>
        </w:rPr>
        <w:t> </w:t>
      </w:r>
      <w:r>
        <w:rPr/>
        <w:t>—</w:t>
      </w:r>
      <w:r>
        <w:rPr>
          <w:spacing w:val="46"/>
          <w:w w:val="102"/>
        </w:rPr>
        <w:t> </w:t>
      </w:r>
      <w:r>
        <w:rPr/>
        <w:t>медиальные</w:t>
      </w:r>
      <w:r>
        <w:rPr>
          <w:spacing w:val="52"/>
        </w:rPr>
        <w:t> </w:t>
      </w:r>
      <w:r>
        <w:rPr>
          <w:spacing w:val="-1"/>
        </w:rPr>
        <w:t>отделы</w:t>
      </w:r>
      <w:r>
        <w:rPr>
          <w:spacing w:val="53"/>
        </w:rPr>
        <w:t> </w:t>
      </w:r>
      <w:r>
        <w:rPr>
          <w:spacing w:val="-1"/>
        </w:rPr>
        <w:t>сустава.</w:t>
      </w:r>
      <w:r>
        <w:rPr>
          <w:spacing w:val="53"/>
        </w:rPr>
        <w:t> </w:t>
      </w:r>
      <w:r>
        <w:rPr/>
        <w:t>Этим</w:t>
      </w:r>
      <w:r>
        <w:rPr>
          <w:spacing w:val="51"/>
        </w:rPr>
        <w:t> </w:t>
      </w:r>
      <w:r>
        <w:rPr/>
        <w:t>объясняется</w:t>
      </w:r>
      <w:r>
        <w:rPr>
          <w:spacing w:val="52"/>
        </w:rPr>
        <w:t> </w:t>
      </w:r>
      <w:r>
        <w:rPr/>
        <w:t>очередность</w:t>
      </w:r>
      <w:r>
        <w:rPr>
          <w:spacing w:val="1"/>
        </w:rPr>
        <w:t> </w:t>
      </w:r>
      <w:r>
        <w:rPr>
          <w:spacing w:val="-1"/>
        </w:rPr>
        <w:t>повреждения</w:t>
      </w:r>
      <w:r>
        <w:rPr>
          <w:spacing w:val="53"/>
        </w:rPr>
        <w:t> </w:t>
      </w:r>
      <w:r>
        <w:rPr/>
        <w:t>структур ГСС</w:t>
      </w:r>
      <w:r>
        <w:rPr>
          <w:spacing w:val="60"/>
          <w:w w:val="102"/>
        </w:rPr>
        <w:t> </w:t>
      </w:r>
      <w:r>
        <w:rPr/>
        <w:t>при</w:t>
      </w:r>
      <w:r>
        <w:rPr>
          <w:spacing w:val="41"/>
        </w:rPr>
        <w:t> </w:t>
      </w:r>
      <w:r>
        <w:rPr/>
        <w:t>определенном</w:t>
      </w:r>
      <w:r>
        <w:rPr>
          <w:spacing w:val="36"/>
        </w:rPr>
        <w:t> </w:t>
      </w:r>
      <w:r>
        <w:rPr/>
        <w:t>механизме</w:t>
      </w:r>
      <w:r>
        <w:rPr>
          <w:spacing w:val="36"/>
        </w:rPr>
        <w:t> </w:t>
      </w:r>
      <w:r>
        <w:rPr>
          <w:spacing w:val="-1"/>
        </w:rPr>
        <w:t>травмы.</w:t>
      </w:r>
      <w:r>
        <w:rPr>
          <w:spacing w:val="41"/>
        </w:rPr>
        <w:t> </w:t>
      </w:r>
      <w:r>
        <w:rPr>
          <w:spacing w:val="-1"/>
        </w:rPr>
        <w:t>Количество</w:t>
      </w:r>
      <w:r>
        <w:rPr>
          <w:spacing w:val="39"/>
        </w:rPr>
        <w:t> </w:t>
      </w:r>
      <w:r>
        <w:rPr/>
        <w:t>поврежденных</w:t>
      </w:r>
      <w:r>
        <w:rPr>
          <w:spacing w:val="36"/>
        </w:rPr>
        <w:t> </w:t>
      </w:r>
      <w:r>
        <w:rPr/>
        <w:t>структур</w:t>
      </w:r>
      <w:r>
        <w:rPr>
          <w:spacing w:val="39"/>
        </w:rPr>
        <w:t> </w:t>
      </w:r>
      <w:r>
        <w:rPr>
          <w:spacing w:val="-1"/>
        </w:rPr>
        <w:t>определяет,</w:t>
      </w:r>
      <w:r>
        <w:rPr>
          <w:spacing w:val="37"/>
        </w:rPr>
        <w:t> </w:t>
      </w:r>
      <w:r>
        <w:rPr/>
        <w:t>в</w:t>
      </w:r>
      <w:r>
        <w:rPr>
          <w:spacing w:val="62"/>
          <w:w w:val="102"/>
        </w:rPr>
        <w:t> </w:t>
      </w:r>
      <w:r>
        <w:rPr>
          <w:spacing w:val="-1"/>
        </w:rPr>
        <w:t>свою</w:t>
      </w:r>
      <w:r>
        <w:rPr>
          <w:spacing w:val="22"/>
        </w:rPr>
        <w:t> </w:t>
      </w:r>
      <w:r>
        <w:rPr>
          <w:spacing w:val="-1"/>
        </w:rPr>
        <w:t>очередь,</w:t>
      </w:r>
      <w:r>
        <w:rPr>
          <w:spacing w:val="18"/>
        </w:rPr>
        <w:t> </w:t>
      </w:r>
      <w:r>
        <w:rPr/>
        <w:t>степень</w:t>
      </w:r>
      <w:r>
        <w:rPr>
          <w:spacing w:val="20"/>
        </w:rPr>
        <w:t> </w:t>
      </w:r>
      <w:r>
        <w:rPr>
          <w:spacing w:val="-1"/>
        </w:rPr>
        <w:t>тяжести</w:t>
      </w:r>
      <w:r>
        <w:rPr>
          <w:spacing w:val="19"/>
        </w:rPr>
        <w:t> </w:t>
      </w:r>
      <w:r>
        <w:rPr/>
        <w:t>травмы.</w:t>
      </w:r>
      <w:r>
        <w:rPr/>
      </w:r>
    </w:p>
    <w:p>
      <w:pPr>
        <w:pStyle w:val="BodyText"/>
        <w:spacing w:line="369" w:lineRule="auto" w:before="4"/>
        <w:ind w:right="109" w:firstLine="532"/>
        <w:jc w:val="both"/>
      </w:pPr>
      <w:r>
        <w:rPr>
          <w:rFonts w:ascii="Times New Roman" w:hAnsi="Times New Roman" w:cs="Times New Roman" w:eastAsia="Times New Roman"/>
        </w:rPr>
        <w:t>Супинация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—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наружная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ротация</w:t>
      </w:r>
      <w:r>
        <w:rPr/>
        <w:t>: </w:t>
      </w:r>
      <w:r>
        <w:rPr>
          <w:spacing w:val="8"/>
        </w:rPr>
        <w:t> </w:t>
      </w:r>
      <w:r>
        <w:rPr/>
        <w:t>1) </w:t>
      </w:r>
      <w:r>
        <w:rPr>
          <w:spacing w:val="7"/>
        </w:rPr>
        <w:t> </w:t>
      </w:r>
      <w:r>
        <w:rPr>
          <w:spacing w:val="-1"/>
        </w:rPr>
        <w:t>Разрыв</w:t>
      </w:r>
      <w:r>
        <w:rPr/>
        <w:t> </w:t>
      </w:r>
      <w:r>
        <w:rPr>
          <w:spacing w:val="7"/>
        </w:rPr>
        <w:t> </w:t>
      </w:r>
      <w:r>
        <w:rPr/>
        <w:t>передней </w:t>
      </w:r>
      <w:r>
        <w:rPr>
          <w:spacing w:val="5"/>
        </w:rPr>
        <w:t> </w:t>
      </w:r>
      <w:r>
        <w:rPr/>
        <w:t>большеберцово-</w:t>
      </w:r>
      <w:r>
        <w:rPr>
          <w:spacing w:val="40"/>
          <w:w w:val="102"/>
        </w:rPr>
        <w:t> </w:t>
      </w:r>
      <w:r>
        <w:rPr>
          <w:spacing w:val="-1"/>
        </w:rPr>
        <w:t>малоберцовой</w:t>
      </w:r>
      <w:r>
        <w:rPr>
          <w:spacing w:val="28"/>
        </w:rPr>
        <w:t> </w:t>
      </w:r>
      <w:r>
        <w:rPr/>
        <w:t>связки.</w:t>
      </w:r>
      <w:r>
        <w:rPr>
          <w:spacing w:val="27"/>
        </w:rPr>
        <w:t> </w:t>
      </w:r>
      <w:r>
        <w:rPr/>
        <w:t>2)</w:t>
      </w:r>
      <w:r>
        <w:rPr>
          <w:spacing w:val="26"/>
        </w:rPr>
        <w:t> </w:t>
      </w:r>
      <w:r>
        <w:rPr/>
        <w:t>Длинный</w:t>
      </w:r>
      <w:r>
        <w:rPr>
          <w:spacing w:val="29"/>
        </w:rPr>
        <w:t> </w:t>
      </w:r>
      <w:r>
        <w:rPr/>
        <w:t>косой</w:t>
      </w:r>
      <w:r>
        <w:rPr>
          <w:spacing w:val="26"/>
        </w:rPr>
        <w:t> </w:t>
      </w:r>
      <w:r>
        <w:rPr/>
        <w:t>или</w:t>
      </w:r>
      <w:r>
        <w:rPr>
          <w:spacing w:val="27"/>
        </w:rPr>
        <w:t> </w:t>
      </w:r>
      <w:r>
        <w:rPr/>
        <w:t>спиральный</w:t>
      </w:r>
      <w:r>
        <w:rPr>
          <w:spacing w:val="25"/>
        </w:rPr>
        <w:t> </w:t>
      </w:r>
      <w:r>
        <w:rPr>
          <w:spacing w:val="-1"/>
        </w:rPr>
        <w:t>чрезсиндесмозный</w:t>
      </w:r>
      <w:r>
        <w:rPr>
          <w:spacing w:val="29"/>
        </w:rPr>
        <w:t> </w:t>
      </w:r>
      <w:r>
        <w:rPr>
          <w:spacing w:val="-1"/>
        </w:rPr>
        <w:t>перелом</w:t>
      </w:r>
      <w:r>
        <w:rPr>
          <w:spacing w:val="65"/>
          <w:w w:val="102"/>
        </w:rPr>
        <w:t> </w:t>
      </w:r>
      <w:r>
        <w:rPr>
          <w:spacing w:val="-1"/>
        </w:rPr>
        <w:t>малоберцовой</w:t>
      </w:r>
      <w:r>
        <w:rPr>
          <w:spacing w:val="47"/>
        </w:rPr>
        <w:t> </w:t>
      </w:r>
      <w:r>
        <w:rPr/>
        <w:t>кости</w:t>
      </w:r>
      <w:r>
        <w:rPr>
          <w:spacing w:val="47"/>
        </w:rPr>
        <w:t> </w:t>
      </w:r>
      <w:r>
        <w:rPr/>
        <w:t>с</w:t>
      </w:r>
      <w:r>
        <w:rPr>
          <w:spacing w:val="45"/>
        </w:rPr>
        <w:t> </w:t>
      </w:r>
      <w:r>
        <w:rPr/>
        <w:t>фронтальной</w:t>
      </w:r>
      <w:r>
        <w:rPr>
          <w:spacing w:val="46"/>
        </w:rPr>
        <w:t> </w:t>
      </w:r>
      <w:r>
        <w:rPr/>
        <w:t>плоскостью</w:t>
      </w:r>
      <w:r>
        <w:rPr>
          <w:spacing w:val="45"/>
        </w:rPr>
        <w:t> </w:t>
      </w:r>
      <w:r>
        <w:rPr/>
        <w:t>излома,</w:t>
      </w:r>
      <w:r>
        <w:rPr>
          <w:spacing w:val="43"/>
        </w:rPr>
        <w:t> </w:t>
      </w:r>
      <w:r>
        <w:rPr>
          <w:spacing w:val="-1"/>
        </w:rPr>
        <w:t>распространяющийся</w:t>
      </w:r>
      <w:r>
        <w:rPr>
          <w:spacing w:val="48"/>
        </w:rPr>
        <w:t> </w:t>
      </w:r>
      <w:r>
        <w:rPr>
          <w:spacing w:val="-1"/>
        </w:rPr>
        <w:t>спереди</w:t>
      </w:r>
      <w:r>
        <w:rPr>
          <w:spacing w:val="48"/>
        </w:rPr>
        <w:t> </w:t>
      </w:r>
      <w:r>
        <w:rPr/>
        <w:t>и</w:t>
      </w:r>
      <w:r>
        <w:rPr>
          <w:spacing w:val="76"/>
          <w:w w:val="102"/>
        </w:rPr>
        <w:t> </w:t>
      </w:r>
      <w:r>
        <w:rPr/>
        <w:t>снизу</w:t>
      </w:r>
      <w:r>
        <w:rPr>
          <w:spacing w:val="51"/>
        </w:rPr>
        <w:t> </w:t>
      </w:r>
      <w:r>
        <w:rPr/>
        <w:t>кзади</w:t>
      </w:r>
      <w:r>
        <w:rPr>
          <w:spacing w:val="54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кверху.</w:t>
      </w:r>
      <w:r>
        <w:rPr>
          <w:spacing w:val="54"/>
        </w:rPr>
        <w:t> </w:t>
      </w:r>
      <w:r>
        <w:rPr>
          <w:spacing w:val="-1"/>
        </w:rPr>
        <w:t>Перелом</w:t>
      </w:r>
      <w:r>
        <w:rPr/>
        <w:t> может </w:t>
      </w:r>
      <w:r>
        <w:rPr>
          <w:spacing w:val="-1"/>
        </w:rPr>
        <w:t>начинаться</w:t>
      </w:r>
      <w:r>
        <w:rPr>
          <w:spacing w:val="1"/>
        </w:rPr>
        <w:t> </w:t>
      </w:r>
      <w:r>
        <w:rPr/>
        <w:t>ниже</w:t>
      </w:r>
      <w:r>
        <w:rPr>
          <w:spacing w:val="50"/>
        </w:rPr>
        <w:t> </w:t>
      </w:r>
      <w:r>
        <w:rPr/>
        <w:t>или</w:t>
      </w:r>
      <w:r>
        <w:rPr>
          <w:spacing w:val="54"/>
        </w:rPr>
        <w:t> </w:t>
      </w:r>
      <w:r>
        <w:rPr/>
        <w:t>выше</w:t>
      </w:r>
      <w:r>
        <w:rPr>
          <w:spacing w:val="52"/>
        </w:rPr>
        <w:t> </w:t>
      </w:r>
      <w:r>
        <w:rPr>
          <w:spacing w:val="-1"/>
        </w:rPr>
        <w:t>места</w:t>
      </w:r>
      <w:r>
        <w:rPr/>
        <w:t> прикрепления</w:t>
      </w:r>
      <w:r>
        <w:rPr>
          <w:spacing w:val="60"/>
          <w:w w:val="102"/>
        </w:rPr>
        <w:t> </w:t>
      </w:r>
      <w:r>
        <w:rPr/>
        <w:t>передней</w:t>
      </w:r>
      <w:r>
        <w:rPr>
          <w:spacing w:val="5"/>
        </w:rPr>
        <w:t> </w:t>
      </w:r>
      <w:r>
        <w:rPr>
          <w:spacing w:val="-1"/>
        </w:rPr>
        <w:t>межберцовой</w:t>
      </w:r>
      <w:r>
        <w:rPr>
          <w:spacing w:val="2"/>
        </w:rPr>
        <w:t> </w:t>
      </w:r>
      <w:r>
        <w:rPr/>
        <w:t>связки</w:t>
      </w:r>
      <w:r>
        <w:rPr>
          <w:spacing w:val="2"/>
        </w:rPr>
        <w:t> </w:t>
      </w:r>
      <w:r>
        <w:rPr>
          <w:spacing w:val="-1"/>
        </w:rPr>
        <w:t>или</w:t>
      </w:r>
      <w:r>
        <w:rPr>
          <w:spacing w:val="2"/>
        </w:rPr>
        <w:t> </w:t>
      </w:r>
      <w:r>
        <w:rPr/>
        <w:t>на</w:t>
      </w:r>
      <w:r>
        <w:rPr>
          <w:spacing w:val="3"/>
        </w:rPr>
        <w:t> </w:t>
      </w:r>
      <w:r>
        <w:rPr/>
        <w:t>ее  уровне.</w:t>
      </w:r>
      <w:r>
        <w:rPr>
          <w:spacing w:val="2"/>
        </w:rPr>
        <w:t> </w:t>
      </w:r>
      <w:r>
        <w:rPr/>
        <w:t>Если</w:t>
      </w:r>
      <w:r>
        <w:rPr>
          <w:spacing w:val="2"/>
        </w:rPr>
        <w:t> </w:t>
      </w:r>
      <w:r>
        <w:rPr/>
        <w:t>перелом  начинается</w:t>
      </w:r>
      <w:r>
        <w:rPr>
          <w:spacing w:val="2"/>
        </w:rPr>
        <w:t> </w:t>
      </w:r>
      <w:r>
        <w:rPr/>
        <w:t>ниже</w:t>
      </w:r>
      <w:r>
        <w:rPr>
          <w:spacing w:val="3"/>
        </w:rPr>
        <w:t> </w:t>
      </w:r>
      <w:r>
        <w:rPr>
          <w:spacing w:val="-1"/>
        </w:rPr>
        <w:t>места</w:t>
      </w:r>
      <w:r>
        <w:rPr>
          <w:spacing w:val="31"/>
          <w:w w:val="102"/>
        </w:rPr>
        <w:t> </w:t>
      </w:r>
      <w:r>
        <w:rPr/>
        <w:t>прикрепления</w:t>
      </w:r>
      <w:r>
        <w:rPr>
          <w:spacing w:val="3"/>
        </w:rPr>
        <w:t> </w:t>
      </w:r>
      <w:r>
        <w:rPr>
          <w:spacing w:val="-1"/>
        </w:rPr>
        <w:t>передней</w:t>
      </w:r>
      <w:r>
        <w:rPr>
          <w:spacing w:val="2"/>
        </w:rPr>
        <w:t> </w:t>
      </w:r>
      <w:r>
        <w:rPr>
          <w:spacing w:val="-1"/>
        </w:rPr>
        <w:t>межберцовой</w:t>
      </w:r>
      <w:r>
        <w:rPr>
          <w:spacing w:val="3"/>
        </w:rPr>
        <w:t> </w:t>
      </w:r>
      <w:r>
        <w:rPr>
          <w:spacing w:val="-1"/>
        </w:rPr>
        <w:t>связки,</w:t>
      </w:r>
      <w:r>
        <w:rPr>
          <w:spacing w:val="2"/>
        </w:rPr>
        <w:t> </w:t>
      </w:r>
      <w:r>
        <w:rPr/>
        <w:t>то последняя</w:t>
      </w:r>
      <w:r>
        <w:rPr>
          <w:spacing w:val="1"/>
        </w:rPr>
        <w:t> </w:t>
      </w:r>
      <w:r>
        <w:rPr/>
        <w:t>не</w:t>
      </w:r>
      <w:r>
        <w:rPr>
          <w:spacing w:val="52"/>
        </w:rPr>
        <w:t> </w:t>
      </w:r>
      <w:r>
        <w:rPr>
          <w:spacing w:val="-1"/>
        </w:rPr>
        <w:t>повреждается.</w:t>
      </w:r>
      <w:r>
        <w:rPr>
          <w:spacing w:val="3"/>
        </w:rPr>
        <w:t> </w:t>
      </w:r>
      <w:r>
        <w:rPr>
          <w:spacing w:val="-1"/>
        </w:rPr>
        <w:t>Редко</w:t>
      </w:r>
      <w:r>
        <w:rPr>
          <w:spacing w:val="71"/>
          <w:w w:val="102"/>
        </w:rPr>
        <w:t> </w:t>
      </w:r>
      <w:r>
        <w:rPr>
          <w:spacing w:val="-1"/>
        </w:rPr>
        <w:t>встречается</w:t>
      </w:r>
      <w:r>
        <w:rPr>
          <w:spacing w:val="50"/>
        </w:rPr>
        <w:t> </w:t>
      </w:r>
      <w:r>
        <w:rPr/>
        <w:t>надсиндесмозное</w:t>
      </w:r>
      <w:r>
        <w:rPr>
          <w:spacing w:val="49"/>
        </w:rPr>
        <w:t> </w:t>
      </w:r>
      <w:r>
        <w:rPr/>
        <w:t>повреждение</w:t>
      </w:r>
      <w:r>
        <w:rPr>
          <w:spacing w:val="48"/>
        </w:rPr>
        <w:t> </w:t>
      </w:r>
      <w:r>
        <w:rPr>
          <w:spacing w:val="-1"/>
        </w:rPr>
        <w:t>малоберцовой</w:t>
      </w:r>
      <w:r>
        <w:rPr>
          <w:spacing w:val="53"/>
        </w:rPr>
        <w:t> </w:t>
      </w:r>
      <w:r>
        <w:rPr/>
        <w:t>кости.</w:t>
      </w:r>
      <w:r>
        <w:rPr>
          <w:spacing w:val="47"/>
        </w:rPr>
        <w:t> </w:t>
      </w:r>
      <w:r>
        <w:rPr/>
        <w:t>3)</w:t>
      </w:r>
      <w:r>
        <w:rPr>
          <w:spacing w:val="51"/>
        </w:rPr>
        <w:t> </w:t>
      </w:r>
      <w:r>
        <w:rPr>
          <w:spacing w:val="-1"/>
        </w:rPr>
        <w:t>Повреждение</w:t>
      </w:r>
      <w:r>
        <w:rPr>
          <w:spacing w:val="50"/>
        </w:rPr>
        <w:t> </w:t>
      </w:r>
      <w:r>
        <w:rPr/>
        <w:t>задних</w:t>
      </w:r>
      <w:r>
        <w:rPr>
          <w:spacing w:val="74"/>
          <w:w w:val="102"/>
        </w:rPr>
        <w:t> </w:t>
      </w:r>
      <w:r>
        <w:rPr>
          <w:spacing w:val="-1"/>
        </w:rPr>
        <w:t>отделов</w:t>
      </w:r>
      <w:r>
        <w:rPr>
          <w:spacing w:val="13"/>
        </w:rPr>
        <w:t> </w:t>
      </w:r>
      <w:r>
        <w:rPr/>
        <w:t>капсулы,</w:t>
      </w:r>
      <w:r>
        <w:rPr>
          <w:spacing w:val="17"/>
        </w:rPr>
        <w:t> </w:t>
      </w:r>
      <w:r>
        <w:rPr/>
        <w:t>задней</w:t>
      </w:r>
      <w:r>
        <w:rPr>
          <w:spacing w:val="15"/>
        </w:rPr>
        <w:t> </w:t>
      </w:r>
      <w:r>
        <w:rPr>
          <w:spacing w:val="-1"/>
        </w:rPr>
        <w:t>межберцовой</w:t>
      </w:r>
      <w:r>
        <w:rPr>
          <w:spacing w:val="16"/>
        </w:rPr>
        <w:t> </w:t>
      </w:r>
      <w:r>
        <w:rPr/>
        <w:t>связки</w:t>
      </w:r>
      <w:r>
        <w:rPr>
          <w:spacing w:val="15"/>
        </w:rPr>
        <w:t> </w:t>
      </w:r>
      <w:r>
        <w:rPr/>
        <w:t>или</w:t>
      </w:r>
      <w:r>
        <w:rPr>
          <w:spacing w:val="15"/>
        </w:rPr>
        <w:t> </w:t>
      </w:r>
      <w:r>
        <w:rPr/>
        <w:t>отрыв</w:t>
      </w:r>
      <w:r>
        <w:rPr>
          <w:spacing w:val="13"/>
        </w:rPr>
        <w:t> </w:t>
      </w:r>
      <w:r>
        <w:rPr>
          <w:spacing w:val="-1"/>
        </w:rPr>
        <w:t>фрагмента</w:t>
      </w:r>
      <w:r>
        <w:rPr>
          <w:spacing w:val="14"/>
        </w:rPr>
        <w:t> </w:t>
      </w:r>
      <w:r>
        <w:rPr>
          <w:spacing w:val="-1"/>
        </w:rPr>
        <w:t>заднего</w:t>
      </w:r>
      <w:r>
        <w:rPr>
          <w:spacing w:val="16"/>
        </w:rPr>
        <w:t> </w:t>
      </w:r>
      <w:r>
        <w:rPr/>
        <w:t>края</w:t>
      </w:r>
      <w:r>
        <w:rPr>
          <w:spacing w:val="59"/>
          <w:w w:val="102"/>
        </w:rPr>
        <w:t> </w:t>
      </w:r>
      <w:r>
        <w:rPr/>
        <w:t>большеберцовой</w:t>
      </w:r>
      <w:r>
        <w:rPr>
          <w:spacing w:val="24"/>
        </w:rPr>
        <w:t> </w:t>
      </w:r>
      <w:r>
        <w:rPr>
          <w:spacing w:val="-1"/>
        </w:rPr>
        <w:t>кости.</w:t>
      </w:r>
      <w:r>
        <w:rPr>
          <w:spacing w:val="23"/>
        </w:rPr>
        <w:t> </w:t>
      </w:r>
      <w:r>
        <w:rPr/>
        <w:t>4)</w:t>
      </w:r>
      <w:r>
        <w:rPr>
          <w:spacing w:val="26"/>
        </w:rPr>
        <w:t> </w:t>
      </w:r>
      <w:r>
        <w:rPr/>
        <w:t>Отрывной</w:t>
      </w:r>
      <w:r>
        <w:rPr>
          <w:spacing w:val="23"/>
        </w:rPr>
        <w:t> </w:t>
      </w:r>
      <w:r>
        <w:rPr>
          <w:spacing w:val="-1"/>
        </w:rPr>
        <w:t>перелом</w:t>
      </w:r>
      <w:r>
        <w:rPr>
          <w:spacing w:val="25"/>
        </w:rPr>
        <w:t> </w:t>
      </w:r>
      <w:r>
        <w:rPr/>
        <w:t>внутренней</w:t>
      </w:r>
      <w:r>
        <w:rPr>
          <w:spacing w:val="24"/>
        </w:rPr>
        <w:t> </w:t>
      </w:r>
      <w:r>
        <w:rPr/>
        <w:t>лодыжки</w:t>
      </w:r>
      <w:r>
        <w:rPr>
          <w:spacing w:val="24"/>
        </w:rPr>
        <w:t> </w:t>
      </w:r>
      <w:r>
        <w:rPr/>
        <w:t>с</w:t>
      </w:r>
      <w:r>
        <w:rPr>
          <w:spacing w:val="23"/>
        </w:rPr>
        <w:t> </w:t>
      </w:r>
      <w:r>
        <w:rPr/>
        <w:t>поперечной</w:t>
      </w:r>
      <w:r>
        <w:rPr>
          <w:spacing w:val="24"/>
          <w:w w:val="102"/>
        </w:rPr>
        <w:t> </w:t>
      </w:r>
      <w:r>
        <w:rPr/>
        <w:t>плоскостью</w:t>
      </w:r>
      <w:r>
        <w:rPr>
          <w:spacing w:val="17"/>
        </w:rPr>
        <w:t> </w:t>
      </w:r>
      <w:r>
        <w:rPr/>
        <w:t>излома</w:t>
      </w:r>
      <w:r>
        <w:rPr>
          <w:spacing w:val="18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разрыв</w:t>
      </w:r>
      <w:r>
        <w:rPr>
          <w:spacing w:val="21"/>
        </w:rPr>
        <w:t> </w:t>
      </w:r>
      <w:r>
        <w:rPr/>
        <w:t>дельтовидной</w:t>
      </w:r>
      <w:r>
        <w:rPr>
          <w:spacing w:val="22"/>
        </w:rPr>
        <w:t> </w:t>
      </w:r>
      <w:r>
        <w:rPr/>
        <w:t>связки.</w:t>
      </w:r>
      <w:r>
        <w:rPr/>
      </w:r>
    </w:p>
    <w:p>
      <w:pPr>
        <w:pStyle w:val="BodyText"/>
        <w:spacing w:line="368" w:lineRule="auto" w:before="2"/>
        <w:ind w:right="110" w:firstLine="532"/>
        <w:jc w:val="both"/>
      </w:pPr>
      <w:r>
        <w:rPr>
          <w:rFonts w:ascii="Times New Roman" w:hAnsi="Times New Roman" w:cs="Times New Roman" w:eastAsia="Times New Roman"/>
          <w:w w:val="105"/>
        </w:rPr>
        <w:t>Пронация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—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нар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жная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ротация</w:t>
      </w:r>
      <w:r>
        <w:rPr>
          <w:w w:val="105"/>
        </w:rPr>
        <w:t>:</w:t>
      </w:r>
      <w:r>
        <w:rPr>
          <w:spacing w:val="5"/>
          <w:w w:val="105"/>
        </w:rPr>
        <w:t> </w:t>
      </w:r>
      <w:r>
        <w:rPr>
          <w:w w:val="105"/>
        </w:rPr>
        <w:t>1)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Отрывной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перелом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внутренней</w:t>
      </w:r>
      <w:r>
        <w:rPr>
          <w:spacing w:val="2"/>
          <w:w w:val="105"/>
        </w:rPr>
        <w:t> </w:t>
      </w:r>
      <w:r>
        <w:rPr>
          <w:w w:val="105"/>
        </w:rPr>
        <w:t>лодыжки</w:t>
      </w:r>
      <w:r>
        <w:rPr>
          <w:spacing w:val="3"/>
          <w:w w:val="105"/>
        </w:rPr>
        <w:t> </w:t>
      </w:r>
      <w:r>
        <w:rPr>
          <w:w w:val="105"/>
        </w:rPr>
        <w:t>с</w:t>
      </w:r>
      <w:r>
        <w:rPr>
          <w:spacing w:val="56"/>
          <w:w w:val="102"/>
        </w:rPr>
        <w:t> </w:t>
      </w:r>
      <w:r>
        <w:rPr>
          <w:w w:val="105"/>
        </w:rPr>
        <w:t>поперечной</w:t>
      </w:r>
      <w:r>
        <w:rPr>
          <w:spacing w:val="31"/>
          <w:w w:val="105"/>
        </w:rPr>
        <w:t> </w:t>
      </w:r>
      <w:r>
        <w:rPr>
          <w:w w:val="105"/>
        </w:rPr>
        <w:t>плоскостью</w:t>
      </w:r>
      <w:r>
        <w:rPr>
          <w:spacing w:val="35"/>
          <w:w w:val="105"/>
        </w:rPr>
        <w:t> </w:t>
      </w:r>
      <w:r>
        <w:rPr>
          <w:spacing w:val="-2"/>
          <w:w w:val="105"/>
        </w:rPr>
        <w:t>излома</w:t>
      </w:r>
      <w:r>
        <w:rPr>
          <w:spacing w:val="33"/>
          <w:w w:val="105"/>
        </w:rPr>
        <w:t> </w:t>
      </w:r>
      <w:r>
        <w:rPr>
          <w:spacing w:val="-2"/>
          <w:w w:val="105"/>
        </w:rPr>
        <w:t>или</w:t>
      </w:r>
      <w:r>
        <w:rPr>
          <w:spacing w:val="33"/>
          <w:w w:val="105"/>
        </w:rPr>
        <w:t> </w:t>
      </w:r>
      <w:r>
        <w:rPr>
          <w:w w:val="105"/>
        </w:rPr>
        <w:t>разрыв</w:t>
      </w:r>
      <w:r>
        <w:rPr>
          <w:spacing w:val="29"/>
          <w:w w:val="105"/>
        </w:rPr>
        <w:t> </w:t>
      </w:r>
      <w:r>
        <w:rPr>
          <w:w w:val="105"/>
        </w:rPr>
        <w:t>дельтовидной</w:t>
      </w:r>
      <w:r>
        <w:rPr>
          <w:spacing w:val="32"/>
          <w:w w:val="105"/>
        </w:rPr>
        <w:t> </w:t>
      </w:r>
      <w:r>
        <w:rPr>
          <w:w w:val="105"/>
        </w:rPr>
        <w:t>связки.</w:t>
      </w:r>
      <w:r>
        <w:rPr>
          <w:spacing w:val="33"/>
          <w:w w:val="105"/>
        </w:rPr>
        <w:t> </w:t>
      </w:r>
      <w:r>
        <w:rPr>
          <w:w w:val="105"/>
        </w:rPr>
        <w:t>2)</w:t>
      </w:r>
      <w:r>
        <w:rPr>
          <w:spacing w:val="29"/>
          <w:w w:val="105"/>
        </w:rPr>
        <w:t> </w:t>
      </w:r>
      <w:r>
        <w:rPr>
          <w:w w:val="105"/>
        </w:rPr>
        <w:t>Разрыв</w:t>
      </w:r>
      <w:r>
        <w:rPr>
          <w:spacing w:val="32"/>
          <w:w w:val="105"/>
        </w:rPr>
        <w:t> </w:t>
      </w:r>
      <w:r>
        <w:rPr>
          <w:spacing w:val="-2"/>
          <w:w w:val="105"/>
        </w:rPr>
        <w:t>передней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5"/>
        <w:jc w:val="both"/>
      </w:pPr>
      <w:r>
        <w:rPr/>
        <w:t>большеберцово-малоберцовой</w:t>
      </w:r>
      <w:r>
        <w:rPr>
          <w:spacing w:val="28"/>
        </w:rPr>
        <w:t> </w:t>
      </w:r>
      <w:r>
        <w:rPr>
          <w:spacing w:val="-1"/>
        </w:rPr>
        <w:t>связки</w:t>
      </w:r>
      <w:r>
        <w:rPr>
          <w:spacing w:val="28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межкостной</w:t>
      </w:r>
      <w:r>
        <w:rPr>
          <w:spacing w:val="29"/>
        </w:rPr>
        <w:t> </w:t>
      </w:r>
      <w:r>
        <w:rPr>
          <w:spacing w:val="-1"/>
        </w:rPr>
        <w:t>связки.</w:t>
      </w:r>
      <w:r>
        <w:rPr>
          <w:spacing w:val="28"/>
        </w:rPr>
        <w:t> </w:t>
      </w:r>
      <w:r>
        <w:rPr/>
        <w:t>3)</w:t>
      </w:r>
      <w:r>
        <w:rPr>
          <w:spacing w:val="29"/>
        </w:rPr>
        <w:t> </w:t>
      </w:r>
      <w:r>
        <w:rPr/>
        <w:t>Короткий</w:t>
      </w:r>
      <w:r>
        <w:rPr>
          <w:spacing w:val="24"/>
        </w:rPr>
        <w:t> </w:t>
      </w:r>
      <w:r>
        <w:rPr/>
        <w:t>косо-спиральный</w:t>
      </w:r>
      <w:r>
        <w:rPr>
          <w:spacing w:val="42"/>
          <w:w w:val="102"/>
        </w:rPr>
        <w:t> </w:t>
      </w:r>
      <w:r>
        <w:rPr/>
        <w:t>надсиндесмозный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24"/>
        </w:rPr>
        <w:t> </w:t>
      </w:r>
      <w:r>
        <w:rPr/>
        <w:t>малоберцовой</w:t>
      </w:r>
      <w:r>
        <w:rPr>
          <w:spacing w:val="22"/>
        </w:rPr>
        <w:t> </w:t>
      </w:r>
      <w:r>
        <w:rPr>
          <w:spacing w:val="-1"/>
        </w:rPr>
        <w:t>кости</w:t>
      </w:r>
      <w:r>
        <w:rPr>
          <w:spacing w:val="22"/>
        </w:rPr>
        <w:t> </w:t>
      </w:r>
      <w:r>
        <w:rPr/>
        <w:t>(6–7</w:t>
      </w:r>
      <w:r>
        <w:rPr>
          <w:spacing w:val="18"/>
        </w:rPr>
        <w:t> </w:t>
      </w:r>
      <w:r>
        <w:rPr/>
        <w:t>см</w:t>
      </w:r>
      <w:r>
        <w:rPr>
          <w:spacing w:val="18"/>
        </w:rPr>
        <w:t> </w:t>
      </w:r>
      <w:r>
        <w:rPr/>
        <w:t>над</w:t>
      </w:r>
      <w:r>
        <w:rPr>
          <w:spacing w:val="21"/>
        </w:rPr>
        <w:t> </w:t>
      </w:r>
      <w:r>
        <w:rPr>
          <w:spacing w:val="-1"/>
        </w:rPr>
        <w:t>суставом</w:t>
      </w:r>
      <w:r>
        <w:rPr>
          <w:spacing w:val="23"/>
        </w:rPr>
        <w:t> </w:t>
      </w:r>
      <w:r>
        <w:rPr/>
        <w:t>или</w:t>
      </w:r>
      <w:r>
        <w:rPr>
          <w:spacing w:val="19"/>
        </w:rPr>
        <w:t> </w:t>
      </w:r>
      <w:r>
        <w:rPr>
          <w:spacing w:val="-1"/>
        </w:rPr>
        <w:t>проксимальнее),</w:t>
      </w:r>
      <w:r>
        <w:rPr>
          <w:spacing w:val="65"/>
          <w:w w:val="102"/>
        </w:rPr>
        <w:t> </w:t>
      </w:r>
      <w:r>
        <w:rPr/>
        <w:t>сопровождающийся</w:t>
      </w:r>
      <w:r>
        <w:rPr>
          <w:spacing w:val="18"/>
        </w:rPr>
        <w:t> </w:t>
      </w:r>
      <w:r>
        <w:rPr>
          <w:spacing w:val="-1"/>
        </w:rPr>
        <w:t>разрывом</w:t>
      </w:r>
      <w:r>
        <w:rPr>
          <w:spacing w:val="15"/>
        </w:rPr>
        <w:t> </w:t>
      </w:r>
      <w:r>
        <w:rPr/>
        <w:t>межкостной</w:t>
      </w:r>
      <w:r>
        <w:rPr>
          <w:spacing w:val="20"/>
        </w:rPr>
        <w:t> </w:t>
      </w:r>
      <w:r>
        <w:rPr>
          <w:spacing w:val="-1"/>
        </w:rPr>
        <w:t>мембраны</w:t>
      </w:r>
      <w:r>
        <w:rPr>
          <w:spacing w:val="16"/>
        </w:rPr>
        <w:t> </w:t>
      </w:r>
      <w:r>
        <w:rPr/>
        <w:t>до</w:t>
      </w:r>
      <w:r>
        <w:rPr>
          <w:spacing w:val="19"/>
        </w:rPr>
        <w:t> </w:t>
      </w:r>
      <w:r>
        <w:rPr/>
        <w:t>уровня</w:t>
      </w:r>
      <w:r>
        <w:rPr>
          <w:spacing w:val="18"/>
        </w:rPr>
        <w:t> </w:t>
      </w:r>
      <w:r>
        <w:rPr>
          <w:spacing w:val="-1"/>
        </w:rPr>
        <w:t>перелома.</w:t>
      </w:r>
      <w:r>
        <w:rPr>
          <w:spacing w:val="18"/>
        </w:rPr>
        <w:t> </w:t>
      </w:r>
      <w:r>
        <w:rPr/>
        <w:t>4)</w:t>
      </w:r>
      <w:r>
        <w:rPr>
          <w:spacing w:val="18"/>
        </w:rPr>
        <w:t> </w:t>
      </w:r>
      <w:r>
        <w:rPr/>
        <w:t>Перелом</w:t>
      </w:r>
      <w:r>
        <w:rPr>
          <w:spacing w:val="50"/>
          <w:w w:val="102"/>
        </w:rPr>
        <w:t> </w:t>
      </w:r>
      <w:r>
        <w:rPr/>
        <w:t>заднего</w:t>
      </w:r>
      <w:r>
        <w:rPr>
          <w:spacing w:val="24"/>
        </w:rPr>
        <w:t> </w:t>
      </w:r>
      <w:r>
        <w:rPr/>
        <w:t>края</w:t>
      </w:r>
      <w:r>
        <w:rPr>
          <w:spacing w:val="22"/>
        </w:rPr>
        <w:t> </w:t>
      </w:r>
      <w:r>
        <w:rPr>
          <w:spacing w:val="-1"/>
        </w:rPr>
        <w:t>или</w:t>
      </w:r>
      <w:r>
        <w:rPr>
          <w:spacing w:val="24"/>
        </w:rPr>
        <w:t> </w:t>
      </w:r>
      <w:r>
        <w:rPr>
          <w:spacing w:val="-1"/>
        </w:rPr>
        <w:t>разрыв</w:t>
      </w:r>
      <w:r>
        <w:rPr>
          <w:spacing w:val="19"/>
        </w:rPr>
        <w:t> </w:t>
      </w:r>
      <w:r>
        <w:rPr/>
        <w:t>задней</w:t>
      </w:r>
      <w:r>
        <w:rPr>
          <w:spacing w:val="24"/>
        </w:rPr>
        <w:t> </w:t>
      </w:r>
      <w:r>
        <w:rPr>
          <w:spacing w:val="-1"/>
        </w:rPr>
        <w:t>большеберцово-малоберцовой</w:t>
      </w:r>
      <w:r>
        <w:rPr>
          <w:spacing w:val="23"/>
        </w:rPr>
        <w:t> </w:t>
      </w:r>
      <w:r>
        <w:rPr/>
        <w:t>связки.</w:t>
      </w:r>
      <w:r>
        <w:rPr/>
      </w:r>
    </w:p>
    <w:p>
      <w:pPr>
        <w:pStyle w:val="BodyText"/>
        <w:spacing w:line="369" w:lineRule="auto"/>
        <w:ind w:right="109" w:firstLine="532"/>
        <w:jc w:val="both"/>
      </w:pPr>
      <w:r>
        <w:rPr>
          <w:rFonts w:ascii="Times New Roman" w:hAnsi="Times New Roman" w:cs="Times New Roman" w:eastAsia="Times New Roman"/>
        </w:rPr>
        <w:t>Пронация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абдукция</w:t>
      </w:r>
      <w:r>
        <w:rPr>
          <w:spacing w:val="-1"/>
        </w:rPr>
        <w:t>:</w:t>
      </w:r>
      <w:r>
        <w:rPr>
          <w:spacing w:val="5"/>
        </w:rPr>
        <w:t> </w:t>
      </w:r>
      <w:r>
        <w:rPr/>
        <w:t>1)</w:t>
      </w:r>
      <w:r>
        <w:rPr>
          <w:spacing w:val="2"/>
        </w:rPr>
        <w:t> </w:t>
      </w:r>
      <w:r>
        <w:rPr>
          <w:spacing w:val="-1"/>
        </w:rPr>
        <w:t>Отрывной</w:t>
      </w:r>
      <w:r>
        <w:rPr>
          <w:spacing w:val="6"/>
        </w:rPr>
        <w:t> </w:t>
      </w:r>
      <w:r>
        <w:rPr>
          <w:spacing w:val="-1"/>
        </w:rPr>
        <w:t>перелом</w:t>
      </w:r>
      <w:r>
        <w:rPr>
          <w:spacing w:val="5"/>
        </w:rPr>
        <w:t> </w:t>
      </w:r>
      <w:r>
        <w:rPr/>
        <w:t>внутренней</w:t>
      </w:r>
      <w:r>
        <w:rPr>
          <w:spacing w:val="3"/>
        </w:rPr>
        <w:t> </w:t>
      </w:r>
      <w:r>
        <w:rPr/>
        <w:t>лодыжки</w:t>
      </w:r>
      <w:r>
        <w:rPr>
          <w:spacing w:val="5"/>
        </w:rPr>
        <w:t> </w:t>
      </w:r>
      <w:r>
        <w:rPr/>
        <w:t>с</w:t>
      </w:r>
      <w:r>
        <w:rPr>
          <w:spacing w:val="5"/>
        </w:rPr>
        <w:t> </w:t>
      </w:r>
      <w:r>
        <w:rPr/>
        <w:t>поперечной</w:t>
      </w:r>
      <w:r>
        <w:rPr>
          <w:spacing w:val="48"/>
          <w:w w:val="102"/>
        </w:rPr>
        <w:t> </w:t>
      </w:r>
      <w:r>
        <w:rPr/>
        <w:t>плоскостью</w:t>
      </w:r>
      <w:r>
        <w:rPr>
          <w:spacing w:val="38"/>
        </w:rPr>
        <w:t> </w:t>
      </w:r>
      <w:r>
        <w:rPr/>
        <w:t>излома</w:t>
      </w:r>
      <w:r>
        <w:rPr>
          <w:spacing w:val="46"/>
        </w:rPr>
        <w:t> </w:t>
      </w:r>
      <w:r>
        <w:rPr>
          <w:spacing w:val="-2"/>
        </w:rPr>
        <w:t>или</w:t>
      </w:r>
      <w:r>
        <w:rPr>
          <w:spacing w:val="45"/>
        </w:rPr>
        <w:t> </w:t>
      </w:r>
      <w:r>
        <w:rPr>
          <w:spacing w:val="-1"/>
        </w:rPr>
        <w:t>разрыв</w:t>
      </w:r>
      <w:r>
        <w:rPr>
          <w:spacing w:val="45"/>
        </w:rPr>
        <w:t> </w:t>
      </w:r>
      <w:r>
        <w:rPr>
          <w:spacing w:val="-1"/>
        </w:rPr>
        <w:t>дельтовидной</w:t>
      </w:r>
      <w:r>
        <w:rPr>
          <w:spacing w:val="43"/>
        </w:rPr>
        <w:t> </w:t>
      </w:r>
      <w:r>
        <w:rPr/>
        <w:t>связки.</w:t>
      </w:r>
      <w:r>
        <w:rPr>
          <w:spacing w:val="43"/>
        </w:rPr>
        <w:t> </w:t>
      </w:r>
      <w:r>
        <w:rPr/>
        <w:t>2)</w:t>
      </w:r>
      <w:r>
        <w:rPr>
          <w:spacing w:val="41"/>
        </w:rPr>
        <w:t> </w:t>
      </w:r>
      <w:r>
        <w:rPr/>
        <w:t>Разрыв</w:t>
      </w:r>
      <w:r>
        <w:rPr>
          <w:spacing w:val="40"/>
        </w:rPr>
        <w:t> </w:t>
      </w:r>
      <w:r>
        <w:rPr/>
        <w:t>передней</w:t>
      </w:r>
      <w:r>
        <w:rPr>
          <w:spacing w:val="44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задней</w:t>
      </w:r>
      <w:r>
        <w:rPr>
          <w:spacing w:val="66"/>
          <w:w w:val="102"/>
        </w:rPr>
        <w:t> </w:t>
      </w:r>
      <w:r>
        <w:rPr>
          <w:spacing w:val="-1"/>
        </w:rPr>
        <w:t>межберцовых</w:t>
      </w:r>
      <w:r>
        <w:rPr>
          <w:spacing w:val="26"/>
        </w:rPr>
        <w:t> </w:t>
      </w:r>
      <w:r>
        <w:rPr/>
        <w:t>связок.</w:t>
      </w:r>
      <w:r>
        <w:rPr>
          <w:spacing w:val="27"/>
        </w:rPr>
        <w:t> </w:t>
      </w:r>
      <w:r>
        <w:rPr/>
        <w:t>3.</w:t>
      </w:r>
      <w:r>
        <w:rPr>
          <w:spacing w:val="22"/>
        </w:rPr>
        <w:t> </w:t>
      </w:r>
      <w:r>
        <w:rPr/>
        <w:t>Перелом</w:t>
      </w:r>
      <w:r>
        <w:rPr>
          <w:spacing w:val="26"/>
        </w:rPr>
        <w:t> </w:t>
      </w:r>
      <w:r>
        <w:rPr/>
        <w:t>малоберцовой</w:t>
      </w:r>
      <w:r>
        <w:rPr>
          <w:spacing w:val="24"/>
        </w:rPr>
        <w:t> </w:t>
      </w:r>
      <w:r>
        <w:rPr/>
        <w:t>кости</w:t>
      </w:r>
      <w:r>
        <w:rPr>
          <w:spacing w:val="26"/>
        </w:rPr>
        <w:t> </w:t>
      </w:r>
      <w:r>
        <w:rPr/>
        <w:t>от</w:t>
      </w:r>
      <w:r>
        <w:rPr>
          <w:spacing w:val="24"/>
        </w:rPr>
        <w:t> </w:t>
      </w:r>
      <w:r>
        <w:rPr/>
        <w:t>изгиба</w:t>
      </w:r>
      <w:r>
        <w:rPr>
          <w:spacing w:val="23"/>
        </w:rPr>
        <w:t> </w:t>
      </w:r>
      <w:r>
        <w:rPr/>
        <w:t>сразу</w:t>
      </w:r>
      <w:r>
        <w:rPr>
          <w:spacing w:val="24"/>
        </w:rPr>
        <w:t> </w:t>
      </w:r>
      <w:r>
        <w:rPr/>
        <w:t>над</w:t>
      </w:r>
      <w:r>
        <w:rPr>
          <w:spacing w:val="27"/>
        </w:rPr>
        <w:t> </w:t>
      </w:r>
      <w:r>
        <w:rPr>
          <w:spacing w:val="-1"/>
        </w:rPr>
        <w:t>голеностопным</w:t>
      </w:r>
      <w:r>
        <w:rPr>
          <w:spacing w:val="48"/>
          <w:w w:val="102"/>
        </w:rPr>
        <w:t> </w:t>
      </w:r>
      <w:r>
        <w:rPr>
          <w:spacing w:val="-1"/>
        </w:rPr>
        <w:t>суставом</w:t>
      </w:r>
      <w:r>
        <w:rPr>
          <w:spacing w:val="11"/>
        </w:rPr>
        <w:t> </w:t>
      </w:r>
      <w:r>
        <w:rPr/>
        <w:t>или</w:t>
      </w:r>
      <w:r>
        <w:rPr>
          <w:spacing w:val="7"/>
        </w:rPr>
        <w:t> </w:t>
      </w:r>
      <w:r>
        <w:rPr/>
        <w:t>проксимальнее,</w:t>
      </w:r>
      <w:r>
        <w:rPr>
          <w:spacing w:val="7"/>
        </w:rPr>
        <w:t> </w:t>
      </w:r>
      <w:r>
        <w:rPr>
          <w:spacing w:val="-1"/>
        </w:rPr>
        <w:t>зачастую</w:t>
      </w:r>
      <w:r>
        <w:rPr>
          <w:spacing w:val="3"/>
        </w:rPr>
        <w:t> </w:t>
      </w:r>
      <w:r>
        <w:rPr/>
        <w:t>в</w:t>
      </w:r>
      <w:r>
        <w:rPr>
          <w:spacing w:val="6"/>
        </w:rPr>
        <w:t> </w:t>
      </w:r>
      <w:r>
        <w:rPr/>
        <w:t>сочетании</w:t>
      </w:r>
      <w:r>
        <w:rPr>
          <w:spacing w:val="8"/>
        </w:rPr>
        <w:t> </w:t>
      </w:r>
      <w:r>
        <w:rPr/>
        <w:t>с</w:t>
      </w:r>
      <w:r>
        <w:rPr>
          <w:spacing w:val="5"/>
        </w:rPr>
        <w:t> </w:t>
      </w:r>
      <w:r>
        <w:rPr/>
        <w:t>переломом</w:t>
      </w:r>
      <w:r>
        <w:rPr>
          <w:spacing w:val="6"/>
        </w:rPr>
        <w:t> </w:t>
      </w:r>
      <w:r>
        <w:rPr/>
        <w:t>наружного</w:t>
      </w:r>
      <w:r>
        <w:rPr>
          <w:spacing w:val="9"/>
        </w:rPr>
        <w:t> </w:t>
      </w:r>
      <w:r>
        <w:rPr/>
        <w:t>края</w:t>
      </w:r>
      <w:r>
        <w:rPr>
          <w:spacing w:val="3"/>
        </w:rPr>
        <w:t> </w:t>
      </w:r>
      <w:r>
        <w:rPr/>
        <w:t>суставной</w:t>
      </w:r>
      <w:r>
        <w:rPr>
          <w:spacing w:val="34"/>
          <w:w w:val="102"/>
        </w:rPr>
        <w:t> </w:t>
      </w:r>
      <w:r>
        <w:rPr/>
        <w:t>поверхности</w:t>
      </w:r>
      <w:r>
        <w:rPr>
          <w:spacing w:val="10"/>
        </w:rPr>
        <w:t> </w:t>
      </w:r>
      <w:r>
        <w:rPr>
          <w:spacing w:val="-1"/>
        </w:rPr>
        <w:t>ББК.</w:t>
      </w:r>
      <w:r>
        <w:rPr>
          <w:spacing w:val="4"/>
        </w:rPr>
        <w:t> </w:t>
      </w:r>
      <w:r>
        <w:rPr>
          <w:spacing w:val="-1"/>
        </w:rPr>
        <w:t>Перелом</w:t>
      </w:r>
      <w:r>
        <w:rPr>
          <w:spacing w:val="6"/>
        </w:rPr>
        <w:t> </w:t>
      </w:r>
      <w:r>
        <w:rPr>
          <w:spacing w:val="-1"/>
        </w:rPr>
        <w:t>малоберцовой</w:t>
      </w:r>
      <w:r>
        <w:rPr>
          <w:spacing w:val="9"/>
        </w:rPr>
        <w:t> </w:t>
      </w:r>
      <w:r>
        <w:rPr/>
        <w:t>кости</w:t>
      </w:r>
      <w:r>
        <w:rPr>
          <w:spacing w:val="9"/>
        </w:rPr>
        <w:t> </w:t>
      </w:r>
      <w:r>
        <w:rPr>
          <w:spacing w:val="-1"/>
        </w:rPr>
        <w:t>может</w:t>
      </w:r>
      <w:r>
        <w:rPr>
          <w:spacing w:val="11"/>
        </w:rPr>
        <w:t> </w:t>
      </w:r>
      <w:r>
        <w:rPr/>
        <w:t>быть</w:t>
      </w:r>
      <w:r>
        <w:rPr>
          <w:spacing w:val="9"/>
        </w:rPr>
        <w:t> </w:t>
      </w:r>
      <w:r>
        <w:rPr>
          <w:spacing w:val="-1"/>
        </w:rPr>
        <w:t>коротким</w:t>
      </w:r>
      <w:r>
        <w:rPr>
          <w:spacing w:val="7"/>
        </w:rPr>
        <w:t> </w:t>
      </w:r>
      <w:r>
        <w:rPr/>
        <w:t>косым,</w:t>
      </w:r>
      <w:r>
        <w:rPr>
          <w:spacing w:val="7"/>
        </w:rPr>
        <w:t> </w:t>
      </w:r>
      <w:r>
        <w:rPr>
          <w:spacing w:val="-1"/>
        </w:rPr>
        <w:t>поперечным,</w:t>
      </w:r>
      <w:r>
        <w:rPr>
          <w:spacing w:val="75"/>
          <w:w w:val="102"/>
        </w:rPr>
        <w:t> </w:t>
      </w:r>
      <w:r>
        <w:rPr/>
        <w:t>оскольчатым</w:t>
      </w:r>
      <w:r>
        <w:rPr>
          <w:spacing w:val="19"/>
        </w:rPr>
        <w:t> </w:t>
      </w:r>
      <w:r>
        <w:rPr>
          <w:spacing w:val="-1"/>
        </w:rPr>
        <w:t>(выкол</w:t>
      </w:r>
      <w:r>
        <w:rPr>
          <w:spacing w:val="19"/>
        </w:rPr>
        <w:t> </w:t>
      </w:r>
      <w:r>
        <w:rPr/>
        <w:t>по</w:t>
      </w:r>
      <w:r>
        <w:rPr>
          <w:spacing w:val="21"/>
        </w:rPr>
        <w:t> </w:t>
      </w:r>
      <w:r>
        <w:rPr/>
        <w:t>типу</w:t>
      </w:r>
      <w:r>
        <w:rPr>
          <w:spacing w:val="22"/>
        </w:rPr>
        <w:t> </w:t>
      </w:r>
      <w:r>
        <w:rPr>
          <w:spacing w:val="-1"/>
        </w:rPr>
        <w:t>«бабочки»).</w:t>
      </w:r>
      <w:r>
        <w:rPr/>
      </w:r>
    </w:p>
    <w:p>
      <w:pPr>
        <w:pStyle w:val="BodyText"/>
        <w:spacing w:line="369" w:lineRule="auto" w:before="4"/>
        <w:ind w:right="108" w:firstLine="532"/>
        <w:jc w:val="both"/>
      </w:pPr>
      <w:r>
        <w:rPr>
          <w:rFonts w:ascii="Times New Roman" w:hAnsi="Times New Roman" w:cs="Times New Roman" w:eastAsia="Times New Roman"/>
        </w:rPr>
        <w:t>Супинация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аддукция</w:t>
      </w:r>
      <w:r>
        <w:rPr>
          <w:spacing w:val="-1"/>
        </w:rPr>
        <w:t>:</w:t>
      </w:r>
      <w:r>
        <w:rPr>
          <w:spacing w:val="35"/>
        </w:rPr>
        <w:t> </w:t>
      </w:r>
      <w:r>
        <w:rPr/>
        <w:t>1.</w:t>
      </w:r>
      <w:r>
        <w:rPr>
          <w:spacing w:val="34"/>
        </w:rPr>
        <w:t> </w:t>
      </w:r>
      <w:r>
        <w:rPr>
          <w:spacing w:val="-1"/>
        </w:rPr>
        <w:t>Отрывной</w:t>
      </w:r>
      <w:r>
        <w:rPr>
          <w:spacing w:val="32"/>
        </w:rPr>
        <w:t> </w:t>
      </w:r>
      <w:r>
        <w:rPr>
          <w:spacing w:val="-1"/>
        </w:rPr>
        <w:t>поперечный</w:t>
      </w:r>
      <w:r>
        <w:rPr>
          <w:spacing w:val="35"/>
        </w:rPr>
        <w:t> </w:t>
      </w:r>
      <w:r>
        <w:rPr>
          <w:spacing w:val="-1"/>
        </w:rPr>
        <w:t>перелом</w:t>
      </w:r>
      <w:r>
        <w:rPr>
          <w:spacing w:val="31"/>
        </w:rPr>
        <w:t> </w:t>
      </w:r>
      <w:r>
        <w:rPr/>
        <w:t>наружной</w:t>
      </w:r>
      <w:r>
        <w:rPr>
          <w:spacing w:val="34"/>
        </w:rPr>
        <w:t> </w:t>
      </w:r>
      <w:r>
        <w:rPr/>
        <w:t>лодыжки</w:t>
      </w:r>
      <w:r>
        <w:rPr>
          <w:spacing w:val="68"/>
          <w:w w:val="102"/>
        </w:rPr>
        <w:t> </w:t>
      </w:r>
      <w:r>
        <w:rPr/>
        <w:t>дистальнее</w:t>
      </w:r>
      <w:r>
        <w:rPr>
          <w:spacing w:val="1"/>
        </w:rPr>
        <w:t> </w:t>
      </w:r>
      <w:r>
        <w:rPr>
          <w:spacing w:val="-1"/>
        </w:rPr>
        <w:t>голеностопного</w:t>
      </w:r>
      <w:r>
        <w:rPr>
          <w:spacing w:val="2"/>
        </w:rPr>
        <w:t> </w:t>
      </w:r>
      <w:r>
        <w:rPr>
          <w:spacing w:val="-1"/>
        </w:rPr>
        <w:t>сустава</w:t>
      </w:r>
      <w:r>
        <w:rPr/>
        <w:t>  (подсиндесмозный)  либо  </w:t>
      </w:r>
      <w:r>
        <w:rPr>
          <w:spacing w:val="-1"/>
        </w:rPr>
        <w:t>разрыв</w:t>
      </w:r>
      <w:r>
        <w:rPr>
          <w:spacing w:val="5"/>
        </w:rPr>
        <w:t> </w:t>
      </w:r>
      <w:r>
        <w:rPr/>
        <w:t>наружных  боковых</w:t>
      </w:r>
      <w:r>
        <w:rPr>
          <w:spacing w:val="68"/>
          <w:w w:val="102"/>
        </w:rPr>
        <w:t> </w:t>
      </w:r>
      <w:r>
        <w:rPr/>
        <w:t>связок</w:t>
      </w:r>
      <w:r>
        <w:rPr>
          <w:spacing w:val="6"/>
        </w:rPr>
        <w:t> </w:t>
      </w:r>
      <w:r>
        <w:rPr>
          <w:spacing w:val="-1"/>
        </w:rPr>
        <w:t>голеностопного</w:t>
      </w:r>
      <w:r>
        <w:rPr>
          <w:spacing w:val="7"/>
        </w:rPr>
        <w:t> </w:t>
      </w:r>
      <w:r>
        <w:rPr>
          <w:spacing w:val="-1"/>
        </w:rPr>
        <w:t>сустава.</w:t>
      </w:r>
      <w:r>
        <w:rPr>
          <w:spacing w:val="8"/>
        </w:rPr>
        <w:t> </w:t>
      </w:r>
      <w:r>
        <w:rPr/>
        <w:t>2.</w:t>
      </w:r>
      <w:r>
        <w:rPr>
          <w:spacing w:val="7"/>
        </w:rPr>
        <w:t> </w:t>
      </w:r>
      <w:r>
        <w:rPr/>
        <w:t>Вертикальный</w:t>
      </w:r>
      <w:r>
        <w:rPr>
          <w:spacing w:val="3"/>
        </w:rPr>
        <w:t> </w:t>
      </w:r>
      <w:r>
        <w:rPr/>
        <w:t>перелом</w:t>
      </w:r>
      <w:r>
        <w:rPr>
          <w:spacing w:val="9"/>
        </w:rPr>
        <w:t> </w:t>
      </w:r>
      <w:r>
        <w:rPr/>
        <w:t>внутренней </w:t>
      </w:r>
      <w:r>
        <w:rPr>
          <w:spacing w:val="7"/>
        </w:rPr>
        <w:t> </w:t>
      </w:r>
      <w:r>
        <w:rPr/>
        <w:t>лодыжки,</w:t>
      </w:r>
      <w:r>
        <w:rPr>
          <w:spacing w:val="48"/>
          <w:w w:val="102"/>
        </w:rPr>
        <w:t> </w:t>
      </w:r>
      <w:r>
        <w:rPr/>
        <w:t>проходящий</w:t>
      </w:r>
      <w:r>
        <w:rPr>
          <w:spacing w:val="21"/>
        </w:rPr>
        <w:t> </w:t>
      </w:r>
      <w:r>
        <w:rPr>
          <w:spacing w:val="-1"/>
        </w:rPr>
        <w:t>через</w:t>
      </w:r>
      <w:r>
        <w:rPr>
          <w:spacing w:val="22"/>
        </w:rPr>
        <w:t> </w:t>
      </w:r>
      <w:r>
        <w:rPr/>
        <w:t>метафиз,</w:t>
      </w:r>
      <w:r>
        <w:rPr>
          <w:spacing w:val="21"/>
        </w:rPr>
        <w:t> </w:t>
      </w:r>
      <w:r>
        <w:rPr/>
        <w:t>часто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/>
        <w:t>импрессионным</w:t>
      </w:r>
      <w:r>
        <w:rPr>
          <w:spacing w:val="20"/>
        </w:rPr>
        <w:t> </w:t>
      </w:r>
      <w:r>
        <w:rPr>
          <w:spacing w:val="-1"/>
        </w:rPr>
        <w:t>переломом</w:t>
      </w:r>
      <w:r>
        <w:rPr>
          <w:spacing w:val="19"/>
        </w:rPr>
        <w:t> </w:t>
      </w:r>
      <w:r>
        <w:rPr>
          <w:spacing w:val="-1"/>
        </w:rPr>
        <w:t>суставной</w:t>
      </w:r>
      <w:r>
        <w:rPr>
          <w:spacing w:val="25"/>
        </w:rPr>
        <w:t> </w:t>
      </w:r>
      <w:r>
        <w:rPr/>
        <w:t>поверхности.</w:t>
      </w:r>
      <w:r>
        <w:rPr/>
      </w:r>
    </w:p>
    <w:p>
      <w:pPr>
        <w:pStyle w:val="BodyText"/>
        <w:spacing w:line="368" w:lineRule="auto" w:before="4"/>
        <w:ind w:right="111" w:firstLine="532"/>
        <w:jc w:val="both"/>
      </w:pPr>
      <w:r>
        <w:rPr>
          <w:rFonts w:ascii="Times New Roman" w:hAnsi="Times New Roman" w:cs="Times New Roman" w:eastAsia="Times New Roman"/>
        </w:rPr>
        <w:t>Пронация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дорзифлексия</w:t>
      </w:r>
      <w:r>
        <w:rPr/>
        <w:t>:</w:t>
      </w:r>
      <w:r>
        <w:rPr>
          <w:spacing w:val="25"/>
        </w:rPr>
        <w:t> </w:t>
      </w:r>
      <w:r>
        <w:rPr/>
        <w:t>1.</w:t>
      </w:r>
      <w:r>
        <w:rPr>
          <w:spacing w:val="26"/>
        </w:rPr>
        <w:t> </w:t>
      </w:r>
      <w:r>
        <w:rPr>
          <w:spacing w:val="-1"/>
        </w:rPr>
        <w:t>Перелом</w:t>
      </w:r>
      <w:r>
        <w:rPr>
          <w:spacing w:val="25"/>
        </w:rPr>
        <w:t> </w:t>
      </w:r>
      <w:r>
        <w:rPr/>
        <w:t>внутренней</w:t>
      </w:r>
      <w:r>
        <w:rPr>
          <w:spacing w:val="25"/>
        </w:rPr>
        <w:t> </w:t>
      </w:r>
      <w:r>
        <w:rPr/>
        <w:t>лодыжки.</w:t>
      </w:r>
      <w:r>
        <w:rPr>
          <w:spacing w:val="26"/>
        </w:rPr>
        <w:t> </w:t>
      </w:r>
      <w:r>
        <w:rPr/>
        <w:t>2.</w:t>
      </w:r>
      <w:r>
        <w:rPr>
          <w:spacing w:val="22"/>
        </w:rPr>
        <w:t> </w:t>
      </w:r>
      <w:r>
        <w:rPr>
          <w:spacing w:val="-1"/>
        </w:rPr>
        <w:t>Перелом</w:t>
      </w:r>
      <w:r>
        <w:rPr>
          <w:spacing w:val="25"/>
        </w:rPr>
        <w:t> </w:t>
      </w:r>
      <w:r>
        <w:rPr>
          <w:spacing w:val="-1"/>
        </w:rPr>
        <w:t>переднего</w:t>
      </w:r>
      <w:r>
        <w:rPr>
          <w:spacing w:val="54"/>
          <w:w w:val="102"/>
        </w:rPr>
        <w:t> </w:t>
      </w:r>
      <w:r>
        <w:rPr/>
        <w:t>края</w:t>
      </w:r>
      <w:r>
        <w:rPr>
          <w:spacing w:val="27"/>
        </w:rPr>
        <w:t> </w:t>
      </w:r>
      <w:r>
        <w:rPr>
          <w:spacing w:val="-1"/>
        </w:rPr>
        <w:t>суставной</w:t>
      </w:r>
      <w:r>
        <w:rPr>
          <w:spacing w:val="30"/>
        </w:rPr>
        <w:t> </w:t>
      </w:r>
      <w:r>
        <w:rPr>
          <w:spacing w:val="-1"/>
        </w:rPr>
        <w:t>поверхности</w:t>
      </w:r>
      <w:r>
        <w:rPr>
          <w:spacing w:val="30"/>
        </w:rPr>
        <w:t> </w:t>
      </w:r>
      <w:r>
        <w:rPr>
          <w:spacing w:val="-1"/>
        </w:rPr>
        <w:t>большеберцовой</w:t>
      </w:r>
      <w:r>
        <w:rPr>
          <w:spacing w:val="27"/>
        </w:rPr>
        <w:t> </w:t>
      </w:r>
      <w:r>
        <w:rPr/>
        <w:t>кости.</w:t>
      </w:r>
      <w:r>
        <w:rPr>
          <w:spacing w:val="30"/>
        </w:rPr>
        <w:t> </w:t>
      </w:r>
      <w:r>
        <w:rPr/>
        <w:t>3.</w:t>
      </w:r>
      <w:r>
        <w:rPr>
          <w:spacing w:val="27"/>
        </w:rPr>
        <w:t> </w:t>
      </w:r>
      <w:r>
        <w:rPr>
          <w:spacing w:val="-1"/>
        </w:rPr>
        <w:t>Надсиндесмозный</w:t>
      </w:r>
      <w:r>
        <w:rPr>
          <w:spacing w:val="30"/>
        </w:rPr>
        <w:t> </w:t>
      </w:r>
      <w:r>
        <w:rPr>
          <w:spacing w:val="-1"/>
        </w:rPr>
        <w:t>перелом</w:t>
      </w:r>
      <w:r>
        <w:rPr>
          <w:spacing w:val="98"/>
          <w:w w:val="102"/>
        </w:rPr>
        <w:t> </w:t>
      </w:r>
      <w:r>
        <w:rPr>
          <w:spacing w:val="-1"/>
        </w:rPr>
        <w:t>малоберцовой</w:t>
      </w:r>
      <w:r>
        <w:rPr>
          <w:spacing w:val="21"/>
        </w:rPr>
        <w:t> </w:t>
      </w:r>
      <w:r>
        <w:rPr>
          <w:spacing w:val="-1"/>
        </w:rPr>
        <w:t>кости.</w:t>
      </w:r>
      <w:r>
        <w:rPr>
          <w:spacing w:val="22"/>
        </w:rPr>
        <w:t> </w:t>
      </w:r>
      <w:r>
        <w:rPr/>
        <w:t>4.</w:t>
      </w:r>
      <w:r>
        <w:rPr>
          <w:spacing w:val="17"/>
        </w:rPr>
        <w:t> </w:t>
      </w:r>
      <w:r>
        <w:rPr/>
        <w:t>Поперечный</w:t>
      </w:r>
      <w:r>
        <w:rPr>
          <w:spacing w:val="19"/>
        </w:rPr>
        <w:t> </w:t>
      </w:r>
      <w:r>
        <w:rPr/>
        <w:t>перелом</w:t>
      </w:r>
      <w:r>
        <w:rPr>
          <w:spacing w:val="20"/>
        </w:rPr>
        <w:t> </w:t>
      </w:r>
      <w:r>
        <w:rPr/>
        <w:t>заднего</w:t>
      </w:r>
      <w:r>
        <w:rPr>
          <w:spacing w:val="19"/>
        </w:rPr>
        <w:t> </w:t>
      </w:r>
      <w:r>
        <w:rPr/>
        <w:t>края</w:t>
      </w:r>
      <w:r>
        <w:rPr>
          <w:spacing w:val="19"/>
        </w:rPr>
        <w:t> </w:t>
      </w:r>
      <w:r>
        <w:rPr/>
        <w:t>большеберцовой</w:t>
      </w:r>
      <w:r>
        <w:rPr>
          <w:spacing w:val="19"/>
        </w:rPr>
        <w:t> </w:t>
      </w:r>
      <w:r>
        <w:rPr>
          <w:spacing w:val="-1"/>
        </w:rPr>
        <w:t>кости.</w:t>
      </w:r>
      <w:r>
        <w:rPr/>
      </w:r>
    </w:p>
    <w:p>
      <w:pPr>
        <w:pStyle w:val="BodyText"/>
        <w:spacing w:line="368" w:lineRule="auto" w:before="7"/>
        <w:ind w:right="115" w:firstLine="532"/>
        <w:jc w:val="both"/>
      </w:pPr>
      <w:r>
        <w:rPr/>
        <w:t>Классификация</w:t>
      </w:r>
      <w:r>
        <w:rPr>
          <w:spacing w:val="15"/>
        </w:rPr>
        <w:t> </w:t>
      </w:r>
      <w:r>
        <w:rPr>
          <w:spacing w:val="-1"/>
        </w:rPr>
        <w:t>Lauge-Hansen</w:t>
      </w:r>
      <w:r>
        <w:rPr>
          <w:spacing w:val="16"/>
        </w:rPr>
        <w:t> </w:t>
      </w:r>
      <w:r>
        <w:rPr>
          <w:spacing w:val="-1"/>
        </w:rPr>
        <w:t>является</w:t>
      </w:r>
      <w:r>
        <w:rPr>
          <w:spacing w:val="16"/>
        </w:rPr>
        <w:t> </w:t>
      </w:r>
      <w:r>
        <w:rPr>
          <w:spacing w:val="-1"/>
        </w:rPr>
        <w:t>руководством</w:t>
      </w:r>
      <w:r>
        <w:rPr>
          <w:spacing w:val="16"/>
        </w:rPr>
        <w:t> </w:t>
      </w:r>
      <w:r>
        <w:rPr/>
        <w:t>для</w:t>
      </w:r>
      <w:r>
        <w:rPr>
          <w:spacing w:val="13"/>
        </w:rPr>
        <w:t> </w:t>
      </w:r>
      <w:r>
        <w:rPr/>
        <w:t>патогенетически</w:t>
      </w:r>
      <w:r>
        <w:rPr>
          <w:spacing w:val="59"/>
          <w:w w:val="102"/>
        </w:rPr>
        <w:t> </w:t>
      </w:r>
      <w:r>
        <w:rPr/>
        <w:t>правильного</w:t>
      </w:r>
      <w:r>
        <w:rPr>
          <w:spacing w:val="38"/>
        </w:rPr>
        <w:t> </w:t>
      </w:r>
      <w:r>
        <w:rPr>
          <w:spacing w:val="-1"/>
        </w:rPr>
        <w:t>выполнения</w:t>
      </w:r>
      <w:r>
        <w:rPr>
          <w:spacing w:val="39"/>
        </w:rPr>
        <w:t> </w:t>
      </w:r>
      <w:r>
        <w:rPr>
          <w:spacing w:val="-1"/>
        </w:rPr>
        <w:t>непрямой</w:t>
      </w:r>
      <w:r>
        <w:rPr>
          <w:spacing w:val="39"/>
        </w:rPr>
        <w:t> </w:t>
      </w:r>
      <w:r>
        <w:rPr>
          <w:spacing w:val="-1"/>
        </w:rPr>
        <w:t>репозиции</w:t>
      </w:r>
      <w:r>
        <w:rPr>
          <w:spacing w:val="39"/>
        </w:rPr>
        <w:t> </w:t>
      </w:r>
      <w:r>
        <w:rPr>
          <w:spacing w:val="-1"/>
        </w:rPr>
        <w:t>переломов</w:t>
      </w:r>
      <w:r>
        <w:rPr>
          <w:spacing w:val="36"/>
        </w:rPr>
        <w:t> </w:t>
      </w:r>
      <w:r>
        <w:rPr>
          <w:spacing w:val="-1"/>
        </w:rPr>
        <w:t>лодыжек,</w:t>
      </w:r>
      <w:r>
        <w:rPr>
          <w:spacing w:val="41"/>
        </w:rPr>
        <w:t> </w:t>
      </w:r>
      <w:r>
        <w:rPr/>
        <w:t>что</w:t>
      </w:r>
      <w:r>
        <w:rPr>
          <w:spacing w:val="37"/>
        </w:rPr>
        <w:t> </w:t>
      </w:r>
      <w:r>
        <w:rPr/>
        <w:t>используется</w:t>
      </w:r>
      <w:r>
        <w:rPr>
          <w:spacing w:val="36"/>
        </w:rPr>
        <w:t> </w:t>
      </w:r>
      <w:r>
        <w:rPr/>
        <w:t>как</w:t>
      </w:r>
      <w:r>
        <w:rPr>
          <w:spacing w:val="75"/>
          <w:w w:val="102"/>
        </w:rPr>
        <w:t> </w:t>
      </w:r>
      <w:r>
        <w:rPr/>
        <w:t>при</w:t>
      </w:r>
      <w:r>
        <w:rPr>
          <w:spacing w:val="15"/>
        </w:rPr>
        <w:t> </w:t>
      </w:r>
      <w:r>
        <w:rPr/>
        <w:t>закрытом</w:t>
      </w:r>
      <w:r>
        <w:rPr>
          <w:spacing w:val="16"/>
        </w:rPr>
        <w:t> </w:t>
      </w:r>
      <w:r>
        <w:rPr>
          <w:spacing w:val="-1"/>
        </w:rPr>
        <w:t>ручном</w:t>
      </w:r>
      <w:r>
        <w:rPr>
          <w:spacing w:val="19"/>
        </w:rPr>
        <w:t> </w:t>
      </w:r>
      <w:r>
        <w:rPr/>
        <w:t>вправлении,</w:t>
      </w:r>
      <w:r>
        <w:rPr>
          <w:spacing w:val="16"/>
        </w:rPr>
        <w:t> </w:t>
      </w:r>
      <w:r>
        <w:rPr/>
        <w:t>так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ходе</w:t>
      </w:r>
      <w:r>
        <w:rPr>
          <w:spacing w:val="15"/>
        </w:rPr>
        <w:t> </w:t>
      </w:r>
      <w:r>
        <w:rPr/>
        <w:t>оперативного</w:t>
      </w:r>
      <w:r>
        <w:rPr>
          <w:spacing w:val="18"/>
        </w:rPr>
        <w:t> </w:t>
      </w:r>
      <w:r>
        <w:rPr>
          <w:spacing w:val="-1"/>
        </w:rPr>
        <w:t>вмешательства.</w:t>
      </w:r>
      <w:r>
        <w:rPr/>
      </w:r>
    </w:p>
    <w:p>
      <w:pPr>
        <w:pStyle w:val="BodyText"/>
        <w:spacing w:line="368" w:lineRule="auto"/>
        <w:ind w:right="110" w:firstLine="403"/>
        <w:jc w:val="both"/>
      </w:pPr>
      <w:r>
        <w:rPr/>
        <w:t>Для</w:t>
      </w:r>
      <w:r>
        <w:rPr>
          <w:spacing w:val="34"/>
        </w:rPr>
        <w:t> </w:t>
      </w:r>
      <w:r>
        <w:rPr/>
        <w:t>открытых</w:t>
      </w:r>
      <w:r>
        <w:rPr>
          <w:spacing w:val="37"/>
        </w:rPr>
        <w:t> </w:t>
      </w:r>
      <w:r>
        <w:rPr>
          <w:spacing w:val="-1"/>
        </w:rPr>
        <w:t>переломов</w:t>
      </w:r>
      <w:r>
        <w:rPr>
          <w:spacing w:val="32"/>
        </w:rPr>
        <w:t> </w:t>
      </w:r>
      <w:r>
        <w:rPr>
          <w:spacing w:val="-1"/>
        </w:rPr>
        <w:t>лодыжек</w:t>
      </w:r>
      <w:r>
        <w:rPr>
          <w:spacing w:val="44"/>
        </w:rPr>
        <w:t> </w:t>
      </w:r>
      <w:r>
        <w:rPr/>
        <w:t>применяется</w:t>
      </w:r>
      <w:r>
        <w:rPr>
          <w:spacing w:val="34"/>
        </w:rPr>
        <w:t> </w:t>
      </w:r>
      <w:r>
        <w:rPr/>
        <w:t>классификация</w:t>
      </w:r>
      <w:r>
        <w:rPr>
          <w:spacing w:val="35"/>
        </w:rPr>
        <w:t> </w:t>
      </w:r>
      <w:r>
        <w:rPr>
          <w:spacing w:val="-1"/>
        </w:rPr>
        <w:t>R.B.</w:t>
      </w:r>
      <w:r>
        <w:rPr>
          <w:spacing w:val="35"/>
        </w:rPr>
        <w:t> </w:t>
      </w:r>
      <w:r>
        <w:rPr/>
        <w:t>Gustilo,</w:t>
      </w:r>
      <w:r>
        <w:rPr>
          <w:spacing w:val="34"/>
        </w:rPr>
        <w:t> </w:t>
      </w:r>
      <w:r>
        <w:rPr>
          <w:spacing w:val="-1"/>
        </w:rPr>
        <w:t>J.T.</w:t>
      </w:r>
      <w:r>
        <w:rPr>
          <w:spacing w:val="50"/>
          <w:w w:val="102"/>
        </w:rPr>
        <w:t> </w:t>
      </w:r>
      <w:r>
        <w:rPr>
          <w:spacing w:val="-1"/>
        </w:rPr>
        <w:t>Anderson</w:t>
      </w:r>
      <w:r>
        <w:rPr>
          <w:spacing w:val="5"/>
        </w:rPr>
        <w:t> </w:t>
      </w:r>
      <w:r>
        <w:rPr/>
        <w:t>(1976)</w:t>
      </w:r>
      <w:r>
        <w:rPr>
          <w:spacing w:val="6"/>
        </w:rPr>
        <w:t> </w:t>
      </w:r>
      <w:r>
        <w:rPr/>
        <w:t>[25]</w:t>
      </w:r>
      <w:r>
        <w:rPr>
          <w:spacing w:val="4"/>
        </w:rPr>
        <w:t> </w:t>
      </w:r>
      <w:r>
        <w:rPr/>
        <w:t>в</w:t>
      </w:r>
      <w:r>
        <w:rPr>
          <w:spacing w:val="5"/>
        </w:rPr>
        <w:t> </w:t>
      </w:r>
      <w:r>
        <w:rPr/>
        <w:t>модификации</w:t>
      </w:r>
      <w:r>
        <w:rPr>
          <w:spacing w:val="6"/>
        </w:rPr>
        <w:t> </w:t>
      </w:r>
      <w:r>
        <w:rPr/>
        <w:t>R.B.</w:t>
      </w:r>
      <w:r>
        <w:rPr>
          <w:spacing w:val="6"/>
        </w:rPr>
        <w:t> </w:t>
      </w:r>
      <w:r>
        <w:rPr>
          <w:spacing w:val="-1"/>
        </w:rPr>
        <w:t>Gustilo,</w:t>
      </w:r>
      <w:r>
        <w:rPr>
          <w:spacing w:val="9"/>
        </w:rPr>
        <w:t> </w:t>
      </w:r>
      <w:r>
        <w:rPr/>
        <w:t>R.M.</w:t>
      </w:r>
      <w:r>
        <w:rPr>
          <w:spacing w:val="5"/>
        </w:rPr>
        <w:t> </w:t>
      </w:r>
      <w:r>
        <w:rPr>
          <w:spacing w:val="-1"/>
        </w:rPr>
        <w:t>Mendoza</w:t>
      </w:r>
      <w:r>
        <w:rPr>
          <w:spacing w:val="4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D.N.</w:t>
      </w:r>
      <w:r>
        <w:rPr>
          <w:spacing w:val="6"/>
        </w:rPr>
        <w:t> </w:t>
      </w:r>
      <w:r>
        <w:rPr>
          <w:spacing w:val="-1"/>
        </w:rPr>
        <w:t>Williams</w:t>
      </w:r>
      <w:r>
        <w:rPr>
          <w:spacing w:val="6"/>
        </w:rPr>
        <w:t> </w:t>
      </w:r>
      <w:r>
        <w:rPr/>
        <w:t>(1984)</w:t>
      </w:r>
      <w:r>
        <w:rPr>
          <w:spacing w:val="5"/>
        </w:rPr>
        <w:t> </w:t>
      </w:r>
      <w:r>
        <w:rPr/>
        <w:t>[26]:</w:t>
      </w:r>
      <w:r>
        <w:rPr/>
      </w:r>
    </w:p>
    <w:p>
      <w:pPr>
        <w:pStyle w:val="BodyText"/>
        <w:spacing w:line="240" w:lineRule="auto"/>
        <w:ind w:left="800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–</w:t>
      </w:r>
      <w:r>
        <w:rPr>
          <w:spacing w:val="15"/>
        </w:rPr>
        <w:t> </w:t>
      </w:r>
      <w:r>
        <w:rPr/>
        <w:t>открытый</w:t>
      </w:r>
      <w:r>
        <w:rPr>
          <w:spacing w:val="13"/>
        </w:rPr>
        <w:t> </w:t>
      </w:r>
      <w:r>
        <w:rPr/>
        <w:t>перелом,</w:t>
      </w:r>
      <w:r>
        <w:rPr>
          <w:spacing w:val="15"/>
        </w:rPr>
        <w:t> </w:t>
      </w:r>
      <w:r>
        <w:rPr/>
        <w:t>рана</w:t>
      </w:r>
      <w:r>
        <w:rPr>
          <w:spacing w:val="14"/>
        </w:rPr>
        <w:t> </w:t>
      </w:r>
      <w:r>
        <w:rPr>
          <w:spacing w:val="-1"/>
        </w:rPr>
        <w:t>слабо</w:t>
      </w:r>
      <w:r>
        <w:rPr>
          <w:spacing w:val="15"/>
        </w:rPr>
        <w:t> </w:t>
      </w:r>
      <w:r>
        <w:rPr/>
        <w:t>загрязнена,</w:t>
      </w:r>
      <w:r>
        <w:rPr>
          <w:spacing w:val="15"/>
        </w:rPr>
        <w:t> </w:t>
      </w:r>
      <w:r>
        <w:rPr>
          <w:spacing w:val="-1"/>
        </w:rPr>
        <w:t>размер</w:t>
      </w:r>
      <w:r>
        <w:rPr>
          <w:spacing w:val="18"/>
        </w:rPr>
        <w:t> </w:t>
      </w:r>
      <w:r>
        <w:rPr/>
        <w:t>раны</w:t>
      </w:r>
      <w:r>
        <w:rPr>
          <w:spacing w:val="13"/>
        </w:rPr>
        <w:t> </w:t>
      </w:r>
      <w:r>
        <w:rPr/>
        <w:t>менее</w:t>
      </w:r>
      <w:r>
        <w:rPr>
          <w:spacing w:val="16"/>
        </w:rPr>
        <w:t> </w:t>
      </w:r>
      <w:r>
        <w:rPr/>
        <w:t>1</w:t>
      </w:r>
      <w:r>
        <w:rPr>
          <w:spacing w:val="15"/>
        </w:rPr>
        <w:t> </w:t>
      </w:r>
      <w:r>
        <w:rPr/>
        <w:t>см;</w:t>
      </w:r>
      <w:r>
        <w:rPr/>
      </w:r>
    </w:p>
    <w:p>
      <w:pPr>
        <w:pStyle w:val="BodyText"/>
        <w:spacing w:line="368" w:lineRule="auto" w:before="136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открытый</w:t>
      </w:r>
      <w:r>
        <w:rPr>
          <w:spacing w:val="23"/>
        </w:rPr>
        <w:t> </w:t>
      </w:r>
      <w:r>
        <w:rPr/>
        <w:t>перелом,</w:t>
      </w:r>
      <w:r>
        <w:rPr>
          <w:spacing w:val="26"/>
        </w:rPr>
        <w:t> </w:t>
      </w:r>
      <w:r>
        <w:rPr>
          <w:spacing w:val="-1"/>
        </w:rPr>
        <w:t>рана</w:t>
      </w:r>
      <w:r>
        <w:rPr>
          <w:spacing w:val="27"/>
        </w:rPr>
        <w:t> </w:t>
      </w:r>
      <w:r>
        <w:rPr/>
        <w:t>более</w:t>
      </w:r>
      <w:r>
        <w:rPr>
          <w:spacing w:val="23"/>
        </w:rPr>
        <w:t> </w:t>
      </w:r>
      <w:r>
        <w:rPr/>
        <w:t>1</w:t>
      </w:r>
      <w:r>
        <w:rPr>
          <w:spacing w:val="29"/>
        </w:rPr>
        <w:t> </w:t>
      </w:r>
      <w:r>
        <w:rPr/>
        <w:t>см</w:t>
      </w:r>
      <w:r>
        <w:rPr>
          <w:spacing w:val="27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менее</w:t>
      </w:r>
      <w:r>
        <w:rPr>
          <w:spacing w:val="29"/>
        </w:rPr>
        <w:t> </w:t>
      </w:r>
      <w:r>
        <w:rPr/>
        <w:t>10</w:t>
      </w:r>
      <w:r>
        <w:rPr>
          <w:spacing w:val="23"/>
        </w:rPr>
        <w:t> </w:t>
      </w:r>
      <w:r>
        <w:rPr/>
        <w:t>см</w:t>
      </w:r>
      <w:r>
        <w:rPr>
          <w:spacing w:val="28"/>
        </w:rPr>
        <w:t> </w:t>
      </w:r>
      <w:r>
        <w:rPr/>
        <w:t>в</w:t>
      </w:r>
      <w:r>
        <w:rPr>
          <w:spacing w:val="24"/>
        </w:rPr>
        <w:t> </w:t>
      </w:r>
      <w:r>
        <w:rPr/>
        <w:t>длину</w:t>
      </w:r>
      <w:r>
        <w:rPr>
          <w:spacing w:val="25"/>
        </w:rPr>
        <w:t> </w:t>
      </w:r>
      <w:r>
        <w:rPr>
          <w:spacing w:val="-1"/>
        </w:rPr>
        <w:t>без</w:t>
      </w:r>
      <w:r>
        <w:rPr>
          <w:spacing w:val="31"/>
        </w:rPr>
        <w:t> </w:t>
      </w:r>
      <w:r>
        <w:rPr>
          <w:spacing w:val="-1"/>
        </w:rPr>
        <w:t>выраженного</w:t>
      </w:r>
      <w:r>
        <w:rPr>
          <w:spacing w:val="45"/>
          <w:w w:val="102"/>
        </w:rPr>
        <w:t> </w:t>
      </w:r>
      <w:r>
        <w:rPr/>
        <w:t>повреждения</w:t>
      </w:r>
      <w:r>
        <w:rPr>
          <w:spacing w:val="22"/>
        </w:rPr>
        <w:t> </w:t>
      </w:r>
      <w:r>
        <w:rPr>
          <w:spacing w:val="-1"/>
        </w:rPr>
        <w:t>мягких</w:t>
      </w:r>
      <w:r>
        <w:rPr>
          <w:spacing w:val="26"/>
        </w:rPr>
        <w:t> </w:t>
      </w:r>
      <w:r>
        <w:rPr>
          <w:spacing w:val="-1"/>
        </w:rPr>
        <w:t>тканей,</w:t>
      </w:r>
      <w:r>
        <w:rPr>
          <w:spacing w:val="20"/>
        </w:rPr>
        <w:t> </w:t>
      </w:r>
      <w:r>
        <w:rPr/>
        <w:t>лоскутов,</w:t>
      </w:r>
      <w:r>
        <w:rPr>
          <w:spacing w:val="20"/>
        </w:rPr>
        <w:t> </w:t>
      </w:r>
      <w:r>
        <w:rPr>
          <w:spacing w:val="-1"/>
        </w:rPr>
        <w:t>отслойки</w:t>
      </w:r>
      <w:r>
        <w:rPr>
          <w:spacing w:val="21"/>
        </w:rPr>
        <w:t> </w:t>
      </w:r>
      <w:r>
        <w:rPr/>
        <w:t>кожи;</w:t>
      </w:r>
      <w:r>
        <w:rPr/>
      </w:r>
    </w:p>
    <w:p>
      <w:pPr>
        <w:pStyle w:val="BodyText"/>
        <w:spacing w:line="368" w:lineRule="auto" w:before="7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IIIA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6"/>
        </w:rPr>
        <w:t> </w:t>
      </w:r>
      <w:r>
        <w:rPr/>
        <w:t>открытый</w:t>
      </w:r>
      <w:r>
        <w:rPr>
          <w:spacing w:val="36"/>
        </w:rPr>
        <w:t> </w:t>
      </w:r>
      <w:r>
        <w:rPr>
          <w:spacing w:val="-1"/>
        </w:rPr>
        <w:t>перелом,</w:t>
      </w:r>
      <w:r>
        <w:rPr>
          <w:spacing w:val="41"/>
        </w:rPr>
        <w:t> </w:t>
      </w:r>
      <w:r>
        <w:rPr>
          <w:spacing w:val="-1"/>
        </w:rPr>
        <w:t>мягкие</w:t>
      </w:r>
      <w:r>
        <w:rPr>
          <w:spacing w:val="37"/>
        </w:rPr>
        <w:t> </w:t>
      </w:r>
      <w:r>
        <w:rPr>
          <w:spacing w:val="-1"/>
        </w:rPr>
        <w:t>ткани</w:t>
      </w:r>
      <w:r>
        <w:rPr>
          <w:spacing w:val="33"/>
        </w:rPr>
        <w:t> </w:t>
      </w:r>
      <w:r>
        <w:rPr/>
        <w:t>покрывают</w:t>
      </w:r>
      <w:r>
        <w:rPr>
          <w:spacing w:val="39"/>
        </w:rPr>
        <w:t> </w:t>
      </w:r>
      <w:r>
        <w:rPr>
          <w:spacing w:val="-1"/>
        </w:rPr>
        <w:t>отломки,</w:t>
      </w:r>
      <w:r>
        <w:rPr>
          <w:spacing w:val="38"/>
        </w:rPr>
        <w:t> </w:t>
      </w:r>
      <w:r>
        <w:rPr/>
        <w:t>нет</w:t>
      </w:r>
      <w:r>
        <w:rPr>
          <w:spacing w:val="33"/>
        </w:rPr>
        <w:t> </w:t>
      </w:r>
      <w:r>
        <w:rPr>
          <w:spacing w:val="-1"/>
        </w:rPr>
        <w:t>отслойки</w:t>
      </w:r>
      <w:r>
        <w:rPr>
          <w:spacing w:val="37"/>
          <w:w w:val="102"/>
        </w:rPr>
        <w:t> </w:t>
      </w:r>
      <w:r>
        <w:rPr/>
        <w:t>надкостницы</w:t>
      </w:r>
      <w:r>
        <w:rPr>
          <w:spacing w:val="33"/>
        </w:rPr>
        <w:t> </w:t>
      </w:r>
      <w:r>
        <w:rPr>
          <w:spacing w:val="-2"/>
        </w:rPr>
        <w:t>при</w:t>
      </w:r>
      <w:r>
        <w:rPr>
          <w:spacing w:val="35"/>
        </w:rPr>
        <w:t> </w:t>
      </w:r>
      <w:r>
        <w:rPr/>
        <w:t>обширном</w:t>
      </w:r>
      <w:r>
        <w:rPr>
          <w:spacing w:val="31"/>
        </w:rPr>
        <w:t> </w:t>
      </w:r>
      <w:r>
        <w:rPr/>
        <w:t>повреждении</w:t>
      </w:r>
      <w:r>
        <w:rPr>
          <w:spacing w:val="37"/>
        </w:rPr>
        <w:t> </w:t>
      </w:r>
      <w:r>
        <w:rPr>
          <w:spacing w:val="-1"/>
        </w:rPr>
        <w:t>мягких</w:t>
      </w:r>
      <w:r>
        <w:rPr>
          <w:spacing w:val="36"/>
        </w:rPr>
        <w:t> </w:t>
      </w:r>
      <w:r>
        <w:rPr>
          <w:spacing w:val="-1"/>
        </w:rPr>
        <w:t>тканей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37"/>
        </w:rPr>
        <w:t> </w:t>
      </w:r>
      <w:r>
        <w:rPr/>
        <w:t>лоскутов,</w:t>
      </w:r>
      <w:r>
        <w:rPr>
          <w:spacing w:val="31"/>
        </w:rPr>
        <w:t> </w:t>
      </w:r>
      <w:r>
        <w:rPr/>
        <w:t>или</w:t>
      </w:r>
      <w:r>
        <w:rPr>
          <w:spacing w:val="33"/>
        </w:rPr>
        <w:t> </w:t>
      </w:r>
      <w:r>
        <w:rPr/>
        <w:t>при</w:t>
      </w:r>
      <w:r>
        <w:rPr>
          <w:spacing w:val="39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24"/>
        </w:rPr>
        <w:t> </w:t>
      </w:r>
      <w:r>
        <w:rPr>
          <w:spacing w:val="-1"/>
        </w:rPr>
        <w:t>травме</w:t>
      </w:r>
      <w:r>
        <w:rPr>
          <w:spacing w:val="23"/>
        </w:rPr>
        <w:t> </w:t>
      </w:r>
      <w:r>
        <w:rPr/>
        <w:t>независимо</w:t>
      </w:r>
      <w:r>
        <w:rPr>
          <w:spacing w:val="22"/>
        </w:rPr>
        <w:t> </w:t>
      </w:r>
      <w:r>
        <w:rPr/>
        <w:t>от</w:t>
      </w:r>
      <w:r>
        <w:rPr>
          <w:spacing w:val="22"/>
        </w:rPr>
        <w:t> </w:t>
      </w:r>
      <w:r>
        <w:rPr>
          <w:spacing w:val="-1"/>
        </w:rPr>
        <w:t>размера</w:t>
      </w:r>
      <w:r>
        <w:rPr>
          <w:spacing w:val="21"/>
        </w:rPr>
        <w:t> </w:t>
      </w:r>
      <w:r>
        <w:rPr/>
        <w:t>раны;</w:t>
      </w:r>
      <w:r>
        <w:rPr/>
      </w:r>
    </w:p>
    <w:p>
      <w:pPr>
        <w:pStyle w:val="BodyText"/>
        <w:spacing w:line="368" w:lineRule="auto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IIIB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3"/>
        </w:rPr>
        <w:t> </w:t>
      </w:r>
      <w:r>
        <w:rPr/>
        <w:t>открытый</w:t>
      </w:r>
      <w:r>
        <w:rPr>
          <w:spacing w:val="28"/>
        </w:rPr>
        <w:t> </w:t>
      </w:r>
      <w:r>
        <w:rPr>
          <w:spacing w:val="-1"/>
        </w:rPr>
        <w:t>перелом,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обширным</w:t>
      </w:r>
      <w:r>
        <w:rPr>
          <w:spacing w:val="26"/>
        </w:rPr>
        <w:t> </w:t>
      </w:r>
      <w:r>
        <w:rPr>
          <w:spacing w:val="-1"/>
        </w:rPr>
        <w:t>дефектом</w:t>
      </w:r>
      <w:r>
        <w:rPr>
          <w:spacing w:val="27"/>
        </w:rPr>
        <w:t> </w:t>
      </w:r>
      <w:r>
        <w:rPr/>
        <w:t>мягких</w:t>
      </w:r>
      <w:r>
        <w:rPr>
          <w:spacing w:val="26"/>
        </w:rPr>
        <w:t> </w:t>
      </w:r>
      <w:r>
        <w:rPr/>
        <w:t>тканей,</w:t>
      </w:r>
      <w:r>
        <w:rPr>
          <w:spacing w:val="27"/>
        </w:rPr>
        <w:t> </w:t>
      </w:r>
      <w:r>
        <w:rPr>
          <w:spacing w:val="-1"/>
        </w:rPr>
        <w:t>отслойкой</w:t>
      </w:r>
      <w:r>
        <w:rPr>
          <w:spacing w:val="62"/>
          <w:w w:val="102"/>
        </w:rPr>
        <w:t> </w:t>
      </w:r>
      <w:r>
        <w:rPr/>
        <w:t>надкостницы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/>
        <w:t>многооскольчатым</w:t>
      </w:r>
      <w:r>
        <w:rPr>
          <w:spacing w:val="23"/>
        </w:rPr>
        <w:t> </w:t>
      </w:r>
      <w:r>
        <w:rPr>
          <w:spacing w:val="-1"/>
        </w:rPr>
        <w:t>характером</w:t>
      </w:r>
      <w:r>
        <w:rPr>
          <w:spacing w:val="25"/>
        </w:rPr>
        <w:t> </w:t>
      </w:r>
      <w:r>
        <w:rPr>
          <w:spacing w:val="-1"/>
        </w:rPr>
        <w:t>перелома,</w:t>
      </w:r>
      <w:r>
        <w:rPr>
          <w:spacing w:val="23"/>
        </w:rPr>
        <w:t> </w:t>
      </w:r>
      <w:r>
        <w:rPr/>
        <w:t>часто</w:t>
      </w:r>
      <w:r>
        <w:rPr>
          <w:spacing w:val="22"/>
        </w:rPr>
        <w:t> </w:t>
      </w:r>
      <w:r>
        <w:rPr/>
        <w:t>с</w:t>
      </w:r>
      <w:r>
        <w:rPr>
          <w:spacing w:val="23"/>
        </w:rPr>
        <w:t> </w:t>
      </w:r>
      <w:r>
        <w:rPr/>
        <w:t>выраженным</w:t>
      </w:r>
      <w:r>
        <w:rPr>
          <w:spacing w:val="22"/>
        </w:rPr>
        <w:t> </w:t>
      </w:r>
      <w:r>
        <w:rPr>
          <w:spacing w:val="-1"/>
        </w:rPr>
        <w:t>микробным</w:t>
      </w:r>
      <w:r>
        <w:rPr>
          <w:spacing w:val="60"/>
          <w:w w:val="102"/>
        </w:rPr>
        <w:t> </w:t>
      </w:r>
      <w:r>
        <w:rPr/>
        <w:t>загрязнением</w:t>
      </w:r>
      <w:r>
        <w:rPr>
          <w:spacing w:val="36"/>
        </w:rPr>
        <w:t> </w:t>
      </w:r>
      <w:r>
        <w:rPr/>
        <w:t>раны;</w:t>
      </w:r>
      <w:r>
        <w:rPr/>
      </w:r>
    </w:p>
    <w:p>
      <w:pPr>
        <w:pStyle w:val="BodyText"/>
        <w:spacing w:line="367" w:lineRule="auto" w:before="7"/>
        <w:ind w:right="109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IIIC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8"/>
        </w:rPr>
        <w:t> </w:t>
      </w:r>
      <w:r>
        <w:rPr/>
        <w:t>открытый</w:t>
      </w:r>
      <w:r>
        <w:rPr>
          <w:spacing w:val="38"/>
        </w:rPr>
        <w:t> </w:t>
      </w:r>
      <w:r>
        <w:rPr>
          <w:spacing w:val="-1"/>
        </w:rPr>
        <w:t>перелом,</w:t>
      </w:r>
      <w:r>
        <w:rPr>
          <w:spacing w:val="40"/>
        </w:rPr>
        <w:t> </w:t>
      </w:r>
      <w:r>
        <w:rPr/>
        <w:t>сопровождающийся</w:t>
      </w:r>
      <w:r>
        <w:rPr>
          <w:spacing w:val="34"/>
        </w:rPr>
        <w:t> </w:t>
      </w:r>
      <w:r>
        <w:rPr>
          <w:spacing w:val="-1"/>
        </w:rPr>
        <w:t>повреждением</w:t>
      </w:r>
      <w:r>
        <w:rPr>
          <w:spacing w:val="39"/>
        </w:rPr>
        <w:t> </w:t>
      </w:r>
      <w:r>
        <w:rPr/>
        <w:t>магистральных</w:t>
      </w:r>
      <w:r>
        <w:rPr>
          <w:spacing w:val="33"/>
          <w:w w:val="102"/>
        </w:rPr>
        <w:t> </w:t>
      </w:r>
      <w:r>
        <w:rPr/>
        <w:t>сосудов,</w:t>
      </w:r>
      <w:r>
        <w:rPr>
          <w:spacing w:val="3"/>
        </w:rPr>
        <w:t> </w:t>
      </w:r>
      <w:r>
        <w:rPr>
          <w:spacing w:val="-1"/>
        </w:rPr>
        <w:t>требующим</w:t>
      </w:r>
      <w:r>
        <w:rPr>
          <w:spacing w:val="11"/>
        </w:rPr>
        <w:t> </w:t>
      </w:r>
      <w:r>
        <w:rPr/>
        <w:t>реконструктивных</w:t>
      </w:r>
      <w:r>
        <w:rPr>
          <w:spacing w:val="3"/>
        </w:rPr>
        <w:t> </w:t>
      </w:r>
      <w:r>
        <w:rPr>
          <w:spacing w:val="-1"/>
        </w:rPr>
        <w:t>вмешательств,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независимо</w:t>
      </w:r>
      <w:r>
        <w:rPr/>
        <w:t> </w:t>
      </w:r>
      <w:r>
        <w:rPr>
          <w:spacing w:val="3"/>
        </w:rPr>
        <w:t> </w:t>
      </w:r>
      <w:r>
        <w:rPr/>
        <w:t>от </w:t>
      </w:r>
      <w:r>
        <w:rPr>
          <w:spacing w:val="5"/>
        </w:rPr>
        <w:t> </w:t>
      </w:r>
      <w:r>
        <w:rPr>
          <w:spacing w:val="-1"/>
        </w:rPr>
        <w:t>степени</w:t>
      </w:r>
      <w:r>
        <w:rPr>
          <w:spacing w:val="71"/>
          <w:w w:val="102"/>
        </w:rPr>
        <w:t> </w:t>
      </w:r>
      <w:r>
        <w:rPr/>
        <w:t>повреждения</w:t>
      </w:r>
      <w:r>
        <w:rPr>
          <w:spacing w:val="28"/>
        </w:rPr>
        <w:t> </w:t>
      </w:r>
      <w:r>
        <w:rPr>
          <w:spacing w:val="-1"/>
        </w:rPr>
        <w:t>мягких</w:t>
      </w:r>
      <w:r>
        <w:rPr>
          <w:spacing w:val="31"/>
        </w:rPr>
        <w:t> </w:t>
      </w:r>
      <w:r>
        <w:rPr>
          <w:spacing w:val="-1"/>
        </w:rPr>
        <w:t>тканей.</w:t>
      </w:r>
      <w:r>
        <w:rPr/>
      </w:r>
    </w:p>
    <w:p>
      <w:pPr>
        <w:spacing w:after="0" w:line="367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2"/>
          <w:numId w:val="5"/>
        </w:numPr>
        <w:tabs>
          <w:tab w:pos="1571" w:val="left" w:leader="none"/>
        </w:tabs>
        <w:spacing w:line="240" w:lineRule="auto" w:before="58" w:after="0"/>
        <w:ind w:left="1570" w:right="1202" w:hanging="506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Особеннос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кл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сси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ции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детского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возр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3" w:firstLine="403"/>
        <w:jc w:val="both"/>
      </w:pPr>
      <w:r>
        <w:rPr/>
        <w:t>Адаптацией</w:t>
      </w:r>
      <w:r>
        <w:rPr>
          <w:spacing w:val="15"/>
        </w:rPr>
        <w:t> </w:t>
      </w:r>
      <w:r>
        <w:rPr>
          <w:spacing w:val="-1"/>
        </w:rPr>
        <w:t>классификации</w:t>
      </w:r>
      <w:r>
        <w:rPr>
          <w:spacing w:val="15"/>
        </w:rPr>
        <w:t> </w:t>
      </w:r>
      <w:r>
        <w:rPr>
          <w:spacing w:val="-1"/>
        </w:rPr>
        <w:t>Lauge-Hansen</w:t>
      </w:r>
      <w:r>
        <w:rPr>
          <w:spacing w:val="18"/>
        </w:rPr>
        <w:t> </w:t>
      </w:r>
      <w:r>
        <w:rPr/>
        <w:t>для</w:t>
      </w:r>
      <w:r>
        <w:rPr>
          <w:spacing w:val="15"/>
        </w:rPr>
        <w:t> </w:t>
      </w:r>
      <w:r>
        <w:rPr/>
        <w:t>детского</w:t>
      </w:r>
      <w:r>
        <w:rPr>
          <w:spacing w:val="13"/>
        </w:rPr>
        <w:t> </w:t>
      </w:r>
      <w:r>
        <w:rPr>
          <w:spacing w:val="-1"/>
        </w:rPr>
        <w:t>возраста</w:t>
      </w:r>
      <w:r>
        <w:rPr>
          <w:spacing w:val="14"/>
        </w:rPr>
        <w:t> </w:t>
      </w:r>
      <w:r>
        <w:rPr/>
        <w:t>является</w:t>
      </w:r>
      <w:r>
        <w:rPr>
          <w:spacing w:val="55"/>
          <w:w w:val="102"/>
        </w:rPr>
        <w:t> </w:t>
      </w:r>
      <w:r>
        <w:rPr/>
        <w:t>классификация</w:t>
      </w:r>
      <w:r>
        <w:rPr>
          <w:spacing w:val="35"/>
        </w:rPr>
        <w:t> </w:t>
      </w:r>
      <w:r>
        <w:rPr>
          <w:spacing w:val="-1"/>
        </w:rPr>
        <w:t>Dias-Tachdjian,</w:t>
      </w:r>
      <w:r>
        <w:rPr>
          <w:spacing w:val="34"/>
        </w:rPr>
        <w:t> </w:t>
      </w:r>
      <w:r>
        <w:rPr/>
        <w:t>которая</w:t>
      </w:r>
      <w:r>
        <w:rPr>
          <w:spacing w:val="36"/>
        </w:rPr>
        <w:t> </w:t>
      </w:r>
      <w:r>
        <w:rPr/>
        <w:t>учитывает</w:t>
      </w:r>
      <w:r>
        <w:rPr>
          <w:spacing w:val="31"/>
        </w:rPr>
        <w:t> </w:t>
      </w:r>
      <w:r>
        <w:rPr/>
        <w:t>наличие</w:t>
      </w:r>
      <w:r>
        <w:rPr>
          <w:spacing w:val="34"/>
        </w:rPr>
        <w:t> </w:t>
      </w:r>
      <w:r>
        <w:rPr/>
        <w:t>зон</w:t>
      </w:r>
      <w:r>
        <w:rPr>
          <w:spacing w:val="37"/>
        </w:rPr>
        <w:t> </w:t>
      </w:r>
      <w:r>
        <w:rPr/>
        <w:t>роста.</w:t>
      </w:r>
      <w:r>
        <w:rPr>
          <w:spacing w:val="33"/>
        </w:rPr>
        <w:t> </w:t>
      </w:r>
      <w:r>
        <w:rPr/>
        <w:t>Повреждения</w:t>
      </w:r>
      <w:r>
        <w:rPr>
          <w:spacing w:val="34"/>
        </w:rPr>
        <w:t> </w:t>
      </w:r>
      <w:r>
        <w:rPr/>
        <w:t>в</w:t>
      </w:r>
      <w:r>
        <w:rPr>
          <w:spacing w:val="34"/>
          <w:w w:val="102"/>
        </w:rPr>
        <w:t> </w:t>
      </w:r>
      <w:r>
        <w:rPr>
          <w:spacing w:val="-1"/>
        </w:rPr>
        <w:t>области</w:t>
      </w:r>
      <w:r>
        <w:rPr>
          <w:spacing w:val="19"/>
        </w:rPr>
        <w:t> </w:t>
      </w:r>
      <w:r>
        <w:rPr>
          <w:spacing w:val="-1"/>
        </w:rPr>
        <w:t>голеностопного</w:t>
      </w:r>
      <w:r>
        <w:rPr>
          <w:spacing w:val="19"/>
        </w:rPr>
        <w:t> </w:t>
      </w:r>
      <w:r>
        <w:rPr>
          <w:spacing w:val="-1"/>
        </w:rPr>
        <w:t>сустава</w:t>
      </w:r>
      <w:r>
        <w:rPr>
          <w:spacing w:val="15"/>
        </w:rPr>
        <w:t> </w:t>
      </w:r>
      <w:r>
        <w:rPr/>
        <w:t>разделяются</w:t>
      </w:r>
      <w:r>
        <w:rPr>
          <w:spacing w:val="17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зависимости</w:t>
      </w:r>
      <w:r>
        <w:rPr>
          <w:spacing w:val="17"/>
        </w:rPr>
        <w:t> </w:t>
      </w:r>
      <w:r>
        <w:rPr/>
        <w:t>от</w:t>
      </w:r>
      <w:r>
        <w:rPr>
          <w:spacing w:val="20"/>
        </w:rPr>
        <w:t> </w:t>
      </w:r>
      <w:r>
        <w:rPr>
          <w:spacing w:val="-1"/>
        </w:rPr>
        <w:t>положения</w:t>
      </w:r>
      <w:r>
        <w:rPr>
          <w:spacing w:val="20"/>
        </w:rPr>
        <w:t> </w:t>
      </w:r>
      <w:r>
        <w:rPr/>
        <w:t>стопы</w:t>
      </w:r>
      <w:r>
        <w:rPr>
          <w:spacing w:val="16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момент</w:t>
      </w:r>
      <w:r>
        <w:rPr>
          <w:spacing w:val="85"/>
          <w:w w:val="102"/>
        </w:rPr>
        <w:t> </w:t>
      </w:r>
      <w:r>
        <w:rPr/>
        <w:t>травмы</w:t>
      </w:r>
      <w:r>
        <w:rPr>
          <w:spacing w:val="14"/>
        </w:rPr>
        <w:t> </w:t>
      </w:r>
      <w:r>
        <w:rPr/>
        <w:t>и</w:t>
      </w:r>
      <w:r>
        <w:rPr>
          <w:spacing w:val="19"/>
        </w:rPr>
        <w:t> </w:t>
      </w:r>
      <w:r>
        <w:rPr/>
        <w:t>направления</w:t>
      </w:r>
      <w:r>
        <w:rPr>
          <w:spacing w:val="18"/>
        </w:rPr>
        <w:t> </w:t>
      </w:r>
      <w:r>
        <w:rPr/>
        <w:t>травмирующей</w:t>
      </w:r>
      <w:r>
        <w:rPr>
          <w:spacing w:val="17"/>
        </w:rPr>
        <w:t> </w:t>
      </w:r>
      <w:r>
        <w:rPr/>
        <w:t>силы.</w:t>
      </w:r>
      <w:r>
        <w:rPr>
          <w:spacing w:val="15"/>
        </w:rPr>
        <w:t> </w:t>
      </w:r>
      <w:r>
        <w:rPr/>
        <w:t>Кроме</w:t>
      </w:r>
      <w:r>
        <w:rPr>
          <w:spacing w:val="15"/>
        </w:rPr>
        <w:t> </w:t>
      </w:r>
      <w:r>
        <w:rPr>
          <w:spacing w:val="-1"/>
        </w:rPr>
        <w:t>того,</w:t>
      </w:r>
      <w:r>
        <w:rPr>
          <w:spacing w:val="18"/>
        </w:rPr>
        <w:t> </w:t>
      </w:r>
      <w:r>
        <w:rPr/>
        <w:t>два</w:t>
      </w:r>
      <w:r>
        <w:rPr>
          <w:spacing w:val="22"/>
        </w:rPr>
        <w:t> </w:t>
      </w:r>
      <w:r>
        <w:rPr/>
        <w:t>специфических</w:t>
      </w:r>
      <w:r>
        <w:rPr>
          <w:spacing w:val="15"/>
        </w:rPr>
        <w:t> </w:t>
      </w:r>
      <w:r>
        <w:rPr/>
        <w:t>перелома</w:t>
      </w:r>
      <w:r>
        <w:rPr>
          <w:spacing w:val="15"/>
        </w:rPr>
        <w:t> </w:t>
      </w:r>
      <w:r>
        <w:rPr/>
        <w:t>для</w:t>
      </w:r>
      <w:r>
        <w:rPr>
          <w:spacing w:val="34"/>
          <w:w w:val="102"/>
        </w:rPr>
        <w:t> </w:t>
      </w:r>
      <w:r>
        <w:rPr/>
        <w:t>детского</w:t>
      </w:r>
      <w:r>
        <w:rPr>
          <w:spacing w:val="15"/>
        </w:rPr>
        <w:t> </w:t>
      </w:r>
      <w:r>
        <w:rPr>
          <w:spacing w:val="-1"/>
        </w:rPr>
        <w:t>возраста</w:t>
      </w:r>
      <w:r>
        <w:rPr>
          <w:spacing w:val="10"/>
        </w:rPr>
        <w:t> </w:t>
      </w:r>
      <w:r>
        <w:rPr/>
        <w:t>являются</w:t>
      </w:r>
      <w:r>
        <w:rPr>
          <w:spacing w:val="11"/>
        </w:rPr>
        <w:t> </w:t>
      </w:r>
      <w:r>
        <w:rPr/>
        <w:t>исключением</w:t>
      </w:r>
      <w:r>
        <w:rPr>
          <w:spacing w:val="12"/>
        </w:rPr>
        <w:t> </w:t>
      </w:r>
      <w:r>
        <w:rPr/>
        <w:t>для</w:t>
      </w:r>
      <w:r>
        <w:rPr>
          <w:spacing w:val="10"/>
        </w:rPr>
        <w:t> </w:t>
      </w:r>
      <w:r>
        <w:rPr/>
        <w:t>данной</w:t>
      </w:r>
      <w:r>
        <w:rPr>
          <w:spacing w:val="17"/>
        </w:rPr>
        <w:t> </w:t>
      </w:r>
      <w:r>
        <w:rPr>
          <w:spacing w:val="-1"/>
        </w:rPr>
        <w:t>классификации</w:t>
      </w:r>
      <w:r>
        <w:rPr>
          <w:spacing w:val="14"/>
        </w:rPr>
        <w:t> </w:t>
      </w:r>
      <w:r>
        <w:rPr/>
        <w:t>–</w:t>
      </w:r>
      <w:r>
        <w:rPr>
          <w:spacing w:val="9"/>
        </w:rPr>
        <w:t> </w:t>
      </w:r>
      <w:r>
        <w:rPr/>
        <w:t>это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2"/>
        </w:rPr>
        <w:t> </w:t>
      </w:r>
      <w:r>
        <w:rPr/>
        <w:t>Tillaux</w:t>
      </w:r>
      <w:r>
        <w:rPr>
          <w:spacing w:val="60"/>
          <w:w w:val="102"/>
        </w:rPr>
        <w:t> </w:t>
      </w:r>
      <w:r>
        <w:rPr>
          <w:spacing w:val="-1"/>
        </w:rPr>
        <w:t>(Salter-Harris</w:t>
      </w:r>
      <w:r>
        <w:rPr>
          <w:spacing w:val="23"/>
        </w:rPr>
        <w:t> </w:t>
      </w:r>
      <w:r>
        <w:rPr/>
        <w:t>III)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трехплоскостной</w:t>
      </w:r>
      <w:r>
        <w:rPr>
          <w:spacing w:val="18"/>
        </w:rPr>
        <w:t> </w:t>
      </w:r>
      <w:r>
        <w:rPr>
          <w:spacing w:val="-1"/>
        </w:rPr>
        <w:t>перелом.</w:t>
      </w:r>
      <w:r>
        <w:rPr/>
      </w:r>
    </w:p>
    <w:p>
      <w:pPr>
        <w:pStyle w:val="BodyText"/>
        <w:spacing w:line="368" w:lineRule="auto" w:before="7"/>
        <w:ind w:right="110" w:firstLine="532"/>
        <w:jc w:val="both"/>
      </w:pPr>
      <w:r>
        <w:rPr/>
        <w:t>Классификация</w:t>
      </w:r>
      <w:r>
        <w:rPr>
          <w:spacing w:val="47"/>
        </w:rPr>
        <w:t> </w:t>
      </w:r>
      <w:r>
        <w:rPr>
          <w:spacing w:val="-1"/>
        </w:rPr>
        <w:t>Salter-Harris</w:t>
      </w:r>
      <w:r>
        <w:rPr>
          <w:spacing w:val="53"/>
        </w:rPr>
        <w:t> </w:t>
      </w:r>
      <w:r>
        <w:rPr/>
        <w:t>-</w:t>
      </w:r>
      <w:r>
        <w:rPr>
          <w:spacing w:val="46"/>
        </w:rPr>
        <w:t> </w:t>
      </w:r>
      <w:r>
        <w:rPr/>
        <w:t>наиболее</w:t>
      </w:r>
      <w:r>
        <w:rPr>
          <w:spacing w:val="49"/>
        </w:rPr>
        <w:t> </w:t>
      </w:r>
      <w:r>
        <w:rPr/>
        <w:t>простая</w:t>
      </w:r>
      <w:r>
        <w:rPr>
          <w:spacing w:val="50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часто</w:t>
      </w:r>
      <w:r>
        <w:rPr>
          <w:spacing w:val="52"/>
        </w:rPr>
        <w:t> </w:t>
      </w:r>
      <w:r>
        <w:rPr>
          <w:spacing w:val="-1"/>
        </w:rPr>
        <w:t>используемая</w:t>
      </w:r>
      <w:r>
        <w:rPr>
          <w:spacing w:val="52"/>
        </w:rPr>
        <w:t> </w:t>
      </w:r>
      <w:r>
        <w:rPr/>
        <w:t>система</w:t>
      </w:r>
      <w:r>
        <w:rPr>
          <w:spacing w:val="60"/>
          <w:w w:val="102"/>
        </w:rPr>
        <w:t> </w:t>
      </w:r>
      <w:r>
        <w:rPr>
          <w:spacing w:val="-1"/>
        </w:rPr>
        <w:t>анатомической</w:t>
      </w:r>
      <w:r>
        <w:rPr>
          <w:spacing w:val="4"/>
        </w:rPr>
        <w:t> </w:t>
      </w:r>
      <w:r>
        <w:rPr/>
        <w:t>классификации</w:t>
      </w:r>
      <w:r>
        <w:rPr>
          <w:spacing w:val="4"/>
        </w:rPr>
        <w:t> </w:t>
      </w:r>
      <w:r>
        <w:rPr/>
        <w:t>физарных</w:t>
      </w:r>
      <w:r>
        <w:rPr>
          <w:spacing w:val="2"/>
        </w:rPr>
        <w:t> </w:t>
      </w:r>
      <w:r>
        <w:rPr>
          <w:spacing w:val="-1"/>
        </w:rPr>
        <w:t>переломов.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/>
        <w:t>данной</w:t>
      </w:r>
      <w:r>
        <w:rPr>
          <w:spacing w:val="3"/>
        </w:rPr>
        <w:t> </w:t>
      </w:r>
      <w:r>
        <w:rPr>
          <w:spacing w:val="-1"/>
        </w:rPr>
        <w:t>классификации</w:t>
      </w:r>
      <w:r>
        <w:rPr/>
        <w:t> </w:t>
      </w:r>
      <w:r>
        <w:rPr>
          <w:spacing w:val="2"/>
        </w:rPr>
        <w:t> </w:t>
      </w:r>
      <w:r>
        <w:rPr/>
        <w:t>каждому</w:t>
      </w:r>
      <w:r>
        <w:rPr>
          <w:spacing w:val="63"/>
          <w:w w:val="102"/>
        </w:rPr>
        <w:t> </w:t>
      </w:r>
      <w:r>
        <w:rPr/>
        <w:t>типу</w:t>
      </w:r>
      <w:r>
        <w:rPr>
          <w:spacing w:val="23"/>
        </w:rPr>
        <w:t> </w:t>
      </w:r>
      <w:r>
        <w:rPr>
          <w:spacing w:val="-1"/>
        </w:rPr>
        <w:t>травмы</w:t>
      </w:r>
      <w:r>
        <w:rPr>
          <w:spacing w:val="24"/>
        </w:rPr>
        <w:t> </w:t>
      </w:r>
      <w:r>
        <w:rPr>
          <w:spacing w:val="-1"/>
        </w:rPr>
        <w:t>придается</w:t>
      </w:r>
      <w:r>
        <w:rPr>
          <w:spacing w:val="24"/>
        </w:rPr>
        <w:t> </w:t>
      </w:r>
      <w:r>
        <w:rPr/>
        <w:t>прогностическое</w:t>
      </w:r>
      <w:r>
        <w:rPr>
          <w:spacing w:val="23"/>
        </w:rPr>
        <w:t> </w:t>
      </w:r>
      <w:r>
        <w:rPr/>
        <w:t>значение.</w:t>
      </w:r>
      <w:r>
        <w:rPr/>
      </w:r>
    </w:p>
    <w:p>
      <w:pPr>
        <w:pStyle w:val="BodyText"/>
        <w:spacing w:line="240" w:lineRule="auto"/>
        <w:ind w:left="929" w:right="0"/>
        <w:jc w:val="left"/>
      </w:pPr>
      <w:r>
        <w:rPr/>
        <w:t>Тип</w:t>
      </w:r>
      <w:r>
        <w:rPr>
          <w:spacing w:val="14"/>
        </w:rPr>
        <w:t> </w:t>
      </w:r>
      <w:r>
        <w:rPr/>
        <w:t>I</w:t>
      </w:r>
      <w:r>
        <w:rPr>
          <w:spacing w:val="9"/>
        </w:rPr>
        <w:t> </w:t>
      </w:r>
      <w:r>
        <w:rPr/>
        <w:t>—</w:t>
      </w:r>
      <w:r>
        <w:rPr>
          <w:spacing w:val="12"/>
        </w:rPr>
        <w:t> </w:t>
      </w:r>
      <w:r>
        <w:rPr/>
        <w:t>Эпифизеолиз</w:t>
      </w:r>
      <w:r>
        <w:rPr>
          <w:spacing w:val="12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проходит</w:t>
      </w:r>
      <w:r>
        <w:rPr>
          <w:spacing w:val="16"/>
        </w:rPr>
        <w:t> </w:t>
      </w:r>
      <w:r>
        <w:rPr>
          <w:spacing w:val="-1"/>
        </w:rPr>
        <w:t>только</w:t>
      </w:r>
      <w:r>
        <w:rPr>
          <w:spacing w:val="12"/>
        </w:rPr>
        <w:t> </w:t>
      </w:r>
      <w:r>
        <w:rPr/>
        <w:t>по</w:t>
      </w:r>
      <w:r>
        <w:rPr>
          <w:spacing w:val="12"/>
        </w:rPr>
        <w:t> </w:t>
      </w:r>
      <w:r>
        <w:rPr/>
        <w:t>зоне</w:t>
      </w:r>
      <w:r>
        <w:rPr>
          <w:spacing w:val="11"/>
        </w:rPr>
        <w:t> </w:t>
      </w:r>
      <w:r>
        <w:rPr>
          <w:spacing w:val="-1"/>
        </w:rPr>
        <w:t>роста.</w:t>
      </w:r>
      <w:r>
        <w:rPr/>
      </w:r>
    </w:p>
    <w:p>
      <w:pPr>
        <w:pStyle w:val="BodyText"/>
        <w:spacing w:line="366" w:lineRule="auto" w:before="138"/>
        <w:ind w:right="114" w:firstLine="532"/>
        <w:jc w:val="both"/>
      </w:pPr>
      <w:r>
        <w:rPr/>
        <w:t>Тип</w:t>
      </w:r>
      <w:r>
        <w:rPr>
          <w:spacing w:val="16"/>
        </w:rPr>
        <w:t> </w:t>
      </w:r>
      <w:r>
        <w:rPr/>
        <w:t>II</w:t>
      </w:r>
      <w:r>
        <w:rPr>
          <w:spacing w:val="9"/>
        </w:rPr>
        <w:t> </w:t>
      </w:r>
      <w:r>
        <w:rPr/>
        <w:t>—</w:t>
      </w:r>
      <w:r>
        <w:rPr>
          <w:spacing w:val="17"/>
        </w:rPr>
        <w:t> </w:t>
      </w:r>
      <w:r>
        <w:rPr/>
        <w:t>Метаэпифизеолиз</w:t>
      </w:r>
      <w:r>
        <w:rPr>
          <w:spacing w:val="15"/>
        </w:rPr>
        <w:t> </w:t>
      </w:r>
      <w:r>
        <w:rPr/>
        <w:t>–</w:t>
      </w:r>
      <w:r>
        <w:rPr>
          <w:spacing w:val="12"/>
        </w:rPr>
        <w:t> </w:t>
      </w:r>
      <w:r>
        <w:rPr/>
        <w:t>перелом</w:t>
      </w:r>
      <w:r>
        <w:rPr>
          <w:spacing w:val="12"/>
        </w:rPr>
        <w:t> </w:t>
      </w:r>
      <w:r>
        <w:rPr/>
        <w:t>проходит</w:t>
      </w:r>
      <w:r>
        <w:rPr>
          <w:spacing w:val="17"/>
        </w:rPr>
        <w:t> </w:t>
      </w:r>
      <w:r>
        <w:rPr/>
        <w:t>по</w:t>
      </w:r>
      <w:r>
        <w:rPr>
          <w:spacing w:val="12"/>
        </w:rPr>
        <w:t> </w:t>
      </w:r>
      <w:r>
        <w:rPr>
          <w:spacing w:val="-1"/>
        </w:rPr>
        <w:t>зоне</w:t>
      </w:r>
      <w:r>
        <w:rPr>
          <w:spacing w:val="13"/>
        </w:rPr>
        <w:t> </w:t>
      </w:r>
      <w:r>
        <w:rPr/>
        <w:t>роста,</w:t>
      </w:r>
      <w:r>
        <w:rPr>
          <w:spacing w:val="12"/>
        </w:rPr>
        <w:t> </w:t>
      </w:r>
      <w:r>
        <w:rPr/>
        <w:t>затем</w:t>
      </w:r>
      <w:r>
        <w:rPr>
          <w:spacing w:val="17"/>
        </w:rPr>
        <w:t> </w:t>
      </w:r>
      <w:r>
        <w:rPr>
          <w:spacing w:val="-1"/>
        </w:rPr>
        <w:t>линия</w:t>
      </w:r>
      <w:r>
        <w:rPr>
          <w:spacing w:val="18"/>
        </w:rPr>
        <w:t> </w:t>
      </w:r>
      <w:r>
        <w:rPr>
          <w:spacing w:val="-1"/>
        </w:rPr>
        <w:t>перелома</w:t>
      </w:r>
      <w:r>
        <w:rPr>
          <w:spacing w:val="36"/>
          <w:w w:val="102"/>
        </w:rPr>
        <w:t> </w:t>
      </w:r>
      <w:r>
        <w:rPr/>
        <w:t>переходит</w:t>
      </w:r>
      <w:r>
        <w:rPr>
          <w:spacing w:val="21"/>
        </w:rPr>
        <w:t> </w:t>
      </w:r>
      <w:r>
        <w:rPr>
          <w:spacing w:val="-1"/>
        </w:rPr>
        <w:t>на</w:t>
      </w:r>
      <w:r>
        <w:rPr>
          <w:spacing w:val="22"/>
        </w:rPr>
        <w:t> </w:t>
      </w:r>
      <w:r>
        <w:rPr/>
        <w:t>метафиз.</w:t>
      </w:r>
      <w:r>
        <w:rPr/>
      </w:r>
    </w:p>
    <w:p>
      <w:pPr>
        <w:pStyle w:val="BodyText"/>
        <w:spacing w:line="368" w:lineRule="auto" w:before="10"/>
        <w:ind w:right="115" w:firstLine="532"/>
        <w:jc w:val="both"/>
      </w:pPr>
      <w:r>
        <w:rPr/>
        <w:t>Тип</w:t>
      </w:r>
      <w:r>
        <w:rPr>
          <w:spacing w:val="13"/>
        </w:rPr>
        <w:t> </w:t>
      </w:r>
      <w:r>
        <w:rPr>
          <w:spacing w:val="-1"/>
        </w:rPr>
        <w:t>III</w:t>
      </w:r>
      <w:r>
        <w:rPr>
          <w:spacing w:val="8"/>
        </w:rPr>
        <w:t> </w:t>
      </w:r>
      <w:r>
        <w:rPr/>
        <w:t>—</w:t>
      </w:r>
      <w:r>
        <w:rPr>
          <w:spacing w:val="12"/>
        </w:rPr>
        <w:t> </w:t>
      </w: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эпифиза</w:t>
      </w:r>
      <w:r>
        <w:rPr>
          <w:spacing w:val="13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проходит</w:t>
      </w:r>
      <w:r>
        <w:rPr>
          <w:spacing w:val="9"/>
        </w:rPr>
        <w:t> </w:t>
      </w:r>
      <w:r>
        <w:rPr/>
        <w:t>по</w:t>
      </w:r>
      <w:r>
        <w:rPr>
          <w:spacing w:val="14"/>
        </w:rPr>
        <w:t> </w:t>
      </w:r>
      <w:r>
        <w:rPr/>
        <w:t>зоне</w:t>
      </w:r>
      <w:r>
        <w:rPr>
          <w:spacing w:val="11"/>
        </w:rPr>
        <w:t> </w:t>
      </w:r>
      <w:r>
        <w:rPr/>
        <w:t>роста,</w:t>
      </w:r>
      <w:r>
        <w:rPr>
          <w:spacing w:val="9"/>
        </w:rPr>
        <w:t> </w:t>
      </w:r>
      <w:r>
        <w:rPr/>
        <w:t>затем</w:t>
      </w:r>
      <w:r>
        <w:rPr>
          <w:spacing w:val="8"/>
        </w:rPr>
        <w:t> </w:t>
      </w:r>
      <w:r>
        <w:rPr>
          <w:spacing w:val="-1"/>
        </w:rPr>
        <w:t>линия</w:t>
      </w:r>
      <w:r>
        <w:rPr>
          <w:spacing w:val="13"/>
        </w:rPr>
        <w:t> </w:t>
      </w:r>
      <w:r>
        <w:rPr>
          <w:spacing w:val="-1"/>
        </w:rPr>
        <w:t>перелома</w:t>
      </w:r>
      <w:r>
        <w:rPr>
          <w:spacing w:val="47"/>
          <w:w w:val="102"/>
        </w:rPr>
        <w:t> </w:t>
      </w:r>
      <w:r>
        <w:rPr/>
        <w:t>переходит</w:t>
      </w:r>
      <w:r>
        <w:rPr>
          <w:spacing w:val="20"/>
        </w:rPr>
        <w:t> </w:t>
      </w:r>
      <w:r>
        <w:rPr>
          <w:spacing w:val="-1"/>
        </w:rPr>
        <w:t>на</w:t>
      </w:r>
      <w:r>
        <w:rPr>
          <w:spacing w:val="21"/>
        </w:rPr>
        <w:t> </w:t>
      </w:r>
      <w:r>
        <w:rPr/>
        <w:t>эпифиз.</w:t>
      </w:r>
      <w:r>
        <w:rPr/>
      </w:r>
    </w:p>
    <w:p>
      <w:pPr>
        <w:pStyle w:val="BodyText"/>
        <w:spacing w:line="368" w:lineRule="auto"/>
        <w:ind w:right="112" w:firstLine="532"/>
        <w:jc w:val="both"/>
      </w:pPr>
      <w:r>
        <w:rPr/>
        <w:t>Тип</w:t>
      </w:r>
      <w:r>
        <w:rPr>
          <w:spacing w:val="6"/>
        </w:rPr>
        <w:t> </w:t>
      </w:r>
      <w:r>
        <w:rPr>
          <w:spacing w:val="-2"/>
        </w:rPr>
        <w:t>IV</w:t>
      </w:r>
      <w:r>
        <w:rPr>
          <w:spacing w:val="3"/>
        </w:rPr>
        <w:t> </w:t>
      </w:r>
      <w:r>
        <w:rPr/>
        <w:t>—</w:t>
      </w:r>
      <w:r>
        <w:rPr>
          <w:spacing w:val="5"/>
        </w:rPr>
        <w:t> </w:t>
      </w:r>
      <w:r>
        <w:rPr/>
        <w:t>Метаэпифизарный</w:t>
      </w:r>
      <w:r>
        <w:rPr>
          <w:spacing w:val="-1"/>
        </w:rPr>
        <w:t> </w:t>
      </w:r>
      <w:r>
        <w:rPr/>
        <w:t>перелом</w:t>
      </w:r>
      <w:r>
        <w:rPr>
          <w:spacing w:val="4"/>
        </w:rPr>
        <w:t> </w:t>
      </w:r>
      <w:r>
        <w:rPr/>
        <w:t>–</w:t>
      </w:r>
      <w:r>
        <w:rPr>
          <w:spacing w:val="2"/>
        </w:rPr>
        <w:t> </w:t>
      </w:r>
      <w:r>
        <w:rPr/>
        <w:t>линия</w:t>
      </w:r>
      <w:r>
        <w:rPr>
          <w:spacing w:val="2"/>
        </w:rPr>
        <w:t> </w:t>
      </w:r>
      <w:r>
        <w:rPr>
          <w:spacing w:val="-1"/>
        </w:rPr>
        <w:t>перелома</w:t>
      </w:r>
      <w:r>
        <w:rPr>
          <w:spacing w:val="4"/>
        </w:rPr>
        <w:t> </w:t>
      </w:r>
      <w:r>
        <w:rPr/>
        <w:t>проходит</w:t>
      </w:r>
      <w:r>
        <w:rPr>
          <w:spacing w:val="9"/>
        </w:rPr>
        <w:t> </w:t>
      </w:r>
      <w:r>
        <w:rPr>
          <w:spacing w:val="-1"/>
        </w:rPr>
        <w:t>через</w:t>
      </w:r>
      <w:r>
        <w:rPr>
          <w:spacing w:val="5"/>
        </w:rPr>
        <w:t> </w:t>
      </w:r>
      <w:r>
        <w:rPr>
          <w:spacing w:val="-1"/>
        </w:rPr>
        <w:t>метафиз,</w:t>
      </w:r>
      <w:r>
        <w:rPr>
          <w:spacing w:val="5"/>
        </w:rPr>
        <w:t> </w:t>
      </w:r>
      <w:r>
        <w:rPr/>
        <w:t>зону</w:t>
      </w:r>
      <w:r>
        <w:rPr>
          <w:spacing w:val="41"/>
          <w:w w:val="102"/>
        </w:rPr>
        <w:t> </w:t>
      </w:r>
      <w:r>
        <w:rPr>
          <w:spacing w:val="-1"/>
        </w:rPr>
        <w:t>роста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/>
        <w:t>эпифиз.</w:t>
      </w:r>
      <w:r>
        <w:rPr/>
      </w:r>
    </w:p>
    <w:p>
      <w:pPr>
        <w:pStyle w:val="BodyText"/>
        <w:spacing w:line="240" w:lineRule="auto" w:before="7"/>
        <w:ind w:left="929" w:right="0"/>
        <w:jc w:val="left"/>
      </w:pPr>
      <w:r>
        <w:rPr/>
        <w:t>Тип  </w:t>
      </w:r>
      <w:r>
        <w:rPr>
          <w:spacing w:val="14"/>
        </w:rPr>
        <w:t> </w:t>
      </w:r>
      <w:r>
        <w:rPr/>
        <w:t>V  </w:t>
      </w:r>
      <w:r>
        <w:rPr>
          <w:spacing w:val="12"/>
        </w:rPr>
        <w:t> </w:t>
      </w:r>
      <w:r>
        <w:rPr/>
        <w:t>—  </w:t>
      </w:r>
      <w:r>
        <w:rPr>
          <w:spacing w:val="15"/>
        </w:rPr>
        <w:t> </w:t>
      </w:r>
      <w:r>
        <w:rPr/>
        <w:t>Вколоченный  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/>
        <w:t>  </w:t>
      </w:r>
      <w:r>
        <w:rPr>
          <w:spacing w:val="13"/>
        </w:rPr>
        <w:t> </w:t>
      </w:r>
      <w:r>
        <w:rPr/>
        <w:t>с  </w:t>
      </w:r>
      <w:r>
        <w:rPr>
          <w:spacing w:val="12"/>
        </w:rPr>
        <w:t> </w:t>
      </w:r>
      <w:r>
        <w:rPr/>
        <w:t>повреждением  </w:t>
      </w:r>
      <w:r>
        <w:rPr>
          <w:spacing w:val="12"/>
        </w:rPr>
        <w:t> </w:t>
      </w:r>
      <w:r>
        <w:rPr/>
        <w:t>зоны  </w:t>
      </w:r>
      <w:r>
        <w:rPr>
          <w:spacing w:val="16"/>
        </w:rPr>
        <w:t> </w:t>
      </w:r>
      <w:r>
        <w:rPr>
          <w:spacing w:val="-1"/>
        </w:rPr>
        <w:t>роста</w:t>
      </w:r>
      <w:r>
        <w:rPr/>
        <w:t>  </w:t>
      </w:r>
      <w:r>
        <w:rPr>
          <w:spacing w:val="11"/>
        </w:rPr>
        <w:t> </w:t>
      </w:r>
      <w:r>
        <w:rPr/>
        <w:t>–  </w:t>
      </w:r>
      <w:r>
        <w:rPr>
          <w:spacing w:val="14"/>
        </w:rPr>
        <w:t> </w:t>
      </w:r>
      <w:r>
        <w:rPr/>
        <w:t>перелом  </w:t>
      </w:r>
      <w:r>
        <w:rPr>
          <w:spacing w:val="13"/>
        </w:rPr>
        <w:t> </w:t>
      </w:r>
      <w:r>
        <w:rPr/>
        <w:t>с</w:t>
      </w:r>
      <w:r>
        <w:rPr/>
      </w:r>
    </w:p>
    <w:p>
      <w:pPr>
        <w:pStyle w:val="BodyText"/>
        <w:spacing w:line="370" w:lineRule="auto" w:before="133"/>
        <w:ind w:right="113"/>
        <w:jc w:val="both"/>
      </w:pPr>
      <w:r>
        <w:rPr/>
        <w:t>«разрушением,</w:t>
      </w:r>
      <w:r>
        <w:rPr>
          <w:spacing w:val="25"/>
        </w:rPr>
        <w:t> </w:t>
      </w:r>
      <w:r>
        <w:rPr>
          <w:spacing w:val="-1"/>
        </w:rPr>
        <w:t>вколачиванием»</w:t>
      </w:r>
      <w:r>
        <w:rPr>
          <w:spacing w:val="22"/>
        </w:rPr>
        <w:t> </w:t>
      </w:r>
      <w:r>
        <w:rPr/>
        <w:t>зоны</w:t>
      </w:r>
      <w:r>
        <w:rPr>
          <w:spacing w:val="26"/>
        </w:rPr>
        <w:t> </w:t>
      </w:r>
      <w:r>
        <w:rPr/>
        <w:t>роста</w:t>
      </w:r>
      <w:r>
        <w:rPr>
          <w:spacing w:val="26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результате</w:t>
      </w:r>
      <w:r>
        <w:rPr>
          <w:spacing w:val="27"/>
        </w:rPr>
        <w:t> </w:t>
      </w:r>
      <w:r>
        <w:rPr/>
        <w:t>воздействия</w:t>
      </w:r>
      <w:r>
        <w:rPr>
          <w:spacing w:val="19"/>
        </w:rPr>
        <w:t> </w:t>
      </w:r>
      <w:r>
        <w:rPr>
          <w:spacing w:val="-1"/>
        </w:rPr>
        <w:t>травмирующей</w:t>
      </w:r>
      <w:r>
        <w:rPr>
          <w:spacing w:val="27"/>
        </w:rPr>
        <w:t> </w:t>
      </w:r>
      <w:r>
        <w:rPr/>
        <w:t>силы</w:t>
      </w:r>
      <w:r>
        <w:rPr>
          <w:spacing w:val="67"/>
          <w:w w:val="102"/>
        </w:rPr>
        <w:t> </w:t>
      </w:r>
      <w:r>
        <w:rPr/>
        <w:t>по</w:t>
      </w:r>
      <w:r>
        <w:rPr>
          <w:spacing w:val="10"/>
        </w:rPr>
        <w:t> </w:t>
      </w:r>
      <w:r>
        <w:rPr/>
        <w:t>оси</w:t>
      </w:r>
      <w:r>
        <w:rPr>
          <w:spacing w:val="11"/>
        </w:rPr>
        <w:t> </w:t>
      </w:r>
      <w:r>
        <w:rPr>
          <w:spacing w:val="-1"/>
        </w:rPr>
        <w:t>кости.</w:t>
      </w:r>
      <w:r>
        <w:rPr>
          <w:spacing w:val="10"/>
        </w:rPr>
        <w:t> </w:t>
      </w:r>
      <w:r>
        <w:rPr>
          <w:spacing w:val="-1"/>
        </w:rPr>
        <w:t>Такой</w:t>
      </w:r>
      <w:r>
        <w:rPr>
          <w:spacing w:val="7"/>
        </w:rPr>
        <w:t> </w:t>
      </w:r>
      <w:r>
        <w:rPr/>
        <w:t>тип</w:t>
      </w:r>
      <w:r>
        <w:rPr>
          <w:spacing w:val="3"/>
        </w:rPr>
        <w:t> </w:t>
      </w:r>
      <w:r>
        <w:rPr/>
        <w:t>перелома</w:t>
      </w:r>
      <w:r>
        <w:rPr>
          <w:spacing w:val="7"/>
        </w:rPr>
        <w:t> </w:t>
      </w:r>
      <w:r>
        <w:rPr/>
        <w:t>возникает</w:t>
      </w:r>
      <w:r>
        <w:rPr>
          <w:spacing w:val="9"/>
        </w:rPr>
        <w:t> </w:t>
      </w:r>
      <w:r>
        <w:rPr>
          <w:spacing w:val="-1"/>
        </w:rPr>
        <w:t>крайне</w:t>
      </w:r>
      <w:r>
        <w:rPr>
          <w:spacing w:val="8"/>
        </w:rPr>
        <w:t> </w:t>
      </w:r>
      <w:r>
        <w:rPr/>
        <w:t>редко</w:t>
      </w:r>
      <w:r>
        <w:rPr>
          <w:spacing w:val="10"/>
        </w:rPr>
        <w:t> </w:t>
      </w:r>
      <w:r>
        <w:rPr>
          <w:spacing w:val="-1"/>
        </w:rPr>
        <w:t>(около</w:t>
      </w:r>
      <w:r>
        <w:rPr>
          <w:spacing w:val="5"/>
        </w:rPr>
        <w:t> </w:t>
      </w:r>
      <w:r>
        <w:rPr/>
        <w:t>1%),</w:t>
      </w:r>
      <w:r>
        <w:rPr>
          <w:spacing w:val="7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/>
        <w:t>этом</w:t>
      </w:r>
      <w:r>
        <w:rPr>
          <w:spacing w:val="4"/>
        </w:rPr>
        <w:t> </w:t>
      </w:r>
      <w:r>
        <w:rPr/>
        <w:t>достаточно</w:t>
      </w:r>
      <w:r>
        <w:rPr>
          <w:spacing w:val="52"/>
          <w:w w:val="102"/>
        </w:rPr>
        <w:t> </w:t>
      </w:r>
      <w:r>
        <w:rPr/>
        <w:t>часто</w:t>
      </w:r>
      <w:r>
        <w:rPr>
          <w:spacing w:val="20"/>
        </w:rPr>
        <w:t> </w:t>
      </w:r>
      <w:r>
        <w:rPr/>
        <w:t>возникает</w:t>
      </w:r>
      <w:r>
        <w:rPr>
          <w:spacing w:val="21"/>
        </w:rPr>
        <w:t> </w:t>
      </w:r>
      <w:r>
        <w:rPr>
          <w:spacing w:val="-1"/>
        </w:rPr>
        <w:t>преждевременное</w:t>
      </w:r>
      <w:r>
        <w:rPr>
          <w:spacing w:val="21"/>
        </w:rPr>
        <w:t> </w:t>
      </w:r>
      <w:r>
        <w:rPr>
          <w:spacing w:val="-1"/>
        </w:rPr>
        <w:t>закрытие</w:t>
      </w:r>
      <w:r>
        <w:rPr>
          <w:spacing w:val="23"/>
        </w:rPr>
        <w:t> </w:t>
      </w:r>
      <w:r>
        <w:rPr>
          <w:spacing w:val="-1"/>
        </w:rPr>
        <w:t>зоны</w:t>
      </w:r>
      <w:r>
        <w:rPr>
          <w:spacing w:val="24"/>
        </w:rPr>
        <w:t> </w:t>
      </w:r>
      <w:r>
        <w:rPr/>
        <w:t>роста.</w:t>
      </w:r>
      <w:r>
        <w:rPr/>
      </w:r>
    </w:p>
    <w:p>
      <w:pPr>
        <w:pStyle w:val="BodyText"/>
        <w:numPr>
          <w:ilvl w:val="1"/>
          <w:numId w:val="3"/>
        </w:numPr>
        <w:tabs>
          <w:tab w:pos="1064" w:val="left" w:leader="none"/>
        </w:tabs>
        <w:spacing w:line="364" w:lineRule="auto" w:before="23" w:after="0"/>
        <w:ind w:left="396" w:right="112" w:firstLine="533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19"/>
        </w:rPr>
        <w:t> </w:t>
      </w:r>
      <w:r>
        <w:rPr/>
        <w:t>детей</w:t>
      </w:r>
      <w:r>
        <w:rPr>
          <w:spacing w:val="19"/>
        </w:rPr>
        <w:t> </w:t>
      </w:r>
      <w:r>
        <w:rPr/>
        <w:t>с</w:t>
      </w:r>
      <w:r>
        <w:rPr>
          <w:spacing w:val="19"/>
        </w:rPr>
        <w:t> </w:t>
      </w:r>
      <w:r>
        <w:rPr/>
        <w:t>целью</w:t>
      </w:r>
      <w:r>
        <w:rPr>
          <w:spacing w:val="19"/>
        </w:rPr>
        <w:t> </w:t>
      </w:r>
      <w:r>
        <w:rPr>
          <w:spacing w:val="-1"/>
        </w:rPr>
        <w:t>оценки</w:t>
      </w:r>
      <w:r>
        <w:rPr>
          <w:spacing w:val="21"/>
        </w:rPr>
        <w:t> </w:t>
      </w:r>
      <w:r>
        <w:rPr>
          <w:spacing w:val="-1"/>
        </w:rPr>
        <w:t>расположения</w:t>
      </w:r>
      <w:r>
        <w:rPr>
          <w:spacing w:val="19"/>
        </w:rPr>
        <w:t> </w:t>
      </w:r>
      <w:r>
        <w:rPr>
          <w:spacing w:val="-1"/>
        </w:rPr>
        <w:t>линии</w:t>
      </w:r>
      <w:r>
        <w:rPr>
          <w:spacing w:val="17"/>
        </w:rPr>
        <w:t> </w:t>
      </w:r>
      <w:r>
        <w:rPr/>
        <w:t>перелома</w:t>
      </w:r>
      <w:r>
        <w:rPr>
          <w:spacing w:val="18"/>
        </w:rPr>
        <w:t> </w:t>
      </w:r>
      <w:r>
        <w:rPr>
          <w:spacing w:val="-1"/>
        </w:rPr>
        <w:t>по</w:t>
      </w:r>
      <w:r>
        <w:rPr>
          <w:spacing w:val="21"/>
        </w:rPr>
        <w:t> </w:t>
      </w:r>
      <w:r>
        <w:rPr>
          <w:spacing w:val="-1"/>
        </w:rPr>
        <w:t>отношению</w:t>
      </w:r>
      <w:r>
        <w:rPr>
          <w:spacing w:val="21"/>
        </w:rPr>
        <w:t> </w:t>
      </w:r>
      <w:r>
        <w:rPr/>
        <w:t>к</w:t>
      </w:r>
      <w:r>
        <w:rPr>
          <w:spacing w:val="19"/>
        </w:rPr>
        <w:t> </w:t>
      </w:r>
      <w:r>
        <w:rPr/>
        <w:t>зоне</w:t>
      </w:r>
      <w:r>
        <w:rPr>
          <w:spacing w:val="17"/>
        </w:rPr>
        <w:t> </w:t>
      </w:r>
      <w:r>
        <w:rPr/>
        <w:t>роста</w:t>
      </w:r>
      <w:r>
        <w:rPr>
          <w:spacing w:val="53"/>
          <w:w w:val="102"/>
        </w:rPr>
        <w:t> </w:t>
      </w:r>
      <w:r>
        <w:rPr/>
        <w:t>рекомендуется</w:t>
      </w:r>
      <w:r>
        <w:rPr>
          <w:spacing w:val="26"/>
        </w:rPr>
        <w:t> </w:t>
      </w:r>
      <w:r>
        <w:rPr>
          <w:spacing w:val="-1"/>
        </w:rPr>
        <w:t>использовать</w:t>
      </w:r>
      <w:r>
        <w:rPr>
          <w:spacing w:val="26"/>
        </w:rPr>
        <w:t> </w:t>
      </w:r>
      <w:r>
        <w:rPr/>
        <w:t>классификацию</w:t>
      </w:r>
      <w:r>
        <w:rPr>
          <w:spacing w:val="26"/>
        </w:rPr>
        <w:t> </w:t>
      </w:r>
      <w:r>
        <w:rPr>
          <w:spacing w:val="-1"/>
        </w:rPr>
        <w:t>Salter-Harris</w:t>
      </w:r>
      <w:r>
        <w:rPr>
          <w:spacing w:val="23"/>
        </w:rPr>
        <w:t> </w:t>
      </w:r>
      <w:r>
        <w:rPr/>
        <w:t>[27,</w:t>
      </w:r>
      <w:r>
        <w:rPr>
          <w:spacing w:val="26"/>
        </w:rPr>
        <w:t> </w:t>
      </w:r>
      <w:r>
        <w:rPr/>
        <w:t>142]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2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0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Клиническая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картина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3" w:firstLine="667"/>
        <w:jc w:val="both"/>
      </w:pPr>
      <w:r>
        <w:rPr>
          <w:spacing w:val="-1"/>
        </w:rPr>
        <w:t>Клиническая</w:t>
      </w:r>
      <w:r>
        <w:rPr>
          <w:spacing w:val="3"/>
        </w:rPr>
        <w:t> </w:t>
      </w:r>
      <w:r>
        <w:rPr/>
        <w:t>картина</w:t>
      </w:r>
      <w:r>
        <w:rPr>
          <w:spacing w:val="4"/>
        </w:rPr>
        <w:t> </w:t>
      </w:r>
      <w:r>
        <w:rPr>
          <w:spacing w:val="-1"/>
        </w:rPr>
        <w:t>переломов</w:t>
      </w:r>
      <w:r>
        <w:rPr>
          <w:spacing w:val="6"/>
        </w:rPr>
        <w:t> </w:t>
      </w:r>
      <w:r>
        <w:rPr>
          <w:spacing w:val="-1"/>
        </w:rPr>
        <w:t>лодыжек</w:t>
      </w:r>
      <w:r>
        <w:rPr>
          <w:spacing w:val="4"/>
        </w:rPr>
        <w:t> </w:t>
      </w:r>
      <w:r>
        <w:rPr/>
        <w:t>характеризуется</w:t>
      </w:r>
      <w:r>
        <w:rPr>
          <w:spacing w:val="6"/>
        </w:rPr>
        <w:t> </w:t>
      </w:r>
      <w:r>
        <w:rPr>
          <w:spacing w:val="-1"/>
        </w:rPr>
        <w:t>выраженным</w:t>
      </w:r>
      <w:r>
        <w:rPr>
          <w:spacing w:val="3"/>
        </w:rPr>
        <w:t> </w:t>
      </w:r>
      <w:r>
        <w:rPr>
          <w:spacing w:val="-1"/>
        </w:rPr>
        <w:t>болевым</w:t>
      </w:r>
      <w:r>
        <w:rPr>
          <w:spacing w:val="77"/>
          <w:w w:val="102"/>
        </w:rPr>
        <w:t> </w:t>
      </w:r>
      <w:r>
        <w:rPr/>
        <w:t>синдромом</w:t>
      </w:r>
      <w:r>
        <w:rPr>
          <w:spacing w:val="6"/>
        </w:rPr>
        <w:t> </w:t>
      </w:r>
      <w:r>
        <w:rPr/>
        <w:t>в</w:t>
      </w:r>
      <w:r>
        <w:rPr>
          <w:spacing w:val="5"/>
        </w:rPr>
        <w:t> </w:t>
      </w:r>
      <w:r>
        <w:rPr/>
        <w:t>голеностопном</w:t>
      </w:r>
      <w:r>
        <w:rPr>
          <w:spacing w:val="6"/>
        </w:rPr>
        <w:t> </w:t>
      </w:r>
      <w:r>
        <w:rPr>
          <w:spacing w:val="-1"/>
        </w:rPr>
        <w:t>суставе,</w:t>
      </w:r>
      <w:r>
        <w:rPr>
          <w:spacing w:val="3"/>
        </w:rPr>
        <w:t> </w:t>
      </w:r>
      <w:r>
        <w:rPr>
          <w:spacing w:val="-1"/>
        </w:rPr>
        <w:t>нарушением</w:t>
      </w:r>
      <w:r>
        <w:rPr>
          <w:spacing w:val="6"/>
        </w:rPr>
        <w:t> </w:t>
      </w:r>
      <w:r>
        <w:rPr>
          <w:spacing w:val="-1"/>
        </w:rPr>
        <w:t>функции</w:t>
      </w:r>
      <w:r>
        <w:rPr>
          <w:spacing w:val="9"/>
        </w:rPr>
        <w:t> </w:t>
      </w:r>
      <w:r>
        <w:rPr>
          <w:spacing w:val="-1"/>
        </w:rPr>
        <w:t>сустава,</w:t>
      </w:r>
      <w:r>
        <w:rPr>
          <w:spacing w:val="3"/>
        </w:rPr>
        <w:t> </w:t>
      </w:r>
      <w:r>
        <w:rPr/>
        <w:t>сглаженностью</w:t>
      </w:r>
      <w:r>
        <w:rPr>
          <w:spacing w:val="62"/>
          <w:w w:val="102"/>
        </w:rPr>
        <w:t> </w:t>
      </w:r>
      <w:r>
        <w:rPr/>
        <w:t>контуров</w:t>
      </w:r>
      <w:r>
        <w:rPr>
          <w:spacing w:val="26"/>
        </w:rPr>
        <w:t> </w:t>
      </w:r>
      <w:r>
        <w:rPr/>
        <w:t>и</w:t>
      </w:r>
      <w:r>
        <w:rPr>
          <w:spacing w:val="30"/>
        </w:rPr>
        <w:t> </w:t>
      </w:r>
      <w:r>
        <w:rPr/>
        <w:t>отеком</w:t>
      </w:r>
      <w:r>
        <w:rPr>
          <w:spacing w:val="30"/>
        </w:rPr>
        <w:t> </w:t>
      </w:r>
      <w:r>
        <w:rPr/>
        <w:t>в</w:t>
      </w:r>
      <w:r>
        <w:rPr>
          <w:spacing w:val="26"/>
        </w:rPr>
        <w:t> </w:t>
      </w:r>
      <w:r>
        <w:rPr/>
        <w:t>нижней</w:t>
      </w:r>
      <w:r>
        <w:rPr>
          <w:spacing w:val="33"/>
        </w:rPr>
        <w:t> </w:t>
      </w:r>
      <w:r>
        <w:rPr>
          <w:spacing w:val="-1"/>
        </w:rPr>
        <w:t>трети</w:t>
      </w:r>
      <w:r>
        <w:rPr>
          <w:spacing w:val="31"/>
        </w:rPr>
        <w:t> </w:t>
      </w:r>
      <w:r>
        <w:rPr>
          <w:spacing w:val="-1"/>
        </w:rPr>
        <w:t>голени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голеностопном</w:t>
      </w:r>
      <w:r>
        <w:rPr>
          <w:spacing w:val="30"/>
        </w:rPr>
        <w:t> </w:t>
      </w:r>
      <w:r>
        <w:rPr>
          <w:spacing w:val="-1"/>
        </w:rPr>
        <w:t>суставе,</w:t>
      </w:r>
      <w:r>
        <w:rPr>
          <w:spacing w:val="32"/>
        </w:rPr>
        <w:t> </w:t>
      </w:r>
      <w:r>
        <w:rPr>
          <w:spacing w:val="-1"/>
        </w:rPr>
        <w:t>болезненностью</w:t>
      </w:r>
      <w:r>
        <w:rPr>
          <w:spacing w:val="30"/>
        </w:rPr>
        <w:t> </w:t>
      </w:r>
      <w:r>
        <w:rPr/>
        <w:t>при</w:t>
      </w:r>
      <w:r>
        <w:rPr>
          <w:spacing w:val="79"/>
          <w:w w:val="102"/>
        </w:rPr>
        <w:t> </w:t>
      </w:r>
      <w:r>
        <w:rPr/>
        <w:t>пальпации</w:t>
      </w:r>
      <w:r>
        <w:rPr>
          <w:spacing w:val="7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осевой</w:t>
      </w:r>
      <w:r>
        <w:rPr>
          <w:spacing w:val="14"/>
        </w:rPr>
        <w:t> </w:t>
      </w:r>
      <w:r>
        <w:rPr/>
        <w:t>нагрузке.</w:t>
      </w:r>
      <w:r>
        <w:rPr>
          <w:spacing w:val="9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/>
        <w:t>наличии</w:t>
      </w:r>
      <w:r>
        <w:rPr>
          <w:spacing w:val="8"/>
        </w:rPr>
        <w:t> </w:t>
      </w:r>
      <w:r>
        <w:rPr>
          <w:spacing w:val="-1"/>
        </w:rPr>
        <w:t>смещения,</w:t>
      </w:r>
      <w:r>
        <w:rPr>
          <w:spacing w:val="9"/>
        </w:rPr>
        <w:t> </w:t>
      </w:r>
      <w:r>
        <w:rPr/>
        <w:t>вывиха</w:t>
      </w:r>
      <w:r>
        <w:rPr>
          <w:spacing w:val="10"/>
        </w:rPr>
        <w:t> </w:t>
      </w:r>
      <w:r>
        <w:rPr>
          <w:spacing w:val="-1"/>
        </w:rPr>
        <w:t>или</w:t>
      </w:r>
      <w:r>
        <w:rPr>
          <w:spacing w:val="14"/>
        </w:rPr>
        <w:t> </w:t>
      </w:r>
      <w:r>
        <w:rPr/>
        <w:t>подвывиха</w:t>
      </w:r>
      <w:r>
        <w:rPr>
          <w:spacing w:val="11"/>
        </w:rPr>
        <w:t> </w:t>
      </w:r>
      <w:r>
        <w:rPr>
          <w:spacing w:val="-1"/>
        </w:rPr>
        <w:t>сустава</w:t>
      </w:r>
      <w:r>
        <w:rPr>
          <w:spacing w:val="47"/>
          <w:w w:val="102"/>
        </w:rPr>
        <w:t> </w:t>
      </w:r>
      <w:r>
        <w:rPr>
          <w:spacing w:val="-1"/>
        </w:rPr>
        <w:t>определяется</w:t>
      </w:r>
      <w:r>
        <w:rPr>
          <w:spacing w:val="21"/>
        </w:rPr>
        <w:t> </w:t>
      </w:r>
      <w:r>
        <w:rPr/>
        <w:t>деформация</w:t>
      </w:r>
      <w:r>
        <w:rPr>
          <w:spacing w:val="25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уровне</w:t>
      </w:r>
      <w:r>
        <w:rPr>
          <w:spacing w:val="23"/>
        </w:rPr>
        <w:t> </w:t>
      </w:r>
      <w:r>
        <w:rPr/>
        <w:t>голеностопного</w:t>
      </w:r>
      <w:r>
        <w:rPr>
          <w:spacing w:val="21"/>
        </w:rPr>
        <w:t> </w:t>
      </w:r>
      <w:r>
        <w:rPr>
          <w:spacing w:val="-1"/>
        </w:rPr>
        <w:t>сустава,</w:t>
      </w:r>
      <w:r>
        <w:rPr>
          <w:spacing w:val="18"/>
        </w:rPr>
        <w:t> </w:t>
      </w:r>
      <w:r>
        <w:rPr/>
        <w:t>тип</w:t>
      </w:r>
      <w:r>
        <w:rPr>
          <w:spacing w:val="21"/>
        </w:rPr>
        <w:t> </w:t>
      </w:r>
      <w:r>
        <w:rPr/>
        <w:t>которой</w:t>
      </w:r>
      <w:r>
        <w:rPr>
          <w:spacing w:val="24"/>
        </w:rPr>
        <w:t> </w:t>
      </w:r>
      <w:r>
        <w:rPr>
          <w:spacing w:val="-1"/>
        </w:rPr>
        <w:t>(вальгусная</w:t>
      </w:r>
      <w:r>
        <w:rPr>
          <w:spacing w:val="22"/>
        </w:rPr>
        <w:t> </w:t>
      </w:r>
      <w:r>
        <w:rPr/>
        <w:t>или</w:t>
      </w:r>
      <w:r>
        <w:rPr>
          <w:spacing w:val="70"/>
          <w:w w:val="102"/>
        </w:rPr>
        <w:t> </w:t>
      </w:r>
      <w:r>
        <w:rPr>
          <w:spacing w:val="-1"/>
        </w:rPr>
        <w:t>варусная</w:t>
      </w:r>
      <w:r>
        <w:rPr>
          <w:spacing w:val="21"/>
        </w:rPr>
        <w:t> </w:t>
      </w:r>
      <w:r>
        <w:rPr/>
        <w:t>деформация)</w:t>
      </w:r>
      <w:r>
        <w:rPr>
          <w:spacing w:val="20"/>
        </w:rPr>
        <w:t> </w:t>
      </w:r>
      <w:r>
        <w:rPr>
          <w:spacing w:val="-1"/>
        </w:rPr>
        <w:t>обусловлен</w:t>
      </w:r>
      <w:r>
        <w:rPr>
          <w:spacing w:val="25"/>
        </w:rPr>
        <w:t> </w:t>
      </w:r>
      <w:r>
        <w:rPr>
          <w:spacing w:val="-1"/>
        </w:rPr>
        <w:t>положением</w:t>
      </w:r>
      <w:r>
        <w:rPr>
          <w:spacing w:val="21"/>
        </w:rPr>
        <w:t> </w:t>
      </w:r>
      <w:r>
        <w:rPr/>
        <w:t>стопы</w:t>
      </w:r>
      <w:r>
        <w:rPr>
          <w:spacing w:val="21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момент</w:t>
      </w:r>
      <w:r>
        <w:rPr>
          <w:spacing w:val="23"/>
        </w:rPr>
        <w:t> </w:t>
      </w:r>
      <w:r>
        <w:rPr>
          <w:spacing w:val="-1"/>
        </w:rPr>
        <w:t>травмы,</w:t>
      </w:r>
      <w:r>
        <w:rPr>
          <w:spacing w:val="21"/>
        </w:rPr>
        <w:t> </w:t>
      </w:r>
      <w:r>
        <w:rPr/>
        <w:t>а</w:t>
      </w:r>
      <w:r>
        <w:rPr>
          <w:spacing w:val="21"/>
        </w:rPr>
        <w:t> </w:t>
      </w:r>
      <w:r>
        <w:rPr/>
        <w:t>также</w:t>
      </w:r>
      <w:r>
        <w:rPr>
          <w:spacing w:val="69"/>
          <w:w w:val="102"/>
        </w:rPr>
        <w:t> </w:t>
      </w:r>
      <w:r>
        <w:rPr/>
        <w:t>направлением  </w:t>
      </w:r>
      <w:r>
        <w:rPr>
          <w:spacing w:val="40"/>
        </w:rPr>
        <w:t> </w:t>
      </w:r>
      <w:r>
        <w:rPr/>
        <w:t>деформирующей  </w:t>
      </w:r>
      <w:r>
        <w:rPr>
          <w:spacing w:val="41"/>
        </w:rPr>
        <w:t> </w:t>
      </w:r>
      <w:r>
        <w:rPr/>
        <w:t>энергии.  </w:t>
      </w:r>
      <w:r>
        <w:rPr>
          <w:spacing w:val="41"/>
        </w:rPr>
        <w:t> </w:t>
      </w:r>
      <w:r>
        <w:rPr>
          <w:spacing w:val="-1"/>
        </w:rPr>
        <w:t>Определяется</w:t>
      </w:r>
      <w:r>
        <w:rPr/>
        <w:t>  </w:t>
      </w:r>
      <w:r>
        <w:rPr>
          <w:spacing w:val="44"/>
        </w:rPr>
        <w:t> </w:t>
      </w:r>
      <w:r>
        <w:rPr/>
        <w:t>патологическая  </w:t>
      </w:r>
      <w:r>
        <w:rPr>
          <w:spacing w:val="39"/>
        </w:rPr>
        <w:t> </w:t>
      </w:r>
      <w:r>
        <w:rPr/>
        <w:t>подвижность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28"/>
        <w:jc w:val="left"/>
      </w:pPr>
      <w:r>
        <w:rPr/>
        <w:t>голеностопного </w:t>
      </w:r>
      <w:r>
        <w:rPr>
          <w:spacing w:val="43"/>
        </w:rPr>
        <w:t> </w:t>
      </w:r>
      <w:r>
        <w:rPr>
          <w:spacing w:val="-1"/>
        </w:rPr>
        <w:t>сустава,</w:t>
      </w:r>
      <w:r>
        <w:rPr/>
        <w:t> </w:t>
      </w:r>
      <w:r>
        <w:rPr>
          <w:spacing w:val="47"/>
        </w:rPr>
        <w:t> </w:t>
      </w:r>
      <w:r>
        <w:rPr/>
        <w:t>выраженное </w:t>
      </w:r>
      <w:r>
        <w:rPr>
          <w:spacing w:val="41"/>
        </w:rPr>
        <w:t> </w:t>
      </w:r>
      <w:r>
        <w:rPr/>
        <w:t>нарушение </w:t>
      </w:r>
      <w:r>
        <w:rPr>
          <w:spacing w:val="45"/>
        </w:rPr>
        <w:t> </w:t>
      </w:r>
      <w:r>
        <w:rPr>
          <w:spacing w:val="-1"/>
        </w:rPr>
        <w:t>его</w:t>
      </w:r>
      <w:r>
        <w:rPr/>
        <w:t> </w:t>
      </w:r>
      <w:r>
        <w:rPr>
          <w:spacing w:val="47"/>
        </w:rPr>
        <w:t> </w:t>
      </w:r>
      <w:r>
        <w:rPr/>
        <w:t>стабильности </w:t>
      </w:r>
      <w:r>
        <w:rPr>
          <w:spacing w:val="47"/>
        </w:rPr>
        <w:t> </w:t>
      </w:r>
      <w:r>
        <w:rPr/>
        <w:t>при </w:t>
      </w:r>
      <w:r>
        <w:rPr>
          <w:spacing w:val="44"/>
        </w:rPr>
        <w:t> </w:t>
      </w:r>
      <w:r>
        <w:rPr/>
        <w:t>нестабильных</w:t>
      </w:r>
      <w:r>
        <w:rPr>
          <w:spacing w:val="34"/>
          <w:w w:val="102"/>
        </w:rPr>
        <w:t> </w:t>
      </w:r>
      <w:r>
        <w:rPr/>
        <w:t>переломах.</w:t>
      </w:r>
      <w:r>
        <w:rPr/>
      </w:r>
    </w:p>
    <w:p>
      <w:pPr>
        <w:pStyle w:val="BodyText"/>
        <w:spacing w:line="369" w:lineRule="auto"/>
        <w:ind w:right="110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Жалобы: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spacing w:val="-1"/>
        </w:rPr>
        <w:t>на</w:t>
      </w:r>
      <w:r>
        <w:rPr>
          <w:spacing w:val="1"/>
        </w:rPr>
        <w:t> </w:t>
      </w:r>
      <w:r>
        <w:rPr/>
        <w:t>боли</w:t>
      </w:r>
      <w:r>
        <w:rPr>
          <w:spacing w:val="6"/>
        </w:rPr>
        <w:t> </w:t>
      </w:r>
      <w:r>
        <w:rPr/>
        <w:t>в</w:t>
      </w:r>
      <w:r>
        <w:rPr>
          <w:spacing w:val="2"/>
        </w:rPr>
        <w:t> </w:t>
      </w:r>
      <w:r>
        <w:rPr/>
        <w:t>области</w:t>
      </w:r>
      <w:r>
        <w:rPr>
          <w:spacing w:val="4"/>
        </w:rPr>
        <w:t> </w:t>
      </w:r>
      <w:r>
        <w:rPr/>
        <w:t>голеностопного </w:t>
      </w:r>
      <w:r>
        <w:rPr>
          <w:spacing w:val="2"/>
        </w:rPr>
        <w:t> </w:t>
      </w:r>
      <w:r>
        <w:rPr>
          <w:spacing w:val="-1"/>
        </w:rPr>
        <w:t>сустава,</w:t>
      </w:r>
      <w:r>
        <w:rPr/>
        <w:t> </w:t>
      </w:r>
      <w:r>
        <w:rPr>
          <w:spacing w:val="2"/>
        </w:rPr>
        <w:t> </w:t>
      </w:r>
      <w:r>
        <w:rPr/>
        <w:t>нарушение </w:t>
      </w:r>
      <w:r>
        <w:rPr>
          <w:spacing w:val="1"/>
        </w:rPr>
        <w:t> </w:t>
      </w:r>
      <w:r>
        <w:rPr/>
        <w:t>и </w:t>
      </w:r>
      <w:r>
        <w:rPr>
          <w:spacing w:val="5"/>
        </w:rPr>
        <w:t> </w:t>
      </w:r>
      <w:r>
        <w:rPr/>
        <w:t>резкая</w:t>
      </w:r>
      <w:r>
        <w:rPr>
          <w:spacing w:val="30"/>
          <w:w w:val="102"/>
        </w:rPr>
        <w:t> </w:t>
      </w:r>
      <w:r>
        <w:rPr/>
        <w:t>болезненность</w:t>
      </w:r>
      <w:r>
        <w:rPr>
          <w:spacing w:val="54"/>
        </w:rPr>
        <w:t> </w:t>
      </w:r>
      <w:r>
        <w:rPr/>
        <w:t>при</w:t>
      </w:r>
      <w:r>
        <w:rPr>
          <w:spacing w:val="52"/>
        </w:rPr>
        <w:t> </w:t>
      </w:r>
      <w:r>
        <w:rPr/>
        <w:t>сгибании</w:t>
      </w:r>
      <w:r>
        <w:rPr>
          <w:spacing w:val="53"/>
        </w:rPr>
        <w:t> </w:t>
      </w:r>
      <w:r>
        <w:rPr/>
        <w:t>и  </w:t>
      </w:r>
      <w:r>
        <w:rPr>
          <w:spacing w:val="-1"/>
        </w:rPr>
        <w:t>разгибании</w:t>
      </w:r>
      <w:r>
        <w:rPr>
          <w:spacing w:val="52"/>
        </w:rPr>
        <w:t> </w:t>
      </w:r>
      <w:r>
        <w:rPr/>
        <w:t>стопы,</w:t>
      </w:r>
      <w:r>
        <w:rPr>
          <w:spacing w:val="53"/>
        </w:rPr>
        <w:t> </w:t>
      </w:r>
      <w:r>
        <w:rPr>
          <w:spacing w:val="-1"/>
        </w:rPr>
        <w:t>патологическую</w:t>
      </w:r>
      <w:r>
        <w:rPr>
          <w:spacing w:val="53"/>
        </w:rPr>
        <w:t> </w:t>
      </w:r>
      <w:r>
        <w:rPr>
          <w:spacing w:val="-1"/>
        </w:rPr>
        <w:t>подвижность,</w:t>
      </w:r>
      <w:r>
        <w:rPr>
          <w:spacing w:val="66"/>
          <w:w w:val="102"/>
        </w:rPr>
        <w:t> </w:t>
      </w:r>
      <w:r>
        <w:rPr/>
        <w:t>деформацию</w:t>
      </w:r>
      <w:r>
        <w:rPr>
          <w:spacing w:val="29"/>
        </w:rPr>
        <w:t> </w:t>
      </w:r>
      <w:r>
        <w:rPr/>
        <w:t>голеностопного</w:t>
      </w:r>
      <w:r>
        <w:rPr>
          <w:spacing w:val="25"/>
        </w:rPr>
        <w:t> </w:t>
      </w:r>
      <w:r>
        <w:rPr>
          <w:spacing w:val="-1"/>
        </w:rPr>
        <w:t>сустава,</w:t>
      </w:r>
      <w:r>
        <w:rPr>
          <w:spacing w:val="27"/>
        </w:rPr>
        <w:t> </w:t>
      </w:r>
      <w:r>
        <w:rPr/>
        <w:t>припухлость</w:t>
      </w:r>
      <w:r>
        <w:rPr>
          <w:spacing w:val="30"/>
        </w:rPr>
        <w:t> </w:t>
      </w:r>
      <w:r>
        <w:rPr/>
        <w:t>и</w:t>
      </w:r>
      <w:r>
        <w:rPr>
          <w:spacing w:val="28"/>
        </w:rPr>
        <w:t> </w:t>
      </w:r>
      <w:r>
        <w:rPr/>
        <w:t>отек</w:t>
      </w:r>
      <w:r>
        <w:rPr>
          <w:spacing w:val="28"/>
        </w:rPr>
        <w:t> </w:t>
      </w:r>
      <w:r>
        <w:rPr>
          <w:spacing w:val="-1"/>
        </w:rPr>
        <w:t>голени,</w:t>
      </w:r>
      <w:r>
        <w:rPr>
          <w:spacing w:val="29"/>
        </w:rPr>
        <w:t> </w:t>
      </w:r>
      <w:r>
        <w:rPr>
          <w:spacing w:val="-1"/>
        </w:rPr>
        <w:t>голеностопного</w:t>
      </w:r>
      <w:r>
        <w:rPr>
          <w:spacing w:val="30"/>
        </w:rPr>
        <w:t> </w:t>
      </w:r>
      <w:r>
        <w:rPr>
          <w:spacing w:val="-1"/>
        </w:rPr>
        <w:t>сустава</w:t>
      </w:r>
      <w:r>
        <w:rPr>
          <w:spacing w:val="67"/>
          <w:w w:val="102"/>
        </w:rPr>
        <w:t> </w:t>
      </w:r>
      <w:r>
        <w:rPr/>
        <w:t>и</w:t>
      </w:r>
      <w:r>
        <w:rPr>
          <w:spacing w:val="27"/>
        </w:rPr>
        <w:t> </w:t>
      </w:r>
      <w:r>
        <w:rPr/>
        <w:t>стопы,</w:t>
      </w:r>
      <w:r>
        <w:rPr>
          <w:spacing w:val="27"/>
        </w:rPr>
        <w:t> </w:t>
      </w:r>
      <w:r>
        <w:rPr/>
        <w:t>боли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области</w:t>
      </w:r>
      <w:r>
        <w:rPr>
          <w:spacing w:val="27"/>
        </w:rPr>
        <w:t> </w:t>
      </w:r>
      <w:r>
        <w:rPr/>
        <w:t>ран</w:t>
      </w:r>
      <w:r>
        <w:rPr>
          <w:spacing w:val="27"/>
        </w:rPr>
        <w:t> </w:t>
      </w:r>
      <w:r>
        <w:rPr>
          <w:spacing w:val="-1"/>
        </w:rPr>
        <w:t>(при</w:t>
      </w:r>
      <w:r>
        <w:rPr>
          <w:spacing w:val="27"/>
        </w:rPr>
        <w:t> </w:t>
      </w:r>
      <w:r>
        <w:rPr/>
        <w:t>открытых</w:t>
      </w:r>
      <w:r>
        <w:rPr>
          <w:spacing w:val="23"/>
        </w:rPr>
        <w:t> </w:t>
      </w:r>
      <w:r>
        <w:rPr>
          <w:spacing w:val="-1"/>
        </w:rPr>
        <w:t>переломах),</w:t>
      </w:r>
      <w:r>
        <w:rPr>
          <w:spacing w:val="27"/>
        </w:rPr>
        <w:t> </w:t>
      </w:r>
      <w:r>
        <w:rPr/>
        <w:t>наличие</w:t>
      </w:r>
      <w:r>
        <w:rPr>
          <w:spacing w:val="24"/>
        </w:rPr>
        <w:t> </w:t>
      </w:r>
      <w:r>
        <w:rPr/>
        <w:t>субэпидермальных</w:t>
      </w:r>
      <w:r>
        <w:rPr>
          <w:spacing w:val="39"/>
          <w:w w:val="102"/>
        </w:rPr>
        <w:t> </w:t>
      </w:r>
      <w:r>
        <w:rPr/>
        <w:t>пузырей</w:t>
      </w:r>
      <w:r>
        <w:rPr>
          <w:spacing w:val="46"/>
        </w:rPr>
        <w:t> </w:t>
      </w:r>
      <w:r>
        <w:rPr/>
        <w:t>–</w:t>
      </w:r>
      <w:r>
        <w:rPr>
          <w:spacing w:val="48"/>
        </w:rPr>
        <w:t> </w:t>
      </w:r>
      <w:r>
        <w:rPr/>
        <w:t>«фликтен»</w:t>
      </w:r>
      <w:r>
        <w:rPr>
          <w:spacing w:val="45"/>
        </w:rPr>
        <w:t> </w:t>
      </w:r>
      <w:r>
        <w:rPr/>
        <w:t>с</w:t>
      </w:r>
      <w:r>
        <w:rPr>
          <w:spacing w:val="46"/>
        </w:rPr>
        <w:t> </w:t>
      </w:r>
      <w:r>
        <w:rPr/>
        <w:t>экссудатом</w:t>
      </w:r>
      <w:r>
        <w:rPr>
          <w:spacing w:val="50"/>
        </w:rPr>
        <w:t> </w:t>
      </w:r>
      <w:r>
        <w:rPr/>
        <w:t>и</w:t>
      </w:r>
      <w:r>
        <w:rPr>
          <w:spacing w:val="49"/>
        </w:rPr>
        <w:t> </w:t>
      </w:r>
      <w:r>
        <w:rPr/>
        <w:t>участков</w:t>
      </w:r>
      <w:r>
        <w:rPr>
          <w:spacing w:val="45"/>
        </w:rPr>
        <w:t> </w:t>
      </w:r>
      <w:r>
        <w:rPr>
          <w:spacing w:val="-1"/>
        </w:rPr>
        <w:t>деэпителизации</w:t>
      </w:r>
      <w:r>
        <w:rPr>
          <w:spacing w:val="47"/>
        </w:rPr>
        <w:t> </w:t>
      </w:r>
      <w:r>
        <w:rPr/>
        <w:t>кожи</w:t>
      </w:r>
      <w:r>
        <w:rPr>
          <w:spacing w:val="48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быстром</w:t>
      </w:r>
      <w:r>
        <w:rPr>
          <w:spacing w:val="66"/>
          <w:w w:val="102"/>
        </w:rPr>
        <w:t> </w:t>
      </w:r>
      <w:r>
        <w:rPr/>
        <w:t>нарастании</w:t>
      </w:r>
      <w:r>
        <w:rPr>
          <w:spacing w:val="22"/>
        </w:rPr>
        <w:t> </w:t>
      </w:r>
      <w:r>
        <w:rPr>
          <w:spacing w:val="-1"/>
        </w:rPr>
        <w:t>отёка</w:t>
      </w:r>
      <w:r>
        <w:rPr>
          <w:spacing w:val="17"/>
        </w:rPr>
        <w:t> </w:t>
      </w:r>
      <w:r>
        <w:rPr>
          <w:spacing w:val="-1"/>
        </w:rPr>
        <w:t>мягких</w:t>
      </w:r>
      <w:r>
        <w:rPr>
          <w:spacing w:val="21"/>
        </w:rPr>
        <w:t> </w:t>
      </w:r>
      <w:r>
        <w:rPr/>
        <w:t>тканей.</w:t>
      </w:r>
      <w:r>
        <w:rPr/>
      </w:r>
    </w:p>
    <w:p>
      <w:pPr>
        <w:pStyle w:val="BodyText"/>
        <w:spacing w:line="369" w:lineRule="auto" w:before="4"/>
        <w:ind w:right="111" w:firstLine="403"/>
        <w:jc w:val="both"/>
      </w:pPr>
      <w:r>
        <w:rPr>
          <w:rFonts w:ascii="Times New Roman" w:hAnsi="Times New Roman"/>
          <w:spacing w:val="-1"/>
        </w:rPr>
        <w:t>Анамнез:</w:t>
      </w:r>
      <w:r>
        <w:rPr>
          <w:rFonts w:ascii="Times New Roman" w:hAnsi="Times New Roman"/>
          <w:spacing w:val="23"/>
        </w:rPr>
        <w:t> </w:t>
      </w:r>
      <w:r>
        <w:rPr>
          <w:spacing w:val="-1"/>
        </w:rPr>
        <w:t>факт</w:t>
      </w:r>
      <w:r>
        <w:rPr>
          <w:spacing w:val="25"/>
        </w:rPr>
        <w:t> </w:t>
      </w:r>
      <w:r>
        <w:rPr>
          <w:spacing w:val="-1"/>
        </w:rPr>
        <w:t>травмы</w:t>
      </w:r>
      <w:r>
        <w:rPr>
          <w:spacing w:val="21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анамнезе,</w:t>
      </w:r>
      <w:r>
        <w:rPr>
          <w:spacing w:val="21"/>
        </w:rPr>
        <w:t> </w:t>
      </w:r>
      <w:r>
        <w:rPr/>
        <w:t>пациент</w:t>
      </w:r>
      <w:r>
        <w:rPr>
          <w:spacing w:val="18"/>
        </w:rPr>
        <w:t> </w:t>
      </w:r>
      <w:r>
        <w:rPr>
          <w:spacing w:val="-1"/>
        </w:rPr>
        <w:t>описывает</w:t>
      </w:r>
      <w:r>
        <w:rPr>
          <w:spacing w:val="21"/>
        </w:rPr>
        <w:t> </w:t>
      </w:r>
      <w:r>
        <w:rPr>
          <w:spacing w:val="-1"/>
        </w:rPr>
        <w:t>характерный</w:t>
      </w:r>
      <w:r>
        <w:rPr>
          <w:spacing w:val="21"/>
        </w:rPr>
        <w:t> </w:t>
      </w:r>
      <w:r>
        <w:rPr/>
        <w:t>механизм</w:t>
      </w:r>
      <w:r>
        <w:rPr>
          <w:spacing w:val="21"/>
        </w:rPr>
        <w:t> </w:t>
      </w:r>
      <w:r>
        <w:rPr/>
        <w:t>травмы.</w:t>
      </w:r>
      <w:r>
        <w:rPr>
          <w:spacing w:val="79"/>
          <w:w w:val="102"/>
        </w:rPr>
        <w:t> </w:t>
      </w:r>
      <w:r>
        <w:rPr/>
        <w:t>В</w:t>
      </w:r>
      <w:r>
        <w:rPr>
          <w:spacing w:val="21"/>
        </w:rPr>
        <w:t> </w:t>
      </w:r>
      <w:r>
        <w:rPr/>
        <w:t>большинстве</w:t>
      </w:r>
      <w:r>
        <w:rPr>
          <w:spacing w:val="19"/>
        </w:rPr>
        <w:t> </w:t>
      </w:r>
      <w:r>
        <w:rPr>
          <w:spacing w:val="-1"/>
        </w:rPr>
        <w:t>случаев</w:t>
      </w:r>
      <w:r>
        <w:rPr>
          <w:spacing w:val="18"/>
        </w:rPr>
        <w:t> </w:t>
      </w:r>
      <w:r>
        <w:rPr/>
        <w:t>это</w:t>
      </w:r>
      <w:r>
        <w:rPr>
          <w:spacing w:val="14"/>
        </w:rPr>
        <w:t> </w:t>
      </w:r>
      <w:r>
        <w:rPr/>
        <w:t>непрямая,</w:t>
      </w:r>
      <w:r>
        <w:rPr>
          <w:spacing w:val="18"/>
        </w:rPr>
        <w:t> </w:t>
      </w:r>
      <w:r>
        <w:rPr/>
        <w:t>ротационная</w:t>
      </w:r>
      <w:r>
        <w:rPr>
          <w:spacing w:val="21"/>
        </w:rPr>
        <w:t> </w:t>
      </w:r>
      <w:r>
        <w:rPr>
          <w:spacing w:val="-1"/>
        </w:rPr>
        <w:t>травма</w:t>
      </w:r>
      <w:r>
        <w:rPr>
          <w:spacing w:val="21"/>
        </w:rPr>
        <w:t> </w:t>
      </w:r>
      <w:r>
        <w:rPr/>
        <w:t>в</w:t>
      </w:r>
      <w:r>
        <w:rPr>
          <w:spacing w:val="15"/>
        </w:rPr>
        <w:t> </w:t>
      </w:r>
      <w:r>
        <w:rPr/>
        <w:t>виде</w:t>
      </w:r>
      <w:r>
        <w:rPr>
          <w:spacing w:val="16"/>
        </w:rPr>
        <w:t> </w:t>
      </w:r>
      <w:r>
        <w:rPr>
          <w:spacing w:val="-1"/>
        </w:rPr>
        <w:t>подворачивания</w:t>
      </w:r>
      <w:r>
        <w:rPr>
          <w:spacing w:val="21"/>
        </w:rPr>
        <w:t> </w:t>
      </w:r>
      <w:r>
        <w:rPr>
          <w:spacing w:val="-1"/>
        </w:rPr>
        <w:t>стопы</w:t>
      </w:r>
      <w:r>
        <w:rPr>
          <w:spacing w:val="20"/>
        </w:rPr>
        <w:t> </w:t>
      </w:r>
      <w:r>
        <w:rPr/>
        <w:t>и</w:t>
      </w:r>
      <w:r>
        <w:rPr>
          <w:spacing w:val="45"/>
          <w:w w:val="102"/>
        </w:rPr>
        <w:t> </w:t>
      </w:r>
      <w:r>
        <w:rPr/>
        <w:t>падения</w:t>
      </w:r>
      <w:r>
        <w:rPr>
          <w:spacing w:val="35"/>
        </w:rPr>
        <w:t> </w:t>
      </w:r>
      <w:r>
        <w:rPr/>
        <w:t>с</w:t>
      </w:r>
      <w:r>
        <w:rPr>
          <w:spacing w:val="31"/>
        </w:rPr>
        <w:t> </w:t>
      </w:r>
      <w:r>
        <w:rPr/>
        <w:t>высоты</w:t>
      </w:r>
      <w:r>
        <w:rPr>
          <w:spacing w:val="33"/>
        </w:rPr>
        <w:t> </w:t>
      </w:r>
      <w:r>
        <w:rPr>
          <w:spacing w:val="-1"/>
        </w:rPr>
        <w:t>собственного</w:t>
      </w:r>
      <w:r>
        <w:rPr>
          <w:spacing w:val="35"/>
        </w:rPr>
        <w:t> </w:t>
      </w:r>
      <w:r>
        <w:rPr>
          <w:spacing w:val="-1"/>
        </w:rPr>
        <w:t>роста</w:t>
      </w:r>
      <w:r>
        <w:rPr>
          <w:spacing w:val="34"/>
        </w:rPr>
        <w:t> </w:t>
      </w:r>
      <w:r>
        <w:rPr>
          <w:spacing w:val="-1"/>
        </w:rPr>
        <w:t>(68,2%</w:t>
      </w:r>
      <w:r>
        <w:rPr>
          <w:spacing w:val="34"/>
        </w:rPr>
        <w:t> </w:t>
      </w:r>
      <w:r>
        <w:rPr>
          <w:spacing w:val="-1"/>
        </w:rPr>
        <w:t>[12]).</w:t>
      </w:r>
      <w:r>
        <w:rPr>
          <w:spacing w:val="35"/>
        </w:rPr>
        <w:t> </w:t>
      </w:r>
      <w:r>
        <w:rPr/>
        <w:t>Чрезмерная</w:t>
      </w:r>
      <w:r>
        <w:rPr>
          <w:spacing w:val="33"/>
        </w:rPr>
        <w:t> </w:t>
      </w:r>
      <w:r>
        <w:rPr/>
        <w:t>ротация</w:t>
      </w:r>
      <w:r>
        <w:rPr>
          <w:spacing w:val="33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голеностопном</w:t>
      </w:r>
      <w:r>
        <w:rPr>
          <w:spacing w:val="69"/>
          <w:w w:val="102"/>
        </w:rPr>
        <w:t> </w:t>
      </w:r>
      <w:r>
        <w:rPr>
          <w:spacing w:val="-1"/>
        </w:rPr>
        <w:t>суставе</w:t>
      </w:r>
      <w:r>
        <w:rPr>
          <w:spacing w:val="7"/>
        </w:rPr>
        <w:t> </w:t>
      </w:r>
      <w:r>
        <w:rPr/>
        <w:t>при</w:t>
      </w:r>
      <w:r>
        <w:rPr>
          <w:spacing w:val="7"/>
        </w:rPr>
        <w:t> </w:t>
      </w:r>
      <w:r>
        <w:rPr/>
        <w:t>фиксированной</w:t>
      </w:r>
      <w:r>
        <w:rPr>
          <w:spacing w:val="2"/>
        </w:rPr>
        <w:t> </w:t>
      </w:r>
      <w:r>
        <w:rPr/>
        <w:t>стопе</w:t>
      </w:r>
      <w:r>
        <w:rPr>
          <w:spacing w:val="5"/>
        </w:rPr>
        <w:t> </w:t>
      </w:r>
      <w:r>
        <w:rPr>
          <w:spacing w:val="-1"/>
        </w:rPr>
        <w:t>также</w:t>
      </w:r>
      <w:r>
        <w:rPr>
          <w:spacing w:val="13"/>
        </w:rPr>
        <w:t> </w:t>
      </w:r>
      <w:r>
        <w:rPr>
          <w:spacing w:val="-1"/>
        </w:rPr>
        <w:t>приводит</w:t>
      </w:r>
      <w:r>
        <w:rPr>
          <w:spacing w:val="5"/>
        </w:rPr>
        <w:t> </w:t>
      </w:r>
      <w:r>
        <w:rPr/>
        <w:t>к</w:t>
      </w:r>
      <w:r>
        <w:rPr>
          <w:spacing w:val="4"/>
        </w:rPr>
        <w:t> </w:t>
      </w:r>
      <w:r>
        <w:rPr>
          <w:spacing w:val="-1"/>
        </w:rPr>
        <w:t>переломам</w:t>
      </w:r>
      <w:r>
        <w:rPr>
          <w:spacing w:val="8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переломовывихам</w:t>
      </w:r>
      <w:r>
        <w:rPr>
          <w:spacing w:val="7"/>
        </w:rPr>
        <w:t> </w:t>
      </w:r>
      <w:r>
        <w:rPr>
          <w:spacing w:val="-1"/>
        </w:rPr>
        <w:t>сустава</w:t>
      </w:r>
      <w:r>
        <w:rPr>
          <w:spacing w:val="81"/>
          <w:w w:val="102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разрывом</w:t>
      </w:r>
      <w:r>
        <w:rPr>
          <w:spacing w:val="28"/>
        </w:rPr>
        <w:t> </w:t>
      </w:r>
      <w:r>
        <w:rPr>
          <w:spacing w:val="-1"/>
        </w:rPr>
        <w:t>связочных</w:t>
      </w:r>
      <w:r>
        <w:rPr>
          <w:spacing w:val="27"/>
        </w:rPr>
        <w:t> </w:t>
      </w:r>
      <w:r>
        <w:rPr/>
        <w:t>комплексов</w:t>
      </w:r>
      <w:r>
        <w:rPr>
          <w:spacing w:val="26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спортивной</w:t>
      </w:r>
      <w:r>
        <w:rPr>
          <w:spacing w:val="27"/>
        </w:rPr>
        <w:t> </w:t>
      </w:r>
      <w:r>
        <w:rPr/>
        <w:t>травме</w:t>
      </w:r>
      <w:r>
        <w:rPr>
          <w:spacing w:val="24"/>
        </w:rPr>
        <w:t> </w:t>
      </w:r>
      <w:r>
        <w:rPr/>
        <w:t>(при</w:t>
      </w:r>
      <w:r>
        <w:rPr>
          <w:spacing w:val="27"/>
        </w:rPr>
        <w:t> </w:t>
      </w:r>
      <w:r>
        <w:rPr/>
        <w:t>катании</w:t>
      </w:r>
      <w:r>
        <w:rPr>
          <w:spacing w:val="26"/>
        </w:rPr>
        <w:t> </w:t>
      </w:r>
      <w:r>
        <w:rPr>
          <w:spacing w:val="-1"/>
        </w:rPr>
        <w:t>на</w:t>
      </w:r>
      <w:r>
        <w:rPr>
          <w:spacing w:val="30"/>
        </w:rPr>
        <w:t> </w:t>
      </w:r>
      <w:r>
        <w:rPr/>
        <w:t>коньках,</w:t>
      </w:r>
      <w:r>
        <w:rPr>
          <w:spacing w:val="56"/>
          <w:w w:val="102"/>
        </w:rPr>
        <w:t> </w:t>
      </w:r>
      <w:r>
        <w:rPr/>
        <w:t>роликах</w:t>
      </w:r>
      <w:r>
        <w:rPr>
          <w:spacing w:val="14"/>
        </w:rPr>
        <w:t> </w:t>
      </w:r>
      <w:r>
        <w:rPr/>
        <w:t>или</w:t>
      </w:r>
      <w:r>
        <w:rPr>
          <w:spacing w:val="17"/>
        </w:rPr>
        <w:t> </w:t>
      </w:r>
      <w:r>
        <w:rPr/>
        <w:t>беге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/>
        <w:t>игровых</w:t>
      </w:r>
      <w:r>
        <w:rPr>
          <w:spacing w:val="14"/>
        </w:rPr>
        <w:t> </w:t>
      </w:r>
      <w:r>
        <w:rPr/>
        <w:t>видах</w:t>
      </w:r>
      <w:r>
        <w:rPr>
          <w:spacing w:val="15"/>
        </w:rPr>
        <w:t> </w:t>
      </w:r>
      <w:r>
        <w:rPr/>
        <w:t>спорта).</w:t>
      </w:r>
      <w:r>
        <w:rPr>
          <w:spacing w:val="37"/>
        </w:rPr>
        <w:t> </w:t>
      </w:r>
      <w:r>
        <w:rPr/>
        <w:t>Кроме</w:t>
      </w:r>
      <w:r>
        <w:rPr>
          <w:spacing w:val="15"/>
        </w:rPr>
        <w:t> </w:t>
      </w:r>
      <w:r>
        <w:rPr/>
        <w:t>того,</w:t>
      </w:r>
      <w:r>
        <w:rPr>
          <w:spacing w:val="17"/>
        </w:rPr>
        <w:t> </w:t>
      </w:r>
      <w:r>
        <w:rPr/>
        <w:t>возможным</w:t>
      </w:r>
      <w:r>
        <w:rPr>
          <w:spacing w:val="17"/>
        </w:rPr>
        <w:t> </w:t>
      </w:r>
      <w:r>
        <w:rPr>
          <w:spacing w:val="-1"/>
        </w:rPr>
        <w:t>механизмом</w:t>
      </w:r>
      <w:r>
        <w:rPr>
          <w:spacing w:val="17"/>
        </w:rPr>
        <w:t> </w:t>
      </w:r>
      <w:r>
        <w:rPr/>
        <w:t>может</w:t>
      </w:r>
      <w:r>
        <w:rPr>
          <w:spacing w:val="34"/>
          <w:w w:val="102"/>
        </w:rPr>
        <w:t> </w:t>
      </w:r>
      <w:r>
        <w:rPr/>
        <w:t>быть</w:t>
      </w:r>
      <w:r>
        <w:rPr>
          <w:spacing w:val="6"/>
        </w:rPr>
        <w:t> </w:t>
      </w:r>
      <w:r>
        <w:rPr>
          <w:spacing w:val="-1"/>
        </w:rPr>
        <w:t>падение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большой</w:t>
      </w:r>
      <w:r>
        <w:rPr>
          <w:spacing w:val="10"/>
        </w:rPr>
        <w:t> </w:t>
      </w:r>
      <w:r>
        <w:rPr>
          <w:spacing w:val="-1"/>
        </w:rPr>
        <w:t>высоты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приземление</w:t>
      </w:r>
      <w:r>
        <w:rPr>
          <w:spacing w:val="6"/>
        </w:rPr>
        <w:t> </w:t>
      </w:r>
      <w:r>
        <w:rPr>
          <w:spacing w:val="-1"/>
        </w:rPr>
        <w:t>(осевая</w:t>
      </w:r>
      <w:r>
        <w:rPr>
          <w:spacing w:val="11"/>
        </w:rPr>
        <w:t> </w:t>
      </w:r>
      <w:r>
        <w:rPr/>
        <w:t>нагрузка</w:t>
      </w:r>
      <w:r>
        <w:rPr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прямой</w:t>
      </w:r>
      <w:r>
        <w:rPr>
          <w:spacing w:val="10"/>
        </w:rPr>
        <w:t> </w:t>
      </w:r>
      <w:r>
        <w:rPr/>
        <w:t>удар)</w:t>
      </w:r>
      <w:r>
        <w:rPr>
          <w:spacing w:val="7"/>
        </w:rPr>
        <w:t> </w:t>
      </w:r>
      <w:r>
        <w:rPr>
          <w:spacing w:val="-1"/>
        </w:rPr>
        <w:t>на</w:t>
      </w:r>
      <w:r>
        <w:rPr>
          <w:spacing w:val="6"/>
        </w:rPr>
        <w:t> </w:t>
      </w:r>
      <w:r>
        <w:rPr>
          <w:spacing w:val="-1"/>
        </w:rPr>
        <w:t>область</w:t>
      </w:r>
      <w:r>
        <w:rPr>
          <w:spacing w:val="79"/>
          <w:w w:val="102"/>
        </w:rPr>
        <w:t> </w:t>
      </w:r>
      <w:r>
        <w:rPr/>
        <w:t>голеностопного</w:t>
      </w:r>
      <w:r>
        <w:rPr>
          <w:spacing w:val="13"/>
        </w:rPr>
        <w:t> </w:t>
      </w:r>
      <w:r>
        <w:rPr>
          <w:spacing w:val="-1"/>
        </w:rPr>
        <w:t>сустава,</w:t>
      </w:r>
      <w:r>
        <w:rPr>
          <w:spacing w:val="11"/>
        </w:rPr>
        <w:t> </w:t>
      </w:r>
      <w:r>
        <w:rPr/>
        <w:t>при</w:t>
      </w:r>
      <w:r>
        <w:rPr>
          <w:spacing w:val="13"/>
        </w:rPr>
        <w:t> </w:t>
      </w:r>
      <w:r>
        <w:rPr>
          <w:spacing w:val="-1"/>
        </w:rPr>
        <w:t>условии</w:t>
      </w:r>
      <w:r>
        <w:rPr>
          <w:spacing w:val="14"/>
        </w:rPr>
        <w:t> </w:t>
      </w:r>
      <w:r>
        <w:rPr>
          <w:spacing w:val="-1"/>
        </w:rPr>
        <w:t>«нефизиологического»</w:t>
      </w:r>
      <w:r>
        <w:rPr>
          <w:spacing w:val="8"/>
        </w:rPr>
        <w:t> </w:t>
      </w:r>
      <w:r>
        <w:rPr/>
        <w:t>положения</w:t>
      </w:r>
      <w:r>
        <w:rPr>
          <w:spacing w:val="11"/>
        </w:rPr>
        <w:t> </w:t>
      </w:r>
      <w:r>
        <w:rPr/>
        <w:t>стопы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/>
        <w:t>состоянии</w:t>
      </w:r>
      <w:r>
        <w:rPr>
          <w:spacing w:val="57"/>
          <w:w w:val="102"/>
        </w:rPr>
        <w:t> </w:t>
      </w:r>
      <w:r>
        <w:rPr/>
        <w:t>пронации</w:t>
      </w:r>
      <w:r>
        <w:rPr>
          <w:spacing w:val="21"/>
        </w:rPr>
        <w:t> </w:t>
      </w:r>
      <w:r>
        <w:rPr/>
        <w:t>или</w:t>
      </w:r>
      <w:r>
        <w:rPr>
          <w:spacing w:val="17"/>
        </w:rPr>
        <w:t> </w:t>
      </w:r>
      <w:r>
        <w:rPr/>
        <w:t>супинации,</w:t>
      </w:r>
      <w:r>
        <w:rPr>
          <w:spacing w:val="17"/>
        </w:rPr>
        <w:t> </w:t>
      </w:r>
      <w:r>
        <w:rPr/>
        <w:t>отведения,</w:t>
      </w:r>
      <w:r>
        <w:rPr>
          <w:spacing w:val="18"/>
        </w:rPr>
        <w:t> </w:t>
      </w:r>
      <w:r>
        <w:rPr/>
        <w:t>приведения</w:t>
      </w:r>
      <w:r>
        <w:rPr>
          <w:spacing w:val="17"/>
        </w:rPr>
        <w:t> </w:t>
      </w:r>
      <w:r>
        <w:rPr/>
        <w:t>или</w:t>
      </w:r>
      <w:r>
        <w:rPr>
          <w:spacing w:val="19"/>
        </w:rPr>
        <w:t> </w:t>
      </w:r>
      <w:r>
        <w:rPr/>
        <w:t>наружной</w:t>
      </w:r>
      <w:r>
        <w:rPr>
          <w:spacing w:val="18"/>
        </w:rPr>
        <w:t> </w:t>
      </w:r>
      <w:r>
        <w:rPr/>
        <w:t>ротации.</w:t>
      </w:r>
      <w:r>
        <w:rPr>
          <w:spacing w:val="36"/>
        </w:rPr>
        <w:t> </w:t>
      </w:r>
      <w:r>
        <w:rPr/>
        <w:t>Такой</w:t>
      </w:r>
      <w:r>
        <w:rPr>
          <w:spacing w:val="19"/>
        </w:rPr>
        <w:t> </w:t>
      </w:r>
      <w:r>
        <w:rPr>
          <w:spacing w:val="-1"/>
        </w:rPr>
        <w:t>механизм</w:t>
      </w:r>
      <w:r>
        <w:rPr>
          <w:spacing w:val="30"/>
          <w:w w:val="102"/>
        </w:rPr>
        <w:t> </w:t>
      </w:r>
      <w:r>
        <w:rPr/>
        <w:t>возникает</w:t>
      </w:r>
      <w:r>
        <w:rPr>
          <w:spacing w:val="6"/>
        </w:rPr>
        <w:t> </w:t>
      </w:r>
      <w:r>
        <w:rPr>
          <w:spacing w:val="-1"/>
        </w:rPr>
        <w:t>при</w:t>
      </w:r>
      <w:r>
        <w:rPr>
          <w:spacing w:val="7"/>
        </w:rPr>
        <w:t> </w:t>
      </w:r>
      <w:r>
        <w:rPr/>
        <w:t>падении</w:t>
      </w:r>
      <w:r>
        <w:rPr>
          <w:spacing w:val="5"/>
        </w:rPr>
        <w:t> </w:t>
      </w:r>
      <w:r>
        <w:rPr/>
        <w:t>с</w:t>
      </w:r>
      <w:r>
        <w:rPr>
          <w:spacing w:val="4"/>
        </w:rPr>
        <w:t> </w:t>
      </w:r>
      <w:r>
        <w:rPr/>
        <w:t>небольшой</w:t>
      </w:r>
      <w:r>
        <w:rPr>
          <w:spacing w:val="5"/>
        </w:rPr>
        <w:t> </w:t>
      </w:r>
      <w:r>
        <w:rPr>
          <w:spacing w:val="-1"/>
        </w:rPr>
        <w:t>высоты</w:t>
      </w:r>
      <w:r>
        <w:rPr>
          <w:spacing w:val="9"/>
        </w:rPr>
        <w:t> </w:t>
      </w:r>
      <w:r>
        <w:rPr/>
        <w:t>(около</w:t>
      </w:r>
      <w:r>
        <w:rPr>
          <w:spacing w:val="11"/>
        </w:rPr>
        <w:t> </w:t>
      </w:r>
      <w:r>
        <w:rPr/>
        <w:t>1</w:t>
      </w:r>
      <w:r>
        <w:rPr>
          <w:spacing w:val="4"/>
        </w:rPr>
        <w:t> </w:t>
      </w:r>
      <w:r>
        <w:rPr>
          <w:spacing w:val="-1"/>
        </w:rPr>
        <w:t>м),</w:t>
      </w:r>
      <w:r>
        <w:rPr>
          <w:spacing w:val="13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лестницы</w:t>
      </w:r>
      <w:r>
        <w:rPr>
          <w:spacing w:val="7"/>
        </w:rPr>
        <w:t> </w:t>
      </w:r>
      <w:r>
        <w:rPr>
          <w:spacing w:val="-2"/>
        </w:rPr>
        <w:t>или</w:t>
      </w:r>
      <w:r>
        <w:rPr>
          <w:spacing w:val="7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неправильном</w:t>
      </w:r>
      <w:r>
        <w:rPr>
          <w:spacing w:val="57"/>
          <w:w w:val="102"/>
        </w:rPr>
        <w:t> </w:t>
      </w:r>
      <w:r>
        <w:rPr/>
        <w:t>приземлении</w:t>
      </w:r>
      <w:r>
        <w:rPr>
          <w:spacing w:val="20"/>
        </w:rPr>
        <w:t> </w:t>
      </w:r>
      <w:r>
        <w:rPr/>
        <w:t>при</w:t>
      </w:r>
      <w:r>
        <w:rPr>
          <w:spacing w:val="17"/>
        </w:rPr>
        <w:t> </w:t>
      </w:r>
      <w:r>
        <w:rPr/>
        <w:t>прыжках</w:t>
      </w:r>
      <w:r>
        <w:rPr>
          <w:spacing w:val="16"/>
        </w:rPr>
        <w:t> </w:t>
      </w:r>
      <w:r>
        <w:rPr/>
        <w:t>с</w:t>
      </w:r>
      <w:r>
        <w:rPr>
          <w:spacing w:val="20"/>
        </w:rPr>
        <w:t> </w:t>
      </w:r>
      <w:r>
        <w:rPr/>
        <w:t>парашютом.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/>
        <w:t>таком</w:t>
      </w:r>
      <w:r>
        <w:rPr>
          <w:spacing w:val="20"/>
        </w:rPr>
        <w:t> </w:t>
      </w:r>
      <w:r>
        <w:rPr>
          <w:spacing w:val="-1"/>
        </w:rPr>
        <w:t>повреждении</w:t>
      </w:r>
      <w:r>
        <w:rPr>
          <w:spacing w:val="19"/>
        </w:rPr>
        <w:t> </w:t>
      </w:r>
      <w:r>
        <w:rPr/>
        <w:t>переломы</w:t>
      </w:r>
      <w:r>
        <w:rPr>
          <w:spacing w:val="18"/>
        </w:rPr>
        <w:t> </w:t>
      </w:r>
      <w:r>
        <w:rPr/>
        <w:t>костных</w:t>
      </w:r>
      <w:r>
        <w:rPr>
          <w:spacing w:val="36"/>
          <w:w w:val="102"/>
        </w:rPr>
        <w:t> </w:t>
      </w:r>
      <w:r>
        <w:rPr/>
        <w:t>отломков</w:t>
      </w:r>
      <w:r>
        <w:rPr>
          <w:spacing w:val="33"/>
        </w:rPr>
        <w:t> </w:t>
      </w:r>
      <w:r>
        <w:rPr>
          <w:spacing w:val="-1"/>
        </w:rPr>
        <w:t>бывают</w:t>
      </w:r>
      <w:r>
        <w:rPr>
          <w:spacing w:val="38"/>
        </w:rPr>
        <w:t> </w:t>
      </w:r>
      <w:r>
        <w:rPr>
          <w:spacing w:val="-1"/>
        </w:rPr>
        <w:t>многооскольчатыми,</w:t>
      </w:r>
      <w:r>
        <w:rPr>
          <w:spacing w:val="33"/>
        </w:rPr>
        <w:t> </w:t>
      </w:r>
      <w:r>
        <w:rPr>
          <w:spacing w:val="-1"/>
        </w:rPr>
        <w:t>могут</w:t>
      </w:r>
      <w:r>
        <w:rPr>
          <w:spacing w:val="35"/>
        </w:rPr>
        <w:t> </w:t>
      </w:r>
      <w:r>
        <w:rPr>
          <w:spacing w:val="-1"/>
        </w:rPr>
        <w:t>сопровождаться</w:t>
      </w:r>
      <w:r>
        <w:rPr>
          <w:spacing w:val="35"/>
        </w:rPr>
        <w:t> </w:t>
      </w:r>
      <w:r>
        <w:rPr/>
        <w:t>повреждением</w:t>
      </w:r>
      <w:r>
        <w:rPr>
          <w:spacing w:val="31"/>
        </w:rPr>
        <w:t> </w:t>
      </w:r>
      <w:r>
        <w:rPr/>
        <w:t>и</w:t>
      </w:r>
      <w:r>
        <w:rPr>
          <w:spacing w:val="38"/>
        </w:rPr>
        <w:t> </w:t>
      </w:r>
      <w:r>
        <w:rPr/>
        <w:t>частичной</w:t>
      </w:r>
      <w:r>
        <w:rPr>
          <w:spacing w:val="71"/>
          <w:w w:val="102"/>
        </w:rPr>
        <w:t> </w:t>
      </w:r>
      <w:r>
        <w:rPr/>
        <w:t>импрессией</w:t>
      </w:r>
      <w:r>
        <w:rPr>
          <w:spacing w:val="27"/>
        </w:rPr>
        <w:t> </w:t>
      </w:r>
      <w:r>
        <w:rPr>
          <w:spacing w:val="-1"/>
        </w:rPr>
        <w:t>суставной</w:t>
      </w:r>
      <w:r>
        <w:rPr>
          <w:spacing w:val="27"/>
        </w:rPr>
        <w:t> </w:t>
      </w:r>
      <w:r>
        <w:rPr/>
        <w:t>поверхности</w:t>
      </w:r>
      <w:r>
        <w:rPr>
          <w:spacing w:val="27"/>
        </w:rPr>
        <w:t> </w:t>
      </w:r>
      <w:r>
        <w:rPr>
          <w:spacing w:val="-1"/>
        </w:rPr>
        <w:t>ББК,</w:t>
      </w:r>
      <w:r>
        <w:rPr>
          <w:spacing w:val="25"/>
        </w:rPr>
        <w:t> </w:t>
      </w:r>
      <w:r>
        <w:rPr/>
        <w:t>разрывом</w:t>
      </w:r>
      <w:r>
        <w:rPr>
          <w:spacing w:val="25"/>
        </w:rPr>
        <w:t> </w:t>
      </w:r>
      <w:r>
        <w:rPr>
          <w:spacing w:val="-1"/>
        </w:rPr>
        <w:t>ДМБС</w:t>
      </w:r>
      <w:r>
        <w:rPr>
          <w:spacing w:val="25"/>
        </w:rPr>
        <w:t> </w:t>
      </w:r>
      <w:r>
        <w:rPr/>
        <w:t>или</w:t>
      </w:r>
      <w:r>
        <w:rPr>
          <w:spacing w:val="26"/>
        </w:rPr>
        <w:t> </w:t>
      </w:r>
      <w:r>
        <w:rPr/>
        <w:t>полным</w:t>
      </w:r>
      <w:r>
        <w:rPr>
          <w:spacing w:val="23"/>
        </w:rPr>
        <w:t> </w:t>
      </w:r>
      <w:r>
        <w:rPr>
          <w:spacing w:val="-1"/>
        </w:rPr>
        <w:t>разрывом</w:t>
      </w:r>
      <w:r>
        <w:rPr>
          <w:spacing w:val="50"/>
          <w:w w:val="102"/>
        </w:rPr>
        <w:t> </w:t>
      </w:r>
      <w:r>
        <w:rPr>
          <w:spacing w:val="-1"/>
        </w:rPr>
        <w:t>межберцового</w:t>
      </w:r>
      <w:r>
        <w:rPr>
          <w:spacing w:val="2"/>
        </w:rPr>
        <w:t> </w:t>
      </w:r>
      <w:r>
        <w:rPr/>
        <w:t>сочленения,</w:t>
      </w:r>
      <w:r>
        <w:rPr>
          <w:spacing w:val="2"/>
        </w:rPr>
        <w:t> </w:t>
      </w:r>
      <w:r>
        <w:rPr/>
        <w:t>межкостной </w:t>
      </w:r>
      <w:r>
        <w:rPr>
          <w:spacing w:val="-1"/>
        </w:rPr>
        <w:t>мембраны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/>
        <w:t>вклинением</w:t>
      </w:r>
      <w:r>
        <w:rPr>
          <w:spacing w:val="54"/>
        </w:rPr>
        <w:t> </w:t>
      </w:r>
      <w:r>
        <w:rPr/>
        <w:t>таранной</w:t>
      </w:r>
      <w:r>
        <w:rPr>
          <w:spacing w:val="2"/>
        </w:rPr>
        <w:t> </w:t>
      </w:r>
      <w:r>
        <w:rPr/>
        <w:t>кости</w:t>
      </w:r>
      <w:r>
        <w:rPr>
          <w:spacing w:val="2"/>
        </w:rPr>
        <w:t> </w:t>
      </w:r>
      <w:r>
        <w:rPr/>
        <w:t>между</w:t>
      </w:r>
      <w:r>
        <w:rPr>
          <w:spacing w:val="42"/>
          <w:w w:val="102"/>
        </w:rPr>
        <w:t> </w:t>
      </w:r>
      <w:r>
        <w:rPr/>
        <w:t>МБК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/>
        <w:t>ББК.</w:t>
      </w:r>
      <w:r>
        <w:rPr>
          <w:spacing w:val="15"/>
        </w:rPr>
        <w:t> </w:t>
      </w:r>
      <w:r>
        <w:rPr>
          <w:spacing w:val="-1"/>
        </w:rPr>
        <w:t>Прямой</w:t>
      </w:r>
      <w:r>
        <w:rPr>
          <w:spacing w:val="13"/>
        </w:rPr>
        <w:t> </w:t>
      </w:r>
      <w:r>
        <w:rPr>
          <w:spacing w:val="-2"/>
        </w:rPr>
        <w:t>удар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область</w:t>
      </w:r>
      <w:r>
        <w:rPr>
          <w:spacing w:val="13"/>
        </w:rPr>
        <w:t> </w:t>
      </w:r>
      <w:r>
        <w:rPr/>
        <w:t>голеностопного</w:t>
      </w:r>
      <w:r>
        <w:rPr>
          <w:spacing w:val="11"/>
        </w:rPr>
        <w:t> </w:t>
      </w:r>
      <w:r>
        <w:rPr>
          <w:spacing w:val="-1"/>
        </w:rPr>
        <w:t>сустава</w:t>
      </w:r>
      <w:r>
        <w:rPr>
          <w:spacing w:val="12"/>
        </w:rPr>
        <w:t> </w:t>
      </w:r>
      <w:r>
        <w:rPr/>
        <w:t>также</w:t>
      </w:r>
      <w:r>
        <w:rPr>
          <w:spacing w:val="11"/>
        </w:rPr>
        <w:t> </w:t>
      </w:r>
      <w:r>
        <w:rPr>
          <w:spacing w:val="-1"/>
        </w:rPr>
        <w:t>возможен</w:t>
      </w:r>
      <w:r>
        <w:rPr>
          <w:spacing w:val="14"/>
        </w:rPr>
        <w:t> </w:t>
      </w:r>
      <w:r>
        <w:rPr>
          <w:spacing w:val="-1"/>
        </w:rPr>
        <w:t>при</w:t>
      </w:r>
      <w:r>
        <w:rPr>
          <w:spacing w:val="15"/>
        </w:rPr>
        <w:t> </w:t>
      </w:r>
      <w:r>
        <w:rPr>
          <w:spacing w:val="-1"/>
        </w:rPr>
        <w:t>дорожно-</w:t>
      </w:r>
      <w:r>
        <w:rPr>
          <w:spacing w:val="61"/>
          <w:w w:val="102"/>
        </w:rPr>
        <w:t> </w:t>
      </w:r>
      <w:r>
        <w:rPr/>
        <w:t>транспортном</w:t>
      </w:r>
      <w:r>
        <w:rPr>
          <w:spacing w:val="9"/>
        </w:rPr>
        <w:t> </w:t>
      </w:r>
      <w:r>
        <w:rPr>
          <w:spacing w:val="-1"/>
        </w:rPr>
        <w:t>происшествии.</w:t>
      </w:r>
      <w:r>
        <w:rPr>
          <w:spacing w:val="16"/>
        </w:rPr>
        <w:t> </w:t>
      </w:r>
      <w:r>
        <w:rPr/>
        <w:t>Как</w:t>
      </w:r>
      <w:r>
        <w:rPr>
          <w:spacing w:val="12"/>
        </w:rPr>
        <w:t> </w:t>
      </w:r>
      <w:r>
        <w:rPr>
          <w:spacing w:val="-1"/>
        </w:rPr>
        <w:t>низкоэнергетические,</w:t>
      </w:r>
      <w:r>
        <w:rPr>
          <w:spacing w:val="11"/>
        </w:rPr>
        <w:t> </w:t>
      </w:r>
      <w:r>
        <w:rPr>
          <w:spacing w:val="-1"/>
        </w:rPr>
        <w:t>так</w:t>
      </w:r>
      <w:r>
        <w:rPr/>
        <w:t> </w:t>
      </w:r>
      <w:r>
        <w:rPr>
          <w:spacing w:val="15"/>
        </w:rPr>
        <w:t> </w:t>
      </w:r>
      <w:r>
        <w:rPr/>
        <w:t>и </w:t>
      </w:r>
      <w:r>
        <w:rPr>
          <w:spacing w:val="16"/>
        </w:rPr>
        <w:t> </w:t>
      </w:r>
      <w:r>
        <w:rPr>
          <w:spacing w:val="-1"/>
        </w:rPr>
        <w:t>высокоэнергетические</w:t>
      </w:r>
      <w:r>
        <w:rPr>
          <w:spacing w:val="103"/>
          <w:w w:val="102"/>
        </w:rPr>
        <w:t> </w:t>
      </w:r>
      <w:r>
        <w:rPr/>
        <w:t>травмы</w:t>
      </w:r>
      <w:r>
        <w:rPr>
          <w:spacing w:val="45"/>
        </w:rPr>
        <w:t> </w:t>
      </w:r>
      <w:r>
        <w:rPr>
          <w:spacing w:val="-1"/>
        </w:rPr>
        <w:t>голеностопного</w:t>
      </w:r>
      <w:r>
        <w:rPr>
          <w:spacing w:val="48"/>
        </w:rPr>
        <w:t> </w:t>
      </w:r>
      <w:r>
        <w:rPr>
          <w:spacing w:val="-1"/>
        </w:rPr>
        <w:t>сустава</w:t>
      </w:r>
      <w:r>
        <w:rPr>
          <w:spacing w:val="49"/>
        </w:rPr>
        <w:t> </w:t>
      </w:r>
      <w:r>
        <w:rPr/>
        <w:t>сопровождаются</w:t>
      </w:r>
      <w:r>
        <w:rPr>
          <w:spacing w:val="50"/>
        </w:rPr>
        <w:t> </w:t>
      </w:r>
      <w:r>
        <w:rPr/>
        <w:t>повреждением</w:t>
      </w:r>
      <w:r>
        <w:rPr>
          <w:spacing w:val="48"/>
        </w:rPr>
        <w:t> </w:t>
      </w:r>
      <w:r>
        <w:rPr>
          <w:spacing w:val="-1"/>
        </w:rPr>
        <w:t>мягких</w:t>
      </w:r>
      <w:r>
        <w:rPr>
          <w:spacing w:val="45"/>
        </w:rPr>
        <w:t> </w:t>
      </w:r>
      <w:r>
        <w:rPr/>
        <w:t>тканей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/>
        <w:t>в</w:t>
      </w:r>
      <w:r>
        <w:rPr>
          <w:spacing w:val="48"/>
        </w:rPr>
        <w:t> </w:t>
      </w:r>
      <w:r>
        <w:rPr/>
        <w:t>1,5%</w:t>
      </w:r>
      <w:r>
        <w:rPr>
          <w:spacing w:val="50"/>
          <w:w w:val="102"/>
        </w:rPr>
        <w:t> </w:t>
      </w:r>
      <w:r>
        <w:rPr>
          <w:spacing w:val="-1"/>
        </w:rPr>
        <w:t>случаев</w:t>
      </w:r>
      <w:r>
        <w:rPr>
          <w:spacing w:val="22"/>
        </w:rPr>
        <w:t> </w:t>
      </w:r>
      <w:r>
        <w:rPr>
          <w:spacing w:val="-1"/>
        </w:rPr>
        <w:t>бывают</w:t>
      </w:r>
      <w:r>
        <w:rPr>
          <w:spacing w:val="21"/>
        </w:rPr>
        <w:t> </w:t>
      </w:r>
      <w:r>
        <w:rPr/>
        <w:t>открытыми</w:t>
      </w:r>
      <w:r>
        <w:rPr>
          <w:spacing w:val="21"/>
        </w:rPr>
        <w:t> </w:t>
      </w:r>
      <w:r>
        <w:rPr/>
        <w:t>[12].</w:t>
      </w:r>
      <w:r>
        <w:rPr/>
      </w:r>
    </w:p>
    <w:p>
      <w:pPr>
        <w:pStyle w:val="BodyText"/>
        <w:spacing w:line="369" w:lineRule="auto" w:before="2"/>
        <w:ind w:right="109" w:firstLine="667"/>
        <w:jc w:val="both"/>
      </w:pPr>
      <w:r>
        <w:rPr>
          <w:rFonts w:ascii="Times New Roman" w:hAnsi="Times New Roman" w:cs="Times New Roman" w:eastAsia="Times New Roman"/>
          <w:w w:val="105"/>
        </w:rPr>
        <w:t>Объективно: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spacing w:val="-2"/>
          <w:w w:val="105"/>
        </w:rPr>
        <w:t>отек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области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голеностопного</w:t>
      </w:r>
      <w:r>
        <w:rPr>
          <w:spacing w:val="27"/>
          <w:w w:val="105"/>
        </w:rPr>
        <w:t> </w:t>
      </w:r>
      <w:r>
        <w:rPr>
          <w:spacing w:val="-2"/>
          <w:w w:val="105"/>
        </w:rPr>
        <w:t>сустава,</w:t>
      </w:r>
      <w:r>
        <w:rPr>
          <w:spacing w:val="27"/>
          <w:w w:val="105"/>
        </w:rPr>
        <w:t> </w:t>
      </w:r>
      <w:r>
        <w:rPr>
          <w:spacing w:val="-2"/>
          <w:w w:val="105"/>
        </w:rPr>
        <w:t>ограничение</w:t>
      </w:r>
      <w:r>
        <w:rPr>
          <w:spacing w:val="31"/>
          <w:w w:val="105"/>
        </w:rPr>
        <w:t> </w:t>
      </w:r>
      <w:r>
        <w:rPr>
          <w:w w:val="105"/>
        </w:rPr>
        <w:t>активных</w:t>
      </w:r>
      <w:r>
        <w:rPr>
          <w:spacing w:val="27"/>
          <w:w w:val="105"/>
        </w:rPr>
        <w:t> </w:t>
      </w:r>
      <w:r>
        <w:rPr>
          <w:w w:val="105"/>
        </w:rPr>
        <w:t>и</w:t>
      </w:r>
      <w:r>
        <w:rPr>
          <w:spacing w:val="81"/>
          <w:w w:val="102"/>
        </w:rPr>
        <w:t> </w:t>
      </w:r>
      <w:r>
        <w:rPr>
          <w:w w:val="105"/>
        </w:rPr>
        <w:t>пассивных</w:t>
      </w:r>
      <w:r>
        <w:rPr>
          <w:spacing w:val="-40"/>
          <w:w w:val="105"/>
        </w:rPr>
        <w:t> </w:t>
      </w:r>
      <w:r>
        <w:rPr>
          <w:w w:val="105"/>
        </w:rPr>
        <w:t>движений</w:t>
      </w:r>
      <w:r>
        <w:rPr>
          <w:spacing w:val="-39"/>
          <w:w w:val="105"/>
        </w:rPr>
        <w:t> </w:t>
      </w:r>
      <w:r>
        <w:rPr>
          <w:spacing w:val="-2"/>
          <w:w w:val="105"/>
        </w:rPr>
        <w:t>вследствие</w:t>
      </w:r>
      <w:r>
        <w:rPr>
          <w:spacing w:val="-39"/>
          <w:w w:val="105"/>
        </w:rPr>
        <w:t> </w:t>
      </w:r>
      <w:r>
        <w:rPr>
          <w:w w:val="105"/>
        </w:rPr>
        <w:t>выраженного</w:t>
      </w:r>
      <w:r>
        <w:rPr>
          <w:spacing w:val="-41"/>
          <w:w w:val="105"/>
        </w:rPr>
        <w:t> </w:t>
      </w:r>
      <w:r>
        <w:rPr>
          <w:spacing w:val="-2"/>
          <w:w w:val="105"/>
        </w:rPr>
        <w:t>болевого</w:t>
      </w:r>
      <w:r>
        <w:rPr>
          <w:spacing w:val="-40"/>
          <w:w w:val="105"/>
        </w:rPr>
        <w:t> </w:t>
      </w:r>
      <w:r>
        <w:rPr>
          <w:w w:val="105"/>
        </w:rPr>
        <w:t>синдрома,</w:t>
      </w:r>
      <w:r>
        <w:rPr>
          <w:spacing w:val="-41"/>
          <w:w w:val="105"/>
        </w:rPr>
        <w:t> </w:t>
      </w:r>
      <w:r>
        <w:rPr>
          <w:w w:val="105"/>
        </w:rPr>
        <w:t>визуально</w:t>
      </w:r>
      <w:r>
        <w:rPr>
          <w:spacing w:val="-40"/>
          <w:w w:val="105"/>
        </w:rPr>
        <w:t> </w:t>
      </w:r>
      <w:r>
        <w:rPr>
          <w:spacing w:val="-2"/>
          <w:w w:val="105"/>
        </w:rPr>
        <w:t>определяемая</w:t>
      </w:r>
      <w:r>
        <w:rPr>
          <w:spacing w:val="66"/>
          <w:w w:val="102"/>
        </w:rPr>
        <w:t> </w:t>
      </w:r>
      <w:r>
        <w:rPr>
          <w:w w:val="105"/>
        </w:rPr>
        <w:t>деформация</w:t>
      </w:r>
      <w:r>
        <w:rPr>
          <w:spacing w:val="42"/>
          <w:w w:val="105"/>
        </w:rPr>
        <w:t> </w:t>
      </w:r>
      <w:r>
        <w:rPr>
          <w:spacing w:val="-2"/>
          <w:w w:val="105"/>
        </w:rPr>
        <w:t>голеностопного</w:t>
      </w:r>
      <w:r>
        <w:rPr>
          <w:spacing w:val="43"/>
          <w:w w:val="105"/>
        </w:rPr>
        <w:t> </w:t>
      </w:r>
      <w:r>
        <w:rPr>
          <w:spacing w:val="-2"/>
          <w:w w:val="105"/>
        </w:rPr>
        <w:t>сустава,</w:t>
      </w:r>
      <w:r>
        <w:rPr>
          <w:spacing w:val="38"/>
          <w:w w:val="105"/>
        </w:rPr>
        <w:t> </w:t>
      </w:r>
      <w:r>
        <w:rPr>
          <w:w w:val="105"/>
        </w:rPr>
        <w:t>болезненность</w:t>
      </w:r>
      <w:r>
        <w:rPr>
          <w:spacing w:val="39"/>
          <w:w w:val="105"/>
        </w:rPr>
        <w:t> </w:t>
      </w:r>
      <w:r>
        <w:rPr>
          <w:w w:val="105"/>
        </w:rPr>
        <w:t>при</w:t>
      </w:r>
      <w:r>
        <w:rPr>
          <w:spacing w:val="39"/>
          <w:w w:val="105"/>
        </w:rPr>
        <w:t> </w:t>
      </w:r>
      <w:r>
        <w:rPr>
          <w:w w:val="105"/>
        </w:rPr>
        <w:t>пальпации</w:t>
      </w:r>
      <w:r>
        <w:rPr>
          <w:spacing w:val="42"/>
          <w:w w:val="105"/>
        </w:rPr>
        <w:t> </w:t>
      </w:r>
      <w:r>
        <w:rPr>
          <w:w w:val="105"/>
        </w:rPr>
        <w:t>в</w:t>
      </w:r>
      <w:r>
        <w:rPr>
          <w:spacing w:val="40"/>
          <w:w w:val="105"/>
        </w:rPr>
        <w:t> </w:t>
      </w:r>
      <w:r>
        <w:rPr>
          <w:spacing w:val="-2"/>
          <w:w w:val="105"/>
        </w:rPr>
        <w:t>области</w:t>
      </w:r>
      <w:r>
        <w:rPr>
          <w:spacing w:val="66"/>
          <w:w w:val="102"/>
        </w:rPr>
        <w:t> </w:t>
      </w:r>
      <w:r>
        <w:rPr>
          <w:w w:val="105"/>
        </w:rPr>
        <w:t>голеностопного</w:t>
      </w:r>
      <w:r>
        <w:rPr>
          <w:spacing w:val="50"/>
          <w:w w:val="105"/>
        </w:rPr>
        <w:t> </w:t>
      </w:r>
      <w:r>
        <w:rPr>
          <w:spacing w:val="-2"/>
          <w:w w:val="105"/>
        </w:rPr>
        <w:t>сустава,</w:t>
      </w:r>
      <w:r>
        <w:rPr>
          <w:spacing w:val="54"/>
          <w:w w:val="105"/>
        </w:rPr>
        <w:t> </w:t>
      </w:r>
      <w:r>
        <w:rPr>
          <w:w w:val="105"/>
        </w:rPr>
        <w:t>крепитация</w:t>
      </w:r>
      <w:r>
        <w:rPr>
          <w:spacing w:val="49"/>
          <w:w w:val="105"/>
        </w:rPr>
        <w:t> </w:t>
      </w:r>
      <w:r>
        <w:rPr>
          <w:w w:val="105"/>
        </w:rPr>
        <w:t>костных</w:t>
      </w:r>
      <w:r>
        <w:rPr>
          <w:spacing w:val="49"/>
          <w:w w:val="105"/>
        </w:rPr>
        <w:t> </w:t>
      </w:r>
      <w:r>
        <w:rPr>
          <w:w w:val="105"/>
        </w:rPr>
        <w:t>отломков,</w:t>
      </w:r>
      <w:r>
        <w:rPr>
          <w:spacing w:val="51"/>
          <w:w w:val="105"/>
        </w:rPr>
        <w:t> </w:t>
      </w:r>
      <w:r>
        <w:rPr>
          <w:spacing w:val="-2"/>
          <w:w w:val="105"/>
        </w:rPr>
        <w:t>патологическая</w:t>
      </w:r>
      <w:r>
        <w:rPr>
          <w:spacing w:val="52"/>
          <w:w w:val="105"/>
        </w:rPr>
        <w:t> </w:t>
      </w:r>
      <w:r>
        <w:rPr>
          <w:w w:val="105"/>
        </w:rPr>
        <w:t>подвижность</w:t>
      </w:r>
      <w:r>
        <w:rPr>
          <w:spacing w:val="48"/>
          <w:w w:val="102"/>
        </w:rPr>
        <w:t> </w:t>
      </w:r>
      <w:r>
        <w:rPr>
          <w:w w:val="105"/>
        </w:rPr>
        <w:t>голеностопного</w:t>
      </w:r>
      <w:r>
        <w:rPr>
          <w:spacing w:val="40"/>
          <w:w w:val="105"/>
        </w:rPr>
        <w:t> </w:t>
      </w:r>
      <w:r>
        <w:rPr>
          <w:spacing w:val="-2"/>
          <w:w w:val="105"/>
        </w:rPr>
        <w:t>сустава</w:t>
      </w:r>
      <w:r>
        <w:rPr>
          <w:spacing w:val="42"/>
          <w:w w:val="105"/>
        </w:rPr>
        <w:t> </w:t>
      </w:r>
      <w:r>
        <w:rPr>
          <w:w w:val="105"/>
        </w:rPr>
        <w:t>[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И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чник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</w:t>
      </w:r>
      <w:r>
        <w:rPr>
          <w:rFonts w:ascii="Times New Roman" w:hAnsi="Times New Roman" w:cs="Times New Roman" w:eastAsia="Times New Roman"/>
          <w:spacing w:val="1"/>
          <w:w w:val="105"/>
        </w:rPr>
        <w:t>е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найден.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w w:val="105"/>
        </w:rPr>
        <w:t>–</w:t>
      </w:r>
      <w:r>
        <w:rPr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Источник</w:t>
      </w:r>
      <w:r>
        <w:rPr>
          <w:rFonts w:ascii="Times New Roman" w:hAnsi="Times New Roman" w:cs="Times New Roman" w:eastAsia="Times New Roman"/>
          <w:spacing w:val="46"/>
          <w:w w:val="121"/>
        </w:rPr>
        <w:t> </w:t>
      </w:r>
      <w:r>
        <w:rPr>
          <w:rFonts w:ascii="Times New Roman" w:hAnsi="Times New Roman" w:cs="Times New Roman" w:eastAsia="Times New Roman"/>
          <w:w w:val="105"/>
        </w:rPr>
        <w:t>ссылки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найден.</w:t>
      </w:r>
      <w:r>
        <w:rPr>
          <w:w w:val="105"/>
        </w:rPr>
        <w:t>].</w:t>
      </w:r>
      <w:r>
        <w:rPr/>
      </w:r>
    </w:p>
    <w:p>
      <w:pPr>
        <w:pStyle w:val="BodyText"/>
        <w:spacing w:line="368" w:lineRule="auto" w:before="1"/>
        <w:ind w:right="115" w:firstLine="667"/>
        <w:jc w:val="both"/>
      </w:pPr>
      <w:r>
        <w:rPr/>
        <w:t>В</w:t>
      </w:r>
      <w:r>
        <w:rPr>
          <w:spacing w:val="7"/>
        </w:rPr>
        <w:t> </w:t>
      </w:r>
      <w:r>
        <w:rPr>
          <w:spacing w:val="-1"/>
        </w:rPr>
        <w:t>случае,</w:t>
      </w:r>
      <w:r>
        <w:rPr>
          <w:spacing w:val="12"/>
        </w:rPr>
        <w:t> </w:t>
      </w:r>
      <w:r>
        <w:rPr>
          <w:spacing w:val="-1"/>
        </w:rPr>
        <w:t>если</w:t>
      </w:r>
      <w:r>
        <w:rPr>
          <w:spacing w:val="10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момента</w:t>
      </w:r>
      <w:r>
        <w:rPr>
          <w:spacing w:val="9"/>
        </w:rPr>
        <w:t> </w:t>
      </w:r>
      <w:r>
        <w:rPr/>
        <w:t>травмы</w:t>
      </w:r>
      <w:r>
        <w:rPr>
          <w:spacing w:val="3"/>
        </w:rPr>
        <w:t> </w:t>
      </w:r>
      <w:r>
        <w:rPr/>
        <w:t>прошло</w:t>
      </w:r>
      <w:r>
        <w:rPr>
          <w:spacing w:val="6"/>
        </w:rPr>
        <w:t> </w:t>
      </w:r>
      <w:r>
        <w:rPr/>
        <w:t>от</w:t>
      </w:r>
      <w:r>
        <w:rPr>
          <w:spacing w:val="7"/>
        </w:rPr>
        <w:t> </w:t>
      </w:r>
      <w:r>
        <w:rPr/>
        <w:t>нескольких</w:t>
      </w:r>
      <w:r>
        <w:rPr>
          <w:spacing w:val="3"/>
        </w:rPr>
        <w:t> </w:t>
      </w:r>
      <w:r>
        <w:rPr>
          <w:spacing w:val="-1"/>
        </w:rPr>
        <w:t>часов</w:t>
      </w:r>
      <w:r>
        <w:rPr>
          <w:spacing w:val="6"/>
        </w:rPr>
        <w:t> </w:t>
      </w:r>
      <w:r>
        <w:rPr/>
        <w:t>до</w:t>
      </w:r>
      <w:r>
        <w:rPr>
          <w:spacing w:val="7"/>
        </w:rPr>
        <w:t> </w:t>
      </w:r>
      <w:r>
        <w:rPr/>
        <w:t>нескольких</w:t>
      </w:r>
      <w:r>
        <w:rPr>
          <w:spacing w:val="3"/>
        </w:rPr>
        <w:t> </w:t>
      </w:r>
      <w:r>
        <w:rPr/>
        <w:t>дней,</w:t>
      </w:r>
      <w:r>
        <w:rPr>
          <w:spacing w:val="6"/>
        </w:rPr>
        <w:t> </w:t>
      </w:r>
      <w:r>
        <w:rPr/>
        <w:t>в</w:t>
      </w:r>
      <w:r>
        <w:rPr>
          <w:spacing w:val="48"/>
          <w:w w:val="102"/>
        </w:rPr>
        <w:t> </w:t>
      </w:r>
      <w:r>
        <w:rPr>
          <w:spacing w:val="-1"/>
        </w:rPr>
        <w:t>области</w:t>
      </w:r>
      <w:r>
        <w:rPr>
          <w:spacing w:val="17"/>
        </w:rPr>
        <w:t> </w:t>
      </w:r>
      <w:r>
        <w:rPr/>
        <w:t>голени,</w:t>
      </w:r>
      <w:r>
        <w:rPr>
          <w:spacing w:val="13"/>
        </w:rPr>
        <w:t> </w:t>
      </w:r>
      <w:r>
        <w:rPr/>
        <w:t>голеностопного</w:t>
      </w:r>
      <w:r>
        <w:rPr>
          <w:spacing w:val="18"/>
        </w:rPr>
        <w:t> </w:t>
      </w:r>
      <w:r>
        <w:rPr>
          <w:spacing w:val="-1"/>
        </w:rPr>
        <w:t>сустава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стопы</w:t>
      </w:r>
      <w:r>
        <w:rPr>
          <w:spacing w:val="16"/>
        </w:rPr>
        <w:t> </w:t>
      </w:r>
      <w:r>
        <w:rPr>
          <w:spacing w:val="-1"/>
        </w:rPr>
        <w:t>определяется</w:t>
      </w:r>
      <w:r>
        <w:rPr>
          <w:spacing w:val="15"/>
        </w:rPr>
        <w:t> </w:t>
      </w:r>
      <w:r>
        <w:rPr/>
        <w:t>отек,</w:t>
      </w:r>
      <w:r>
        <w:rPr>
          <w:spacing w:val="13"/>
        </w:rPr>
        <w:t> </w:t>
      </w:r>
      <w:r>
        <w:rPr/>
        <w:t>степень</w:t>
      </w:r>
      <w:r>
        <w:rPr>
          <w:spacing w:val="18"/>
        </w:rPr>
        <w:t> </w:t>
      </w:r>
      <w:r>
        <w:rPr>
          <w:spacing w:val="-1"/>
        </w:rPr>
        <w:t>выраженности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5"/>
        <w:jc w:val="both"/>
      </w:pPr>
      <w:r>
        <w:rPr/>
        <w:t>которого</w:t>
      </w:r>
      <w:r>
        <w:rPr>
          <w:spacing w:val="31"/>
        </w:rPr>
        <w:t> </w:t>
      </w:r>
      <w:r>
        <w:rPr/>
        <w:t>коррелирует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тяжестью</w:t>
      </w:r>
      <w:r>
        <w:rPr>
          <w:spacing w:val="35"/>
        </w:rPr>
        <w:t> </w:t>
      </w:r>
      <w:r>
        <w:rPr>
          <w:spacing w:val="-1"/>
        </w:rPr>
        <w:t>повреждения</w:t>
      </w:r>
      <w:r>
        <w:rPr>
          <w:spacing w:val="34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временем</w:t>
      </w:r>
      <w:r>
        <w:rPr>
          <w:spacing w:val="31"/>
        </w:rPr>
        <w:t> </w:t>
      </w:r>
      <w:r>
        <w:rPr/>
        <w:t>с</w:t>
      </w:r>
      <w:r>
        <w:rPr>
          <w:spacing w:val="36"/>
        </w:rPr>
        <w:t> </w:t>
      </w:r>
      <w:r>
        <w:rPr/>
        <w:t>момента</w:t>
      </w:r>
      <w:r>
        <w:rPr>
          <w:spacing w:val="33"/>
        </w:rPr>
        <w:t> </w:t>
      </w:r>
      <w:r>
        <w:rPr/>
        <w:t>травмы.</w:t>
      </w:r>
      <w:r>
        <w:rPr>
          <w:spacing w:val="30"/>
        </w:rPr>
        <w:t> </w:t>
      </w:r>
      <w:r>
        <w:rPr/>
        <w:t>При</w:t>
      </w:r>
      <w:r>
        <w:rPr>
          <w:spacing w:val="44"/>
          <w:w w:val="102"/>
        </w:rPr>
        <w:t> </w:t>
      </w:r>
      <w:r>
        <w:rPr/>
        <w:t>выраженном</w:t>
      </w:r>
      <w:r>
        <w:rPr>
          <w:spacing w:val="10"/>
        </w:rPr>
        <w:t> </w:t>
      </w:r>
      <w:r>
        <w:rPr/>
        <w:t>отеке</w:t>
      </w:r>
      <w:r>
        <w:rPr>
          <w:spacing w:val="14"/>
        </w:rPr>
        <w:t> </w:t>
      </w:r>
      <w:r>
        <w:rPr/>
        <w:t>возможно</w:t>
      </w:r>
      <w:r>
        <w:rPr>
          <w:spacing w:val="13"/>
        </w:rPr>
        <w:t> </w:t>
      </w:r>
      <w:r>
        <w:rPr/>
        <w:t>образование</w:t>
      </w:r>
      <w:r>
        <w:rPr>
          <w:spacing w:val="15"/>
        </w:rPr>
        <w:t> </w:t>
      </w:r>
      <w:r>
        <w:rPr/>
        <w:t>фликтен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/>
        <w:t>серозным</w:t>
      </w:r>
      <w:r>
        <w:rPr>
          <w:spacing w:val="11"/>
        </w:rPr>
        <w:t> </w:t>
      </w:r>
      <w:r>
        <w:rPr/>
        <w:t>и/или</w:t>
      </w:r>
      <w:r>
        <w:rPr>
          <w:spacing w:val="14"/>
        </w:rPr>
        <w:t> </w:t>
      </w:r>
      <w:r>
        <w:rPr>
          <w:spacing w:val="-1"/>
        </w:rPr>
        <w:t>геморрагическим</w:t>
      </w:r>
      <w:r>
        <w:rPr>
          <w:spacing w:val="40"/>
          <w:w w:val="102"/>
        </w:rPr>
        <w:t> </w:t>
      </w:r>
      <w:r>
        <w:rPr/>
        <w:t>экссудатом,</w:t>
      </w:r>
      <w:r>
        <w:rPr>
          <w:spacing w:val="42"/>
        </w:rPr>
        <w:t> </w:t>
      </w:r>
      <w:r>
        <w:rPr/>
        <w:t>после</w:t>
      </w:r>
      <w:r>
        <w:rPr>
          <w:spacing w:val="42"/>
        </w:rPr>
        <w:t> </w:t>
      </w:r>
      <w:r>
        <w:rPr/>
        <w:t>которых</w:t>
      </w:r>
      <w:r>
        <w:rPr>
          <w:spacing w:val="42"/>
        </w:rPr>
        <w:t> </w:t>
      </w:r>
      <w:r>
        <w:rPr/>
        <w:t>образуются</w:t>
      </w:r>
      <w:r>
        <w:rPr>
          <w:spacing w:val="46"/>
        </w:rPr>
        <w:t> </w:t>
      </w:r>
      <w:r>
        <w:rPr>
          <w:spacing w:val="-1"/>
        </w:rPr>
        <w:t>участки</w:t>
      </w:r>
      <w:r>
        <w:rPr>
          <w:spacing w:val="43"/>
        </w:rPr>
        <w:t> </w:t>
      </w:r>
      <w:r>
        <w:rPr/>
        <w:t>деэпителизации</w:t>
      </w:r>
      <w:r>
        <w:rPr>
          <w:spacing w:val="47"/>
        </w:rPr>
        <w:t> </w:t>
      </w:r>
      <w:r>
        <w:rPr>
          <w:spacing w:val="-1"/>
        </w:rPr>
        <w:t>эпидермиса,</w:t>
      </w:r>
      <w:r>
        <w:rPr>
          <w:spacing w:val="45"/>
        </w:rPr>
        <w:t> </w:t>
      </w:r>
      <w:r>
        <w:rPr>
          <w:spacing w:val="-1"/>
        </w:rPr>
        <w:t>участки</w:t>
      </w:r>
      <w:r>
        <w:rPr>
          <w:spacing w:val="60"/>
          <w:w w:val="102"/>
        </w:rPr>
        <w:t> </w:t>
      </w:r>
      <w:r>
        <w:rPr/>
        <w:t>формирующегося</w:t>
      </w:r>
      <w:r>
        <w:rPr>
          <w:spacing w:val="34"/>
        </w:rPr>
        <w:t> </w:t>
      </w:r>
      <w:r>
        <w:rPr/>
        <w:t>кожного</w:t>
      </w:r>
      <w:r>
        <w:rPr>
          <w:spacing w:val="35"/>
        </w:rPr>
        <w:t> </w:t>
      </w:r>
      <w:r>
        <w:rPr/>
        <w:t>некроза</w:t>
      </w:r>
      <w:r>
        <w:rPr>
          <w:spacing w:val="34"/>
        </w:rPr>
        <w:t> </w:t>
      </w:r>
      <w:r>
        <w:rPr/>
        <w:t>различной</w:t>
      </w:r>
      <w:r>
        <w:rPr>
          <w:spacing w:val="35"/>
        </w:rPr>
        <w:t> </w:t>
      </w:r>
      <w:r>
        <w:rPr>
          <w:spacing w:val="-1"/>
        </w:rPr>
        <w:t>глубины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/>
        <w:t>виде</w:t>
      </w:r>
      <w:r>
        <w:rPr>
          <w:spacing w:val="34"/>
        </w:rPr>
        <w:t> </w:t>
      </w:r>
      <w:r>
        <w:rPr>
          <w:spacing w:val="-1"/>
        </w:rPr>
        <w:t>«сухого»</w:t>
      </w:r>
      <w:r>
        <w:rPr>
          <w:spacing w:val="35"/>
        </w:rPr>
        <w:t> </w:t>
      </w:r>
      <w:r>
        <w:rPr/>
        <w:t>или</w:t>
      </w:r>
      <w:r>
        <w:rPr>
          <w:spacing w:val="28"/>
          <w:w w:val="102"/>
        </w:rPr>
        <w:t> </w:t>
      </w:r>
      <w:r>
        <w:rPr/>
        <w:t>инфицированного</w:t>
      </w:r>
      <w:r>
        <w:rPr>
          <w:spacing w:val="50"/>
        </w:rPr>
        <w:t> </w:t>
      </w:r>
      <w:r>
        <w:rPr>
          <w:spacing w:val="-1"/>
        </w:rPr>
        <w:t>струпа.</w:t>
      </w:r>
      <w:r>
        <w:rPr/>
      </w:r>
    </w:p>
    <w:p>
      <w:pPr>
        <w:pStyle w:val="BodyText"/>
        <w:spacing w:line="368" w:lineRule="auto" w:before="7"/>
        <w:ind w:right="116" w:firstLine="667"/>
        <w:jc w:val="both"/>
      </w:pPr>
      <w:r>
        <w:rPr/>
        <w:t>Кроме</w:t>
      </w:r>
      <w:r>
        <w:rPr>
          <w:spacing w:val="21"/>
        </w:rPr>
        <w:t> </w:t>
      </w:r>
      <w:r>
        <w:rPr/>
        <w:t>того,</w:t>
      </w:r>
      <w:r>
        <w:rPr>
          <w:spacing w:val="18"/>
        </w:rPr>
        <w:t> </w:t>
      </w:r>
      <w:r>
        <w:rPr/>
        <w:t>учитывая</w:t>
      </w:r>
      <w:r>
        <w:rPr>
          <w:spacing w:val="21"/>
        </w:rPr>
        <w:t> </w:t>
      </w:r>
      <w:r>
        <w:rPr>
          <w:spacing w:val="-1"/>
        </w:rPr>
        <w:t>дефицит</w:t>
      </w:r>
      <w:r>
        <w:rPr>
          <w:spacing w:val="21"/>
        </w:rPr>
        <w:t> </w:t>
      </w:r>
      <w:r>
        <w:rPr/>
        <w:t>мягких</w:t>
      </w:r>
      <w:r>
        <w:rPr>
          <w:spacing w:val="18"/>
        </w:rPr>
        <w:t> </w:t>
      </w:r>
      <w:r>
        <w:rPr/>
        <w:t>тканей,</w:t>
      </w:r>
      <w:r>
        <w:rPr>
          <w:spacing w:val="18"/>
        </w:rPr>
        <w:t> </w:t>
      </w:r>
      <w:r>
        <w:rPr>
          <w:spacing w:val="-1"/>
        </w:rPr>
        <w:t>через</w:t>
      </w:r>
      <w:r>
        <w:rPr>
          <w:spacing w:val="21"/>
        </w:rPr>
        <w:t> </w:t>
      </w:r>
      <w:r>
        <w:rPr/>
        <w:t>несколько</w:t>
      </w:r>
      <w:r>
        <w:rPr>
          <w:spacing w:val="27"/>
        </w:rPr>
        <w:t> </w:t>
      </w:r>
      <w:r>
        <w:rPr>
          <w:spacing w:val="-2"/>
        </w:rPr>
        <w:t>часов</w:t>
      </w:r>
      <w:r>
        <w:rPr>
          <w:spacing w:val="23"/>
        </w:rPr>
        <w:t> </w:t>
      </w:r>
      <w:r>
        <w:rPr/>
        <w:t>после</w:t>
      </w:r>
      <w:r>
        <w:rPr>
          <w:spacing w:val="21"/>
        </w:rPr>
        <w:t> </w:t>
      </w:r>
      <w:r>
        <w:rPr>
          <w:spacing w:val="-1"/>
        </w:rPr>
        <w:t>травмы</w:t>
      </w:r>
      <w:r>
        <w:rPr>
          <w:spacing w:val="51"/>
          <w:w w:val="102"/>
        </w:rPr>
        <w:t> </w:t>
      </w:r>
      <w:r>
        <w:rPr>
          <w:spacing w:val="-1"/>
        </w:rPr>
        <w:t>определяется</w:t>
      </w:r>
      <w:r>
        <w:rPr>
          <w:spacing w:val="23"/>
        </w:rPr>
        <w:t> </w:t>
      </w:r>
      <w:r>
        <w:rPr/>
        <w:t>местное</w:t>
      </w:r>
      <w:r>
        <w:rPr>
          <w:spacing w:val="23"/>
        </w:rPr>
        <w:t> </w:t>
      </w:r>
      <w:r>
        <w:rPr/>
        <w:t>подкожное</w:t>
      </w:r>
      <w:r>
        <w:rPr>
          <w:spacing w:val="23"/>
        </w:rPr>
        <w:t> </w:t>
      </w:r>
      <w:r>
        <w:rPr/>
        <w:t>кровоизлияние,</w:t>
      </w:r>
      <w:r>
        <w:rPr>
          <w:spacing w:val="23"/>
        </w:rPr>
        <w:t> </w:t>
      </w:r>
      <w:r>
        <w:rPr>
          <w:spacing w:val="-1"/>
        </w:rPr>
        <w:t>обычно</w:t>
      </w:r>
      <w:r>
        <w:rPr>
          <w:spacing w:val="26"/>
        </w:rPr>
        <w:t> </w:t>
      </w:r>
      <w:r>
        <w:rPr>
          <w:spacing w:val="-1"/>
        </w:rPr>
        <w:t>локализующееся</w:t>
      </w:r>
      <w:r>
        <w:rPr>
          <w:spacing w:val="21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месте</w:t>
      </w:r>
      <w:r>
        <w:rPr>
          <w:spacing w:val="76"/>
          <w:w w:val="102"/>
        </w:rPr>
        <w:t> </w:t>
      </w:r>
      <w:r>
        <w:rPr/>
        <w:t>повреждения</w:t>
      </w:r>
      <w:r>
        <w:rPr>
          <w:spacing w:val="22"/>
        </w:rPr>
        <w:t> </w:t>
      </w:r>
      <w:r>
        <w:rPr>
          <w:spacing w:val="-1"/>
        </w:rPr>
        <w:t>костей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связочного</w:t>
      </w:r>
      <w:r>
        <w:rPr>
          <w:spacing w:val="18"/>
        </w:rPr>
        <w:t> </w:t>
      </w:r>
      <w:r>
        <w:rPr>
          <w:spacing w:val="-1"/>
        </w:rPr>
        <w:t>аппарата.</w:t>
      </w:r>
      <w:r>
        <w:rPr/>
      </w:r>
    </w:p>
    <w:p>
      <w:pPr>
        <w:pStyle w:val="BodyText"/>
        <w:spacing w:line="369" w:lineRule="auto"/>
        <w:ind w:right="107" w:firstLine="667"/>
        <w:jc w:val="both"/>
      </w:pPr>
      <w:r>
        <w:rPr>
          <w:spacing w:val="-3"/>
          <w:w w:val="105"/>
        </w:rPr>
        <w:t>При</w:t>
      </w:r>
      <w:r>
        <w:rPr>
          <w:spacing w:val="-31"/>
          <w:w w:val="105"/>
        </w:rPr>
        <w:t> </w:t>
      </w:r>
      <w:r>
        <w:rPr>
          <w:spacing w:val="-3"/>
          <w:w w:val="105"/>
        </w:rPr>
        <w:t>длительно</w:t>
      </w:r>
      <w:r>
        <w:rPr>
          <w:spacing w:val="-29"/>
          <w:w w:val="105"/>
        </w:rPr>
        <w:t> </w:t>
      </w:r>
      <w:r>
        <w:rPr>
          <w:spacing w:val="-4"/>
          <w:w w:val="105"/>
        </w:rPr>
        <w:t>сохраняющейся</w:t>
      </w:r>
      <w:r>
        <w:rPr>
          <w:spacing w:val="-32"/>
          <w:w w:val="105"/>
        </w:rPr>
        <w:t> </w:t>
      </w:r>
      <w:r>
        <w:rPr>
          <w:spacing w:val="-3"/>
          <w:w w:val="105"/>
        </w:rPr>
        <w:t>деформации</w:t>
      </w:r>
      <w:r>
        <w:rPr>
          <w:spacing w:val="-31"/>
          <w:w w:val="105"/>
        </w:rPr>
        <w:t> </w:t>
      </w:r>
      <w:r>
        <w:rPr>
          <w:spacing w:val="-3"/>
          <w:w w:val="105"/>
        </w:rPr>
        <w:t>ГСС</w:t>
      </w:r>
      <w:r>
        <w:rPr>
          <w:spacing w:val="-29"/>
          <w:w w:val="105"/>
        </w:rPr>
        <w:t> </w:t>
      </w:r>
      <w:r>
        <w:rPr>
          <w:w w:val="105"/>
        </w:rPr>
        <w:t>и</w:t>
      </w:r>
      <w:r>
        <w:rPr>
          <w:spacing w:val="-30"/>
          <w:w w:val="105"/>
        </w:rPr>
        <w:t> </w:t>
      </w:r>
      <w:r>
        <w:rPr>
          <w:spacing w:val="-4"/>
          <w:w w:val="105"/>
        </w:rPr>
        <w:t>высокоэнергетических</w:t>
      </w:r>
      <w:r>
        <w:rPr>
          <w:spacing w:val="-31"/>
          <w:w w:val="105"/>
        </w:rPr>
        <w:t> </w:t>
      </w:r>
      <w:r>
        <w:rPr>
          <w:spacing w:val="-3"/>
          <w:w w:val="105"/>
        </w:rPr>
        <w:t>переломах,</w:t>
      </w:r>
      <w:r>
        <w:rPr>
          <w:spacing w:val="71"/>
          <w:w w:val="102"/>
        </w:rPr>
        <w:t> </w:t>
      </w:r>
      <w:r>
        <w:rPr>
          <w:spacing w:val="-3"/>
          <w:w w:val="105"/>
        </w:rPr>
        <w:t>сопровождающихся</w:t>
      </w:r>
      <w:r>
        <w:rPr>
          <w:spacing w:val="51"/>
          <w:w w:val="105"/>
        </w:rPr>
        <w:t> </w:t>
      </w:r>
      <w:r>
        <w:rPr>
          <w:spacing w:val="-3"/>
          <w:w w:val="105"/>
        </w:rPr>
        <w:t>выраженным</w:t>
      </w:r>
      <w:r>
        <w:rPr>
          <w:spacing w:val="54"/>
          <w:w w:val="105"/>
        </w:rPr>
        <w:t> </w:t>
      </w:r>
      <w:r>
        <w:rPr>
          <w:spacing w:val="-3"/>
          <w:w w:val="105"/>
        </w:rPr>
        <w:t>отеком,</w:t>
      </w:r>
      <w:r>
        <w:rPr>
          <w:spacing w:val="55"/>
          <w:w w:val="105"/>
        </w:rPr>
        <w:t> </w:t>
      </w:r>
      <w:r>
        <w:rPr>
          <w:spacing w:val="-3"/>
          <w:w w:val="105"/>
        </w:rPr>
        <w:t>возможно</w:t>
      </w:r>
      <w:r>
        <w:rPr>
          <w:spacing w:val="53"/>
          <w:w w:val="105"/>
        </w:rPr>
        <w:t> </w:t>
      </w:r>
      <w:r>
        <w:rPr>
          <w:spacing w:val="-3"/>
          <w:w w:val="105"/>
        </w:rPr>
        <w:t>нарушение</w:t>
      </w:r>
      <w:r>
        <w:rPr>
          <w:spacing w:val="54"/>
          <w:w w:val="105"/>
        </w:rPr>
        <w:t> </w:t>
      </w:r>
      <w:r>
        <w:rPr>
          <w:spacing w:val="-3"/>
          <w:w w:val="105"/>
        </w:rPr>
        <w:t>периферического</w:t>
      </w:r>
      <w:r>
        <w:rPr>
          <w:spacing w:val="27"/>
          <w:w w:val="102"/>
        </w:rPr>
        <w:t> </w:t>
      </w:r>
      <w:r>
        <w:rPr>
          <w:spacing w:val="-4"/>
          <w:w w:val="105"/>
        </w:rPr>
        <w:t>кровообращения,</w:t>
      </w:r>
      <w:r>
        <w:rPr>
          <w:spacing w:val="-23"/>
          <w:w w:val="105"/>
        </w:rPr>
        <w:t> </w:t>
      </w:r>
      <w:r>
        <w:rPr>
          <w:spacing w:val="-3"/>
          <w:w w:val="105"/>
        </w:rPr>
        <w:t>иннервации</w:t>
      </w:r>
      <w:r>
        <w:rPr>
          <w:spacing w:val="-23"/>
          <w:w w:val="105"/>
        </w:rPr>
        <w:t> </w:t>
      </w:r>
      <w:r>
        <w:rPr>
          <w:spacing w:val="-3"/>
          <w:w w:val="105"/>
        </w:rPr>
        <w:t>стопы</w:t>
      </w:r>
      <w:r>
        <w:rPr>
          <w:spacing w:val="-24"/>
          <w:w w:val="105"/>
        </w:rPr>
        <w:t> </w:t>
      </w:r>
      <w:r>
        <w:rPr>
          <w:w w:val="105"/>
        </w:rPr>
        <w:t>и</w:t>
      </w:r>
      <w:r>
        <w:rPr>
          <w:spacing w:val="-22"/>
          <w:w w:val="105"/>
        </w:rPr>
        <w:t> </w:t>
      </w:r>
      <w:r>
        <w:rPr>
          <w:spacing w:val="-3"/>
          <w:w w:val="105"/>
        </w:rPr>
        <w:t>развитие</w:t>
      </w:r>
      <w:r>
        <w:rPr>
          <w:spacing w:val="-23"/>
          <w:w w:val="105"/>
        </w:rPr>
        <w:t> </w:t>
      </w:r>
      <w:r>
        <w:rPr>
          <w:spacing w:val="-3"/>
          <w:w w:val="105"/>
        </w:rPr>
        <w:t>компартмент-синдрома</w:t>
      </w:r>
      <w:r>
        <w:rPr>
          <w:spacing w:val="-23"/>
          <w:w w:val="105"/>
        </w:rPr>
        <w:t> </w:t>
      </w:r>
      <w:r>
        <w:rPr>
          <w:spacing w:val="-3"/>
          <w:w w:val="105"/>
        </w:rPr>
        <w:t>[</w:t>
      </w:r>
      <w:r>
        <w:rPr>
          <w:rFonts w:ascii="Times New Roman" w:hAnsi="Times New Roman"/>
          <w:spacing w:val="-2"/>
          <w:w w:val="105"/>
        </w:rPr>
        <w:t>Оши</w:t>
      </w:r>
      <w:r>
        <w:rPr>
          <w:rFonts w:ascii="Times New Roman" w:hAnsi="Times New Roman"/>
          <w:spacing w:val="-3"/>
          <w:w w:val="105"/>
        </w:rPr>
        <w:t>б</w:t>
      </w:r>
      <w:r>
        <w:rPr>
          <w:rFonts w:ascii="Times New Roman" w:hAnsi="Times New Roman"/>
          <w:spacing w:val="-2"/>
          <w:w w:val="105"/>
        </w:rPr>
        <w:t>ка</w:t>
      </w:r>
      <w:r>
        <w:rPr>
          <w:rFonts w:ascii="Times New Roman" w:hAnsi="Times New Roman"/>
          <w:spacing w:val="-3"/>
          <w:w w:val="105"/>
        </w:rPr>
        <w:t>!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3"/>
          <w:w w:val="105"/>
        </w:rPr>
        <w:t>о</w:t>
      </w:r>
      <w:r>
        <w:rPr>
          <w:rFonts w:ascii="Times New Roman" w:hAnsi="Times New Roman"/>
          <w:spacing w:val="-2"/>
          <w:w w:val="105"/>
        </w:rPr>
        <w:t>чник</w:t>
      </w:r>
      <w:r>
        <w:rPr>
          <w:rFonts w:ascii="Times New Roman" w:hAnsi="Times New Roman"/>
          <w:spacing w:val="51"/>
          <w:w w:val="121"/>
        </w:rPr>
        <w:t> </w:t>
      </w:r>
      <w:r>
        <w:rPr>
          <w:rFonts w:ascii="Times New Roman" w:hAnsi="Times New Roman"/>
          <w:spacing w:val="-3"/>
          <w:w w:val="105"/>
        </w:rPr>
        <w:t>сс</w:t>
      </w:r>
      <w:r>
        <w:rPr>
          <w:rFonts w:ascii="Times New Roman" w:hAnsi="Times New Roman"/>
          <w:spacing w:val="-2"/>
          <w:w w:val="105"/>
        </w:rPr>
        <w:t>ылки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най</w:t>
      </w:r>
      <w:r>
        <w:rPr>
          <w:rFonts w:ascii="Times New Roman" w:hAnsi="Times New Roman"/>
          <w:spacing w:val="-4"/>
          <w:w w:val="105"/>
        </w:rPr>
        <w:t>де</w:t>
      </w:r>
      <w:r>
        <w:rPr>
          <w:rFonts w:ascii="Times New Roman" w:hAnsi="Times New Roman"/>
          <w:spacing w:val="-3"/>
          <w:w w:val="105"/>
        </w:rPr>
        <w:t>н</w:t>
      </w:r>
      <w:r>
        <w:rPr>
          <w:rFonts w:ascii="Times New Roman" w:hAnsi="Times New Roman"/>
          <w:spacing w:val="-4"/>
          <w:w w:val="105"/>
        </w:rPr>
        <w:t>.</w:t>
      </w:r>
      <w:r>
        <w:rPr>
          <w:spacing w:val="-4"/>
          <w:w w:val="105"/>
        </w:rPr>
        <w:t>].</w:t>
      </w:r>
      <w:r>
        <w:rPr/>
      </w:r>
    </w:p>
    <w:p>
      <w:pPr>
        <w:pStyle w:val="BodyText"/>
        <w:spacing w:line="371" w:lineRule="auto" w:before="2"/>
        <w:ind w:right="116" w:firstLine="667"/>
        <w:jc w:val="both"/>
      </w:pPr>
      <w:r>
        <w:rPr>
          <w:spacing w:val="-1"/>
        </w:rPr>
        <w:t>При</w:t>
      </w:r>
      <w:r>
        <w:rPr>
          <w:spacing w:val="45"/>
        </w:rPr>
        <w:t> </w:t>
      </w:r>
      <w:r>
        <w:rPr>
          <w:spacing w:val="-1"/>
        </w:rPr>
        <w:t>подозрении</w:t>
      </w:r>
      <w:r>
        <w:rPr>
          <w:spacing w:val="44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1"/>
        </w:rPr>
        <w:t>перелом</w:t>
      </w:r>
      <w:r>
        <w:rPr>
          <w:spacing w:val="41"/>
        </w:rPr>
        <w:t> </w:t>
      </w:r>
      <w:r>
        <w:rPr/>
        <w:t>лодыжек</w:t>
      </w:r>
      <w:r>
        <w:rPr>
          <w:spacing w:val="42"/>
        </w:rPr>
        <w:t> </w:t>
      </w:r>
      <w:r>
        <w:rPr/>
        <w:t>всех</w:t>
      </w:r>
      <w:r>
        <w:rPr>
          <w:spacing w:val="43"/>
        </w:rPr>
        <w:t> </w:t>
      </w:r>
      <w:r>
        <w:rPr/>
        <w:t>пациентов</w:t>
      </w:r>
      <w:r>
        <w:rPr>
          <w:spacing w:val="43"/>
        </w:rPr>
        <w:t> </w:t>
      </w:r>
      <w:r>
        <w:rPr/>
        <w:t>необходимо</w:t>
      </w:r>
      <w:r>
        <w:rPr>
          <w:spacing w:val="40"/>
        </w:rPr>
        <w:t> </w:t>
      </w:r>
      <w:r>
        <w:rPr>
          <w:spacing w:val="-1"/>
        </w:rPr>
        <w:t>эвакуировать</w:t>
      </w:r>
      <w:r>
        <w:rPr>
          <w:spacing w:val="44"/>
        </w:rPr>
        <w:t> </w:t>
      </w:r>
      <w:r>
        <w:rPr/>
        <w:t>в</w:t>
      </w:r>
      <w:r>
        <w:rPr>
          <w:spacing w:val="66"/>
          <w:w w:val="102"/>
        </w:rPr>
        <w:t> </w:t>
      </w:r>
      <w:r>
        <w:rPr/>
        <w:t>медицинскую</w:t>
      </w:r>
      <w:r>
        <w:rPr>
          <w:spacing w:val="25"/>
        </w:rPr>
        <w:t> </w:t>
      </w:r>
      <w:r>
        <w:rPr/>
        <w:t>организацию</w:t>
      </w:r>
      <w:r>
        <w:rPr>
          <w:spacing w:val="26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верификации</w:t>
      </w:r>
      <w:r>
        <w:rPr>
          <w:spacing w:val="26"/>
        </w:rPr>
        <w:t> </w:t>
      </w:r>
      <w:r>
        <w:rPr>
          <w:spacing w:val="-1"/>
        </w:rPr>
        <w:t>диагноза.</w:t>
      </w:r>
      <w:r>
        <w:rPr/>
      </w:r>
    </w:p>
    <w:p>
      <w:pPr>
        <w:pStyle w:val="BodyText"/>
        <w:numPr>
          <w:ilvl w:val="2"/>
          <w:numId w:val="5"/>
        </w:numPr>
        <w:tabs>
          <w:tab w:pos="1571" w:val="left" w:leader="none"/>
        </w:tabs>
        <w:spacing w:line="240" w:lineRule="auto" w:before="41" w:after="0"/>
        <w:ind w:left="1570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Особеннос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ского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возр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0" w:firstLine="667"/>
        <w:jc w:val="both"/>
      </w:pPr>
      <w:r>
        <w:rPr>
          <w:spacing w:val="-1"/>
        </w:rPr>
        <w:t>Переломы</w:t>
      </w:r>
      <w:r>
        <w:rPr>
          <w:spacing w:val="13"/>
        </w:rPr>
        <w:t> </w:t>
      </w:r>
      <w:r>
        <w:rPr/>
        <w:t>лодыжек</w:t>
      </w:r>
      <w:r>
        <w:rPr>
          <w:spacing w:val="9"/>
        </w:rPr>
        <w:t> </w:t>
      </w:r>
      <w:r>
        <w:rPr/>
        <w:t>у</w:t>
      </w:r>
      <w:r>
        <w:rPr>
          <w:spacing w:val="10"/>
        </w:rPr>
        <w:t> </w:t>
      </w:r>
      <w:r>
        <w:rPr>
          <w:spacing w:val="-1"/>
        </w:rPr>
        <w:t>детей</w:t>
      </w:r>
      <w:r>
        <w:rPr>
          <w:spacing w:val="12"/>
        </w:rPr>
        <w:t> </w:t>
      </w:r>
      <w:r>
        <w:rPr/>
        <w:t>имеют</w:t>
      </w:r>
      <w:r>
        <w:rPr>
          <w:spacing w:val="10"/>
        </w:rPr>
        <w:t> </w:t>
      </w:r>
      <w:r>
        <w:rPr/>
        <w:t>яркую</w:t>
      </w:r>
      <w:r>
        <w:rPr>
          <w:spacing w:val="10"/>
        </w:rPr>
        <w:t> </w:t>
      </w:r>
      <w:r>
        <w:rPr>
          <w:spacing w:val="-1"/>
        </w:rPr>
        <w:t>клиническую</w:t>
      </w:r>
      <w:r>
        <w:rPr>
          <w:spacing w:val="11"/>
        </w:rPr>
        <w:t> </w:t>
      </w:r>
      <w:r>
        <w:rPr/>
        <w:t>картину,</w:t>
      </w:r>
      <w:r>
        <w:rPr>
          <w:spacing w:val="8"/>
        </w:rPr>
        <w:t> </w:t>
      </w:r>
      <w:r>
        <w:rPr>
          <w:spacing w:val="-1"/>
        </w:rPr>
        <w:t>включающую</w:t>
      </w:r>
      <w:r>
        <w:rPr>
          <w:spacing w:val="8"/>
        </w:rPr>
        <w:t> </w:t>
      </w:r>
      <w:r>
        <w:rPr/>
        <w:t>отек,</w:t>
      </w:r>
      <w:r>
        <w:rPr>
          <w:spacing w:val="55"/>
          <w:w w:val="102"/>
        </w:rPr>
        <w:t> </w:t>
      </w:r>
      <w:r>
        <w:rPr/>
        <w:t>боли</w:t>
      </w:r>
      <w:r>
        <w:rPr>
          <w:spacing w:val="8"/>
        </w:rPr>
        <w:t> </w:t>
      </w:r>
      <w:r>
        <w:rPr/>
        <w:t>и</w:t>
      </w:r>
      <w:r>
        <w:rPr>
          <w:spacing w:val="11"/>
        </w:rPr>
        <w:t> </w:t>
      </w:r>
      <w:r>
        <w:rPr/>
        <w:t>нарушение</w:t>
      </w:r>
      <w:r>
        <w:rPr>
          <w:spacing w:val="8"/>
        </w:rPr>
        <w:t> </w:t>
      </w:r>
      <w:r>
        <w:rPr/>
        <w:t>функции.</w:t>
      </w:r>
      <w:r>
        <w:rPr>
          <w:spacing w:val="5"/>
        </w:rPr>
        <w:t> </w:t>
      </w:r>
      <w:r>
        <w:rPr/>
        <w:t>Подобные</w:t>
      </w:r>
      <w:r>
        <w:rPr>
          <w:spacing w:val="4"/>
        </w:rPr>
        <w:t> </w:t>
      </w:r>
      <w:r>
        <w:rPr/>
        <w:t>травмы</w:t>
      </w:r>
      <w:r>
        <w:rPr>
          <w:spacing w:val="8"/>
        </w:rPr>
        <w:t> </w:t>
      </w:r>
      <w:r>
        <w:rPr>
          <w:spacing w:val="-1"/>
        </w:rPr>
        <w:t>чаще</w:t>
      </w:r>
      <w:r>
        <w:rPr>
          <w:spacing w:val="6"/>
        </w:rPr>
        <w:t> </w:t>
      </w:r>
      <w:r>
        <w:rPr>
          <w:spacing w:val="-1"/>
        </w:rPr>
        <w:t>всего</w:t>
      </w:r>
      <w:r>
        <w:rPr>
          <w:spacing w:val="10"/>
        </w:rPr>
        <w:t> </w:t>
      </w:r>
      <w:r>
        <w:rPr/>
        <w:t>возникают</w:t>
      </w:r>
      <w:r>
        <w:rPr>
          <w:spacing w:val="7"/>
        </w:rPr>
        <w:t> </w:t>
      </w:r>
      <w:r>
        <w:rPr/>
        <w:t>при </w:t>
      </w:r>
      <w:r>
        <w:rPr>
          <w:spacing w:val="7"/>
        </w:rPr>
        <w:t> </w:t>
      </w:r>
      <w:r>
        <w:rPr/>
        <w:t>подвижных</w:t>
      </w:r>
      <w:r>
        <w:rPr>
          <w:spacing w:val="32"/>
          <w:w w:val="102"/>
        </w:rPr>
        <w:t> </w:t>
      </w:r>
      <w:r>
        <w:rPr/>
        <w:t>играх,</w:t>
      </w:r>
      <w:r>
        <w:rPr>
          <w:spacing w:val="31"/>
        </w:rPr>
        <w:t> </w:t>
      </w:r>
      <w:r>
        <w:rPr>
          <w:spacing w:val="-1"/>
        </w:rPr>
        <w:t>занятии</w:t>
      </w:r>
      <w:r>
        <w:rPr>
          <w:spacing w:val="35"/>
        </w:rPr>
        <w:t> </w:t>
      </w:r>
      <w:r>
        <w:rPr>
          <w:spacing w:val="-1"/>
        </w:rPr>
        <w:t>спортом</w:t>
      </w:r>
      <w:r>
        <w:rPr>
          <w:spacing w:val="34"/>
        </w:rPr>
        <w:t> </w:t>
      </w:r>
      <w:r>
        <w:rPr>
          <w:spacing w:val="-1"/>
        </w:rPr>
        <w:t>(футбол).</w:t>
      </w:r>
      <w:r>
        <w:rPr>
          <w:spacing w:val="34"/>
        </w:rPr>
        <w:t> </w:t>
      </w:r>
      <w:r>
        <w:rPr>
          <w:spacing w:val="-1"/>
        </w:rPr>
        <w:t>Механизм</w:t>
      </w:r>
      <w:r>
        <w:rPr>
          <w:spacing w:val="34"/>
        </w:rPr>
        <w:t> </w:t>
      </w:r>
      <w:r>
        <w:rPr/>
        <w:t>травмы</w:t>
      </w:r>
      <w:r>
        <w:rPr>
          <w:spacing w:val="29"/>
        </w:rPr>
        <w:t> </w:t>
      </w:r>
      <w:r>
        <w:rPr/>
        <w:t>–</w:t>
      </w:r>
      <w:r>
        <w:rPr>
          <w:spacing w:val="32"/>
        </w:rPr>
        <w:t> </w:t>
      </w:r>
      <w:r>
        <w:rPr/>
        <w:t>наиболее</w:t>
      </w:r>
      <w:r>
        <w:rPr>
          <w:spacing w:val="32"/>
        </w:rPr>
        <w:t> </w:t>
      </w:r>
      <w:r>
        <w:rPr>
          <w:spacing w:val="-1"/>
        </w:rPr>
        <w:t>часто</w:t>
      </w:r>
      <w:r>
        <w:rPr>
          <w:spacing w:val="34"/>
        </w:rPr>
        <w:t> </w:t>
      </w:r>
      <w:r>
        <w:rPr>
          <w:spacing w:val="-1"/>
        </w:rPr>
        <w:t>инверзия</w:t>
      </w:r>
      <w:r>
        <w:rPr>
          <w:spacing w:val="77"/>
          <w:w w:val="102"/>
        </w:rPr>
        <w:t> </w:t>
      </w:r>
      <w:r>
        <w:rPr>
          <w:spacing w:val="-1"/>
        </w:rPr>
        <w:t>(подворачивание</w:t>
      </w:r>
      <w:r>
        <w:rPr>
          <w:spacing w:val="14"/>
        </w:rPr>
        <w:t> </w:t>
      </w:r>
      <w:r>
        <w:rPr/>
        <w:t>стопы),</w:t>
      </w:r>
      <w:r>
        <w:rPr>
          <w:spacing w:val="13"/>
        </w:rPr>
        <w:t> </w:t>
      </w:r>
      <w:r>
        <w:rPr/>
        <w:t>реже</w:t>
      </w:r>
      <w:r>
        <w:rPr>
          <w:spacing w:val="15"/>
        </w:rPr>
        <w:t> </w:t>
      </w:r>
      <w:r>
        <w:rPr/>
        <w:t>–</w:t>
      </w:r>
      <w:r>
        <w:rPr>
          <w:spacing w:val="13"/>
        </w:rPr>
        <w:t> </w:t>
      </w:r>
      <w:r>
        <w:rPr/>
        <w:t>ротация</w:t>
      </w:r>
      <w:r>
        <w:rPr>
          <w:spacing w:val="13"/>
        </w:rPr>
        <w:t> </w:t>
      </w:r>
      <w:r>
        <w:rPr/>
        <w:t>голени</w:t>
      </w:r>
      <w:r>
        <w:rPr>
          <w:spacing w:val="16"/>
        </w:rPr>
        <w:t> </w:t>
      </w:r>
      <w:r>
        <w:rPr/>
        <w:t>при</w:t>
      </w:r>
      <w:r>
        <w:rPr>
          <w:spacing w:val="13"/>
        </w:rPr>
        <w:t> </w:t>
      </w:r>
      <w:r>
        <w:rPr/>
        <w:t>фиксации</w:t>
      </w:r>
      <w:r>
        <w:rPr>
          <w:spacing w:val="17"/>
        </w:rPr>
        <w:t> </w:t>
      </w:r>
      <w:r>
        <w:rPr>
          <w:spacing w:val="-2"/>
        </w:rPr>
        <w:t>стопы</w:t>
      </w:r>
      <w:r>
        <w:rPr>
          <w:spacing w:val="18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плоскости</w:t>
      </w:r>
      <w:r>
        <w:rPr>
          <w:spacing w:val="20"/>
        </w:rPr>
        <w:t> </w:t>
      </w:r>
      <w:r>
        <w:rPr/>
        <w:t>опоры.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4"/>
        </w:numPr>
        <w:tabs>
          <w:tab w:pos="1112" w:val="left" w:leader="none"/>
        </w:tabs>
        <w:spacing w:line="366" w:lineRule="auto" w:before="0" w:after="0"/>
        <w:ind w:left="471" w:right="159" w:firstLine="377"/>
        <w:jc w:val="both"/>
      </w:pPr>
      <w:r>
        <w:rPr>
          <w:spacing w:val="-2"/>
          <w:w w:val="110"/>
        </w:rPr>
        <w:t>Д</w:t>
      </w:r>
      <w:r>
        <w:rPr>
          <w:spacing w:val="-1"/>
          <w:w w:val="110"/>
        </w:rPr>
        <w:t>иагн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тика</w:t>
      </w:r>
      <w:r>
        <w:rPr>
          <w:spacing w:val="-15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19"/>
          <w:w w:val="110"/>
        </w:rPr>
        <w:t> </w:t>
      </w:r>
      <w:r>
        <w:rPr>
          <w:w w:val="110"/>
        </w:rPr>
        <w:t>или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19"/>
          <w:w w:val="110"/>
        </w:rPr>
        <w:t> </w:t>
      </w:r>
      <w:r>
        <w:rPr>
          <w:w w:val="110"/>
        </w:rPr>
        <w:t>заболеваний</w:t>
      </w:r>
      <w:r>
        <w:rPr>
          <w:spacing w:val="-18"/>
          <w:w w:val="110"/>
        </w:rPr>
        <w:t> </w:t>
      </w:r>
      <w:r>
        <w:rPr>
          <w:w w:val="110"/>
        </w:rPr>
        <w:t>или</w:t>
      </w:r>
      <w:r>
        <w:rPr>
          <w:spacing w:val="41"/>
          <w:w w:val="109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),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/>
      </w:r>
    </w:p>
    <w:p>
      <w:pPr>
        <w:spacing w:before="3"/>
        <w:ind w:left="418" w:right="12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05"/>
          <w:sz w:val="26"/>
        </w:rPr>
        <w:t>методов</w:t>
      </w:r>
      <w:r>
        <w:rPr>
          <w:rFonts w:ascii="Times New Roman" w:hAnsi="Times New Roman"/>
          <w:spacing w:val="57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д</w:t>
      </w:r>
      <w:r>
        <w:rPr>
          <w:rFonts w:ascii="Times New Roman" w:hAnsi="Times New Roman"/>
          <w:spacing w:val="-1"/>
          <w:w w:val="105"/>
          <w:sz w:val="26"/>
        </w:rPr>
        <w:t>иагн</w:t>
      </w:r>
      <w:r>
        <w:rPr>
          <w:rFonts w:ascii="Times New Roman" w:hAnsi="Times New Roman"/>
          <w:spacing w:val="-2"/>
          <w:w w:val="105"/>
          <w:sz w:val="26"/>
        </w:rPr>
        <w:t>ос</w:t>
      </w:r>
      <w:r>
        <w:rPr>
          <w:rFonts w:ascii="Times New Roman" w:hAnsi="Times New Roman"/>
          <w:spacing w:val="-1"/>
          <w:w w:val="105"/>
          <w:sz w:val="26"/>
        </w:rPr>
        <w:t>тики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Критерии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новлени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ди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гноз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/сос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8" w:lineRule="auto" w:before="136" w:after="0"/>
        <w:ind w:left="396" w:right="114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анамнеза: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указание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 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механизм</w:t>
      </w:r>
      <w:r>
        <w:rPr>
          <w:rFonts w:ascii="Times New Roman" w:hAnsi="Times New Roman"/>
          <w:spacing w:val="-1"/>
          <w:w w:val="105"/>
        </w:rPr>
        <w:t> 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нижней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spacing w:val="-2"/>
          <w:w w:val="105"/>
        </w:rPr>
        <w:t>(подвор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стопы,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дение,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удар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ДТП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др.)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8" w:lineRule="auto" w:before="7" w:after="0"/>
        <w:ind w:left="396" w:right="115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денного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95"/>
          <w:w w:val="102"/>
        </w:rPr>
        <w:t> </w:t>
      </w:r>
      <w:r>
        <w:rPr>
          <w:rFonts w:ascii="Times New Roman" w:hAnsi="Times New Roman"/>
          <w:w w:val="105"/>
        </w:rPr>
        <w:t>деформация,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болезненность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травмы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усилив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осевой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грузке),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патологической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и/или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крепи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0"/>
          <w:w w:val="103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70" w:lineRule="auto" w:before="2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признаки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91"/>
          <w:w w:val="11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результатам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рентгенографии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проекциях.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29"/>
          <w:w w:val="102"/>
        </w:rPr>
        <w:t> </w:t>
      </w:r>
      <w:r>
        <w:rPr>
          <w:rFonts w:ascii="Times New Roman" w:hAnsi="Times New Roman"/>
          <w:w w:val="105"/>
        </w:rPr>
        <w:t>сустава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подозрение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дополнительное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КТ</w:t>
      </w:r>
      <w:r>
        <w:rPr>
          <w:rFonts w:ascii="Times New Roman" w:hAnsi="Times New Roman"/>
        </w:rPr>
      </w:r>
    </w:p>
    <w:p>
      <w:pPr>
        <w:spacing w:after="0" w:line="370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чению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урного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лечащего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врача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6"/>
        </w:numPr>
        <w:tabs>
          <w:tab w:pos="1064" w:val="left" w:leader="none"/>
        </w:tabs>
        <w:spacing w:line="368" w:lineRule="auto" w:before="0" w:after="0"/>
        <w:ind w:left="396" w:right="111" w:firstLine="533"/>
        <w:jc w:val="both"/>
      </w:pPr>
      <w:r>
        <w:rPr/>
        <w:t>У</w:t>
      </w:r>
      <w:r>
        <w:rPr>
          <w:spacing w:val="21"/>
        </w:rPr>
        <w:t> </w:t>
      </w:r>
      <w:r>
        <w:rPr>
          <w:spacing w:val="-1"/>
        </w:rPr>
        <w:t>детей</w:t>
      </w:r>
      <w:r>
        <w:rPr>
          <w:spacing w:val="21"/>
        </w:rPr>
        <w:t> </w:t>
      </w:r>
      <w:r>
        <w:rPr/>
        <w:t>для</w:t>
      </w:r>
      <w:r>
        <w:rPr>
          <w:spacing w:val="22"/>
        </w:rPr>
        <w:t> </w:t>
      </w:r>
      <w:r>
        <w:rPr/>
        <w:t>определения</w:t>
      </w:r>
      <w:r>
        <w:rPr>
          <w:spacing w:val="24"/>
        </w:rPr>
        <w:t> </w:t>
      </w:r>
      <w:r>
        <w:rPr>
          <w:spacing w:val="-1"/>
        </w:rPr>
        <w:t>показаний</w:t>
      </w:r>
      <w:r>
        <w:rPr>
          <w:spacing w:val="22"/>
        </w:rPr>
        <w:t> </w:t>
      </w:r>
      <w:r>
        <w:rPr/>
        <w:t>к</w:t>
      </w:r>
      <w:r>
        <w:rPr>
          <w:spacing w:val="22"/>
        </w:rPr>
        <w:t> </w:t>
      </w:r>
      <w:r>
        <w:rPr/>
        <w:t>выполнению</w:t>
      </w:r>
      <w:r>
        <w:rPr>
          <w:spacing w:val="21"/>
        </w:rPr>
        <w:t> </w:t>
      </w:r>
      <w:r>
        <w:rPr>
          <w:spacing w:val="-1"/>
        </w:rPr>
        <w:t>рентгенографии</w:t>
      </w:r>
      <w:r>
        <w:rPr>
          <w:spacing w:val="25"/>
        </w:rPr>
        <w:t> </w:t>
      </w:r>
      <w:r>
        <w:rPr/>
        <w:t>стопы</w:t>
      </w:r>
      <w:r>
        <w:rPr>
          <w:spacing w:val="22"/>
        </w:rPr>
        <w:t> </w:t>
      </w:r>
      <w:r>
        <w:rPr/>
        <w:t>при</w:t>
      </w:r>
      <w:r>
        <w:rPr>
          <w:spacing w:val="41"/>
          <w:w w:val="102"/>
        </w:rPr>
        <w:t> </w:t>
      </w:r>
      <w:r>
        <w:rPr>
          <w:spacing w:val="-1"/>
        </w:rPr>
        <w:t>травматическом</w:t>
      </w:r>
      <w:r>
        <w:rPr>
          <w:spacing w:val="38"/>
        </w:rPr>
        <w:t> </w:t>
      </w:r>
      <w:r>
        <w:rPr>
          <w:spacing w:val="-1"/>
        </w:rPr>
        <w:t>повреждении</w:t>
      </w:r>
      <w:r>
        <w:rPr>
          <w:spacing w:val="50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9"/>
        </w:rPr>
        <w:t> </w:t>
      </w:r>
      <w:r>
        <w:rPr>
          <w:spacing w:val="-1"/>
        </w:rPr>
        <w:t>использовать</w:t>
      </w:r>
      <w:r>
        <w:rPr>
          <w:spacing w:val="42"/>
        </w:rPr>
        <w:t> </w:t>
      </w:r>
      <w:r>
        <w:rPr>
          <w:spacing w:val="-1"/>
        </w:rPr>
        <w:t>Оттавские</w:t>
      </w:r>
      <w:r>
        <w:rPr>
          <w:spacing w:val="39"/>
        </w:rPr>
        <w:t> </w:t>
      </w:r>
      <w:r>
        <w:rPr>
          <w:spacing w:val="-1"/>
        </w:rPr>
        <w:t>критерии</w:t>
      </w:r>
      <w:r>
        <w:rPr>
          <w:spacing w:val="44"/>
        </w:rPr>
        <w:t> </w:t>
      </w:r>
      <w:r>
        <w:rPr>
          <w:spacing w:val="-1"/>
        </w:rPr>
        <w:t>[28].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0"/>
        <w:ind w:left="929" w:right="0" w:hanging="53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369" w:lineRule="auto" w:before="0"/>
        <w:ind w:right="112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тта</w:t>
      </w:r>
      <w:r>
        <w:rPr>
          <w:rFonts w:ascii="Times New Roman" w:hAnsi="Times New Roman"/>
          <w:spacing w:val="-2"/>
          <w:w w:val="105"/>
        </w:rPr>
        <w:t>вские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критерии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(Университетская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клиник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г.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7"/>
          <w:w w:val="102"/>
        </w:rPr>
        <w:t> </w:t>
      </w:r>
      <w:r>
        <w:rPr>
          <w:rFonts w:ascii="Times New Roman" w:hAnsi="Times New Roman"/>
          <w:w w:val="105"/>
        </w:rPr>
        <w:t>Канада)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разработаны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целесообр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выполнения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ии</w:t>
      </w:r>
      <w:r>
        <w:rPr>
          <w:rFonts w:ascii="Times New Roman" w:hAnsi="Times New Roman"/>
          <w:spacing w:val="65"/>
          <w:w w:val="95"/>
        </w:rPr>
        <w:t> </w:t>
      </w:r>
      <w:r>
        <w:rPr>
          <w:rFonts w:ascii="Times New Roman" w:hAnsi="Times New Roman"/>
          <w:w w:val="105"/>
        </w:rPr>
        <w:t>стопы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ическо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повреждении.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Изначально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они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были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2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взросл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впоследс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была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показана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точность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рше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Исход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этих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ериев,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целесообр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амм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91"/>
          <w:w w:val="95"/>
        </w:rPr>
        <w:t> </w:t>
      </w:r>
      <w:r>
        <w:rPr>
          <w:rFonts w:ascii="Times New Roman" w:hAnsi="Times New Roman"/>
          <w:w w:val="105"/>
        </w:rPr>
        <w:t>голеностопных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обоснов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невозможности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совершить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че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рех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шагов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полной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нагрузкой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травмированную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опу,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болей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  <w:w w:val="105"/>
        </w:rPr>
        <w:t>болезненности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пальпации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ладьевидной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основания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V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плюсневой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кости,</w:t>
      </w:r>
      <w:r>
        <w:rPr>
          <w:rFonts w:ascii="Times New Roman" w:hAnsi="Times New Roman"/>
          <w:spacing w:val="23"/>
          <w:w w:val="102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апекса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задних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лод</w:t>
      </w:r>
      <w:r>
        <w:rPr>
          <w:rFonts w:ascii="Times New Roman" w:hAnsi="Times New Roman"/>
          <w:spacing w:val="-1"/>
          <w:w w:val="105"/>
        </w:rPr>
        <w:t>ыж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62"/>
          <w:w w:val="115"/>
        </w:rPr>
        <w:t> </w:t>
      </w:r>
      <w:r>
        <w:rPr>
          <w:rFonts w:ascii="Times New Roman" w:hAnsi="Times New Roman"/>
          <w:w w:val="105"/>
        </w:rPr>
        <w:t>протяжении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проксимальных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см.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4"/>
        </w:numPr>
        <w:tabs>
          <w:tab w:pos="1080" w:val="left" w:leader="none"/>
        </w:tabs>
        <w:spacing w:line="240" w:lineRule="auto" w:before="0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Жалобы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анамнез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7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предъявляют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жалобы,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описанные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разделе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1.6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«Клиническая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»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71" w:lineRule="auto" w:before="0" w:after="0"/>
        <w:ind w:left="396" w:right="105" w:firstLine="404"/>
        <w:jc w:val="both"/>
        <w:rPr>
          <w:rFonts w:ascii="Times New Roman" w:hAnsi="Times New Roman" w:cs="Times New Roman" w:eastAsia="Times New Roman"/>
        </w:rPr>
      </w:pPr>
      <w:r>
        <w:rPr>
          <w:spacing w:val="-2"/>
          <w:w w:val="105"/>
        </w:rPr>
        <w:t>Всем</w:t>
      </w:r>
      <w:r>
        <w:rPr>
          <w:spacing w:val="13"/>
          <w:w w:val="105"/>
        </w:rPr>
        <w:t> </w:t>
      </w:r>
      <w:r>
        <w:rPr>
          <w:w w:val="105"/>
        </w:rPr>
        <w:t>пациентам</w:t>
      </w:r>
      <w:r>
        <w:rPr>
          <w:spacing w:val="13"/>
          <w:w w:val="105"/>
        </w:rPr>
        <w:t> </w:t>
      </w:r>
      <w:r>
        <w:rPr>
          <w:w w:val="105"/>
        </w:rPr>
        <w:t>с</w:t>
      </w:r>
      <w:r>
        <w:rPr>
          <w:spacing w:val="11"/>
          <w:w w:val="105"/>
        </w:rPr>
        <w:t> </w:t>
      </w:r>
      <w:r>
        <w:rPr>
          <w:w w:val="105"/>
        </w:rPr>
        <w:t>подозрением</w:t>
      </w:r>
      <w:r>
        <w:rPr>
          <w:spacing w:val="14"/>
          <w:w w:val="105"/>
        </w:rPr>
        <w:t> </w:t>
      </w:r>
      <w:r>
        <w:rPr>
          <w:w w:val="105"/>
        </w:rPr>
        <w:t>на</w:t>
      </w:r>
      <w:r>
        <w:rPr>
          <w:spacing w:val="12"/>
          <w:w w:val="105"/>
        </w:rPr>
        <w:t> </w:t>
      </w:r>
      <w:r>
        <w:rPr>
          <w:w w:val="105"/>
        </w:rPr>
        <w:t>перелом</w:t>
      </w:r>
      <w:r>
        <w:rPr>
          <w:spacing w:val="13"/>
          <w:w w:val="105"/>
        </w:rPr>
        <w:t> </w:t>
      </w:r>
      <w:r>
        <w:rPr>
          <w:w w:val="105"/>
        </w:rPr>
        <w:t>лодыжек</w:t>
      </w:r>
      <w:r>
        <w:rPr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14"/>
          <w:w w:val="105"/>
        </w:rPr>
        <w:t> </w:t>
      </w:r>
      <w:r>
        <w:rPr>
          <w:w w:val="105"/>
        </w:rPr>
        <w:t>тщательный</w:t>
      </w:r>
      <w:r>
        <w:rPr>
          <w:spacing w:val="30"/>
          <w:w w:val="102"/>
        </w:rPr>
        <w:t> </w:t>
      </w:r>
      <w:r>
        <w:rPr>
          <w:w w:val="105"/>
        </w:rPr>
        <w:t>сбор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жалоб</w:t>
      </w:r>
      <w:r>
        <w:rPr>
          <w:spacing w:val="10"/>
          <w:w w:val="105"/>
        </w:rPr>
        <w:t> </w:t>
      </w:r>
      <w:r>
        <w:rPr>
          <w:w w:val="105"/>
        </w:rPr>
        <w:t>и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анамнеза</w:t>
      </w:r>
      <w:r>
        <w:rPr>
          <w:spacing w:val="10"/>
          <w:w w:val="105"/>
        </w:rPr>
        <w:t> </w:t>
      </w:r>
      <w:r>
        <w:rPr>
          <w:w w:val="105"/>
        </w:rPr>
        <w:t>в</w:t>
      </w:r>
      <w:r>
        <w:rPr>
          <w:spacing w:val="10"/>
          <w:w w:val="105"/>
        </w:rPr>
        <w:t> </w:t>
      </w:r>
      <w:r>
        <w:rPr>
          <w:w w:val="105"/>
        </w:rPr>
        <w:t>диагностических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целях</w:t>
      </w:r>
      <w:r>
        <w:rPr>
          <w:spacing w:val="10"/>
          <w:w w:val="105"/>
        </w:rPr>
        <w:t> </w:t>
      </w:r>
      <w:r>
        <w:rPr>
          <w:w w:val="105"/>
        </w:rPr>
        <w:t>[</w:t>
      </w:r>
      <w:r>
        <w:rPr>
          <w:rFonts w:ascii="Times New Roman" w:hAnsi="Times New Roman"/>
          <w:w w:val="105"/>
        </w:rPr>
        <w:t>Ошибка!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Источник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ылки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найден.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7"/>
        </w:numPr>
        <w:tabs>
          <w:tab w:pos="568" w:val="left" w:leader="none"/>
        </w:tabs>
        <w:spacing w:line="240" w:lineRule="auto" w:before="2" w:after="0"/>
        <w:ind w:left="567" w:right="0" w:hanging="171"/>
        <w:jc w:val="left"/>
      </w:pPr>
      <w:r>
        <w:rPr>
          <w:rFonts w:ascii="Times New Roman" w:hAnsi="Times New Roman"/>
          <w:w w:val="110"/>
        </w:rPr>
        <w:t>Ошибка!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чник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ссылки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найден.</w:t>
      </w:r>
      <w:r>
        <w:rPr>
          <w:w w:val="110"/>
        </w:rPr>
        <w:t>].</w:t>
      </w:r>
      <w:r>
        <w:rPr/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Физикальное</w:t>
      </w:r>
      <w:r>
        <w:rPr>
          <w:rFonts w:ascii="Times New Roman" w:hAnsi="Times New Roman"/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1.6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еская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картина»</w:t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5"/>
        <w:ind w:right="110" w:firstLine="403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11"/>
          <w:w w:val="80"/>
        </w:rPr>
        <w:t> </w:t>
      </w:r>
      <w:r>
        <w:rPr>
          <w:spacing w:val="-1"/>
        </w:rPr>
        <w:t>Всем</w:t>
      </w:r>
      <w:r>
        <w:rPr/>
        <w:t> </w:t>
      </w:r>
      <w:r>
        <w:rPr>
          <w:spacing w:val="29"/>
        </w:rPr>
        <w:t> </w:t>
      </w:r>
      <w:r>
        <w:rPr/>
        <w:t>пациентам </w:t>
      </w:r>
      <w:r>
        <w:rPr>
          <w:spacing w:val="27"/>
        </w:rPr>
        <w:t> </w:t>
      </w:r>
      <w:r>
        <w:rPr/>
        <w:t>с </w:t>
      </w:r>
      <w:r>
        <w:rPr>
          <w:spacing w:val="29"/>
        </w:rPr>
        <w:t> </w:t>
      </w:r>
      <w:r>
        <w:rPr/>
        <w:t>подозрением </w:t>
      </w:r>
      <w:r>
        <w:rPr>
          <w:spacing w:val="30"/>
        </w:rPr>
        <w:t> </w:t>
      </w:r>
      <w:r>
        <w:rPr/>
        <w:t>на </w:t>
      </w:r>
      <w:r>
        <w:rPr>
          <w:spacing w:val="30"/>
        </w:rPr>
        <w:t> </w:t>
      </w:r>
      <w:r>
        <w:rPr>
          <w:spacing w:val="-1"/>
        </w:rPr>
        <w:t>перелом</w:t>
      </w:r>
      <w:r>
        <w:rPr/>
        <w:t> </w:t>
      </w:r>
      <w:r>
        <w:rPr>
          <w:spacing w:val="31"/>
        </w:rPr>
        <w:t> </w:t>
      </w:r>
      <w:r>
        <w:rPr>
          <w:spacing w:val="-1"/>
        </w:rPr>
        <w:t>лодыжек</w:t>
      </w:r>
      <w:r>
        <w:rPr/>
        <w:t> </w:t>
      </w:r>
      <w:r>
        <w:rPr>
          <w:spacing w:val="28"/>
        </w:rPr>
        <w:t> </w:t>
      </w:r>
      <w:r>
        <w:rPr/>
        <w:t>оценку</w:t>
      </w:r>
      <w:r>
        <w:rPr/>
        <w:t>  </w:t>
      </w:r>
      <w:r>
        <w:rPr>
          <w:spacing w:val="5"/>
        </w:rPr>
        <w:t> </w:t>
      </w:r>
      <w:r>
        <w:rPr>
          <w:spacing w:val="-1"/>
        </w:rPr>
        <w:t>нижеследующих</w:t>
      </w:r>
      <w:r>
        <w:rPr>
          <w:spacing w:val="49"/>
        </w:rPr>
        <w:t> </w:t>
      </w:r>
      <w:r>
        <w:rPr>
          <w:spacing w:val="49"/>
        </w:rPr>
      </w:r>
      <w:r>
        <w:rPr/>
        <w:t>параметров  </w:t>
      </w:r>
      <w:r>
        <w:rPr>
          <w:spacing w:val="28"/>
        </w:rPr>
        <w:t> </w:t>
      </w:r>
      <w:r>
        <w:rPr>
          <w:rFonts w:ascii="Times New Roman" w:hAnsi="Times New Roman" w:cs="Times New Roman" w:eastAsia="Times New Roman"/>
        </w:rPr>
        <w:t>рекомендуется 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spacing w:val="-1"/>
        </w:rPr>
        <w:t>провести</w:t>
      </w:r>
      <w:r>
        <w:rPr/>
        <w:t>  </w:t>
      </w:r>
      <w:r>
        <w:rPr>
          <w:spacing w:val="29"/>
        </w:rPr>
        <w:t> </w:t>
      </w:r>
      <w:r>
        <w:rPr>
          <w:spacing w:val="-1"/>
        </w:rPr>
        <w:t>не</w:t>
      </w:r>
      <w:r>
        <w:rPr/>
        <w:t>  </w:t>
      </w:r>
      <w:r>
        <w:rPr>
          <w:spacing w:val="29"/>
        </w:rPr>
        <w:t> </w:t>
      </w:r>
      <w:r>
        <w:rPr/>
        <w:t>позднее  </w:t>
      </w:r>
      <w:r>
        <w:rPr>
          <w:spacing w:val="26"/>
        </w:rPr>
        <w:t> </w:t>
      </w:r>
      <w:r>
        <w:rPr/>
        <w:t>1  </w:t>
      </w:r>
      <w:r>
        <w:rPr>
          <w:spacing w:val="30"/>
        </w:rPr>
        <w:t> </w:t>
      </w:r>
      <w:r>
        <w:rPr>
          <w:spacing w:val="-1"/>
        </w:rPr>
        <w:t>часа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поступления</w:t>
      </w:r>
      <w:r>
        <w:rPr>
          <w:spacing w:val="52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стационар</w:t>
      </w:r>
      <w:r>
        <w:rPr>
          <w:spacing w:val="47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11"/>
        </w:rPr>
      </w:r>
      <w:r>
        <w:rPr>
          <w:spacing w:val="-1"/>
        </w:rPr>
        <w:t>диагностических</w:t>
      </w:r>
      <w:r>
        <w:rPr>
          <w:spacing w:val="10"/>
        </w:rPr>
        <w:t> </w:t>
      </w:r>
      <w:r>
        <w:rPr/>
        <w:t>целях</w:t>
      </w:r>
      <w:r>
        <w:rPr>
          <w:spacing w:val="5"/>
        </w:rPr>
        <w:t> </w:t>
      </w:r>
      <w:r>
        <w:rPr/>
        <w:t>с</w:t>
      </w:r>
      <w:r>
        <w:rPr>
          <w:spacing w:val="11"/>
        </w:rPr>
        <w:t> </w:t>
      </w:r>
      <w:r>
        <w:rPr/>
        <w:t>обязательным</w:t>
      </w:r>
      <w:r>
        <w:rPr>
          <w:spacing w:val="11"/>
        </w:rPr>
        <w:t> </w:t>
      </w:r>
      <w:r>
        <w:rPr>
          <w:spacing w:val="-1"/>
        </w:rPr>
        <w:t>указанием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/>
        <w:t>истории</w:t>
      </w:r>
      <w:r>
        <w:rPr>
          <w:spacing w:val="96"/>
        </w:rPr>
        <w:t> </w:t>
      </w:r>
      <w:r>
        <w:rPr/>
        <w:t>болезни</w:t>
      </w:r>
      <w:r>
        <w:rPr>
          <w:spacing w:val="38"/>
        </w:rPr>
        <w:t> </w:t>
      </w:r>
      <w:r>
        <w:rPr>
          <w:spacing w:val="-1"/>
        </w:rPr>
        <w:t>результатов:</w:t>
      </w:r>
      <w:r>
        <w:rPr/>
      </w:r>
    </w:p>
    <w:p>
      <w:pPr>
        <w:pStyle w:val="BodyText"/>
        <w:numPr>
          <w:ilvl w:val="2"/>
          <w:numId w:val="4"/>
        </w:numPr>
        <w:tabs>
          <w:tab w:pos="1463" w:val="left" w:leader="none"/>
        </w:tabs>
        <w:spacing w:line="240" w:lineRule="auto" w:before="20" w:after="0"/>
        <w:ind w:left="1462" w:right="0" w:hanging="264"/>
        <w:jc w:val="left"/>
      </w:pPr>
      <w:r>
        <w:rPr/>
        <w:t>оценки</w:t>
      </w:r>
      <w:r>
        <w:rPr>
          <w:spacing w:val="29"/>
        </w:rPr>
        <w:t> </w:t>
      </w:r>
      <w:r>
        <w:rPr>
          <w:spacing w:val="-1"/>
        </w:rPr>
        <w:t>соматического</w:t>
      </w:r>
      <w:r>
        <w:rPr>
          <w:spacing w:val="26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2"/>
          <w:numId w:val="4"/>
        </w:numPr>
        <w:tabs>
          <w:tab w:pos="1463" w:val="left" w:leader="none"/>
        </w:tabs>
        <w:spacing w:line="366" w:lineRule="auto" w:before="152" w:after="0"/>
        <w:ind w:left="1462" w:right="128" w:hanging="264"/>
        <w:jc w:val="left"/>
      </w:pPr>
      <w:r>
        <w:rPr>
          <w:w w:val="105"/>
        </w:rPr>
        <w:t>визуальной</w:t>
      </w:r>
      <w:r>
        <w:rPr>
          <w:spacing w:val="57"/>
          <w:w w:val="105"/>
        </w:rPr>
        <w:t> </w:t>
      </w:r>
      <w:r>
        <w:rPr>
          <w:w w:val="105"/>
        </w:rPr>
        <w:t>и</w:t>
      </w:r>
      <w:r>
        <w:rPr>
          <w:spacing w:val="51"/>
          <w:w w:val="105"/>
        </w:rPr>
        <w:t> </w:t>
      </w:r>
      <w:r>
        <w:rPr>
          <w:w w:val="105"/>
        </w:rPr>
        <w:t>пальпаторной </w:t>
      </w:r>
      <w:r>
        <w:rPr>
          <w:spacing w:val="1"/>
          <w:w w:val="105"/>
        </w:rPr>
        <w:t> </w:t>
      </w:r>
      <w:r>
        <w:rPr>
          <w:spacing w:val="-2"/>
          <w:w w:val="105"/>
        </w:rPr>
        <w:t>оценки</w:t>
      </w:r>
      <w:r>
        <w:rPr>
          <w:spacing w:val="57"/>
          <w:w w:val="105"/>
        </w:rPr>
        <w:t> </w:t>
      </w:r>
      <w:r>
        <w:rPr>
          <w:spacing w:val="-2"/>
          <w:w w:val="105"/>
        </w:rPr>
        <w:t>местного</w:t>
      </w:r>
      <w:r>
        <w:rPr>
          <w:w w:val="105"/>
        </w:rPr>
        <w:t>  </w:t>
      </w:r>
      <w:r>
        <w:rPr>
          <w:spacing w:val="-2"/>
          <w:w w:val="105"/>
        </w:rPr>
        <w:t>статуса.</w:t>
      </w:r>
      <w:r>
        <w:rPr>
          <w:spacing w:val="56"/>
          <w:w w:val="105"/>
        </w:rPr>
        <w:t> </w:t>
      </w:r>
      <w:r>
        <w:rPr>
          <w:spacing w:val="1"/>
          <w:w w:val="105"/>
        </w:rPr>
        <w:t>[</w:t>
      </w:r>
      <w:r>
        <w:rPr>
          <w:rFonts w:ascii="Times New Roman" w:hAnsi="Times New Roman" w:cs="Times New Roman" w:eastAsia="Times New Roman"/>
          <w:w w:val="105"/>
        </w:rPr>
        <w:t>Оши</w:t>
      </w:r>
      <w:r>
        <w:rPr>
          <w:rFonts w:ascii="Times New Roman" w:hAnsi="Times New Roman" w:cs="Times New Roman" w:eastAsia="Times New Roman"/>
          <w:spacing w:val="1"/>
          <w:w w:val="105"/>
        </w:rPr>
        <w:t>б</w:t>
      </w:r>
      <w:r>
        <w:rPr>
          <w:rFonts w:ascii="Times New Roman" w:hAnsi="Times New Roman" w:cs="Times New Roman" w:eastAsia="Times New Roman"/>
          <w:w w:val="105"/>
        </w:rPr>
        <w:t>ка</w:t>
      </w:r>
      <w:r>
        <w:rPr>
          <w:rFonts w:ascii="Times New Roman" w:hAnsi="Times New Roman" w:cs="Times New Roman" w:eastAsia="Times New Roman"/>
          <w:spacing w:val="1"/>
          <w:w w:val="105"/>
        </w:rPr>
        <w:t>!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Источник</w:t>
      </w:r>
      <w:r>
        <w:rPr>
          <w:rFonts w:ascii="Times New Roman" w:hAnsi="Times New Roman" w:cs="Times New Roman" w:eastAsia="Times New Roman"/>
          <w:spacing w:val="30"/>
          <w:w w:val="12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</w:t>
      </w:r>
      <w:r>
        <w:rPr>
          <w:rFonts w:ascii="Times New Roman" w:hAnsi="Times New Roman" w:cs="Times New Roman" w:eastAsia="Times New Roman"/>
          <w:spacing w:val="1"/>
          <w:w w:val="105"/>
        </w:rPr>
        <w:t>е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найден.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w w:val="105"/>
        </w:rPr>
        <w:t>–</w:t>
      </w:r>
      <w:r>
        <w:rPr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И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чник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найден.</w:t>
      </w:r>
      <w:r>
        <w:rPr>
          <w:w w:val="105"/>
        </w:rPr>
        <w:t>,</w:t>
      </w:r>
      <w:r>
        <w:rPr>
          <w:spacing w:val="23"/>
          <w:w w:val="105"/>
        </w:rPr>
        <w:t> </w:t>
      </w:r>
      <w:r>
        <w:rPr>
          <w:w w:val="105"/>
        </w:rPr>
        <w:t>134]</w:t>
      </w:r>
      <w:r>
        <w:rPr/>
      </w:r>
    </w:p>
    <w:p>
      <w:pPr>
        <w:spacing w:after="0" w:line="366" w:lineRule="auto"/>
        <w:jc w:val="left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240" w:lineRule="auto" w:before="58"/>
        <w:ind w:right="14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4"/>
        </w:numPr>
        <w:tabs>
          <w:tab w:pos="1463" w:val="left" w:leader="none"/>
        </w:tabs>
        <w:spacing w:line="240" w:lineRule="auto" w:before="155" w:after="0"/>
        <w:ind w:left="1462" w:right="0" w:hanging="264"/>
        <w:jc w:val="left"/>
      </w:pPr>
      <w:r>
        <w:rPr/>
        <w:t>измерения</w:t>
      </w:r>
      <w:r>
        <w:rPr>
          <w:spacing w:val="26"/>
        </w:rPr>
        <w:t> </w:t>
      </w:r>
      <w:r>
        <w:rPr>
          <w:spacing w:val="-1"/>
        </w:rPr>
        <w:t>артериального</w:t>
      </w:r>
      <w:r>
        <w:rPr>
          <w:spacing w:val="24"/>
        </w:rPr>
        <w:t> </w:t>
      </w:r>
      <w:r>
        <w:rPr>
          <w:spacing w:val="-1"/>
        </w:rPr>
        <w:t>давления</w:t>
      </w:r>
      <w:r>
        <w:rPr>
          <w:spacing w:val="27"/>
        </w:rPr>
        <w:t> </w:t>
      </w:r>
      <w:r>
        <w:rPr/>
        <w:t>на</w:t>
      </w:r>
      <w:r>
        <w:rPr>
          <w:spacing w:val="24"/>
        </w:rPr>
        <w:t> </w:t>
      </w:r>
      <w:r>
        <w:rPr>
          <w:spacing w:val="-1"/>
        </w:rPr>
        <w:t>периферических</w:t>
      </w:r>
      <w:r>
        <w:rPr>
          <w:spacing w:val="26"/>
        </w:rPr>
        <w:t> </w:t>
      </w:r>
      <w:r>
        <w:rPr>
          <w:spacing w:val="-1"/>
        </w:rPr>
        <w:t>артериях;</w:t>
      </w:r>
      <w:r>
        <w:rPr/>
      </w:r>
    </w:p>
    <w:p>
      <w:pPr>
        <w:pStyle w:val="BodyText"/>
        <w:numPr>
          <w:ilvl w:val="2"/>
          <w:numId w:val="4"/>
        </w:numPr>
        <w:tabs>
          <w:tab w:pos="1463" w:val="left" w:leader="none"/>
        </w:tabs>
        <w:spacing w:line="240" w:lineRule="auto" w:before="152" w:after="0"/>
        <w:ind w:left="1462" w:right="0" w:hanging="264"/>
        <w:jc w:val="left"/>
      </w:pPr>
      <w:r>
        <w:rPr>
          <w:spacing w:val="-1"/>
        </w:rPr>
        <w:t>термометрия</w:t>
      </w:r>
      <w:r>
        <w:rPr>
          <w:spacing w:val="39"/>
        </w:rPr>
        <w:t> </w:t>
      </w:r>
      <w:r>
        <w:rPr>
          <w:spacing w:val="-1"/>
        </w:rPr>
        <w:t>общая;</w:t>
      </w:r>
      <w:r>
        <w:rPr/>
      </w:r>
    </w:p>
    <w:p>
      <w:pPr>
        <w:pStyle w:val="BodyText"/>
        <w:spacing w:line="368" w:lineRule="auto" w:before="150"/>
        <w:ind w:left="1332" w:right="273" w:hanging="135"/>
        <w:jc w:val="left"/>
      </w:pPr>
      <w:r>
        <w:rPr>
          <w:rFonts w:ascii="Times New Roman" w:hAnsi="Times New Roman" w:cs="Times New Roman" w:eastAsia="Times New Roman"/>
          <w:spacing w:val="-2"/>
        </w:rPr>
        <w:t></w:t>
      </w:r>
      <w:r>
        <w:rPr>
          <w:spacing w:val="-1"/>
        </w:rPr>
        <w:t>оценки</w:t>
      </w:r>
      <w:r>
        <w:rPr>
          <w:spacing w:val="34"/>
        </w:rPr>
        <w:t> </w:t>
      </w:r>
      <w:r>
        <w:rPr>
          <w:spacing w:val="-2"/>
        </w:rPr>
        <w:t>риска</w:t>
      </w:r>
      <w:r>
        <w:rPr>
          <w:spacing w:val="35"/>
        </w:rPr>
        <w:t> </w:t>
      </w:r>
      <w:r>
        <w:rPr>
          <w:spacing w:val="-2"/>
        </w:rPr>
        <w:t>венозных</w:t>
      </w:r>
      <w:r>
        <w:rPr>
          <w:spacing w:val="34"/>
        </w:rPr>
        <w:t> </w:t>
      </w:r>
      <w:r>
        <w:rPr>
          <w:spacing w:val="-2"/>
        </w:rPr>
        <w:t>тромбоэмболических</w:t>
      </w:r>
      <w:r>
        <w:rPr>
          <w:spacing w:val="32"/>
        </w:rPr>
        <w:t> </w:t>
      </w:r>
      <w:r>
        <w:rPr>
          <w:spacing w:val="-2"/>
        </w:rPr>
        <w:t>осложнений</w:t>
      </w:r>
      <w:r>
        <w:rPr>
          <w:spacing w:val="35"/>
        </w:rPr>
        <w:t> </w:t>
      </w:r>
      <w:r>
        <w:rPr>
          <w:spacing w:val="-2"/>
        </w:rPr>
        <w:t>(Приложение</w:t>
      </w:r>
      <w:r>
        <w:rPr>
          <w:spacing w:val="36"/>
        </w:rPr>
        <w:t> </w:t>
      </w:r>
      <w:r>
        <w:rPr>
          <w:spacing w:val="-3"/>
        </w:rPr>
        <w:t>А3.7,</w:t>
      </w:r>
      <w:r>
        <w:rPr>
          <w:spacing w:val="45"/>
        </w:rPr>
        <w:t> </w:t>
      </w:r>
      <w:r>
        <w:rPr>
          <w:spacing w:val="-1"/>
        </w:rPr>
        <w:t>Г1)</w:t>
      </w:r>
      <w:r>
        <w:rPr>
          <w:spacing w:val="15"/>
        </w:rPr>
        <w:t> </w:t>
      </w:r>
      <w:r>
        <w:rPr>
          <w:spacing w:val="15"/>
        </w:rPr>
      </w:r>
      <w:r>
        <w:rPr>
          <w:spacing w:val="-3"/>
        </w:rPr>
        <w:t>[29].</w:t>
      </w:r>
      <w:r>
        <w:rPr/>
      </w:r>
    </w:p>
    <w:p>
      <w:pPr>
        <w:pStyle w:val="BodyText"/>
        <w:spacing w:line="240" w:lineRule="auto" w:before="2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7"/>
        </w:numPr>
        <w:tabs>
          <w:tab w:pos="1064" w:val="left" w:leader="none"/>
        </w:tabs>
        <w:spacing w:line="368" w:lineRule="auto" w:before="157" w:after="0"/>
        <w:ind w:left="396" w:right="104" w:firstLine="401"/>
        <w:jc w:val="both"/>
      </w:pPr>
      <w:r>
        <w:rPr>
          <w:spacing w:val="-2"/>
          <w:w w:val="105"/>
        </w:rPr>
        <w:t>Всем</w:t>
      </w:r>
      <w:r>
        <w:rPr>
          <w:spacing w:val="25"/>
          <w:w w:val="105"/>
        </w:rPr>
        <w:t> </w:t>
      </w:r>
      <w:r>
        <w:rPr>
          <w:w w:val="105"/>
        </w:rPr>
        <w:t>пациентам</w:t>
      </w:r>
      <w:r>
        <w:rPr>
          <w:spacing w:val="22"/>
          <w:w w:val="105"/>
        </w:rPr>
        <w:t> </w:t>
      </w:r>
      <w:r>
        <w:rPr>
          <w:w w:val="105"/>
        </w:rPr>
        <w:t>с</w:t>
      </w:r>
      <w:r>
        <w:rPr>
          <w:spacing w:val="26"/>
          <w:w w:val="105"/>
        </w:rPr>
        <w:t> </w:t>
      </w:r>
      <w:r>
        <w:rPr>
          <w:w w:val="105"/>
        </w:rPr>
        <w:t>подозрением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на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перелом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лодыжек</w:t>
      </w:r>
      <w:r>
        <w:rPr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w w:val="105"/>
        </w:rPr>
        <w:t>оценка</w:t>
      </w:r>
      <w:r>
        <w:rPr>
          <w:spacing w:val="55"/>
          <w:w w:val="102"/>
        </w:rPr>
        <w:t> </w:t>
      </w:r>
      <w:r>
        <w:rPr>
          <w:w w:val="105"/>
        </w:rPr>
        <w:t>состояния</w:t>
      </w:r>
      <w:r>
        <w:rPr>
          <w:spacing w:val="-17"/>
          <w:w w:val="105"/>
        </w:rPr>
        <w:t> </w:t>
      </w:r>
      <w:r>
        <w:rPr>
          <w:spacing w:val="-2"/>
          <w:w w:val="105"/>
        </w:rPr>
        <w:t>иннервации</w:t>
      </w:r>
      <w:r>
        <w:rPr>
          <w:spacing w:val="-18"/>
          <w:w w:val="105"/>
        </w:rPr>
        <w:t> </w:t>
      </w:r>
      <w:r>
        <w:rPr>
          <w:w w:val="105"/>
        </w:rPr>
        <w:t>и</w:t>
      </w:r>
      <w:r>
        <w:rPr>
          <w:spacing w:val="-18"/>
          <w:w w:val="105"/>
        </w:rPr>
        <w:t> </w:t>
      </w:r>
      <w:r>
        <w:rPr>
          <w:w w:val="105"/>
        </w:rPr>
        <w:t>кровообращения</w:t>
      </w:r>
      <w:r>
        <w:rPr>
          <w:spacing w:val="-16"/>
          <w:w w:val="105"/>
        </w:rPr>
        <w:t> </w:t>
      </w:r>
      <w:r>
        <w:rPr>
          <w:w w:val="105"/>
        </w:rPr>
        <w:t>в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периферических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отделах</w:t>
      </w:r>
      <w:r>
        <w:rPr>
          <w:spacing w:val="-18"/>
          <w:w w:val="105"/>
        </w:rPr>
        <w:t> </w:t>
      </w:r>
      <w:r>
        <w:rPr>
          <w:w w:val="105"/>
        </w:rPr>
        <w:t>нижней</w:t>
      </w:r>
      <w:r>
        <w:rPr>
          <w:spacing w:val="-20"/>
          <w:w w:val="105"/>
        </w:rPr>
        <w:t> </w:t>
      </w:r>
      <w:r>
        <w:rPr>
          <w:w w:val="105"/>
        </w:rPr>
        <w:t>конечности</w:t>
      </w:r>
      <w:r>
        <w:rPr>
          <w:spacing w:val="-18"/>
          <w:w w:val="105"/>
        </w:rPr>
        <w:t> </w:t>
      </w:r>
      <w:r>
        <w:rPr>
          <w:w w:val="105"/>
        </w:rPr>
        <w:t>с</w:t>
      </w:r>
      <w:r>
        <w:rPr>
          <w:spacing w:val="55"/>
          <w:w w:val="102"/>
        </w:rPr>
        <w:t> </w:t>
      </w:r>
      <w:r>
        <w:rPr>
          <w:w w:val="105"/>
        </w:rPr>
        <w:t>целью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исключения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повреждения</w:t>
      </w:r>
      <w:r>
        <w:rPr>
          <w:spacing w:val="-12"/>
          <w:w w:val="105"/>
        </w:rPr>
        <w:t> </w:t>
      </w:r>
      <w:r>
        <w:rPr>
          <w:w w:val="105"/>
        </w:rPr>
        <w:t>сосудисто-нервного</w:t>
      </w:r>
      <w:r>
        <w:rPr>
          <w:spacing w:val="-16"/>
          <w:w w:val="105"/>
        </w:rPr>
        <w:t> </w:t>
      </w:r>
      <w:r>
        <w:rPr>
          <w:w w:val="105"/>
        </w:rPr>
        <w:t>пучка</w:t>
      </w:r>
      <w:r>
        <w:rPr>
          <w:spacing w:val="-14"/>
          <w:w w:val="105"/>
        </w:rPr>
        <w:t> </w:t>
      </w:r>
      <w:r>
        <w:rPr>
          <w:w w:val="105"/>
        </w:rPr>
        <w:t>на</w:t>
      </w:r>
      <w:r>
        <w:rPr>
          <w:spacing w:val="-15"/>
          <w:w w:val="105"/>
        </w:rPr>
        <w:t> </w:t>
      </w:r>
      <w:r>
        <w:rPr>
          <w:w w:val="105"/>
        </w:rPr>
        <w:t>уровне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перелома</w:t>
      </w:r>
      <w:r>
        <w:rPr>
          <w:spacing w:val="-13"/>
          <w:w w:val="105"/>
        </w:rPr>
        <w:t> </w:t>
      </w:r>
      <w:r>
        <w:rPr>
          <w:spacing w:val="1"/>
          <w:w w:val="105"/>
        </w:rPr>
        <w:t>[</w:t>
      </w:r>
      <w:r>
        <w:rPr>
          <w:rFonts w:ascii="Times New Roman" w:hAnsi="Times New Roman" w:cs="Times New Roman" w:eastAsia="Times New Roman"/>
          <w:w w:val="105"/>
        </w:rPr>
        <w:t>Оши</w:t>
      </w:r>
      <w:r>
        <w:rPr>
          <w:rFonts w:ascii="Times New Roman" w:hAnsi="Times New Roman" w:cs="Times New Roman" w:eastAsia="Times New Roman"/>
          <w:spacing w:val="1"/>
          <w:w w:val="105"/>
        </w:rPr>
        <w:t>б</w:t>
      </w:r>
      <w:r>
        <w:rPr>
          <w:rFonts w:ascii="Times New Roman" w:hAnsi="Times New Roman" w:cs="Times New Roman" w:eastAsia="Times New Roman"/>
          <w:w w:val="105"/>
        </w:rPr>
        <w:t>ка</w:t>
      </w:r>
      <w:r>
        <w:rPr>
          <w:rFonts w:ascii="Times New Roman" w:hAnsi="Times New Roman" w:cs="Times New Roman" w:eastAsia="Times New Roman"/>
          <w:spacing w:val="1"/>
          <w:w w:val="105"/>
        </w:rPr>
        <w:t>!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Источник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</w:t>
      </w:r>
      <w:r>
        <w:rPr>
          <w:rFonts w:ascii="Times New Roman" w:hAnsi="Times New Roman" w:cs="Times New Roman" w:eastAsia="Times New Roman"/>
          <w:spacing w:val="1"/>
          <w:w w:val="105"/>
        </w:rPr>
        <w:t>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най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w w:val="105"/>
        </w:rPr>
        <w:t>–</w:t>
      </w:r>
      <w:r>
        <w:rPr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И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чник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ссылки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най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spacing w:val="-2"/>
          <w:w w:val="105"/>
        </w:rPr>
        <w:t>,</w:t>
      </w:r>
      <w:r>
        <w:rPr>
          <w:spacing w:val="25"/>
          <w:w w:val="105"/>
        </w:rPr>
        <w:t> </w:t>
      </w:r>
      <w:r>
        <w:rPr>
          <w:w w:val="105"/>
        </w:rPr>
        <w:t>134].</w:t>
      </w:r>
      <w:r>
        <w:rPr/>
      </w:r>
    </w:p>
    <w:p>
      <w:pPr>
        <w:pStyle w:val="BodyText"/>
        <w:spacing w:line="240" w:lineRule="auto" w:before="2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7"/>
        </w:numPr>
        <w:tabs>
          <w:tab w:pos="1064" w:val="left" w:leader="none"/>
        </w:tabs>
        <w:spacing w:line="368" w:lineRule="auto" w:before="155" w:after="0"/>
        <w:ind w:left="396" w:right="106" w:firstLine="404"/>
        <w:jc w:val="both"/>
      </w:pPr>
      <w:r>
        <w:rPr>
          <w:spacing w:val="-2"/>
          <w:w w:val="105"/>
        </w:rPr>
        <w:t>Всем</w:t>
      </w:r>
      <w:r>
        <w:rPr>
          <w:spacing w:val="25"/>
          <w:w w:val="105"/>
        </w:rPr>
        <w:t> </w:t>
      </w:r>
      <w:r>
        <w:rPr>
          <w:w w:val="105"/>
        </w:rPr>
        <w:t>пациентам</w:t>
      </w:r>
      <w:r>
        <w:rPr>
          <w:spacing w:val="22"/>
          <w:w w:val="105"/>
        </w:rPr>
        <w:t> </w:t>
      </w:r>
      <w:r>
        <w:rPr>
          <w:w w:val="105"/>
        </w:rPr>
        <w:t>с</w:t>
      </w:r>
      <w:r>
        <w:rPr>
          <w:spacing w:val="26"/>
          <w:w w:val="105"/>
        </w:rPr>
        <w:t> </w:t>
      </w:r>
      <w:r>
        <w:rPr>
          <w:w w:val="105"/>
        </w:rPr>
        <w:t>подозрением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на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перелом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лодыжек</w:t>
      </w:r>
      <w:r>
        <w:rPr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w w:val="105"/>
        </w:rPr>
        <w:t>оценка</w:t>
      </w:r>
      <w:r>
        <w:rPr>
          <w:spacing w:val="55"/>
          <w:w w:val="102"/>
        </w:rPr>
        <w:t> </w:t>
      </w:r>
      <w:r>
        <w:rPr>
          <w:w w:val="105"/>
        </w:rPr>
        <w:t>состояния</w:t>
      </w:r>
      <w:r>
        <w:rPr>
          <w:spacing w:val="2"/>
          <w:w w:val="105"/>
        </w:rPr>
        <w:t> </w:t>
      </w:r>
      <w:r>
        <w:rPr>
          <w:w w:val="105"/>
        </w:rPr>
        <w:t>мягких тканей и </w:t>
      </w:r>
      <w:r>
        <w:rPr>
          <w:spacing w:val="-2"/>
          <w:w w:val="105"/>
        </w:rPr>
        <w:t>выраженности</w:t>
      </w:r>
      <w:r>
        <w:rPr>
          <w:spacing w:val="1"/>
          <w:w w:val="105"/>
        </w:rPr>
        <w:t> </w:t>
      </w:r>
      <w:r>
        <w:rPr>
          <w:w w:val="105"/>
        </w:rPr>
        <w:t>отека с</w:t>
      </w:r>
      <w:r>
        <w:rPr>
          <w:spacing w:val="2"/>
          <w:w w:val="105"/>
        </w:rPr>
        <w:t> </w:t>
      </w:r>
      <w:r>
        <w:rPr>
          <w:w w:val="105"/>
        </w:rPr>
        <w:t>целью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исключения</w:t>
      </w:r>
      <w:r>
        <w:rPr>
          <w:w w:val="105"/>
        </w:rPr>
        <w:t> </w:t>
      </w:r>
      <w:r>
        <w:rPr>
          <w:spacing w:val="-2"/>
          <w:w w:val="105"/>
        </w:rPr>
        <w:t>гематом,</w:t>
      </w:r>
      <w:r>
        <w:rPr>
          <w:spacing w:val="1"/>
          <w:w w:val="105"/>
        </w:rPr>
        <w:t> </w:t>
      </w:r>
      <w:r>
        <w:rPr>
          <w:w w:val="105"/>
        </w:rPr>
        <w:t>открытых</w:t>
      </w:r>
      <w:r>
        <w:rPr>
          <w:spacing w:val="56"/>
          <w:w w:val="102"/>
        </w:rPr>
        <w:t> </w:t>
      </w:r>
      <w:r>
        <w:rPr>
          <w:w w:val="105"/>
        </w:rPr>
        <w:t>переломов</w:t>
      </w:r>
      <w:r>
        <w:rPr>
          <w:spacing w:val="4"/>
          <w:w w:val="105"/>
        </w:rPr>
        <w:t> </w:t>
      </w:r>
      <w:r>
        <w:rPr>
          <w:w w:val="105"/>
        </w:rPr>
        <w:t>[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И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чник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</w:t>
      </w:r>
      <w:r>
        <w:rPr>
          <w:rFonts w:ascii="Times New Roman" w:hAnsi="Times New Roman" w:cs="Times New Roman" w:eastAsia="Times New Roman"/>
          <w:spacing w:val="1"/>
          <w:w w:val="105"/>
        </w:rPr>
        <w:t>е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найден.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w w:val="105"/>
        </w:rPr>
        <w:t>–</w:t>
      </w:r>
      <w:r>
        <w:rPr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И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чник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ссылки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3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найден.</w:t>
      </w:r>
      <w:r>
        <w:rPr>
          <w:w w:val="105"/>
        </w:rPr>
        <w:t>,</w:t>
      </w:r>
      <w:r>
        <w:rPr>
          <w:spacing w:val="1"/>
          <w:w w:val="105"/>
        </w:rPr>
        <w:t> </w:t>
      </w:r>
      <w:r>
        <w:rPr>
          <w:w w:val="105"/>
        </w:rPr>
        <w:t>134].</w:t>
      </w:r>
      <w:r>
        <w:rPr/>
      </w:r>
    </w:p>
    <w:p>
      <w:pPr>
        <w:pStyle w:val="BodyText"/>
        <w:tabs>
          <w:tab w:pos="1547" w:val="left" w:leader="none"/>
          <w:tab w:pos="1901" w:val="left" w:leader="none"/>
          <w:tab w:pos="3362" w:val="left" w:leader="none"/>
          <w:tab w:pos="4493" w:val="left" w:leader="none"/>
          <w:tab w:pos="5857" w:val="left" w:leader="none"/>
          <w:tab w:pos="7007" w:val="left" w:leader="none"/>
          <w:tab w:pos="7469" w:val="left" w:leader="none"/>
        </w:tabs>
        <w:spacing w:line="368" w:lineRule="auto" w:before="8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личие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отека,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подкожной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ге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w w:val="105"/>
        </w:rPr>
        <w:t>   в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проекции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медиальной</w:t>
      </w:r>
      <w:r>
        <w:rPr>
          <w:rFonts w:ascii="Times New Roman" w:hAnsi="Times New Roman" w:cs="Times New Roman" w:eastAsia="Times New Roman"/>
          <w:spacing w:val="3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лодыжки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зочного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плекс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имеющемся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латеральной</w:t>
      </w:r>
      <w:r>
        <w:rPr>
          <w:rFonts w:ascii="Times New Roman" w:hAnsi="Times New Roman" w:cs="Times New Roman" w:eastAsia="Times New Roman"/>
          <w:spacing w:val="8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лодыжки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  <w:tab/>
      </w:r>
      <w:r>
        <w:rPr>
          <w:rFonts w:ascii="Times New Roman" w:hAnsi="Times New Roman" w:cs="Times New Roman" w:eastAsia="Times New Roman"/>
          <w:w w:val="95"/>
        </w:rPr>
        <w:t>медиальной</w:t>
        <w:tab/>
      </w:r>
      <w:r>
        <w:rPr>
          <w:rFonts w:ascii="Times New Roman" w:hAnsi="Times New Roman" w:cs="Times New Roman" w:eastAsia="Times New Roman"/>
          <w:w w:val="105"/>
        </w:rPr>
        <w:t>лодыжки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рентгенограммах</w:t>
      </w:r>
      <w:r>
        <w:rPr>
          <w:rFonts w:ascii="Times New Roman" w:hAnsi="Times New Roman" w:cs="Times New Roman" w:eastAsia="Times New Roman"/>
          <w:spacing w:val="40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свиде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подозрении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дель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овидной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связки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нестабильного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ГСС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И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чник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ылки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найден.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Ошибка!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Источник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ылки </w:t>
      </w:r>
      <w:r>
        <w:rPr>
          <w:rFonts w:ascii="Times New Roman" w:hAnsi="Times New Roman"/>
          <w:spacing w:val="1"/>
          <w:w w:val="105"/>
        </w:rPr>
        <w:t>не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найден.</w:t>
      </w:r>
      <w:r>
        <w:rPr>
          <w:rFonts w:ascii="Times New Roman" w:hAnsi="Times New Roman"/>
          <w:w w:val="105"/>
        </w:rPr>
        <w:t>,</w:t>
      </w:r>
      <w:r>
        <w:rPr>
          <w:rFonts w:ascii="Times New Roman" w:hAnsi="Times New Roman"/>
          <w:spacing w:val="-2"/>
          <w:w w:val="105"/>
        </w:rPr>
        <w:t> 134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1"/>
          <w:w w:val="105"/>
          <w:sz w:val="20"/>
        </w:rPr>
        <w:t>.</w:t>
      </w:r>
      <w:r>
        <w:rPr>
          <w:rFonts w:ascii="Times New Roman" w:hAnsi="Times New Roman"/>
          <w:sz w:val="20"/>
        </w:rPr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68" w:lineRule="auto" w:before="136" w:after="0"/>
        <w:ind w:left="396" w:right="112" w:firstLine="404"/>
        <w:jc w:val="both"/>
      </w:pPr>
      <w:r>
        <w:rPr>
          <w:spacing w:val="-1"/>
        </w:rPr>
        <w:t>При</w:t>
      </w:r>
      <w:r>
        <w:rPr>
          <w:spacing w:val="37"/>
        </w:rPr>
        <w:t> </w:t>
      </w:r>
      <w:r>
        <w:rPr/>
        <w:t>принятии</w:t>
      </w:r>
      <w:r>
        <w:rPr>
          <w:spacing w:val="36"/>
        </w:rPr>
        <w:t> </w:t>
      </w:r>
      <w:r>
        <w:rPr>
          <w:spacing w:val="-1"/>
        </w:rPr>
        <w:t>решения</w:t>
      </w:r>
      <w:r>
        <w:rPr>
          <w:spacing w:val="37"/>
        </w:rPr>
        <w:t> </w:t>
      </w:r>
      <w:r>
        <w:rPr/>
        <w:t>о</w:t>
      </w:r>
      <w:r>
        <w:rPr>
          <w:spacing w:val="34"/>
        </w:rPr>
        <w:t> </w:t>
      </w:r>
      <w:r>
        <w:rPr/>
        <w:t>проведении</w:t>
      </w:r>
      <w:r>
        <w:rPr>
          <w:spacing w:val="33"/>
        </w:rPr>
        <w:t> </w:t>
      </w:r>
      <w:r>
        <w:rPr/>
        <w:t>хирургического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37"/>
        </w:rPr>
        <w:t> </w:t>
      </w:r>
      <w:r>
        <w:rPr/>
        <w:t>перелома</w:t>
      </w:r>
      <w:r>
        <w:rPr>
          <w:spacing w:val="30"/>
        </w:rPr>
        <w:t> </w:t>
      </w:r>
      <w:r>
        <w:rPr/>
        <w:t>лодыжек</w:t>
      </w:r>
      <w:r>
        <w:rPr>
          <w:spacing w:val="34"/>
        </w:rPr>
        <w:t> </w:t>
      </w:r>
      <w:r>
        <w:rPr/>
        <w:t>у</w:t>
      </w:r>
      <w:r>
        <w:rPr>
          <w:spacing w:val="38"/>
          <w:w w:val="102"/>
        </w:rPr>
        <w:t> </w:t>
      </w:r>
      <w:r>
        <w:rPr/>
        <w:t>взрослых</w:t>
      </w:r>
      <w:r>
        <w:rPr>
          <w:spacing w:val="44"/>
        </w:rPr>
        <w:t> </w:t>
      </w:r>
      <w:r>
        <w:rPr/>
        <w:t>пациентов</w:t>
      </w:r>
      <w:r>
        <w:rPr>
          <w:spacing w:val="47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5"/>
        </w:rPr>
        <w:t> </w:t>
      </w:r>
      <w:r>
        <w:rPr/>
        <w:t>сбор</w:t>
      </w:r>
      <w:r>
        <w:rPr>
          <w:spacing w:val="45"/>
        </w:rPr>
        <w:t> </w:t>
      </w:r>
      <w:r>
        <w:rPr/>
        <w:t>анамнеза</w:t>
      </w:r>
      <w:r>
        <w:rPr>
          <w:spacing w:val="47"/>
        </w:rPr>
        <w:t> </w:t>
      </w:r>
      <w:r>
        <w:rPr/>
        <w:t>и</w:t>
      </w:r>
      <w:r>
        <w:rPr>
          <w:spacing w:val="44"/>
        </w:rPr>
        <w:t> </w:t>
      </w:r>
      <w:r>
        <w:rPr/>
        <w:t>физикальное</w:t>
      </w:r>
      <w:r>
        <w:rPr>
          <w:spacing w:val="42"/>
        </w:rPr>
        <w:t> </w:t>
      </w:r>
      <w:r>
        <w:rPr>
          <w:spacing w:val="-1"/>
        </w:rPr>
        <w:t>обследование</w:t>
      </w:r>
      <w:r>
        <w:rPr>
          <w:spacing w:val="45"/>
        </w:rPr>
        <w:t> </w:t>
      </w:r>
      <w:r>
        <w:rPr/>
        <w:t>с</w:t>
      </w:r>
      <w:r>
        <w:rPr>
          <w:spacing w:val="48"/>
        </w:rPr>
        <w:t> </w:t>
      </w:r>
      <w:r>
        <w:rPr/>
        <w:t>целью</w:t>
      </w:r>
      <w:r>
        <w:rPr>
          <w:spacing w:val="46"/>
          <w:w w:val="102"/>
        </w:rPr>
        <w:t> </w:t>
      </w:r>
      <w:r>
        <w:rPr/>
        <w:t>выявления</w:t>
      </w:r>
      <w:r>
        <w:rPr>
          <w:spacing w:val="21"/>
        </w:rPr>
        <w:t> </w:t>
      </w:r>
      <w:r>
        <w:rPr/>
        <w:t>факторов</w:t>
      </w:r>
      <w:r>
        <w:rPr>
          <w:spacing w:val="15"/>
        </w:rPr>
        <w:t> </w:t>
      </w:r>
      <w:r>
        <w:rPr>
          <w:spacing w:val="-1"/>
        </w:rPr>
        <w:t>риска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заболеваний</w:t>
      </w:r>
      <w:r>
        <w:rPr>
          <w:spacing w:val="19"/>
        </w:rPr>
        <w:t> </w:t>
      </w:r>
      <w:r>
        <w:rPr>
          <w:spacing w:val="-1"/>
        </w:rPr>
        <w:t>сердечно-сосудистой</w:t>
      </w:r>
      <w:r>
        <w:rPr>
          <w:spacing w:val="18"/>
        </w:rPr>
        <w:t> </w:t>
      </w:r>
      <w:r>
        <w:rPr/>
        <w:t>системы</w:t>
      </w:r>
      <w:r>
        <w:rPr>
          <w:spacing w:val="24"/>
        </w:rPr>
        <w:t> </w:t>
      </w:r>
      <w:r>
        <w:rPr/>
        <w:t>[30,</w:t>
      </w:r>
      <w:r>
        <w:rPr>
          <w:spacing w:val="19"/>
        </w:rPr>
        <w:t> </w:t>
      </w:r>
      <w:r>
        <w:rPr/>
        <w:t>31].</w:t>
      </w:r>
      <w:r>
        <w:rPr/>
      </w:r>
    </w:p>
    <w:p>
      <w:pPr>
        <w:pStyle w:val="BodyText"/>
        <w:tabs>
          <w:tab w:pos="1339" w:val="left" w:leader="none"/>
          <w:tab w:pos="3542" w:val="left" w:leader="none"/>
          <w:tab w:pos="3992" w:val="left" w:leader="none"/>
          <w:tab w:pos="4560" w:val="left" w:leader="none"/>
          <w:tab w:pos="6354" w:val="left" w:leader="none"/>
          <w:tab w:pos="7962" w:val="left" w:leader="none"/>
        </w:tabs>
        <w:spacing w:line="369" w:lineRule="auto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Комментарий: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   факторам   риска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сердечно-сосудистых   заболеваний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относят: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артериальную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гипертензию,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курение,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дислипидемию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(повышение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общего</w:t>
      </w:r>
      <w:r>
        <w:rPr>
          <w:rFonts w:ascii="Times New Roman" w:hAnsi="Times New Roman" w:cs="Times New Roman" w:eastAsia="Times New Roman"/>
          <w:spacing w:val="3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&gt;4,9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ЛПНП</w:t>
      </w: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-2"/>
          <w:w w:val="105"/>
        </w:rPr>
        <w:t>3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ЛПВП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65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мужчин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&lt;1,0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ммоль/л,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женщин</w:t>
        <w:tab/>
        <w:t>-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&lt;</w:t>
      </w:r>
      <w:r>
        <w:rPr>
          <w:rFonts w:ascii="Times New Roman" w:hAnsi="Times New Roman" w:cs="Times New Roman" w:eastAsia="Times New Roman"/>
          <w:spacing w:val="-2"/>
          <w:w w:val="105"/>
        </w:rPr>
        <w:t>1,2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и/или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триглицеридов&gt;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1,7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ммоль/л),</w:t>
      </w:r>
      <w:r>
        <w:rPr>
          <w:rFonts w:ascii="Times New Roman" w:hAnsi="Times New Roman" w:cs="Times New Roman" w:eastAsia="Times New Roman"/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сахарный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семейный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анамнез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молодом</w:t>
      </w:r>
      <w:r>
        <w:rPr>
          <w:rFonts w:ascii="Times New Roman" w:hAnsi="Times New Roman" w:cs="Times New Roman" w:eastAsia="Times New Roman"/>
          <w:spacing w:val="7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возрасте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(&lt;55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чин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&lt;65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енщин)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w w:val="105"/>
        </w:rPr>
        <w:t>[30]. </w:t>
      </w:r>
      <w:r>
        <w:rPr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41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сердечно-сосудистым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понимают: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ише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ическую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болезнь</w:t>
      </w:r>
      <w:r>
        <w:rPr>
          <w:rFonts w:ascii="Times New Roman" w:hAnsi="Times New Roman" w:cs="Times New Roman" w:eastAsia="Times New Roman"/>
          <w:spacing w:val="29"/>
          <w:w w:val="102"/>
        </w:rPr>
        <w:t> </w:t>
      </w:r>
      <w:r>
        <w:rPr>
          <w:rFonts w:ascii="Times New Roman" w:hAnsi="Times New Roman" w:cs="Times New Roman" w:eastAsia="Times New Roman"/>
        </w:rPr>
        <w:t>сердца,</w:t>
        <w:tab/>
      </w:r>
      <w:r>
        <w:rPr>
          <w:rFonts w:ascii="Times New Roman" w:hAnsi="Times New Roman" w:cs="Times New Roman" w:eastAsia="Times New Roman"/>
          <w:w w:val="95"/>
        </w:rPr>
        <w:t>цереброваскулярную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бо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езнь,</w:t>
        <w:tab/>
        <w:t>периферический</w:t>
        <w:tab/>
      </w:r>
      <w:r>
        <w:rPr>
          <w:rFonts w:ascii="Times New Roman" w:hAnsi="Times New Roman" w:cs="Times New Roman" w:eastAsia="Times New Roman"/>
          <w:w w:val="105"/>
        </w:rPr>
        <w:t>атеросклероз,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роническ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tabs>
          <w:tab w:pos="1629" w:val="left" w:leader="none"/>
          <w:tab w:pos="3699" w:val="left" w:leader="none"/>
          <w:tab w:pos="4800" w:val="left" w:leader="none"/>
          <w:tab w:pos="6338" w:val="left" w:leader="none"/>
          <w:tab w:pos="7581" w:val="left" w:leader="none"/>
          <w:tab w:pos="8475" w:val="left" w:leader="none"/>
        </w:tabs>
        <w:spacing w:line="368" w:lineRule="auto" w:before="58"/>
        <w:ind w:right="115"/>
        <w:jc w:val="left"/>
      </w:pPr>
      <w:r>
        <w:rPr>
          <w:rFonts w:ascii="Times New Roman" w:hAnsi="Times New Roman"/>
          <w:w w:val="95"/>
        </w:rPr>
        <w:t>сердечную</w:t>
        <w:tab/>
      </w:r>
      <w:r>
        <w:rPr>
          <w:rFonts w:ascii="Times New Roman" w:hAnsi="Times New Roman"/>
          <w:spacing w:val="-2"/>
          <w:w w:val="105"/>
        </w:rPr>
        <w:t>недос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ь,</w:t>
        <w:tab/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егочн</w:t>
      </w:r>
      <w:r>
        <w:rPr>
          <w:rFonts w:ascii="Times New Roman" w:hAnsi="Times New Roman"/>
          <w:spacing w:val="-2"/>
          <w:w w:val="95"/>
        </w:rPr>
        <w:t>у</w:t>
      </w:r>
      <w:r>
        <w:rPr>
          <w:rFonts w:ascii="Times New Roman" w:hAnsi="Times New Roman"/>
          <w:spacing w:val="-1"/>
          <w:w w:val="95"/>
        </w:rPr>
        <w:t>ю</w:t>
        <w:tab/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ерте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-1"/>
        </w:rPr>
        <w:t>,</w:t>
        <w:tab/>
        <w:t>к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  <w:tab/>
      </w:r>
      <w:r>
        <w:rPr>
          <w:rFonts w:ascii="Times New Roman" w:hAnsi="Times New Roman"/>
          <w:w w:val="95"/>
        </w:rPr>
        <w:t>пороки</w:t>
        <w:tab/>
      </w:r>
      <w:r>
        <w:rPr>
          <w:rFonts w:ascii="Times New Roman" w:hAnsi="Times New Roman"/>
        </w:rPr>
        <w:t>сердца,</w:t>
      </w:r>
      <w:r>
        <w:rPr>
          <w:rFonts w:ascii="Times New Roman" w:hAnsi="Times New Roman"/>
          <w:spacing w:val="69"/>
          <w:w w:val="102"/>
        </w:rPr>
        <w:t> </w:t>
      </w:r>
      <w:r>
        <w:rPr>
          <w:rFonts w:ascii="Times New Roman" w:hAnsi="Times New Roman"/>
          <w:w w:val="105"/>
        </w:rPr>
        <w:t>кардиомиопатии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w w:val="105"/>
        </w:rPr>
        <w:t>[31,</w:t>
      </w:r>
      <w:r>
        <w:rPr>
          <w:spacing w:val="-13"/>
          <w:w w:val="105"/>
        </w:rPr>
        <w:t> </w:t>
      </w:r>
      <w:r>
        <w:rPr>
          <w:w w:val="105"/>
        </w:rPr>
        <w:t>32].</w:t>
      </w:r>
      <w:r>
        <w:rPr/>
      </w:r>
    </w:p>
    <w:p>
      <w:pPr>
        <w:pStyle w:val="BodyText"/>
        <w:numPr>
          <w:ilvl w:val="1"/>
          <w:numId w:val="7"/>
        </w:numPr>
        <w:tabs>
          <w:tab w:pos="1064" w:val="left" w:leader="none"/>
        </w:tabs>
        <w:spacing w:line="368" w:lineRule="auto" w:before="21" w:after="0"/>
        <w:ind w:left="396" w:right="110" w:firstLine="404"/>
        <w:jc w:val="both"/>
      </w:pPr>
      <w:r>
        <w:rPr>
          <w:spacing w:val="-1"/>
        </w:rPr>
        <w:t>Всем</w:t>
      </w:r>
      <w:r>
        <w:rPr>
          <w:spacing w:val="15"/>
        </w:rPr>
        <w:t> </w:t>
      </w:r>
      <w:r>
        <w:rPr/>
        <w:t>взрослым</w:t>
      </w:r>
      <w:r>
        <w:rPr>
          <w:spacing w:val="10"/>
        </w:rPr>
        <w:t> </w:t>
      </w:r>
      <w:r>
        <w:rPr/>
        <w:t>пациентам,</w:t>
      </w:r>
      <w:r>
        <w:rPr>
          <w:spacing w:val="13"/>
        </w:rPr>
        <w:t> </w:t>
      </w:r>
      <w:r>
        <w:rPr/>
        <w:t>направляемым</w:t>
      </w:r>
      <w:r>
        <w:rPr>
          <w:spacing w:val="15"/>
        </w:rPr>
        <w:t> </w:t>
      </w:r>
      <w:r>
        <w:rPr/>
        <w:t>на</w:t>
      </w:r>
      <w:r>
        <w:rPr>
          <w:spacing w:val="11"/>
        </w:rPr>
        <w:t> </w:t>
      </w:r>
      <w:r>
        <w:rPr/>
        <w:t>плановое</w:t>
      </w:r>
      <w:r>
        <w:rPr>
          <w:spacing w:val="10"/>
        </w:rPr>
        <w:t> </w:t>
      </w:r>
      <w:r>
        <w:rPr/>
        <w:t>оперативное</w:t>
      </w:r>
      <w:r>
        <w:rPr>
          <w:spacing w:val="14"/>
        </w:rPr>
        <w:t> </w:t>
      </w:r>
      <w:r>
        <w:rPr>
          <w:spacing w:val="-1"/>
        </w:rPr>
        <w:t>лечение</w:t>
      </w:r>
      <w:r>
        <w:rPr>
          <w:spacing w:val="40"/>
          <w:w w:val="102"/>
        </w:rPr>
        <w:t> </w:t>
      </w:r>
      <w:r>
        <w:rPr/>
        <w:t>перелома</w:t>
      </w:r>
      <w:r>
        <w:rPr>
          <w:spacing w:val="29"/>
        </w:rPr>
        <w:t> </w:t>
      </w:r>
      <w:r>
        <w:rPr>
          <w:spacing w:val="-1"/>
        </w:rPr>
        <w:t>лодыжек,</w:t>
      </w:r>
      <w:r>
        <w:rPr>
          <w:spacing w:val="3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6"/>
        </w:rPr>
        <w:t> </w:t>
      </w:r>
      <w:r>
        <w:rPr>
          <w:spacing w:val="-1"/>
        </w:rPr>
        <w:t>оценка</w:t>
      </w:r>
      <w:r>
        <w:rPr>
          <w:spacing w:val="30"/>
        </w:rPr>
        <w:t> </w:t>
      </w:r>
      <w:r>
        <w:rPr/>
        <w:t>риска</w:t>
      </w:r>
      <w:r>
        <w:rPr>
          <w:spacing w:val="31"/>
        </w:rPr>
        <w:t> </w:t>
      </w:r>
      <w:r>
        <w:rPr>
          <w:spacing w:val="-1"/>
        </w:rPr>
        <w:t>периоперационных</w:t>
      </w:r>
      <w:r>
        <w:rPr>
          <w:spacing w:val="34"/>
        </w:rPr>
        <w:t> </w:t>
      </w:r>
      <w:r>
        <w:rPr>
          <w:spacing w:val="-1"/>
        </w:rPr>
        <w:t>сердечно-сосудистых</w:t>
      </w:r>
      <w:r>
        <w:rPr>
          <w:spacing w:val="84"/>
          <w:w w:val="102"/>
        </w:rPr>
        <w:t> </w:t>
      </w:r>
      <w:r>
        <w:rPr/>
        <w:t>осложнений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/>
        <w:t>учетом</w:t>
      </w:r>
      <w:r>
        <w:rPr>
          <w:spacing w:val="41"/>
        </w:rPr>
        <w:t> </w:t>
      </w:r>
      <w:r>
        <w:rPr/>
        <w:t>вида</w:t>
      </w:r>
      <w:r>
        <w:rPr>
          <w:spacing w:val="40"/>
        </w:rPr>
        <w:t> </w:t>
      </w:r>
      <w:r>
        <w:rPr>
          <w:spacing w:val="-1"/>
        </w:rPr>
        <w:t>планируемого</w:t>
      </w:r>
      <w:r>
        <w:rPr>
          <w:spacing w:val="40"/>
        </w:rPr>
        <w:t> </w:t>
      </w:r>
      <w:r>
        <w:rPr>
          <w:spacing w:val="-1"/>
        </w:rPr>
        <w:t>лечения</w:t>
      </w:r>
      <w:r>
        <w:rPr>
          <w:spacing w:val="41"/>
        </w:rPr>
        <w:t> </w:t>
      </w:r>
      <w:r>
        <w:rPr>
          <w:spacing w:val="-1"/>
        </w:rPr>
        <w:t>вне</w:t>
      </w:r>
      <w:r>
        <w:rPr>
          <w:spacing w:val="40"/>
        </w:rPr>
        <w:t> </w:t>
      </w:r>
      <w:r>
        <w:rPr/>
        <w:t>зависимости</w:t>
      </w:r>
      <w:r>
        <w:rPr>
          <w:spacing w:val="42"/>
        </w:rPr>
        <w:t> </w:t>
      </w:r>
      <w:r>
        <w:rPr/>
        <w:t>от</w:t>
      </w:r>
      <w:r>
        <w:rPr>
          <w:spacing w:val="42"/>
        </w:rPr>
        <w:t> </w:t>
      </w:r>
      <w:r>
        <w:rPr>
          <w:spacing w:val="-1"/>
        </w:rPr>
        <w:t>наличия</w:t>
      </w:r>
      <w:r>
        <w:rPr>
          <w:spacing w:val="45"/>
          <w:w w:val="102"/>
        </w:rPr>
        <w:t> </w:t>
      </w:r>
      <w:r>
        <w:rPr/>
        <w:t>сопутствующей</w:t>
      </w:r>
      <w:r>
        <w:rPr>
          <w:spacing w:val="23"/>
        </w:rPr>
        <w:t> </w:t>
      </w:r>
      <w:r>
        <w:rPr>
          <w:spacing w:val="-1"/>
        </w:rPr>
        <w:t>патологии</w:t>
      </w:r>
      <w:r>
        <w:rPr>
          <w:spacing w:val="23"/>
        </w:rPr>
        <w:t> </w:t>
      </w:r>
      <w:r>
        <w:rPr/>
        <w:t>[30,</w:t>
      </w:r>
      <w:r>
        <w:rPr>
          <w:spacing w:val="22"/>
        </w:rPr>
        <w:t> </w:t>
      </w:r>
      <w:r>
        <w:rPr/>
        <w:t>33].</w:t>
      </w:r>
      <w:r>
        <w:rPr/>
      </w:r>
    </w:p>
    <w:p>
      <w:pPr>
        <w:pStyle w:val="BodyText"/>
        <w:spacing w:line="368" w:lineRule="auto" w:before="7"/>
        <w:ind w:left="797" w:right="112" w:hanging="40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кс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(менее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неотложным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(6-24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аса)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проводится.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3" w:firstLine="2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Малые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ортопедические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сопровождаются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низким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риском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1%).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Большие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ортопедические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сопрово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очн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(умеренным)  риском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1-5%)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34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7"/>
        </w:numPr>
        <w:tabs>
          <w:tab w:pos="1064" w:val="left" w:leader="none"/>
        </w:tabs>
        <w:spacing w:line="368" w:lineRule="auto" w:before="24" w:after="0"/>
        <w:ind w:left="396" w:right="111" w:firstLine="404"/>
        <w:jc w:val="right"/>
        <w:rPr>
          <w:rFonts w:ascii="Times New Roman" w:hAnsi="Times New Roman" w:cs="Times New Roman" w:eastAsia="Times New Roman"/>
        </w:rPr>
      </w:pPr>
      <w:r>
        <w:rPr>
          <w:w w:val="105"/>
        </w:rPr>
        <w:t>Для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оценки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риска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периоперационных</w:t>
      </w:r>
      <w:r>
        <w:rPr>
          <w:spacing w:val="-26"/>
          <w:w w:val="105"/>
        </w:rPr>
        <w:t> </w:t>
      </w:r>
      <w:r>
        <w:rPr>
          <w:spacing w:val="-2"/>
          <w:w w:val="105"/>
        </w:rPr>
        <w:t>сердечно-сосудистых</w:t>
      </w:r>
      <w:r>
        <w:rPr>
          <w:spacing w:val="-24"/>
          <w:w w:val="105"/>
        </w:rPr>
        <w:t> </w:t>
      </w:r>
      <w:r>
        <w:rPr>
          <w:w w:val="105"/>
        </w:rPr>
        <w:t>осложнений</w:t>
      </w:r>
      <w:r>
        <w:rPr>
          <w:spacing w:val="-25"/>
          <w:w w:val="105"/>
        </w:rPr>
        <w:t> </w:t>
      </w:r>
      <w:r>
        <w:rPr>
          <w:w w:val="105"/>
        </w:rPr>
        <w:t>у</w:t>
      </w:r>
      <w:r>
        <w:rPr>
          <w:spacing w:val="-27"/>
          <w:w w:val="105"/>
        </w:rPr>
        <w:t> </w:t>
      </w:r>
      <w:r>
        <w:rPr>
          <w:w w:val="105"/>
        </w:rPr>
        <w:t>взрослых</w:t>
      </w:r>
      <w:r>
        <w:rPr>
          <w:spacing w:val="77"/>
          <w:w w:val="102"/>
        </w:rPr>
        <w:t> </w:t>
      </w:r>
      <w:r>
        <w:rPr>
          <w:w w:val="105"/>
        </w:rPr>
        <w:t>пациентов</w:t>
      </w:r>
      <w:r>
        <w:rPr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рекомендуется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w w:val="105"/>
        </w:rPr>
        <w:t>использовать</w:t>
      </w:r>
      <w:r>
        <w:rPr>
          <w:spacing w:val="-17"/>
          <w:w w:val="105"/>
        </w:rPr>
        <w:t> </w:t>
      </w:r>
      <w:r>
        <w:rPr>
          <w:spacing w:val="-2"/>
          <w:w w:val="105"/>
        </w:rPr>
        <w:t>специальный</w:t>
      </w:r>
      <w:r>
        <w:rPr>
          <w:spacing w:val="-16"/>
          <w:w w:val="105"/>
        </w:rPr>
        <w:t> </w:t>
      </w:r>
      <w:r>
        <w:rPr>
          <w:spacing w:val="-2"/>
          <w:w w:val="105"/>
        </w:rPr>
        <w:t>алгоритм</w:t>
      </w:r>
      <w:r>
        <w:rPr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spacing w:val="-2"/>
          <w:w w:val="105"/>
        </w:rPr>
        <w:t>Приложение</w:t>
      </w:r>
      <w:r>
        <w:rPr>
          <w:spacing w:val="-18"/>
          <w:w w:val="105"/>
        </w:rPr>
        <w:t> </w:t>
      </w:r>
      <w:r>
        <w:rPr>
          <w:w w:val="105"/>
        </w:rPr>
        <w:t>Г2)</w:t>
      </w:r>
      <w:r>
        <w:rPr>
          <w:spacing w:val="-17"/>
          <w:w w:val="105"/>
        </w:rPr>
        <w:t> </w:t>
      </w:r>
      <w:r>
        <w:rPr>
          <w:w w:val="105"/>
        </w:rPr>
        <w:t>[33,</w:t>
      </w:r>
      <w:r>
        <w:rPr>
          <w:spacing w:val="-18"/>
          <w:w w:val="105"/>
        </w:rPr>
        <w:t> </w:t>
      </w:r>
      <w:r>
        <w:rPr>
          <w:w w:val="105"/>
        </w:rPr>
        <w:t>35].</w:t>
      </w:r>
      <w:r>
        <w:rPr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7"/>
        </w:numPr>
        <w:tabs>
          <w:tab w:pos="1064" w:val="left" w:leader="none"/>
        </w:tabs>
        <w:spacing w:line="368" w:lineRule="auto" w:before="24" w:after="0"/>
        <w:ind w:left="396" w:right="105" w:firstLine="404"/>
        <w:jc w:val="both"/>
      </w:pPr>
      <w:r>
        <w:rPr>
          <w:spacing w:val="-1"/>
        </w:rPr>
        <w:t>Проведение</w:t>
      </w:r>
      <w:r>
        <w:rPr>
          <w:spacing w:val="18"/>
        </w:rPr>
        <w:t> </w:t>
      </w:r>
      <w:r>
        <w:rPr/>
        <w:t>планового</w:t>
      </w:r>
      <w:r>
        <w:rPr>
          <w:spacing w:val="11"/>
        </w:rPr>
        <w:t> </w:t>
      </w:r>
      <w:r>
        <w:rPr/>
        <w:t>оперативного</w:t>
      </w:r>
      <w:r>
        <w:rPr>
          <w:spacing w:val="22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>
          <w:spacing w:val="-1"/>
        </w:rPr>
        <w:t>перелома</w:t>
      </w:r>
      <w:r>
        <w:rPr>
          <w:spacing w:val="15"/>
        </w:rPr>
        <w:t> </w:t>
      </w:r>
      <w:r>
        <w:rPr/>
        <w:t>лодыжек</w:t>
      </w:r>
      <w:r>
        <w:rPr>
          <w:spacing w:val="3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/>
        <w:t>без</w:t>
      </w:r>
      <w:r>
        <w:rPr>
          <w:spacing w:val="65"/>
          <w:w w:val="102"/>
        </w:rPr>
        <w:t> </w:t>
      </w:r>
      <w:r>
        <w:rPr/>
        <w:t>дополнительного</w:t>
      </w:r>
      <w:r>
        <w:rPr>
          <w:spacing w:val="15"/>
        </w:rPr>
        <w:t> </w:t>
      </w:r>
      <w:r>
        <w:rPr>
          <w:spacing w:val="-1"/>
        </w:rPr>
        <w:t>обследования</w:t>
      </w:r>
      <w:r>
        <w:rPr>
          <w:spacing w:val="13"/>
        </w:rPr>
        <w:t> </w:t>
      </w:r>
      <w:r>
        <w:rPr>
          <w:spacing w:val="-1"/>
        </w:rPr>
        <w:t>взрослым</w:t>
      </w:r>
      <w:r>
        <w:rPr>
          <w:spacing w:val="14"/>
        </w:rPr>
        <w:t> </w:t>
      </w:r>
      <w:r>
        <w:rPr/>
        <w:t>пациентам,</w:t>
      </w:r>
      <w:r>
        <w:rPr>
          <w:spacing w:val="10"/>
        </w:rPr>
        <w:t> </w:t>
      </w:r>
      <w:r>
        <w:rPr/>
        <w:t>у</w:t>
      </w:r>
      <w:r>
        <w:rPr>
          <w:spacing w:val="16"/>
        </w:rPr>
        <w:t> </w:t>
      </w:r>
      <w:r>
        <w:rPr/>
        <w:t>которых</w:t>
      </w:r>
      <w:r>
        <w:rPr>
          <w:spacing w:val="13"/>
        </w:rPr>
        <w:t> </w:t>
      </w:r>
      <w:r>
        <w:rPr/>
        <w:t>риск</w:t>
      </w:r>
      <w:r>
        <w:rPr>
          <w:spacing w:val="16"/>
        </w:rPr>
        <w:t> </w:t>
      </w:r>
      <w:r>
        <w:rPr/>
        <w:t>сердечно-сосудистых</w:t>
      </w:r>
      <w:r>
        <w:rPr>
          <w:spacing w:val="48"/>
          <w:w w:val="102"/>
        </w:rPr>
        <w:t> </w:t>
      </w:r>
      <w:r>
        <w:rPr/>
        <w:t>осложнений</w:t>
      </w:r>
      <w:r>
        <w:rPr>
          <w:spacing w:val="20"/>
        </w:rPr>
        <w:t> </w:t>
      </w:r>
      <w:r>
        <w:rPr>
          <w:spacing w:val="-1"/>
        </w:rPr>
        <w:t>определен</w:t>
      </w:r>
      <w:r>
        <w:rPr>
          <w:spacing w:val="18"/>
        </w:rPr>
        <w:t> </w:t>
      </w:r>
      <w:r>
        <w:rPr/>
        <w:t>как</w:t>
      </w:r>
      <w:r>
        <w:rPr>
          <w:spacing w:val="16"/>
        </w:rPr>
        <w:t> </w:t>
      </w:r>
      <w:r>
        <w:rPr/>
        <w:t>низкий.</w:t>
      </w:r>
      <w:r>
        <w:rPr>
          <w:spacing w:val="19"/>
        </w:rPr>
        <w:t> </w:t>
      </w:r>
      <w:r>
        <w:rPr/>
        <w:t>У</w:t>
      </w:r>
      <w:r>
        <w:rPr>
          <w:spacing w:val="17"/>
        </w:rPr>
        <w:t> </w:t>
      </w:r>
      <w:r>
        <w:rPr/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16"/>
        </w:rPr>
        <w:t> </w:t>
      </w:r>
      <w:r>
        <w:rPr/>
        <w:t>промежуточным</w:t>
      </w:r>
      <w:r>
        <w:rPr>
          <w:spacing w:val="16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высоким</w:t>
      </w:r>
      <w:r>
        <w:rPr>
          <w:spacing w:val="32"/>
          <w:w w:val="102"/>
        </w:rPr>
        <w:t> </w:t>
      </w:r>
      <w:r>
        <w:rPr/>
        <w:t>периоперационным</w:t>
      </w:r>
      <w:r>
        <w:rPr>
          <w:spacing w:val="48"/>
        </w:rPr>
        <w:t> </w:t>
      </w:r>
      <w:r>
        <w:rPr>
          <w:spacing w:val="-1"/>
        </w:rPr>
        <w:t>риском</w:t>
      </w:r>
      <w:r>
        <w:rPr>
          <w:spacing w:val="48"/>
        </w:rPr>
        <w:t> </w:t>
      </w:r>
      <w:r>
        <w:rPr>
          <w:spacing w:val="-1"/>
        </w:rPr>
        <w:t>развития</w:t>
      </w:r>
      <w:r>
        <w:rPr>
          <w:spacing w:val="54"/>
        </w:rPr>
        <w:t> </w:t>
      </w:r>
      <w:r>
        <w:rPr>
          <w:spacing w:val="-1"/>
        </w:rPr>
        <w:t>сердечно-сосудистых</w:t>
      </w:r>
      <w:r>
        <w:rPr>
          <w:spacing w:val="48"/>
        </w:rPr>
        <w:t> </w:t>
      </w:r>
      <w:r>
        <w:rPr/>
        <w:t>осложнений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71"/>
          <w:w w:val="120"/>
        </w:rPr>
        <w:t> </w:t>
      </w:r>
      <w:r>
        <w:rPr/>
        <w:t>оценка</w:t>
      </w:r>
      <w:r>
        <w:rPr>
          <w:spacing w:val="18"/>
        </w:rPr>
        <w:t> </w:t>
      </w:r>
      <w:r>
        <w:rPr>
          <w:spacing w:val="-1"/>
        </w:rPr>
        <w:t>функционального</w:t>
      </w:r>
      <w:r>
        <w:rPr>
          <w:spacing w:val="17"/>
        </w:rPr>
        <w:t> </w:t>
      </w:r>
      <w:r>
        <w:rPr>
          <w:spacing w:val="-1"/>
        </w:rPr>
        <w:t>статуса</w:t>
      </w:r>
      <w:r>
        <w:rPr>
          <w:spacing w:val="19"/>
        </w:rPr>
        <w:t> </w:t>
      </w:r>
      <w:r>
        <w:rPr/>
        <w:t>пациента</w:t>
      </w:r>
      <w:r>
        <w:rPr>
          <w:spacing w:val="19"/>
        </w:rPr>
        <w:t> </w:t>
      </w:r>
      <w:r>
        <w:rPr/>
        <w:t>[34,</w:t>
      </w:r>
      <w:r>
        <w:rPr>
          <w:spacing w:val="20"/>
        </w:rPr>
        <w:t> </w:t>
      </w:r>
      <w:r>
        <w:rPr/>
        <w:t>36].</w:t>
      </w:r>
      <w:r>
        <w:rPr/>
      </w:r>
    </w:p>
    <w:p>
      <w:pPr>
        <w:pStyle w:val="BodyText"/>
        <w:spacing w:line="240" w:lineRule="auto" w:before="2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1080" w:val="left" w:leader="none"/>
        </w:tabs>
        <w:spacing w:line="240" w:lineRule="auto" w:before="0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Лабораторные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2"/>
        <w:ind w:right="107" w:firstLine="403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24"/>
          <w:w w:val="90"/>
        </w:rPr>
        <w:t> </w:t>
      </w:r>
      <w:r>
        <w:rPr>
          <w:spacing w:val="-1"/>
        </w:rPr>
        <w:t>Всем</w:t>
      </w:r>
      <w:r>
        <w:rPr/>
        <w:t>  </w:t>
      </w:r>
      <w:r>
        <w:rPr>
          <w:spacing w:val="31"/>
        </w:rPr>
        <w:t> </w:t>
      </w:r>
      <w:r>
        <w:rPr/>
        <w:t>пациентам,  </w:t>
      </w:r>
      <w:r>
        <w:rPr>
          <w:spacing w:val="27"/>
        </w:rPr>
        <w:t> </w:t>
      </w:r>
      <w:r>
        <w:rPr/>
        <w:t>которым  </w:t>
      </w:r>
      <w:r>
        <w:rPr>
          <w:spacing w:val="28"/>
        </w:rPr>
        <w:t> </w:t>
      </w:r>
      <w:r>
        <w:rPr/>
        <w:t>поставлен  </w:t>
      </w:r>
      <w:r>
        <w:rPr>
          <w:spacing w:val="31"/>
        </w:rPr>
        <w:t> </w:t>
      </w:r>
      <w:r>
        <w:rPr/>
        <w:t>диагноз  </w:t>
      </w:r>
      <w:r>
        <w:rPr>
          <w:spacing w:val="32"/>
        </w:rPr>
        <w:t> </w:t>
      </w:r>
      <w:r>
        <w:rPr>
          <w:spacing w:val="-1"/>
        </w:rPr>
        <w:t>перелома</w:t>
      </w:r>
      <w:r>
        <w:rPr/>
        <w:t>  </w:t>
      </w:r>
      <w:r>
        <w:rPr>
          <w:spacing w:val="28"/>
        </w:rPr>
        <w:t> </w:t>
      </w:r>
      <w:r>
        <w:rPr>
          <w:spacing w:val="-1"/>
        </w:rPr>
        <w:t>лодыжек,</w:t>
      </w:r>
      <w:r>
        <w:rPr/>
        <w:t>  </w:t>
      </w:r>
      <w:r>
        <w:rPr>
          <w:spacing w:val="32"/>
        </w:rPr>
        <w:t> </w:t>
      </w:r>
      <w:r>
        <w:rPr/>
        <w:t>в</w:t>
      </w:r>
      <w:r>
        <w:rPr/>
        <w:t>  </w:t>
      </w:r>
      <w:r>
        <w:rPr>
          <w:spacing w:val="61"/>
        </w:rPr>
        <w:t> </w:t>
      </w:r>
      <w:r>
        <w:rPr>
          <w:spacing w:val="-1"/>
        </w:rPr>
        <w:t>случае</w:t>
      </w:r>
      <w:r>
        <w:rPr>
          <w:spacing w:val="7"/>
        </w:rPr>
        <w:t> </w:t>
      </w:r>
      <w:r>
        <w:rPr>
          <w:spacing w:val="7"/>
        </w:rPr>
      </w:r>
      <w:r>
        <w:rPr/>
        <w:t>планируемого    оперативного    </w:t>
      </w:r>
      <w:r>
        <w:rPr>
          <w:spacing w:val="1"/>
        </w:rPr>
        <w:t> </w:t>
      </w:r>
      <w:r>
        <w:rPr/>
        <w:t>лечения,    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рекомендуется      </w:t>
      </w:r>
      <w:r>
        <w:rPr/>
        <w:t>выполнение</w:t>
      </w:r>
      <w:r>
        <w:rPr/>
        <w:t>    </w:t>
      </w:r>
      <w:r>
        <w:rPr>
          <w:spacing w:val="45"/>
        </w:rPr>
        <w:t> </w:t>
      </w:r>
      <w:r>
        <w:rPr/>
        <w:t>следующих</w:t>
      </w:r>
      <w:r>
        <w:rPr>
          <w:spacing w:val="25"/>
        </w:rPr>
        <w:t> </w:t>
      </w:r>
      <w:r>
        <w:rPr>
          <w:spacing w:val="25"/>
        </w:rPr>
      </w:r>
      <w:r>
        <w:rPr/>
        <w:t>лабораторных</w:t>
      </w:r>
      <w:r>
        <w:rPr>
          <w:spacing w:val="25"/>
        </w:rPr>
        <w:t> </w:t>
      </w:r>
      <w:r>
        <w:rPr/>
        <w:t>исследований</w:t>
      </w:r>
      <w:r>
        <w:rPr>
          <w:spacing w:val="27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диагностических</w:t>
      </w:r>
      <w:r>
        <w:rPr>
          <w:spacing w:val="25"/>
        </w:rPr>
        <w:t> </w:t>
      </w:r>
      <w:r>
        <w:rPr/>
        <w:t>целях:</w:t>
      </w:r>
      <w:r>
        <w:rPr/>
      </w: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240" w:lineRule="auto" w:before="20" w:after="0"/>
        <w:ind w:left="1476" w:right="0" w:hanging="338"/>
        <w:jc w:val="left"/>
      </w:pPr>
      <w:r>
        <w:rPr/>
        <w:t>общий</w:t>
      </w:r>
      <w:r>
        <w:rPr>
          <w:spacing w:val="23"/>
        </w:rPr>
        <w:t> </w:t>
      </w:r>
      <w:r>
        <w:rPr>
          <w:spacing w:val="-1"/>
        </w:rPr>
        <w:t>(клинический)</w:t>
      </w:r>
      <w:r>
        <w:rPr>
          <w:spacing w:val="22"/>
        </w:rPr>
        <w:t> </w:t>
      </w:r>
      <w:r>
        <w:rPr/>
        <w:t>анализ</w:t>
      </w:r>
      <w:r>
        <w:rPr>
          <w:spacing w:val="2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240" w:lineRule="auto" w:before="152" w:after="0"/>
        <w:ind w:left="1476" w:right="0" w:hanging="338"/>
        <w:jc w:val="left"/>
      </w:pPr>
      <w:r>
        <w:rPr/>
        <w:t>общий</w:t>
      </w:r>
      <w:r>
        <w:rPr>
          <w:spacing w:val="22"/>
        </w:rPr>
        <w:t> </w:t>
      </w:r>
      <w:r>
        <w:rPr>
          <w:spacing w:val="-1"/>
        </w:rPr>
        <w:t>(клинический)</w:t>
      </w:r>
      <w:r>
        <w:rPr>
          <w:spacing w:val="22"/>
        </w:rPr>
        <w:t> </w:t>
      </w:r>
      <w:r>
        <w:rPr/>
        <w:t>анализ</w:t>
      </w:r>
      <w:r>
        <w:rPr>
          <w:spacing w:val="24"/>
        </w:rPr>
        <w:t> </w:t>
      </w:r>
      <w:r>
        <w:rPr/>
        <w:t>мочи;</w:t>
      </w:r>
      <w:r>
        <w:rPr/>
      </w: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366" w:lineRule="auto" w:before="152" w:after="0"/>
        <w:ind w:left="1476" w:right="128" w:hanging="338"/>
        <w:jc w:val="left"/>
      </w:pPr>
      <w:r>
        <w:rPr/>
        <w:t>анализ </w:t>
      </w:r>
      <w:r>
        <w:rPr>
          <w:spacing w:val="11"/>
        </w:rPr>
        <w:t> </w:t>
      </w:r>
      <w:r>
        <w:rPr>
          <w:spacing w:val="-1"/>
        </w:rPr>
        <w:t>крови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биохимический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общетерапевтический: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билирубин</w:t>
      </w:r>
      <w:r>
        <w:rPr/>
        <w:t> </w:t>
      </w:r>
      <w:r>
        <w:rPr>
          <w:spacing w:val="12"/>
        </w:rPr>
        <w:t> </w:t>
      </w:r>
      <w:r>
        <w:rPr/>
        <w:t>общий, </w:t>
      </w:r>
      <w:r>
        <w:rPr>
          <w:spacing w:val="14"/>
        </w:rPr>
        <w:t> </w:t>
      </w:r>
      <w:r>
        <w:rPr>
          <w:spacing w:val="-1"/>
        </w:rPr>
        <w:t>АлТ,</w:t>
      </w:r>
      <w:r>
        <w:rPr>
          <w:spacing w:val="81"/>
          <w:w w:val="102"/>
        </w:rPr>
        <w:t> </w:t>
      </w:r>
      <w:r>
        <w:rPr>
          <w:spacing w:val="-1"/>
        </w:rPr>
        <w:t>АсТ,</w:t>
      </w:r>
      <w:r>
        <w:rPr>
          <w:spacing w:val="18"/>
        </w:rPr>
        <w:t> </w:t>
      </w:r>
      <w:r>
        <w:rPr/>
        <w:t>мочевина,</w:t>
      </w:r>
      <w:r>
        <w:rPr>
          <w:spacing w:val="19"/>
        </w:rPr>
        <w:t> </w:t>
      </w:r>
      <w:r>
        <w:rPr/>
        <w:t>креатинин,</w:t>
      </w:r>
      <w:r>
        <w:rPr>
          <w:spacing w:val="18"/>
        </w:rPr>
        <w:t> </w:t>
      </w:r>
      <w:r>
        <w:rPr>
          <w:spacing w:val="-1"/>
        </w:rPr>
        <w:t>белок</w:t>
      </w:r>
      <w:r>
        <w:rPr>
          <w:spacing w:val="21"/>
        </w:rPr>
        <w:t> </w:t>
      </w:r>
      <w:r>
        <w:rPr>
          <w:spacing w:val="-1"/>
        </w:rPr>
        <w:t>общий,</w:t>
      </w:r>
      <w:r>
        <w:rPr>
          <w:spacing w:val="21"/>
        </w:rPr>
        <w:t> </w:t>
      </w:r>
      <w:r>
        <w:rPr>
          <w:spacing w:val="-1"/>
        </w:rPr>
        <w:t>глюкоза;</w:t>
      </w:r>
      <w:r>
        <w:rPr/>
      </w:r>
    </w:p>
    <w:p>
      <w:pPr>
        <w:spacing w:after="0" w:line="366" w:lineRule="auto"/>
        <w:jc w:val="left"/>
        <w:sectPr>
          <w:footerReference w:type="default" r:id="rId12"/>
          <w:pgSz w:w="12240" w:h="15840"/>
          <w:pgMar w:footer="708" w:header="0" w:top="1260" w:bottom="900" w:left="1720" w:right="1220"/>
          <w:pgNumType w:start="20"/>
        </w:sectPr>
      </w:pP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368" w:lineRule="auto" w:before="55" w:after="0"/>
        <w:ind w:left="1476" w:right="112" w:hanging="338"/>
        <w:jc w:val="both"/>
      </w:pPr>
      <w:r>
        <w:rPr/>
        <w:t>определение</w:t>
      </w:r>
      <w:r>
        <w:rPr>
          <w:spacing w:val="37"/>
        </w:rPr>
        <w:t> </w:t>
      </w:r>
      <w:r>
        <w:rPr/>
        <w:t>основных</w:t>
      </w:r>
      <w:r>
        <w:rPr>
          <w:spacing w:val="39"/>
        </w:rPr>
        <w:t> </w:t>
      </w:r>
      <w:r>
        <w:rPr/>
        <w:t>групп</w:t>
      </w:r>
      <w:r>
        <w:rPr>
          <w:spacing w:val="40"/>
        </w:rPr>
        <w:t> </w:t>
      </w:r>
      <w:r>
        <w:rPr/>
        <w:t>по</w:t>
      </w:r>
      <w:r>
        <w:rPr>
          <w:spacing w:val="39"/>
        </w:rPr>
        <w:t> </w:t>
      </w:r>
      <w:r>
        <w:rPr>
          <w:spacing w:val="-1"/>
        </w:rPr>
        <w:t>системе</w:t>
      </w:r>
      <w:r>
        <w:rPr>
          <w:spacing w:val="42"/>
        </w:rPr>
        <w:t> </w:t>
      </w:r>
      <w:r>
        <w:rPr/>
        <w:t>AB0</w:t>
      </w:r>
      <w:r>
        <w:rPr>
          <w:spacing w:val="36"/>
        </w:rPr>
        <w:t> </w:t>
      </w:r>
      <w:r>
        <w:rPr/>
        <w:t>и</w:t>
      </w:r>
      <w:r>
        <w:rPr>
          <w:spacing w:val="40"/>
        </w:rPr>
        <w:t> </w:t>
      </w:r>
      <w:r>
        <w:rPr/>
        <w:t>определение</w:t>
      </w:r>
      <w:r>
        <w:rPr>
          <w:spacing w:val="39"/>
        </w:rPr>
        <w:t> </w:t>
      </w:r>
      <w:r>
        <w:rPr/>
        <w:t>антигена</w:t>
      </w:r>
      <w:r>
        <w:rPr>
          <w:spacing w:val="40"/>
        </w:rPr>
        <w:t> </w:t>
      </w:r>
      <w:r>
        <w:rPr/>
        <w:t>D</w:t>
      </w:r>
      <w:r>
        <w:rPr>
          <w:spacing w:val="22"/>
          <w:w w:val="102"/>
        </w:rPr>
        <w:t> </w:t>
      </w:r>
      <w:r>
        <w:rPr>
          <w:spacing w:val="-1"/>
        </w:rPr>
        <w:t>системы</w:t>
      </w:r>
      <w:r>
        <w:rPr>
          <w:spacing w:val="30"/>
        </w:rPr>
        <w:t> </w:t>
      </w:r>
      <w:r>
        <w:rPr>
          <w:spacing w:val="-1"/>
        </w:rPr>
        <w:t>Резус</w:t>
      </w:r>
      <w:r>
        <w:rPr>
          <w:spacing w:val="29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240" w:lineRule="auto" w:before="24" w:after="0"/>
        <w:ind w:left="1476" w:right="0" w:hanging="338"/>
        <w:jc w:val="left"/>
      </w:pPr>
      <w:r>
        <w:rPr/>
        <w:t>определение</w:t>
      </w:r>
      <w:r>
        <w:rPr>
          <w:spacing w:val="12"/>
        </w:rPr>
        <w:t> </w:t>
      </w:r>
      <w:r>
        <w:rPr/>
        <w:t>антигена</w:t>
      </w:r>
      <w:r>
        <w:rPr>
          <w:spacing w:val="14"/>
        </w:rPr>
        <w:t> </w:t>
      </w:r>
      <w:r>
        <w:rPr>
          <w:spacing w:val="-1"/>
        </w:rPr>
        <w:t>(HbsAg)</w:t>
      </w:r>
      <w:r>
        <w:rPr>
          <w:spacing w:val="12"/>
        </w:rPr>
        <w:t> </w:t>
      </w:r>
      <w:r>
        <w:rPr/>
        <w:t>вируса</w:t>
      </w:r>
      <w:r>
        <w:rPr>
          <w:spacing w:val="11"/>
        </w:rPr>
        <w:t> </w:t>
      </w:r>
      <w:r>
        <w:rPr/>
        <w:t>гепатита</w:t>
      </w:r>
      <w:r>
        <w:rPr>
          <w:spacing w:val="13"/>
        </w:rPr>
        <w:t> </w:t>
      </w:r>
      <w:r>
        <w:rPr/>
        <w:t>B</w:t>
      </w:r>
      <w:r>
        <w:rPr>
          <w:spacing w:val="14"/>
        </w:rPr>
        <w:t> </w:t>
      </w:r>
      <w:r>
        <w:rPr>
          <w:spacing w:val="-1"/>
        </w:rPr>
        <w:t>(Hepatitis</w:t>
      </w:r>
      <w:r>
        <w:rPr>
          <w:spacing w:val="14"/>
        </w:rPr>
        <w:t> </w:t>
      </w:r>
      <w:r>
        <w:rPr/>
        <w:t>B</w:t>
      </w:r>
      <w:r>
        <w:rPr>
          <w:spacing w:val="16"/>
        </w:rPr>
        <w:t> </w:t>
      </w:r>
      <w:r>
        <w:rPr/>
        <w:t>virus)</w:t>
      </w:r>
      <w:r>
        <w:rPr>
          <w:spacing w:val="11"/>
        </w:rPr>
        <w:t> </w:t>
      </w:r>
      <w:r>
        <w:rPr/>
        <w:t>в</w:t>
      </w:r>
      <w:r>
        <w:rPr>
          <w:spacing w:val="19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368" w:lineRule="auto" w:before="150" w:after="0"/>
        <w:ind w:left="1476" w:right="112" w:hanging="338"/>
        <w:jc w:val="both"/>
      </w:pPr>
      <w:r>
        <w:rPr/>
        <w:t>определение</w:t>
      </w:r>
      <w:r>
        <w:rPr>
          <w:spacing w:val="25"/>
        </w:rPr>
        <w:t> </w:t>
      </w:r>
      <w:r>
        <w:rPr/>
        <w:t>антител</w:t>
      </w:r>
      <w:r>
        <w:rPr>
          <w:spacing w:val="25"/>
        </w:rPr>
        <w:t> </w:t>
      </w:r>
      <w:r>
        <w:rPr>
          <w:spacing w:val="-1"/>
        </w:rPr>
        <w:t>класса</w:t>
      </w:r>
      <w:r>
        <w:rPr>
          <w:spacing w:val="27"/>
        </w:rPr>
        <w:t> </w:t>
      </w:r>
      <w:r>
        <w:rPr/>
        <w:t>G</w:t>
      </w:r>
      <w:r>
        <w:rPr>
          <w:spacing w:val="25"/>
        </w:rPr>
        <w:t> </w:t>
      </w:r>
      <w:r>
        <w:rPr/>
        <w:t>(anti-HCV</w:t>
      </w:r>
      <w:r>
        <w:rPr>
          <w:spacing w:val="27"/>
        </w:rPr>
        <w:t> </w:t>
      </w:r>
      <w:r>
        <w:rPr>
          <w:spacing w:val="-1"/>
        </w:rPr>
        <w:t>IgG)</w:t>
      </w:r>
      <w:r>
        <w:rPr>
          <w:spacing w:val="28"/>
        </w:rPr>
        <w:t> </w:t>
      </w:r>
      <w:r>
        <w:rPr/>
        <w:t>к</w:t>
      </w:r>
      <w:r>
        <w:rPr>
          <w:spacing w:val="28"/>
        </w:rPr>
        <w:t> </w:t>
      </w:r>
      <w:r>
        <w:rPr>
          <w:spacing w:val="-1"/>
        </w:rPr>
        <w:t>вирусу</w:t>
      </w:r>
      <w:r>
        <w:rPr>
          <w:spacing w:val="25"/>
        </w:rPr>
        <w:t> </w:t>
      </w:r>
      <w:r>
        <w:rPr/>
        <w:t>гепатита</w:t>
      </w:r>
      <w:r>
        <w:rPr>
          <w:spacing w:val="26"/>
        </w:rPr>
        <w:t> </w:t>
      </w:r>
      <w:r>
        <w:rPr/>
        <w:t>C</w:t>
      </w:r>
      <w:r>
        <w:rPr>
          <w:spacing w:val="26"/>
        </w:rPr>
        <w:t> </w:t>
      </w:r>
      <w:r>
        <w:rPr/>
        <w:t>(Hepatitis</w:t>
      </w:r>
      <w:r>
        <w:rPr>
          <w:spacing w:val="27"/>
        </w:rPr>
        <w:t> </w:t>
      </w:r>
      <w:r>
        <w:rPr/>
        <w:t>C</w:t>
      </w:r>
      <w:r>
        <w:rPr>
          <w:spacing w:val="27"/>
          <w:w w:val="102"/>
        </w:rPr>
        <w:t> </w:t>
      </w:r>
      <w:r>
        <w:rPr/>
        <w:t>virus)</w:t>
      </w:r>
      <w:r>
        <w:rPr>
          <w:spacing w:val="10"/>
        </w:rPr>
        <w:t> </w:t>
      </w:r>
      <w:r>
        <w:rPr/>
        <w:t>в</w:t>
      </w:r>
      <w:r>
        <w:rPr>
          <w:spacing w:val="13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240" w:lineRule="auto" w:before="21" w:after="0"/>
        <w:ind w:left="1476" w:right="0" w:hanging="338"/>
        <w:jc w:val="left"/>
      </w:pPr>
      <w:r>
        <w:rPr/>
        <w:t>определение</w:t>
      </w:r>
      <w:r>
        <w:rPr>
          <w:spacing w:val="15"/>
        </w:rPr>
        <w:t> </w:t>
      </w:r>
      <w:r>
        <w:rPr/>
        <w:t>антител</w:t>
      </w:r>
      <w:r>
        <w:rPr>
          <w:spacing w:val="15"/>
        </w:rPr>
        <w:t> </w:t>
      </w:r>
      <w:r>
        <w:rPr/>
        <w:t>к</w:t>
      </w:r>
      <w:r>
        <w:rPr>
          <w:spacing w:val="17"/>
        </w:rPr>
        <w:t> </w:t>
      </w:r>
      <w:r>
        <w:rPr/>
        <w:t>бледной</w:t>
      </w:r>
      <w:r>
        <w:rPr>
          <w:spacing w:val="18"/>
        </w:rPr>
        <w:t> </w:t>
      </w:r>
      <w:r>
        <w:rPr>
          <w:spacing w:val="-1"/>
        </w:rPr>
        <w:t>трепонеме</w:t>
      </w:r>
      <w:r>
        <w:rPr>
          <w:spacing w:val="14"/>
        </w:rPr>
        <w:t> </w:t>
      </w:r>
      <w:r>
        <w:rPr>
          <w:spacing w:val="-1"/>
        </w:rPr>
        <w:t>(Treponema</w:t>
      </w:r>
      <w:r>
        <w:rPr>
          <w:spacing w:val="16"/>
        </w:rPr>
        <w:t> </w:t>
      </w:r>
      <w:r>
        <w:rPr/>
        <w:t>pallidum)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368" w:lineRule="auto" w:before="152" w:after="0"/>
        <w:ind w:left="1476" w:right="113" w:hanging="338"/>
        <w:jc w:val="both"/>
      </w:pPr>
      <w:r>
        <w:rPr>
          <w:spacing w:val="-1"/>
        </w:rPr>
        <w:t>исследование </w:t>
      </w:r>
      <w:r>
        <w:rPr/>
        <w:t>уровня</w:t>
      </w:r>
      <w:r>
        <w:rPr>
          <w:spacing w:val="1"/>
        </w:rPr>
        <w:t> </w:t>
      </w:r>
      <w:r>
        <w:rPr/>
        <w:t>антител</w:t>
      </w:r>
      <w:r>
        <w:rPr>
          <w:spacing w:val="4"/>
        </w:rPr>
        <w:t> </w:t>
      </w:r>
      <w:r>
        <w:rPr>
          <w:spacing w:val="-1"/>
        </w:rPr>
        <w:t>классов</w:t>
      </w:r>
      <w:r>
        <w:rPr>
          <w:spacing w:val="-3"/>
        </w:rPr>
        <w:t> </w:t>
      </w:r>
      <w:r>
        <w:rPr/>
        <w:t>M, G</w:t>
      </w:r>
      <w:r>
        <w:rPr>
          <w:spacing w:val="-3"/>
        </w:rPr>
        <w:t> </w:t>
      </w:r>
      <w:r>
        <w:rPr/>
        <w:t>(IgM,</w:t>
      </w:r>
      <w:r>
        <w:rPr>
          <w:spacing w:val="-3"/>
        </w:rPr>
        <w:t> </w:t>
      </w:r>
      <w:r>
        <w:rPr/>
        <w:t>IgG)</w:t>
      </w:r>
      <w:r>
        <w:rPr>
          <w:spacing w:val="-3"/>
        </w:rPr>
        <w:t> </w:t>
      </w:r>
      <w:r>
        <w:rPr/>
        <w:t>к</w:t>
      </w:r>
      <w:r>
        <w:rPr>
          <w:spacing w:val="4"/>
        </w:rPr>
        <w:t> </w:t>
      </w:r>
      <w:r>
        <w:rPr/>
        <w:t>вирусу</w:t>
      </w:r>
      <w:r>
        <w:rPr>
          <w:spacing w:val="-1"/>
        </w:rPr>
        <w:t> </w:t>
      </w:r>
      <w:r>
        <w:rPr/>
        <w:t>иммунодефицита</w:t>
      </w:r>
      <w:r>
        <w:rPr>
          <w:spacing w:val="40"/>
          <w:w w:val="102"/>
        </w:rPr>
        <w:t> </w:t>
      </w:r>
      <w:r>
        <w:rPr>
          <w:spacing w:val="-1"/>
        </w:rPr>
        <w:t>человека</w:t>
      </w:r>
      <w:r>
        <w:rPr>
          <w:spacing w:val="3"/>
        </w:rPr>
        <w:t> </w:t>
      </w:r>
      <w:r>
        <w:rPr>
          <w:spacing w:val="-1"/>
        </w:rPr>
        <w:t>ВИЧ-1/2</w:t>
      </w:r>
      <w:r>
        <w:rPr>
          <w:spacing w:val="7"/>
        </w:rPr>
        <w:t> </w:t>
      </w:r>
      <w:r>
        <w:rPr/>
        <w:t>и</w:t>
      </w:r>
      <w:r>
        <w:rPr>
          <w:spacing w:val="4"/>
        </w:rPr>
        <w:t> </w:t>
      </w:r>
      <w:r>
        <w:rPr/>
        <w:t>антигена</w:t>
      </w:r>
      <w:r>
        <w:rPr>
          <w:spacing w:val="2"/>
        </w:rPr>
        <w:t> </w:t>
      </w:r>
      <w:r>
        <w:rPr/>
        <w:t>p24</w:t>
      </w:r>
      <w:r>
        <w:rPr>
          <w:spacing w:val="5"/>
        </w:rPr>
        <w:t> </w:t>
      </w:r>
      <w:r>
        <w:rPr>
          <w:spacing w:val="-1"/>
        </w:rPr>
        <w:t>(Human</w:t>
      </w:r>
      <w:r>
        <w:rPr>
          <w:spacing w:val="2"/>
        </w:rPr>
        <w:t> </w:t>
      </w:r>
      <w:r>
        <w:rPr>
          <w:spacing w:val="-1"/>
        </w:rPr>
        <w:t>immunodeficiency</w:t>
      </w:r>
      <w:r>
        <w:rPr>
          <w:spacing w:val="5"/>
        </w:rPr>
        <w:t> </w:t>
      </w:r>
      <w:r>
        <w:rPr/>
        <w:t>virus</w:t>
      </w:r>
      <w:r>
        <w:rPr>
          <w:spacing w:val="5"/>
        </w:rPr>
        <w:t> </w:t>
      </w:r>
      <w:r>
        <w:rPr>
          <w:spacing w:val="-1"/>
        </w:rPr>
        <w:t>HIV</w:t>
      </w:r>
      <w:r>
        <w:rPr>
          <w:spacing w:val="1"/>
        </w:rPr>
        <w:t> </w:t>
      </w:r>
      <w:r>
        <w:rPr/>
        <w:t>1/2</w:t>
      </w:r>
      <w:r>
        <w:rPr>
          <w:spacing w:val="4"/>
        </w:rPr>
        <w:t> </w:t>
      </w:r>
      <w:r>
        <w:rPr/>
        <w:t>+</w:t>
      </w:r>
      <w:r>
        <w:rPr>
          <w:spacing w:val="75"/>
          <w:w w:val="102"/>
        </w:rPr>
        <w:t> </w:t>
      </w:r>
      <w:r>
        <w:rPr>
          <w:spacing w:val="-1"/>
        </w:rPr>
        <w:t>Agp24)</w:t>
      </w:r>
      <w:r>
        <w:rPr>
          <w:spacing w:val="14"/>
        </w:rPr>
        <w:t> </w:t>
      </w:r>
      <w:r>
        <w:rPr/>
        <w:t>в</w:t>
      </w:r>
      <w:r>
        <w:rPr>
          <w:spacing w:val="15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477" w:val="left" w:leader="none"/>
        </w:tabs>
        <w:spacing w:line="364" w:lineRule="auto" w:before="24" w:after="0"/>
        <w:ind w:left="1476" w:right="118" w:hanging="338"/>
        <w:jc w:val="both"/>
      </w:pPr>
      <w:r>
        <w:rPr>
          <w:spacing w:val="-1"/>
        </w:rPr>
        <w:t>коагулограмма</w:t>
      </w:r>
      <w:r>
        <w:rPr>
          <w:spacing w:val="8"/>
        </w:rPr>
        <w:t> </w:t>
      </w:r>
      <w:r>
        <w:rPr/>
        <w:t>(ориентировочное</w:t>
      </w:r>
      <w:r>
        <w:rPr>
          <w:spacing w:val="1"/>
        </w:rPr>
        <w:t> </w:t>
      </w:r>
      <w:r>
        <w:rPr/>
        <w:t>исследование</w:t>
      </w:r>
      <w:r>
        <w:rPr>
          <w:spacing w:val="6"/>
        </w:rPr>
        <w:t> </w:t>
      </w:r>
      <w:r>
        <w:rPr/>
        <w:t>системы</w:t>
      </w:r>
      <w:r>
        <w:rPr>
          <w:spacing w:val="3"/>
        </w:rPr>
        <w:t> </w:t>
      </w:r>
      <w:r>
        <w:rPr/>
        <w:t>гемостаза)</w:t>
      </w:r>
      <w:r>
        <w:rPr>
          <w:spacing w:val="3"/>
        </w:rPr>
        <w:t> </w:t>
      </w:r>
      <w:r>
        <w:rPr/>
        <w:t>с</w:t>
      </w:r>
      <w:r>
        <w:rPr>
          <w:spacing w:val="22"/>
          <w:w w:val="102"/>
        </w:rPr>
        <w:t> </w:t>
      </w:r>
      <w:r>
        <w:rPr>
          <w:spacing w:val="-1"/>
        </w:rPr>
        <w:t>определением</w:t>
      </w:r>
      <w:r>
        <w:rPr>
          <w:spacing w:val="17"/>
        </w:rPr>
        <w:t> </w:t>
      </w:r>
      <w:r>
        <w:rPr/>
        <w:t>показателя</w:t>
      </w:r>
      <w:r>
        <w:rPr>
          <w:spacing w:val="16"/>
        </w:rPr>
        <w:t> </w:t>
      </w:r>
      <w:r>
        <w:rPr/>
        <w:t>МНО</w:t>
      </w:r>
      <w:r>
        <w:rPr>
          <w:spacing w:val="12"/>
        </w:rPr>
        <w:t> </w:t>
      </w:r>
      <w:r>
        <w:rPr/>
        <w:t>[37</w:t>
      </w:r>
      <w:r>
        <w:rPr>
          <w:spacing w:val="18"/>
        </w:rPr>
        <w:t> </w:t>
      </w:r>
      <w:r>
        <w:rPr/>
        <w:t>-</w:t>
      </w:r>
      <w:r>
        <w:rPr>
          <w:spacing w:val="13"/>
        </w:rPr>
        <w:t> </w:t>
      </w:r>
      <w:r>
        <w:rPr/>
        <w:t>39].</w:t>
      </w:r>
      <w:r>
        <w:rPr/>
      </w:r>
    </w:p>
    <w:p>
      <w:pPr>
        <w:pStyle w:val="BodyText"/>
        <w:spacing w:line="240" w:lineRule="auto" w:before="12"/>
        <w:ind w:left="381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9"/>
        </w:numPr>
        <w:tabs>
          <w:tab w:pos="1199" w:val="left" w:leader="none"/>
        </w:tabs>
        <w:spacing w:line="368" w:lineRule="auto" w:before="152" w:after="0"/>
        <w:ind w:left="396" w:right="110" w:firstLine="668"/>
        <w:jc w:val="both"/>
      </w:pPr>
      <w:r>
        <w:rPr/>
        <w:t>При</w:t>
      </w:r>
      <w:r>
        <w:rPr>
          <w:spacing w:val="49"/>
        </w:rPr>
        <w:t> </w:t>
      </w:r>
      <w:r>
        <w:rPr/>
        <w:t>принятии</w:t>
      </w:r>
      <w:r>
        <w:rPr>
          <w:spacing w:val="49"/>
        </w:rPr>
        <w:t> </w:t>
      </w:r>
      <w:r>
        <w:rPr>
          <w:spacing w:val="-1"/>
        </w:rPr>
        <w:t>решения</w:t>
      </w:r>
      <w:r>
        <w:rPr>
          <w:spacing w:val="50"/>
        </w:rPr>
        <w:t> </w:t>
      </w:r>
      <w:r>
        <w:rPr/>
        <w:t>об</w:t>
      </w:r>
      <w:r>
        <w:rPr>
          <w:spacing w:val="49"/>
        </w:rPr>
        <w:t> </w:t>
      </w:r>
      <w:r>
        <w:rPr/>
        <w:t>оперативном</w:t>
      </w:r>
      <w:r>
        <w:rPr>
          <w:spacing w:val="50"/>
        </w:rPr>
        <w:t> </w:t>
      </w:r>
      <w:r>
        <w:rPr/>
        <w:t>лечении</w:t>
      </w:r>
      <w:r>
        <w:rPr>
          <w:spacing w:val="45"/>
        </w:rPr>
        <w:t> </w:t>
      </w:r>
      <w:r>
        <w:rPr>
          <w:spacing w:val="-1"/>
        </w:rPr>
        <w:t>перелома</w:t>
      </w:r>
      <w:r>
        <w:rPr>
          <w:spacing w:val="50"/>
        </w:rPr>
        <w:t> </w:t>
      </w:r>
      <w:r>
        <w:rPr>
          <w:spacing w:val="-1"/>
        </w:rPr>
        <w:t>лодыжек</w:t>
      </w:r>
      <w:r>
        <w:rPr>
          <w:spacing w:val="52"/>
        </w:rPr>
        <w:t> </w:t>
      </w:r>
      <w:r>
        <w:rPr/>
        <w:t>у</w:t>
      </w:r>
      <w:r>
        <w:rPr>
          <w:spacing w:val="51"/>
        </w:rPr>
        <w:t> </w:t>
      </w:r>
      <w:r>
        <w:rPr>
          <w:spacing w:val="-1"/>
        </w:rPr>
        <w:t>взрослых</w:t>
      </w:r>
      <w:r>
        <w:rPr>
          <w:spacing w:val="56"/>
          <w:w w:val="102"/>
        </w:rPr>
        <w:t> </w:t>
      </w:r>
      <w:r>
        <w:rPr/>
        <w:t>пациентов</w:t>
      </w:r>
      <w:r>
        <w:rPr>
          <w:spacing w:val="2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4"/>
        </w:rPr>
        <w:t> </w:t>
      </w:r>
      <w:r>
        <w:rPr>
          <w:spacing w:val="-1"/>
        </w:rPr>
        <w:t>исследование</w:t>
      </w:r>
      <w:r>
        <w:rPr>
          <w:spacing w:val="33"/>
        </w:rPr>
        <w:t> </w:t>
      </w:r>
      <w:r>
        <w:rPr/>
        <w:t>уровня</w:t>
      </w:r>
      <w:r>
        <w:rPr>
          <w:spacing w:val="31"/>
        </w:rPr>
        <w:t> </w:t>
      </w:r>
      <w:r>
        <w:rPr>
          <w:spacing w:val="-1"/>
        </w:rPr>
        <w:t>N-терминального</w:t>
      </w:r>
      <w:r>
        <w:rPr>
          <w:spacing w:val="34"/>
        </w:rPr>
        <w:t> </w:t>
      </w:r>
      <w:r>
        <w:rPr>
          <w:spacing w:val="-1"/>
        </w:rPr>
        <w:t>фрагмента</w:t>
      </w:r>
      <w:r>
        <w:rPr>
          <w:spacing w:val="89"/>
          <w:w w:val="102"/>
        </w:rPr>
        <w:t> </w:t>
      </w:r>
      <w:r>
        <w:rPr/>
        <w:t>натрийуретического</w:t>
      </w:r>
      <w:r>
        <w:rPr>
          <w:spacing w:val="16"/>
        </w:rPr>
        <w:t> </w:t>
      </w:r>
      <w:r>
        <w:rPr/>
        <w:t>пропептида</w:t>
      </w:r>
      <w:r>
        <w:rPr>
          <w:spacing w:val="17"/>
        </w:rPr>
        <w:t> </w:t>
      </w:r>
      <w:r>
        <w:rPr>
          <w:spacing w:val="-1"/>
        </w:rPr>
        <w:t>мозгового</w:t>
      </w:r>
      <w:r>
        <w:rPr>
          <w:spacing w:val="12"/>
        </w:rPr>
        <w:t> </w:t>
      </w:r>
      <w:r>
        <w:rPr/>
        <w:t>(NT-proBNP)</w:t>
      </w:r>
      <w:r>
        <w:rPr>
          <w:spacing w:val="13"/>
        </w:rPr>
        <w:t> </w:t>
      </w:r>
      <w:r>
        <w:rPr/>
        <w:t>в</w:t>
      </w:r>
      <w:r>
        <w:rPr>
          <w:spacing w:val="17"/>
        </w:rPr>
        <w:t> </w:t>
      </w:r>
      <w:r>
        <w:rPr/>
        <w:t>крови</w:t>
      </w:r>
      <w:r>
        <w:rPr>
          <w:spacing w:val="16"/>
        </w:rPr>
        <w:t> </w:t>
      </w:r>
      <w:r>
        <w:rPr/>
        <w:t>в</w:t>
      </w:r>
      <w:r>
        <w:rPr>
          <w:spacing w:val="15"/>
        </w:rPr>
        <w:t> </w:t>
      </w:r>
      <w:r>
        <w:rPr/>
        <w:t>случае</w:t>
      </w:r>
      <w:r>
        <w:rPr>
          <w:spacing w:val="16"/>
        </w:rPr>
        <w:t> </w:t>
      </w:r>
      <w:r>
        <w:rPr>
          <w:spacing w:val="-1"/>
        </w:rPr>
        <w:t>промежуточного</w:t>
      </w:r>
      <w:r>
        <w:rPr>
          <w:spacing w:val="56"/>
          <w:w w:val="102"/>
        </w:rPr>
        <w:t> </w:t>
      </w:r>
      <w:r>
        <w:rPr/>
        <w:t>или </w:t>
      </w:r>
      <w:r>
        <w:rPr>
          <w:spacing w:val="-1"/>
        </w:rPr>
        <w:t>высокого</w:t>
      </w:r>
      <w:r>
        <w:rPr>
          <w:spacing w:val="54"/>
        </w:rPr>
        <w:t> </w:t>
      </w:r>
      <w:r>
        <w:rPr/>
        <w:t>риска</w:t>
      </w:r>
      <w:r>
        <w:rPr>
          <w:spacing w:val="52"/>
        </w:rPr>
        <w:t> </w:t>
      </w:r>
      <w:r>
        <w:rPr/>
        <w:t>кардиоваскулярных</w:t>
      </w:r>
      <w:r>
        <w:rPr>
          <w:spacing w:val="50"/>
        </w:rPr>
        <w:t> </w:t>
      </w:r>
      <w:r>
        <w:rPr/>
        <w:t>осложнений</w:t>
      </w:r>
      <w:r>
        <w:rPr>
          <w:spacing w:val="50"/>
        </w:rPr>
        <w:t> </w:t>
      </w:r>
      <w:r>
        <w:rPr/>
        <w:t>и</w:t>
      </w:r>
      <w:r>
        <w:rPr>
          <w:spacing w:val="2"/>
        </w:rPr>
        <w:t> </w:t>
      </w:r>
      <w:r>
        <w:rPr/>
        <w:t>низком</w:t>
      </w:r>
      <w:r>
        <w:rPr>
          <w:spacing w:val="53"/>
        </w:rPr>
        <w:t> </w:t>
      </w:r>
      <w:r>
        <w:rPr/>
        <w:t>функциональном</w:t>
      </w:r>
      <w:r>
        <w:rPr>
          <w:spacing w:val="49"/>
        </w:rPr>
        <w:t> </w:t>
      </w:r>
      <w:r>
        <w:rPr/>
        <w:t>статусе</w:t>
      </w:r>
      <w:r>
        <w:rPr>
          <w:spacing w:val="26"/>
          <w:w w:val="102"/>
        </w:rPr>
        <w:t> </w:t>
      </w:r>
      <w:r>
        <w:rPr/>
        <w:t>(см.</w:t>
      </w:r>
      <w:r>
        <w:rPr>
          <w:spacing w:val="11"/>
        </w:rPr>
        <w:t> </w:t>
      </w:r>
      <w:r>
        <w:rPr/>
        <w:t>Приложение</w:t>
      </w:r>
      <w:r>
        <w:rPr>
          <w:spacing w:val="9"/>
        </w:rPr>
        <w:t> </w:t>
      </w:r>
      <w:r>
        <w:rPr/>
        <w:t>Г2)</w:t>
      </w:r>
      <w:r>
        <w:rPr>
          <w:spacing w:val="9"/>
        </w:rPr>
        <w:t> </w:t>
      </w:r>
      <w:r>
        <w:rPr/>
        <w:t>[30,</w:t>
      </w:r>
      <w:r>
        <w:rPr>
          <w:spacing w:val="12"/>
        </w:rPr>
        <w:t> </w:t>
      </w:r>
      <w:r>
        <w:rPr/>
        <w:t>34,</w:t>
      </w:r>
      <w:r>
        <w:rPr>
          <w:spacing w:val="11"/>
        </w:rPr>
        <w:t> </w:t>
      </w:r>
      <w:r>
        <w:rPr/>
        <w:t>40,</w:t>
      </w:r>
      <w:r>
        <w:rPr>
          <w:spacing w:val="12"/>
        </w:rPr>
        <w:t> </w:t>
      </w:r>
      <w:r>
        <w:rPr/>
        <w:t>41].</w:t>
      </w:r>
      <w:r>
        <w:rPr/>
      </w:r>
    </w:p>
    <w:p>
      <w:pPr>
        <w:pStyle w:val="BodyText"/>
        <w:spacing w:line="240" w:lineRule="auto" w:before="7"/>
        <w:ind w:left="370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Инструментальные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68" w:lineRule="auto" w:before="75" w:after="0"/>
        <w:ind w:left="396" w:right="107" w:firstLine="404"/>
        <w:jc w:val="both"/>
      </w:pPr>
      <w:r>
        <w:rPr>
          <w:spacing w:val="-1"/>
        </w:rPr>
        <w:t>Всем</w:t>
      </w:r>
      <w:r>
        <w:rPr>
          <w:spacing w:val="5"/>
        </w:rPr>
        <w:t> </w:t>
      </w:r>
      <w:r>
        <w:rPr/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4"/>
        </w:rPr>
        <w:t> </w:t>
      </w:r>
      <w:r>
        <w:rPr/>
        <w:t>подозрением</w:t>
      </w:r>
      <w:r>
        <w:rPr>
          <w:spacing w:val="4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перелом</w:t>
      </w:r>
      <w:r>
        <w:rPr>
          <w:spacing w:val="5"/>
        </w:rPr>
        <w:t> </w:t>
      </w:r>
      <w:r>
        <w:rPr>
          <w:spacing w:val="-1"/>
        </w:rPr>
        <w:t>лодыжек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spacing w:val="-1"/>
        </w:rPr>
        <w:t>выполнение</w:t>
      </w:r>
      <w:r>
        <w:rPr>
          <w:spacing w:val="51"/>
          <w:w w:val="102"/>
        </w:rPr>
        <w:t> </w:t>
      </w:r>
      <w:r>
        <w:rPr/>
        <w:t>рентгенографии</w:t>
      </w:r>
      <w:r>
        <w:rPr>
          <w:spacing w:val="10"/>
        </w:rPr>
        <w:t> </w:t>
      </w:r>
      <w:r>
        <w:rPr/>
        <w:t>голеностопного</w:t>
      </w:r>
      <w:r>
        <w:rPr>
          <w:spacing w:val="8"/>
        </w:rPr>
        <w:t> </w:t>
      </w:r>
      <w:r>
        <w:rPr>
          <w:spacing w:val="-1"/>
        </w:rPr>
        <w:t>сустава</w:t>
      </w:r>
      <w:r>
        <w:rPr>
          <w:spacing w:val="11"/>
        </w:rPr>
        <w:t> </w:t>
      </w:r>
      <w:r>
        <w:rPr/>
        <w:t>с</w:t>
      </w:r>
      <w:r>
        <w:rPr>
          <w:spacing w:val="8"/>
        </w:rPr>
        <w:t> </w:t>
      </w:r>
      <w:r>
        <w:rPr/>
        <w:t>захватом</w:t>
      </w:r>
      <w:r>
        <w:rPr>
          <w:spacing w:val="8"/>
        </w:rPr>
        <w:t> </w:t>
      </w:r>
      <w:r>
        <w:rPr/>
        <w:t>всего</w:t>
      </w:r>
      <w:r>
        <w:rPr>
          <w:spacing w:val="5"/>
        </w:rPr>
        <w:t> </w:t>
      </w:r>
      <w:r>
        <w:rPr/>
        <w:t>диафиза</w:t>
      </w:r>
      <w:r>
        <w:rPr>
          <w:spacing w:val="8"/>
        </w:rPr>
        <w:t> </w:t>
      </w:r>
      <w:r>
        <w:rPr/>
        <w:t>голени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двух</w:t>
      </w:r>
      <w:r>
        <w:rPr>
          <w:spacing w:val="10"/>
        </w:rPr>
        <w:t> </w:t>
      </w:r>
      <w:r>
        <w:rPr/>
        <w:t>проекциях</w:t>
      </w:r>
      <w:r>
        <w:rPr>
          <w:spacing w:val="36"/>
          <w:w w:val="102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диагностической</w:t>
      </w:r>
      <w:r>
        <w:rPr>
          <w:spacing w:val="35"/>
        </w:rPr>
        <w:t> </w:t>
      </w:r>
      <w:r>
        <w:rPr/>
        <w:t>целью</w:t>
      </w:r>
      <w:r>
        <w:rPr>
          <w:spacing w:val="29"/>
        </w:rPr>
        <w:t> </w:t>
      </w:r>
      <w:r>
        <w:rPr/>
        <w:t>[1–5,</w:t>
      </w:r>
      <w:r>
        <w:rPr>
          <w:spacing w:val="35"/>
        </w:rPr>
        <w:t> </w:t>
      </w:r>
      <w:r>
        <w:rPr/>
        <w:t>134].</w:t>
      </w:r>
      <w:r>
        <w:rPr>
          <w:spacing w:val="29"/>
        </w:rPr>
        <w:t> </w:t>
      </w:r>
      <w:r>
        <w:rPr/>
        <w:t>Для</w:t>
      </w:r>
      <w:r>
        <w:rPr>
          <w:spacing w:val="32"/>
        </w:rPr>
        <w:t> </w:t>
      </w:r>
      <w:r>
        <w:rPr>
          <w:spacing w:val="-1"/>
        </w:rPr>
        <w:t>визуализации</w:t>
      </w:r>
      <w:r>
        <w:rPr>
          <w:spacing w:val="35"/>
        </w:rPr>
        <w:t> </w:t>
      </w:r>
      <w:r>
        <w:rPr>
          <w:spacing w:val="-1"/>
        </w:rPr>
        <w:t>состояния</w:t>
      </w:r>
      <w:r>
        <w:rPr>
          <w:spacing w:val="32"/>
        </w:rPr>
        <w:t> </w:t>
      </w:r>
      <w:r>
        <w:rPr>
          <w:spacing w:val="-1"/>
        </w:rPr>
        <w:t>ДМБС,</w:t>
      </w:r>
      <w:r>
        <w:rPr>
          <w:spacing w:val="32"/>
        </w:rPr>
        <w:t> </w:t>
      </w:r>
      <w:r>
        <w:rPr/>
        <w:t>а</w:t>
      </w:r>
      <w:r>
        <w:rPr>
          <w:spacing w:val="33"/>
        </w:rPr>
        <w:t> </w:t>
      </w:r>
      <w:r>
        <w:rPr/>
        <w:t>также</w:t>
      </w:r>
      <w:r>
        <w:rPr>
          <w:spacing w:val="32"/>
        </w:rPr>
        <w:t> </w:t>
      </w:r>
      <w:r>
        <w:rPr/>
        <w:t>оценки</w:t>
      </w:r>
      <w:r>
        <w:rPr>
          <w:spacing w:val="61"/>
          <w:w w:val="102"/>
        </w:rPr>
        <w:t> </w:t>
      </w:r>
      <w:r>
        <w:rPr/>
        <w:t>конгруэнтности</w:t>
      </w:r>
      <w:r>
        <w:rPr>
          <w:spacing w:val="54"/>
        </w:rPr>
        <w:t> </w:t>
      </w:r>
      <w:r>
        <w:rPr>
          <w:spacing w:val="-1"/>
        </w:rPr>
        <w:t>большеберцово-таранного</w:t>
      </w:r>
      <w:r>
        <w:rPr>
          <w:spacing w:val="53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малоберцово-таранного</w:t>
      </w:r>
      <w:r>
        <w:rPr>
          <w:spacing w:val="54"/>
        </w:rPr>
        <w:t> </w:t>
      </w:r>
      <w:r>
        <w:rPr>
          <w:spacing w:val="-1"/>
        </w:rPr>
        <w:t>суставов,</w:t>
      </w:r>
      <w:r>
        <w:rPr>
          <w:spacing w:val="95"/>
          <w:w w:val="102"/>
        </w:rPr>
        <w:t> </w:t>
      </w:r>
      <w:r>
        <w:rPr>
          <w:spacing w:val="-1"/>
        </w:rPr>
        <w:t>рекомендована</w:t>
      </w:r>
      <w:r>
        <w:rPr>
          <w:spacing w:val="35"/>
        </w:rPr>
        <w:t> </w:t>
      </w:r>
      <w:r>
        <w:rPr/>
        <w:t>дополнительная</w:t>
      </w:r>
      <w:r>
        <w:rPr>
          <w:spacing w:val="38"/>
        </w:rPr>
        <w:t> </w:t>
      </w:r>
      <w:r>
        <w:rPr>
          <w:spacing w:val="-1"/>
        </w:rPr>
        <w:t>рентгенограмма</w:t>
      </w:r>
      <w:r>
        <w:rPr>
          <w:spacing w:val="34"/>
        </w:rPr>
        <w:t> </w:t>
      </w:r>
      <w:r>
        <w:rPr/>
        <w:t>ГСС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/>
        <w:t>переднезадней</w:t>
      </w:r>
      <w:r>
        <w:rPr>
          <w:spacing w:val="34"/>
        </w:rPr>
        <w:t> </w:t>
      </w:r>
      <w:r>
        <w:rPr/>
        <w:t>проекции</w:t>
      </w:r>
      <w:r>
        <w:rPr>
          <w:spacing w:val="38"/>
        </w:rPr>
        <w:t> </w:t>
      </w:r>
      <w:r>
        <w:rPr/>
        <w:t>с</w:t>
      </w:r>
      <w:r>
        <w:rPr>
          <w:spacing w:val="49"/>
          <w:w w:val="102"/>
        </w:rPr>
        <w:t> </w:t>
      </w:r>
      <w:r>
        <w:rPr/>
        <w:t>внутренней</w:t>
      </w:r>
      <w:r>
        <w:rPr>
          <w:spacing w:val="17"/>
        </w:rPr>
        <w:t> </w:t>
      </w:r>
      <w:r>
        <w:rPr>
          <w:spacing w:val="-1"/>
        </w:rPr>
        <w:t>ротацией</w:t>
      </w:r>
      <w:r>
        <w:rPr>
          <w:spacing w:val="19"/>
        </w:rPr>
        <w:t> </w:t>
      </w:r>
      <w:r>
        <w:rPr/>
        <w:t>стопы</w:t>
      </w:r>
      <w:r>
        <w:rPr>
          <w:spacing w:val="15"/>
        </w:rPr>
        <w:t> </w:t>
      </w:r>
      <w:r>
        <w:rPr/>
        <w:t>на</w:t>
      </w:r>
      <w:r>
        <w:rPr>
          <w:spacing w:val="18"/>
        </w:rPr>
        <w:t> </w:t>
      </w:r>
      <w:r>
        <w:rPr/>
        <w:t>15-20</w:t>
      </w:r>
      <w:r>
        <w:rPr>
          <w:spacing w:val="17"/>
        </w:rPr>
        <w:t> </w:t>
      </w:r>
      <w:r>
        <w:rPr/>
        <w:t>градусов.</w:t>
      </w:r>
      <w:r>
        <w:rPr/>
      </w:r>
    </w:p>
    <w:p>
      <w:pPr>
        <w:pStyle w:val="BodyText"/>
        <w:tabs>
          <w:tab w:pos="2286" w:val="left" w:leader="none"/>
          <w:tab w:pos="3451" w:val="left" w:leader="none"/>
          <w:tab w:pos="5321" w:val="left" w:leader="none"/>
          <w:tab w:pos="7479" w:val="left" w:leader="none"/>
          <w:tab w:pos="8131" w:val="left" w:leader="none"/>
        </w:tabs>
        <w:spacing w:line="368" w:lineRule="auto" w:before="7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оценки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опного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ыя</w:t>
      </w:r>
      <w:r>
        <w:rPr>
          <w:rFonts w:ascii="Times New Roman" w:hAnsi="Times New Roman" w:cs="Times New Roman" w:eastAsia="Times New Roman"/>
          <w:spacing w:val="-2"/>
          <w:w w:val="105"/>
        </w:rPr>
        <w:t>влени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имеющихся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дений,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оценки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корректности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результатов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50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хирургического</w:t>
        <w:tab/>
        <w:t>лечения</w:t>
        <w:tab/>
      </w:r>
      <w:r>
        <w:rPr>
          <w:rFonts w:ascii="Times New Roman" w:hAnsi="Times New Roman" w:cs="Times New Roman" w:eastAsia="Times New Roman"/>
          <w:spacing w:val="-1"/>
        </w:rPr>
        <w:t>рекоме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  <w:tab/>
      </w:r>
      <w:r>
        <w:rPr>
          <w:rFonts w:ascii="Times New Roman" w:hAnsi="Times New Roman" w:cs="Times New Roman" w:eastAsia="Times New Roman"/>
          <w:w w:val="105"/>
        </w:rPr>
        <w:t>ориентироваться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ед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ющие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рентгенологические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параметры,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рентгенограммах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7,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42]: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0"/>
        </w:numPr>
        <w:tabs>
          <w:tab w:pos="1200" w:val="left" w:leader="none"/>
        </w:tabs>
        <w:spacing w:line="368" w:lineRule="auto" w:before="136" w:after="0"/>
        <w:ind w:left="396" w:right="111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медиальная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часть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большеберцово-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нного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сочленения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(ББТС)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проксимальном</w:t>
      </w:r>
      <w:r>
        <w:rPr>
          <w:rFonts w:ascii="Times New Roman" w:hAnsi="Times New Roman"/>
          <w:spacing w:val="56"/>
          <w:w w:val="103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медиальном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сочленени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дол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один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мм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более,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w w:val="105"/>
        </w:rPr>
        <w:t>чем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мм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больше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латерального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ТС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80" w:bottom="900" w:left="1720" w:right="1220"/>
        </w:sectPr>
      </w:pPr>
    </w:p>
    <w:p>
      <w:pPr>
        <w:pStyle w:val="BodyText"/>
        <w:numPr>
          <w:ilvl w:val="1"/>
          <w:numId w:val="10"/>
        </w:numPr>
        <w:tabs>
          <w:tab w:pos="1194" w:val="left" w:leader="none"/>
        </w:tabs>
        <w:spacing w:line="368" w:lineRule="auto" w:before="58" w:after="0"/>
        <w:ind w:left="396" w:right="113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латеральная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часть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ТС</w:t>
      </w:r>
      <w:r>
        <w:rPr>
          <w:rFonts w:ascii="Times New Roman" w:hAnsi="Times New Roman"/>
          <w:w w:val="105"/>
        </w:rPr>
        <w:t> на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10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мм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о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линии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определяемая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виде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w w:val="105"/>
        </w:rPr>
        <w:t>наслоения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уров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Б</w:t>
      </w:r>
      <w:r>
        <w:rPr>
          <w:rFonts w:ascii="Times New Roman" w:hAnsi="Times New Roman"/>
          <w:spacing w:val="-2"/>
          <w:w w:val="105"/>
        </w:rPr>
        <w:t>К,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менее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мм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переднез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дней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проекции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5"/>
          <w:w w:val="95"/>
        </w:rPr>
        <w:t> </w:t>
      </w:r>
      <w:r>
        <w:rPr>
          <w:rFonts w:ascii="Times New Roman" w:hAnsi="Times New Roman"/>
          <w:w w:val="105"/>
        </w:rPr>
        <w:t>менее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1мм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проекции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внутренней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ротацией;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0"/>
        </w:numPr>
        <w:tabs>
          <w:tab w:pos="1225" w:val="left" w:leader="none"/>
        </w:tabs>
        <w:spacing w:line="369" w:lineRule="auto" w:before="5" w:after="0"/>
        <w:ind w:left="396" w:right="112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длина </w:t>
      </w:r>
      <w:r>
        <w:rPr>
          <w:rFonts w:ascii="Times New Roman" w:hAnsi="Times New Roman" w:cs="Times New Roman" w:eastAsia="Times New Roman"/>
          <w:spacing w:val="-2"/>
        </w:rPr>
        <w:t>М</w:t>
      </w:r>
      <w:r>
        <w:rPr>
          <w:rFonts w:ascii="Times New Roman" w:hAnsi="Times New Roman" w:cs="Times New Roman" w:eastAsia="Times New Roman"/>
          <w:spacing w:val="-1"/>
        </w:rPr>
        <w:t>БК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роек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рота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суставные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края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атера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3"/>
          <w:w w:val="95"/>
        </w:rPr>
        <w:t> </w:t>
      </w:r>
      <w:r>
        <w:rPr>
          <w:rFonts w:ascii="Times New Roman" w:hAnsi="Times New Roman" w:cs="Times New Roman" w:eastAsia="Times New Roman"/>
        </w:rPr>
        <w:t>лодыжки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тара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кости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должны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параллельны,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переднезадней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проекции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</w:rPr>
        <w:t>должен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определяться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spacing w:val="-1"/>
        </w:rPr>
        <w:t>“ball</w:t>
      </w:r>
      <w:r>
        <w:rPr>
          <w:spacing w:val="2"/>
        </w:rPr>
        <w:t> </w:t>
      </w:r>
      <w:r>
        <w:rPr/>
        <w:t>sign” </w:t>
      </w:r>
      <w:r>
        <w:rPr>
          <w:rFonts w:ascii="Times New Roman" w:hAnsi="Times New Roman" w:cs="Times New Roman" w:eastAsia="Times New Roman"/>
        </w:rPr>
        <w:t>(непрерывная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полукруглая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линия,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форм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емая</w:t>
      </w:r>
      <w:r>
        <w:rPr>
          <w:rFonts w:ascii="Times New Roman" w:hAnsi="Times New Roman" w:cs="Times New Roman" w:eastAsia="Times New Roman"/>
          <w:spacing w:val="36"/>
          <w:w w:val="103"/>
        </w:rPr>
        <w:t> </w:t>
      </w:r>
      <w:r>
        <w:rPr>
          <w:rFonts w:ascii="Times New Roman" w:hAnsi="Times New Roman" w:cs="Times New Roman" w:eastAsia="Times New Roman"/>
        </w:rPr>
        <w:t>латеральным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отростком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тара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кости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верхушкой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латеральной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лодыжки).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Ось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</w:rPr>
        <w:t>таранной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кост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(линия,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соед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щая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ху</w:t>
      </w:r>
      <w:r>
        <w:rPr>
          <w:rFonts w:ascii="Times New Roman" w:hAnsi="Times New Roman" w:cs="Times New Roman" w:eastAsia="Times New Roman"/>
          <w:spacing w:val="-1"/>
        </w:rPr>
        <w:t>шк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латеральной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медиальной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лодыжек)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</w:rPr>
        <w:t>должна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находиться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под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углом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83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оси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голени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смещение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латеральной,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медиальной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</w:rPr>
        <w:t>лодыжек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заднего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края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ББК,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ьтат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оз</w:t>
      </w:r>
      <w:r>
        <w:rPr>
          <w:rFonts w:ascii="Times New Roman" w:hAnsi="Times New Roman" w:cs="Times New Roman" w:eastAsia="Times New Roman"/>
          <w:spacing w:val="-2"/>
        </w:rPr>
        <w:t>иции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теза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должно</w:t>
      </w:r>
      <w:r>
        <w:rPr>
          <w:rFonts w:ascii="Times New Roman" w:hAnsi="Times New Roman" w:cs="Times New Roman" w:eastAsia="Times New Roman"/>
          <w:spacing w:val="7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ышать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мм.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7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ряде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точной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верификации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данных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59"/>
          <w:w w:val="103"/>
        </w:rPr>
        <w:t> </w:t>
      </w:r>
      <w:r>
        <w:rPr>
          <w:rFonts w:ascii="Times New Roman" w:hAnsi="Times New Roman"/>
        </w:rPr>
        <w:t>рентгенография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контралатеральной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сравнительная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полученных</w:t>
      </w:r>
      <w:r>
        <w:rPr>
          <w:rFonts w:ascii="Times New Roman" w:hAnsi="Times New Roman"/>
          <w:spacing w:val="25"/>
          <w:w w:val="90"/>
        </w:rPr>
        <w:t> </w:t>
      </w:r>
      <w:r>
        <w:rPr>
          <w:rFonts w:ascii="Times New Roman" w:hAnsi="Times New Roman"/>
        </w:rPr>
        <w:t>данных.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21" w:after="0"/>
        <w:ind w:left="396" w:right="109" w:firstLine="404"/>
        <w:jc w:val="both"/>
      </w:pPr>
      <w:r>
        <w:rPr>
          <w:spacing w:val="-1"/>
        </w:rPr>
        <w:t>Всем</w:t>
      </w:r>
      <w:r>
        <w:rPr>
          <w:spacing w:val="25"/>
        </w:rPr>
        <w:t> </w:t>
      </w:r>
      <w:r>
        <w:rPr/>
        <w:t>пациентам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/>
        <w:t>переломами</w:t>
      </w:r>
      <w:r>
        <w:rPr>
          <w:spacing w:val="23"/>
        </w:rPr>
        <w:t> </w:t>
      </w:r>
      <w:r>
        <w:rPr/>
        <w:t>лодыжек</w:t>
      </w:r>
      <w:r>
        <w:rPr>
          <w:spacing w:val="2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3"/>
        </w:rPr>
        <w:t> </w:t>
      </w:r>
      <w:r>
        <w:rPr/>
        <w:t>выполнение</w:t>
      </w:r>
      <w:r>
        <w:rPr>
          <w:spacing w:val="25"/>
        </w:rPr>
        <w:t> </w:t>
      </w:r>
      <w:r>
        <w:rPr>
          <w:spacing w:val="-1"/>
        </w:rPr>
        <w:t>стресс-</w:t>
      </w:r>
      <w:r>
        <w:rPr>
          <w:spacing w:val="22"/>
          <w:w w:val="102"/>
        </w:rPr>
        <w:t> </w:t>
      </w:r>
      <w:r>
        <w:rPr/>
        <w:t>рентгенографии</w:t>
      </w:r>
      <w:r>
        <w:rPr>
          <w:spacing w:val="20"/>
        </w:rPr>
        <w:t> </w:t>
      </w:r>
      <w:r>
        <w:rPr>
          <w:spacing w:val="-1"/>
        </w:rPr>
        <w:t>голеностопного</w:t>
      </w:r>
      <w:r>
        <w:rPr>
          <w:spacing w:val="15"/>
        </w:rPr>
        <w:t> </w:t>
      </w:r>
      <w:r>
        <w:rPr>
          <w:spacing w:val="-1"/>
        </w:rPr>
        <w:t>сустава</w:t>
      </w:r>
      <w:r>
        <w:rPr>
          <w:spacing w:val="16"/>
        </w:rPr>
        <w:t> </w:t>
      </w:r>
      <w:r>
        <w:rPr/>
        <w:t>при</w:t>
      </w:r>
      <w:r>
        <w:rPr>
          <w:spacing w:val="20"/>
        </w:rPr>
        <w:t> </w:t>
      </w:r>
      <w:r>
        <w:rPr/>
        <w:t>изолированном</w:t>
      </w:r>
      <w:r>
        <w:rPr>
          <w:spacing w:val="16"/>
        </w:rPr>
        <w:t> </w:t>
      </w:r>
      <w:r>
        <w:rPr>
          <w:spacing w:val="-1"/>
        </w:rPr>
        <w:t>переломе</w:t>
      </w:r>
      <w:r>
        <w:rPr>
          <w:spacing w:val="19"/>
        </w:rPr>
        <w:t> </w:t>
      </w:r>
      <w:r>
        <w:rPr/>
        <w:t>наружной</w:t>
      </w:r>
      <w:r>
        <w:rPr>
          <w:spacing w:val="17"/>
        </w:rPr>
        <w:t> </w:t>
      </w:r>
      <w:r>
        <w:rPr/>
        <w:t>лодыжки,</w:t>
      </w:r>
      <w:r>
        <w:rPr>
          <w:spacing w:val="56"/>
          <w:w w:val="102"/>
        </w:rPr>
        <w:t> </w:t>
      </w:r>
      <w:r>
        <w:rPr/>
        <w:t>с</w:t>
      </w:r>
      <w:r>
        <w:rPr>
          <w:spacing w:val="22"/>
        </w:rPr>
        <w:t> </w:t>
      </w:r>
      <w:r>
        <w:rPr/>
        <w:t>целью</w:t>
      </w:r>
      <w:r>
        <w:rPr>
          <w:spacing w:val="21"/>
        </w:rPr>
        <w:t> </w:t>
      </w:r>
      <w:r>
        <w:rPr/>
        <w:t>исключения</w:t>
      </w:r>
      <w:r>
        <w:rPr>
          <w:spacing w:val="18"/>
        </w:rPr>
        <w:t> </w:t>
      </w:r>
      <w:r>
        <w:rPr/>
        <w:t>нестабильного</w:t>
      </w:r>
      <w:r>
        <w:rPr>
          <w:spacing w:val="18"/>
        </w:rPr>
        <w:t> </w:t>
      </w:r>
      <w:r>
        <w:rPr/>
        <w:t>характера</w:t>
      </w:r>
      <w:r>
        <w:rPr>
          <w:spacing w:val="17"/>
        </w:rPr>
        <w:t> </w:t>
      </w:r>
      <w:r>
        <w:rPr>
          <w:spacing w:val="-1"/>
        </w:rPr>
        <w:t>повреждения</w:t>
      </w:r>
      <w:r>
        <w:rPr>
          <w:spacing w:val="20"/>
        </w:rPr>
        <w:t> </w:t>
      </w:r>
      <w:r>
        <w:rPr/>
        <w:t>голеностопного</w:t>
      </w:r>
      <w:r>
        <w:rPr>
          <w:spacing w:val="20"/>
        </w:rPr>
        <w:t> </w:t>
      </w:r>
      <w:r>
        <w:rPr>
          <w:spacing w:val="-1"/>
        </w:rPr>
        <w:t>сустава,</w:t>
      </w:r>
      <w:r>
        <w:rPr>
          <w:spacing w:val="18"/>
        </w:rPr>
        <w:t> </w:t>
      </w:r>
      <w:r>
        <w:rPr/>
        <w:t>а</w:t>
      </w:r>
      <w:r>
        <w:rPr>
          <w:spacing w:val="33"/>
          <w:w w:val="102"/>
        </w:rPr>
        <w:t> </w:t>
      </w:r>
      <w:r>
        <w:rPr/>
        <w:t>также</w:t>
      </w:r>
      <w:r>
        <w:rPr>
          <w:spacing w:val="7"/>
        </w:rPr>
        <w:t> </w:t>
      </w:r>
      <w:r>
        <w:rPr/>
        <w:t>с</w:t>
      </w:r>
      <w:r>
        <w:rPr>
          <w:spacing w:val="4"/>
        </w:rPr>
        <w:t> </w:t>
      </w:r>
      <w:r>
        <w:rPr/>
        <w:t>целью</w:t>
      </w:r>
      <w:r>
        <w:rPr>
          <w:spacing w:val="7"/>
        </w:rPr>
        <w:t> </w:t>
      </w:r>
      <w:r>
        <w:rPr/>
        <w:t>уточнения</w:t>
      </w:r>
      <w:r>
        <w:rPr>
          <w:spacing w:val="11"/>
        </w:rPr>
        <w:t> </w:t>
      </w:r>
      <w:r>
        <w:rPr/>
        <w:t>диагноза</w:t>
      </w:r>
      <w:r>
        <w:rPr>
          <w:spacing w:val="10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решения</w:t>
      </w:r>
      <w:r>
        <w:rPr>
          <w:spacing w:val="13"/>
        </w:rPr>
        <w:t> </w:t>
      </w:r>
      <w:r>
        <w:rPr>
          <w:spacing w:val="-1"/>
        </w:rPr>
        <w:t>вопроса</w:t>
      </w:r>
      <w:r>
        <w:rPr>
          <w:spacing w:val="6"/>
        </w:rPr>
        <w:t> </w:t>
      </w:r>
      <w:r>
        <w:rPr/>
        <w:t>о</w:t>
      </w:r>
      <w:r>
        <w:rPr>
          <w:spacing w:val="7"/>
        </w:rPr>
        <w:t> </w:t>
      </w:r>
      <w:r>
        <w:rPr>
          <w:spacing w:val="-1"/>
        </w:rPr>
        <w:t>необходимости</w:t>
      </w:r>
      <w:r>
        <w:rPr>
          <w:spacing w:val="9"/>
        </w:rPr>
        <w:t> </w:t>
      </w:r>
      <w:r>
        <w:rPr/>
        <w:t>оперативного</w:t>
      </w:r>
      <w:r>
        <w:rPr>
          <w:spacing w:val="52"/>
          <w:w w:val="102"/>
        </w:rPr>
        <w:t> </w:t>
      </w:r>
      <w:r>
        <w:rPr/>
        <w:t>лечения</w:t>
      </w:r>
      <w:r>
        <w:rPr>
          <w:spacing w:val="10"/>
        </w:rPr>
        <w:t> </w:t>
      </w:r>
      <w:r>
        <w:rPr>
          <w:spacing w:val="-1"/>
        </w:rPr>
        <w:t>[4,</w:t>
      </w:r>
      <w:r>
        <w:rPr>
          <w:spacing w:val="10"/>
        </w:rPr>
        <w:t> </w:t>
      </w:r>
      <w:r>
        <w:rPr/>
        <w:t>5,</w:t>
      </w:r>
      <w:r>
        <w:rPr>
          <w:spacing w:val="11"/>
        </w:rPr>
        <w:t> </w:t>
      </w:r>
      <w:r>
        <w:rPr/>
        <w:t>42,</w:t>
      </w:r>
      <w:r>
        <w:rPr>
          <w:spacing w:val="10"/>
        </w:rPr>
        <w:t> </w:t>
      </w:r>
      <w:r>
        <w:rPr/>
        <w:t>43].</w:t>
      </w:r>
      <w:r>
        <w:rPr/>
      </w:r>
    </w:p>
    <w:p>
      <w:pPr>
        <w:pStyle w:val="BodyText"/>
        <w:spacing w:line="369" w:lineRule="auto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ресс–рен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обычно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н</w:t>
      </w:r>
      <w:r>
        <w:rPr>
          <w:rFonts w:ascii="Times New Roman" w:hAnsi="Times New Roman" w:cs="Times New Roman" w:eastAsia="Times New Roman"/>
          <w:w w:val="105"/>
        </w:rPr>
        <w:t>а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5-7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7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травмы,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купирования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первичного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ней.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Стресс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рентгенограммы</w:t>
      </w:r>
      <w:r>
        <w:rPr>
          <w:rFonts w:ascii="Times New Roman" w:hAnsi="Times New Roman" w:cs="Times New Roman" w:eastAsia="Times New Roman"/>
          <w:spacing w:val="5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проводятся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применением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мануального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стопы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7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положении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спине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выведения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проекции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внутренней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ротацией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20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дусов.</w:t>
      </w:r>
      <w:r>
        <w:rPr>
          <w:rFonts w:ascii="Times New Roman" w:hAnsi="Times New Roman" w:cs="Times New Roman" w:eastAsia="Times New Roman"/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Альтернативный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-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гравитационный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ресс-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боку</w:t>
      </w:r>
      <w:r>
        <w:rPr>
          <w:rFonts w:ascii="Times New Roman" w:hAnsi="Times New Roman" w:cs="Times New Roman" w:eastAsia="Times New Roman"/>
          <w:spacing w:val="53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со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«свис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ющей»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стопой.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Расширение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медиальной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щели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более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нарастание</w:t>
      </w:r>
      <w:r>
        <w:rPr>
          <w:rFonts w:ascii="Times New Roman" w:hAnsi="Times New Roman" w:cs="Times New Roman" w:eastAsia="Times New Roman"/>
          <w:spacing w:val="3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подвывиха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«изолированным»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переломом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наружной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лод</w:t>
      </w:r>
      <w:r>
        <w:rPr>
          <w:rFonts w:ascii="Times New Roman" w:hAnsi="Times New Roman" w:cs="Times New Roman" w:eastAsia="Times New Roman"/>
          <w:spacing w:val="-1"/>
          <w:w w:val="105"/>
        </w:rPr>
        <w:t>ыж</w:t>
      </w:r>
      <w:r>
        <w:rPr>
          <w:rFonts w:ascii="Times New Roman" w:hAnsi="Times New Roman" w:cs="Times New Roman" w:eastAsia="Times New Roman"/>
          <w:spacing w:val="-2"/>
          <w:w w:val="105"/>
        </w:rPr>
        <w:t>ки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оценив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положительный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ресс-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показывает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имеющееся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7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медиального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связочного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комплекса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нестабильного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голеностопного</w:t>
      </w:r>
      <w:r>
        <w:rPr>
          <w:rFonts w:ascii="Times New Roman" w:hAnsi="Times New Roman" w:cs="Times New Roman" w:eastAsia="Times New Roman"/>
          <w:spacing w:val="2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сустава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соответствующими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оперативного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  <w:w w:val="110"/>
        </w:rPr>
        <w:t>[</w:t>
      </w:r>
      <w:r>
        <w:rPr>
          <w:rFonts w:ascii="Times New Roman"/>
          <w:spacing w:val="-2"/>
          <w:w w:val="110"/>
        </w:rPr>
        <w:t>5</w:t>
      </w:r>
      <w:r>
        <w:rPr>
          <w:rFonts w:ascii="Times New Roman"/>
          <w:spacing w:val="-1"/>
          <w:w w:val="110"/>
        </w:rPr>
        <w:t>]</w:t>
      </w:r>
      <w:r>
        <w:rPr>
          <w:rFonts w:ascii="Times New Roman"/>
          <w:spacing w:val="-2"/>
          <w:w w:val="110"/>
        </w:rPr>
        <w:t>.</w:t>
      </w:r>
      <w:r>
        <w:rPr>
          <w:rFonts w:ascii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240" w:lineRule="auto" w:before="155" w:after="0"/>
        <w:ind w:left="1064" w:right="0" w:hanging="264"/>
        <w:jc w:val="left"/>
      </w:pPr>
      <w:r>
        <w:rPr>
          <w:spacing w:val="-1"/>
        </w:rPr>
        <w:t>Всем</w:t>
      </w:r>
      <w:r>
        <w:rPr>
          <w:spacing w:val="32"/>
        </w:rPr>
        <w:t> </w:t>
      </w:r>
      <w:r>
        <w:rPr/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переломами</w:t>
      </w:r>
      <w:r>
        <w:rPr>
          <w:spacing w:val="29"/>
        </w:rPr>
        <w:t> </w:t>
      </w:r>
      <w:r>
        <w:rPr/>
        <w:t>лодыжек</w:t>
      </w:r>
      <w:r>
        <w:rPr>
          <w:spacing w:val="37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подозрении</w:t>
      </w:r>
      <w:r>
        <w:rPr>
          <w:spacing w:val="30"/>
        </w:rPr>
        <w:t> </w:t>
      </w:r>
      <w:r>
        <w:rPr/>
        <w:t>на</w:t>
      </w:r>
      <w:r>
        <w:rPr>
          <w:spacing w:val="28"/>
        </w:rPr>
        <w:t> </w:t>
      </w:r>
      <w:r>
        <w:rPr/>
        <w:t>нестабильный</w:t>
      </w:r>
      <w:r>
        <w:rPr>
          <w:spacing w:val="29"/>
        </w:rPr>
        <w:t> </w:t>
      </w:r>
      <w:r>
        <w:rPr>
          <w:spacing w:val="-1"/>
        </w:rPr>
        <w:t>перелом</w:t>
      </w:r>
      <w:r>
        <w:rPr/>
      </w:r>
    </w:p>
    <w:p>
      <w:pPr>
        <w:pStyle w:val="BodyText"/>
        <w:spacing w:line="240" w:lineRule="auto" w:before="131"/>
        <w:ind w:right="0"/>
        <w:jc w:val="left"/>
      </w:pP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w w:val="105"/>
        </w:rPr>
        <w:t>выполнение</w:t>
      </w:r>
      <w:r>
        <w:rPr>
          <w:spacing w:val="-21"/>
          <w:w w:val="105"/>
        </w:rPr>
        <w:t> </w:t>
      </w:r>
      <w:r>
        <w:rPr>
          <w:w w:val="105"/>
        </w:rPr>
        <w:t>компьютерной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томографии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сустава</w:t>
      </w:r>
      <w:r>
        <w:rPr>
          <w:spacing w:val="-20"/>
          <w:w w:val="105"/>
        </w:rPr>
        <w:t> </w:t>
      </w:r>
      <w:r>
        <w:rPr>
          <w:w w:val="105"/>
        </w:rPr>
        <w:t>для</w:t>
      </w:r>
      <w:r>
        <w:rPr>
          <w:spacing w:val="-20"/>
          <w:w w:val="105"/>
        </w:rPr>
        <w:t> </w:t>
      </w:r>
      <w:r>
        <w:rPr>
          <w:w w:val="105"/>
        </w:rPr>
        <w:t>уточнения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диагноза</w:t>
      </w:r>
      <w:r>
        <w:rPr>
          <w:spacing w:val="-21"/>
          <w:w w:val="105"/>
        </w:rPr>
        <w:t> </w:t>
      </w:r>
      <w:r>
        <w:rPr>
          <w:w w:val="105"/>
        </w:rPr>
        <w:t>[1</w:t>
      </w:r>
      <w:r>
        <w:rPr/>
      </w:r>
    </w:p>
    <w:p>
      <w:pPr>
        <w:pStyle w:val="BodyText"/>
        <w:spacing w:line="240" w:lineRule="auto" w:before="138"/>
        <w:ind w:right="0"/>
        <w:jc w:val="left"/>
      </w:pPr>
      <w:r>
        <w:rPr/>
        <w:t>–</w:t>
      </w:r>
      <w:r>
        <w:rPr>
          <w:spacing w:val="9"/>
        </w:rPr>
        <w:t> </w:t>
      </w:r>
      <w:r>
        <w:rPr/>
        <w:t>5].</w:t>
      </w:r>
      <w:r>
        <w:rPr/>
      </w:r>
    </w:p>
    <w:p>
      <w:pPr>
        <w:spacing w:after="0" w:line="240" w:lineRule="auto"/>
        <w:jc w:val="left"/>
        <w:sectPr>
          <w:footerReference w:type="default" r:id="rId13"/>
          <w:pgSz w:w="12240" w:h="15840"/>
          <w:pgMar w:footer="708" w:header="0" w:top="1260" w:bottom="900" w:left="1720" w:right="1220"/>
          <w:pgNumType w:start="22"/>
        </w:sectPr>
      </w:pPr>
    </w:p>
    <w:p>
      <w:pPr>
        <w:pStyle w:val="BodyText"/>
        <w:tabs>
          <w:tab w:pos="957" w:val="left" w:leader="none"/>
          <w:tab w:pos="1529" w:val="left" w:leader="none"/>
          <w:tab w:pos="2416" w:val="left" w:leader="none"/>
          <w:tab w:pos="4245" w:val="left" w:leader="none"/>
          <w:tab w:pos="5088" w:val="left" w:leader="none"/>
          <w:tab w:pos="5540" w:val="left" w:leader="none"/>
          <w:tab w:pos="6877" w:val="left" w:leader="none"/>
          <w:tab w:pos="7715" w:val="left" w:leader="none"/>
        </w:tabs>
        <w:spacing w:line="368" w:lineRule="auto" w:before="58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СКТ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травматологу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дополнительную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информацию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перелома,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смещения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отломков,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ДМБС,</w:t>
      </w:r>
      <w:r>
        <w:rPr>
          <w:rFonts w:ascii="Times New Roman" w:hAnsi="Times New Roman" w:cs="Times New Roman" w:eastAsia="Times New Roman"/>
          <w:spacing w:val="67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прессии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суставной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поверхности,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самым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4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качество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предоперационного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планирования.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3,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22].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проведение</w:t>
      </w:r>
      <w:r>
        <w:rPr>
          <w:rFonts w:ascii="Times New Roman" w:hAnsi="Times New Roman" w:cs="Times New Roman" w:eastAsia="Times New Roman"/>
          <w:spacing w:val="4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тщательной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3D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рукции,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фронтальных,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ги</w:t>
      </w:r>
      <w:r>
        <w:rPr>
          <w:rFonts w:ascii="Times New Roman" w:hAnsi="Times New Roman" w:cs="Times New Roman" w:eastAsia="Times New Roman"/>
          <w:spacing w:val="-1"/>
          <w:w w:val="105"/>
        </w:rPr>
        <w:t>тта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 а</w:t>
      </w:r>
      <w:r>
        <w:rPr>
          <w:rFonts w:ascii="Times New Roman" w:hAnsi="Times New Roman" w:cs="Times New Roman" w:eastAsia="Times New Roman"/>
          <w:spacing w:val="-2"/>
          <w:w w:val="105"/>
        </w:rPr>
        <w:t>кси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срезов</w:t>
      </w:r>
      <w:r>
        <w:rPr>
          <w:rFonts w:ascii="Times New Roman" w:hAnsi="Times New Roman" w:cs="Times New Roman" w:eastAsia="Times New Roman"/>
          <w:spacing w:val="77"/>
          <w:w w:val="94"/>
        </w:rPr>
        <w:t> </w:t>
      </w:r>
      <w:r>
        <w:rPr>
          <w:rFonts w:ascii="Times New Roman" w:hAnsi="Times New Roman" w:cs="Times New Roman" w:eastAsia="Times New Roman"/>
          <w:w w:val="95"/>
        </w:rPr>
        <w:t>КТ.</w:t>
        <w:tab/>
        <w:t>Для</w:t>
        <w:tab/>
        <w:t>оценки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конгру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w w:val="95"/>
        </w:rPr>
        <w:t>ДМБС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w w:val="95"/>
        </w:rPr>
        <w:t>аксиальных</w:t>
        <w:tab/>
      </w:r>
      <w:r>
        <w:rPr>
          <w:rFonts w:ascii="Times New Roman" w:hAnsi="Times New Roman" w:cs="Times New Roman" w:eastAsia="Times New Roman"/>
          <w:spacing w:val="-1"/>
        </w:rPr>
        <w:t>среза</w:t>
      </w:r>
      <w:r>
        <w:rPr>
          <w:rFonts w:ascii="Times New Roman" w:hAnsi="Times New Roman" w:cs="Times New Roman" w:eastAsia="Times New Roman"/>
          <w:spacing w:val="-2"/>
        </w:rPr>
        <w:t>х</w:t>
        <w:tab/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ориен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контралатеральную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152" w:after="0"/>
        <w:ind w:left="396" w:right="103" w:firstLine="404"/>
        <w:jc w:val="both"/>
      </w:pPr>
      <w:r>
        <w:rPr>
          <w:spacing w:val="-1"/>
        </w:rPr>
        <w:t>Всем</w:t>
      </w:r>
      <w:r>
        <w:rPr>
          <w:spacing w:val="46"/>
        </w:rPr>
        <w:t> </w:t>
      </w:r>
      <w:r>
        <w:rPr>
          <w:spacing w:val="-1"/>
        </w:rPr>
        <w:t>взрослым</w:t>
      </w:r>
      <w:r>
        <w:rPr>
          <w:spacing w:val="43"/>
        </w:rPr>
        <w:t> </w:t>
      </w:r>
      <w:r>
        <w:rPr/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переломами</w:t>
      </w:r>
      <w:r>
        <w:rPr>
          <w:spacing w:val="45"/>
        </w:rPr>
        <w:t> </w:t>
      </w:r>
      <w:r>
        <w:rPr/>
        <w:t>лодыжек</w:t>
      </w:r>
      <w:r>
        <w:rPr>
          <w:spacing w:val="4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/>
        <w:t>выполнение</w:t>
      </w:r>
      <w:r>
        <w:rPr>
          <w:spacing w:val="66"/>
          <w:w w:val="102"/>
        </w:rPr>
        <w:t> </w:t>
      </w:r>
      <w:r>
        <w:rPr/>
        <w:t>ультразвуковой</w:t>
      </w:r>
      <w:r>
        <w:rPr>
          <w:spacing w:val="23"/>
        </w:rPr>
        <w:t> </w:t>
      </w:r>
      <w:r>
        <w:rPr>
          <w:spacing w:val="-1"/>
        </w:rPr>
        <w:t>допплерографии</w:t>
      </w:r>
      <w:r>
        <w:rPr>
          <w:spacing w:val="25"/>
        </w:rPr>
        <w:t> </w:t>
      </w:r>
      <w:r>
        <w:rPr>
          <w:spacing w:val="-1"/>
        </w:rPr>
        <w:t>сосудов</w:t>
      </w:r>
      <w:r>
        <w:rPr>
          <w:spacing w:val="20"/>
        </w:rPr>
        <w:t> </w:t>
      </w:r>
      <w:r>
        <w:rPr/>
        <w:t>(артерий</w:t>
      </w:r>
      <w:r>
        <w:rPr>
          <w:spacing w:val="20"/>
        </w:rPr>
        <w:t> </w:t>
      </w:r>
      <w:r>
        <w:rPr/>
        <w:t>и</w:t>
      </w:r>
      <w:r>
        <w:rPr>
          <w:spacing w:val="20"/>
        </w:rPr>
        <w:t> </w:t>
      </w:r>
      <w:r>
        <w:rPr/>
        <w:t>вен)</w:t>
      </w:r>
      <w:r>
        <w:rPr>
          <w:spacing w:val="18"/>
        </w:rPr>
        <w:t> </w:t>
      </w:r>
      <w:r>
        <w:rPr/>
        <w:t>нижней</w:t>
      </w:r>
      <w:r>
        <w:rPr>
          <w:spacing w:val="20"/>
        </w:rPr>
        <w:t> </w:t>
      </w:r>
      <w:r>
        <w:rPr/>
        <w:t>конечности</w:t>
      </w:r>
      <w:r>
        <w:rPr>
          <w:spacing w:val="22"/>
        </w:rPr>
        <w:t> </w:t>
      </w:r>
      <w:r>
        <w:rPr/>
        <w:t>при</w:t>
      </w:r>
      <w:r>
        <w:rPr>
          <w:spacing w:val="44"/>
          <w:w w:val="102"/>
        </w:rPr>
        <w:t> </w:t>
      </w:r>
      <w:r>
        <w:rPr/>
        <w:t>подозрении</w:t>
      </w:r>
      <w:r>
        <w:rPr>
          <w:spacing w:val="21"/>
        </w:rPr>
        <w:t> </w:t>
      </w:r>
      <w:r>
        <w:rPr/>
        <w:t>на</w:t>
      </w:r>
      <w:r>
        <w:rPr>
          <w:spacing w:val="23"/>
        </w:rPr>
        <w:t> </w:t>
      </w:r>
      <w:r>
        <w:rPr/>
        <w:t>нарушение</w:t>
      </w:r>
      <w:r>
        <w:rPr>
          <w:spacing w:val="23"/>
        </w:rPr>
        <w:t> </w:t>
      </w:r>
      <w:r>
        <w:rPr>
          <w:spacing w:val="-1"/>
        </w:rPr>
        <w:t>кровоснабжения</w:t>
      </w:r>
      <w:r>
        <w:rPr>
          <w:spacing w:val="23"/>
        </w:rPr>
        <w:t> </w:t>
      </w:r>
      <w:r>
        <w:rPr/>
        <w:t>дистальных</w:t>
      </w:r>
      <w:r>
        <w:rPr>
          <w:spacing w:val="22"/>
        </w:rPr>
        <w:t> </w:t>
      </w:r>
      <w:r>
        <w:rPr>
          <w:spacing w:val="-1"/>
        </w:rPr>
        <w:t>отделов</w:t>
      </w:r>
      <w:r>
        <w:rPr>
          <w:spacing w:val="21"/>
        </w:rPr>
        <w:t> </w:t>
      </w:r>
      <w:r>
        <w:rPr/>
        <w:t>травмированной</w:t>
      </w:r>
      <w:r>
        <w:rPr>
          <w:spacing w:val="35"/>
          <w:w w:val="102"/>
        </w:rPr>
        <w:t> </w:t>
      </w:r>
      <w:r>
        <w:rPr/>
        <w:t>конечности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23"/>
        </w:rPr>
        <w:t> </w:t>
      </w:r>
      <w:r>
        <w:rPr>
          <w:spacing w:val="-1"/>
        </w:rPr>
        <w:t>исключения</w:t>
      </w:r>
      <w:r>
        <w:rPr>
          <w:spacing w:val="18"/>
        </w:rPr>
        <w:t> </w:t>
      </w:r>
      <w:r>
        <w:rPr/>
        <w:t>повреждения</w:t>
      </w:r>
      <w:r>
        <w:rPr>
          <w:spacing w:val="17"/>
        </w:rPr>
        <w:t> </w:t>
      </w:r>
      <w:r>
        <w:rPr/>
        <w:t>магистральных</w:t>
      </w:r>
      <w:r>
        <w:rPr>
          <w:spacing w:val="20"/>
        </w:rPr>
        <w:t> </w:t>
      </w:r>
      <w:r>
        <w:rPr/>
        <w:t>сосудов</w:t>
      </w:r>
      <w:r>
        <w:rPr>
          <w:spacing w:val="20"/>
        </w:rPr>
        <w:t> </w:t>
      </w:r>
      <w:r>
        <w:rPr/>
        <w:t>[5].</w:t>
      </w:r>
      <w:r>
        <w:rPr/>
      </w:r>
    </w:p>
    <w:p>
      <w:pPr>
        <w:pStyle w:val="BodyText"/>
        <w:spacing w:line="240" w:lineRule="auto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155" w:after="0"/>
        <w:ind w:left="396" w:right="106" w:firstLine="404"/>
        <w:jc w:val="both"/>
      </w:pPr>
      <w:r>
        <w:rPr>
          <w:spacing w:val="-1"/>
        </w:rPr>
        <w:t>Всем</w:t>
      </w:r>
      <w:r>
        <w:rPr>
          <w:spacing w:val="23"/>
        </w:rPr>
        <w:t> </w:t>
      </w:r>
      <w:r>
        <w:rPr>
          <w:spacing w:val="-1"/>
        </w:rPr>
        <w:t>взрослым</w:t>
      </w:r>
      <w:r>
        <w:rPr>
          <w:spacing w:val="21"/>
        </w:rPr>
        <w:t> </w:t>
      </w:r>
      <w:r>
        <w:rPr/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переломами</w:t>
      </w:r>
      <w:r>
        <w:rPr>
          <w:spacing w:val="21"/>
        </w:rPr>
        <w:t> </w:t>
      </w:r>
      <w:r>
        <w:rPr/>
        <w:t>лодыжек</w:t>
      </w:r>
      <w:r>
        <w:rPr>
          <w:spacing w:val="3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8"/>
        </w:rPr>
        <w:t> </w:t>
      </w:r>
      <w:r>
        <w:rPr/>
        <w:t>выполнение</w:t>
      </w:r>
      <w:r>
        <w:rPr>
          <w:spacing w:val="22"/>
        </w:rPr>
        <w:t> </w:t>
      </w:r>
      <w:r>
        <w:rPr/>
        <w:t>МРТ</w:t>
      </w:r>
      <w:r>
        <w:rPr>
          <w:spacing w:val="44"/>
          <w:w w:val="102"/>
        </w:rPr>
        <w:t> </w:t>
      </w:r>
      <w:r>
        <w:rPr/>
        <w:t>голеностопного</w:t>
      </w:r>
      <w:r>
        <w:rPr>
          <w:spacing w:val="39"/>
        </w:rPr>
        <w:t> </w:t>
      </w:r>
      <w:r>
        <w:rPr>
          <w:spacing w:val="-1"/>
        </w:rPr>
        <w:t>сустава</w:t>
      </w:r>
      <w:r>
        <w:rPr>
          <w:spacing w:val="40"/>
        </w:rPr>
        <w:t> </w:t>
      </w:r>
      <w:r>
        <w:rPr>
          <w:spacing w:val="-1"/>
        </w:rPr>
        <w:t>(магнитно-резонансная</w:t>
      </w:r>
      <w:r>
        <w:rPr>
          <w:spacing w:val="40"/>
        </w:rPr>
        <w:t> </w:t>
      </w:r>
      <w:r>
        <w:rPr>
          <w:spacing w:val="-1"/>
        </w:rPr>
        <w:t>томография</w:t>
      </w:r>
      <w:r>
        <w:rPr>
          <w:spacing w:val="43"/>
        </w:rPr>
        <w:t> </w:t>
      </w:r>
      <w:r>
        <w:rPr/>
        <w:t>суставов</w:t>
      </w:r>
      <w:r>
        <w:rPr>
          <w:spacing w:val="37"/>
        </w:rPr>
        <w:t> </w:t>
      </w:r>
      <w:r>
        <w:rPr/>
        <w:t>(один</w:t>
      </w:r>
      <w:r>
        <w:rPr>
          <w:spacing w:val="43"/>
        </w:rPr>
        <w:t> </w:t>
      </w:r>
      <w:r>
        <w:rPr>
          <w:spacing w:val="-1"/>
        </w:rPr>
        <w:t>сустав))</w:t>
      </w:r>
      <w:r>
        <w:rPr>
          <w:spacing w:val="42"/>
        </w:rPr>
        <w:t> </w:t>
      </w:r>
      <w:r>
        <w:rPr/>
        <w:t>с</w:t>
      </w:r>
      <w:r>
        <w:rPr>
          <w:spacing w:val="83"/>
          <w:w w:val="102"/>
        </w:rPr>
        <w:t> </w:t>
      </w:r>
      <w:r>
        <w:rPr/>
        <w:t>целью</w:t>
      </w:r>
      <w:r>
        <w:rPr>
          <w:spacing w:val="47"/>
        </w:rPr>
        <w:t> </w:t>
      </w:r>
      <w:r>
        <w:rPr>
          <w:spacing w:val="-1"/>
        </w:rPr>
        <w:t>исключения</w:t>
      </w:r>
      <w:r>
        <w:rPr>
          <w:spacing w:val="46"/>
        </w:rPr>
        <w:t> </w:t>
      </w:r>
      <w:r>
        <w:rPr>
          <w:spacing w:val="-1"/>
        </w:rPr>
        <w:t>сопутствующего</w:t>
      </w:r>
      <w:r>
        <w:rPr>
          <w:spacing w:val="45"/>
        </w:rPr>
        <w:t> </w:t>
      </w:r>
      <w:r>
        <w:rPr/>
        <w:t>повреждения</w:t>
      </w:r>
      <w:r>
        <w:rPr>
          <w:spacing w:val="46"/>
        </w:rPr>
        <w:t> </w:t>
      </w:r>
      <w:r>
        <w:rPr/>
        <w:t>связочных</w:t>
      </w:r>
      <w:r>
        <w:rPr>
          <w:spacing w:val="45"/>
        </w:rPr>
        <w:t> </w:t>
      </w:r>
      <w:r>
        <w:rPr>
          <w:spacing w:val="-1"/>
        </w:rPr>
        <w:t>стабилизаторов</w:t>
      </w:r>
      <w:r>
        <w:rPr>
          <w:spacing w:val="43"/>
        </w:rPr>
        <w:t> </w:t>
      </w:r>
      <w:r>
        <w:rPr/>
        <w:t>ГСС</w:t>
      </w:r>
      <w:r>
        <w:rPr>
          <w:spacing w:val="49"/>
        </w:rPr>
        <w:t> </w:t>
      </w:r>
      <w:r>
        <w:rPr/>
        <w:t>[5,</w:t>
      </w:r>
      <w:r>
        <w:rPr>
          <w:spacing w:val="46"/>
        </w:rPr>
        <w:t> </w:t>
      </w:r>
      <w:r>
        <w:rPr/>
        <w:t>42,</w:t>
      </w:r>
      <w:r>
        <w:rPr>
          <w:spacing w:val="72"/>
          <w:w w:val="102"/>
        </w:rPr>
        <w:t> </w:t>
      </w:r>
      <w:r>
        <w:rPr/>
        <w:t>43].</w:t>
      </w:r>
      <w:r>
        <w:rPr/>
      </w:r>
    </w:p>
    <w:p>
      <w:pPr>
        <w:pStyle w:val="BodyText"/>
        <w:tabs>
          <w:tab w:pos="1259" w:val="left" w:leader="none"/>
          <w:tab w:pos="2206" w:val="left" w:leader="none"/>
          <w:tab w:pos="4102" w:val="left" w:leader="none"/>
          <w:tab w:pos="5085" w:val="left" w:leader="none"/>
          <w:tab w:pos="6256" w:val="left" w:leader="none"/>
          <w:tab w:pos="7230" w:val="left" w:leader="none"/>
          <w:tab w:pos="8009" w:val="left" w:leader="none"/>
        </w:tabs>
        <w:spacing w:line="369" w:lineRule="auto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диагноза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лодыжек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методами</w:t>
      </w:r>
      <w:r>
        <w:rPr>
          <w:rFonts w:ascii="Times New Roman" w:hAnsi="Times New Roman" w:cs="Times New Roman" w:eastAsia="Times New Roman"/>
          <w:spacing w:val="3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решается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вопрос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госпитализации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63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должен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госпи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лизиров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стационар,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если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нируе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лечение.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79"/>
          <w:w w:val="93"/>
        </w:rPr>
        <w:t> </w:t>
      </w:r>
      <w:r>
        <w:rPr>
          <w:rFonts w:ascii="Times New Roman" w:hAnsi="Times New Roman" w:cs="Times New Roman" w:eastAsia="Times New Roman"/>
          <w:w w:val="95"/>
        </w:rPr>
        <w:t>случае</w:t>
        <w:tab/>
      </w:r>
      <w:r>
        <w:rPr>
          <w:rFonts w:ascii="Times New Roman" w:hAnsi="Times New Roman" w:cs="Times New Roman" w:eastAsia="Times New Roman"/>
        </w:rPr>
        <w:t>выбора</w:t>
        <w:tab/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  <w:tab/>
      </w:r>
      <w:r>
        <w:rPr>
          <w:rFonts w:ascii="Times New Roman" w:hAnsi="Times New Roman" w:cs="Times New Roman" w:eastAsia="Times New Roman"/>
          <w:w w:val="95"/>
        </w:rPr>
        <w:t>лечения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77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иммобилизация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ней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конечности.</w:t>
      </w:r>
      <w:r>
        <w:rPr>
          <w:rFonts w:ascii="Times New Roman" w:hAnsi="Times New Roman" w:cs="Times New Roman" w:eastAsia="Times New Roman"/>
          <w:spacing w:val="-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</w:t>
      </w:r>
      <w:r>
        <w:rPr>
          <w:rFonts w:ascii="Times New Roman" w:hAnsi="Times New Roman" w:cs="Times New Roman" w:eastAsia="Times New Roman"/>
          <w:spacing w:val="-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первичной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буде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описан</w:t>
      </w:r>
      <w:r>
        <w:rPr>
          <w:rFonts w:ascii="Times New Roman" w:hAnsi="Times New Roman" w:cs="Times New Roman" w:eastAsia="Times New Roman"/>
          <w:spacing w:val="-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ниже,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разделе,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посвященном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1"/>
        </w:rPr>
        <w:t>л</w:t>
      </w:r>
      <w:r>
        <w:rPr>
          <w:rFonts w:ascii="Times New Roman" w:hAnsi="Times New Roman"/>
        </w:rPr>
        <w:t>е</w:t>
      </w:r>
      <w:r>
        <w:rPr>
          <w:rFonts w:ascii="Times New Roman" w:hAnsi="Times New Roman"/>
          <w:spacing w:val="1"/>
        </w:rPr>
        <w:t>ч</w:t>
      </w:r>
      <w:r>
        <w:rPr>
          <w:rFonts w:ascii="Times New Roman" w:hAnsi="Times New Roman"/>
        </w:rPr>
        <w:t>е</w:t>
      </w:r>
      <w:r>
        <w:rPr>
          <w:rFonts w:ascii="Times New Roman" w:hAnsi="Times New Roman"/>
          <w:spacing w:val="1"/>
        </w:rPr>
        <w:t>нию</w:t>
      </w:r>
      <w:r>
        <w:rPr/>
        <w:t>.</w:t>
      </w:r>
      <w:r>
        <w:rPr/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152" w:after="0"/>
        <w:ind w:left="396" w:right="105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3"/>
        </w:rPr>
        <w:t> </w:t>
      </w:r>
      <w:r>
        <w:rPr/>
        <w:t>регистрация</w:t>
      </w:r>
      <w:r>
        <w:rPr>
          <w:spacing w:val="24"/>
        </w:rPr>
        <w:t> </w:t>
      </w:r>
      <w:r>
        <w:rPr/>
        <w:t>ЭКГ</w:t>
      </w:r>
      <w:r>
        <w:rPr>
          <w:spacing w:val="19"/>
        </w:rPr>
        <w:t> </w:t>
      </w:r>
      <w:r>
        <w:rPr/>
        <w:t>всем</w:t>
      </w:r>
      <w:r>
        <w:rPr>
          <w:spacing w:val="21"/>
        </w:rPr>
        <w:t> </w:t>
      </w:r>
      <w:r>
        <w:rPr>
          <w:spacing w:val="-1"/>
        </w:rPr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переломами</w:t>
      </w:r>
      <w:r>
        <w:rPr>
          <w:spacing w:val="26"/>
        </w:rPr>
        <w:t> </w:t>
      </w:r>
      <w:r>
        <w:rPr/>
        <w:t>лодыжек</w:t>
      </w:r>
      <w:r>
        <w:rPr>
          <w:spacing w:val="29"/>
        </w:rPr>
        <w:t> </w:t>
      </w:r>
      <w:r>
        <w:rPr/>
        <w:t>старше</w:t>
      </w:r>
      <w:r>
        <w:rPr>
          <w:spacing w:val="20"/>
        </w:rPr>
        <w:t> </w:t>
      </w:r>
      <w:r>
        <w:rPr/>
        <w:t>65</w:t>
      </w:r>
      <w:r>
        <w:rPr>
          <w:spacing w:val="33"/>
          <w:w w:val="102"/>
        </w:rPr>
        <w:t> </w:t>
      </w:r>
      <w:r>
        <w:rPr/>
        <w:t>лет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/>
        <w:t>взрослым</w:t>
      </w:r>
      <w:r>
        <w:rPr>
          <w:spacing w:val="45"/>
        </w:rPr>
        <w:t> </w:t>
      </w:r>
      <w:r>
        <w:rPr/>
        <w:t>пациентам,</w:t>
      </w:r>
      <w:r>
        <w:rPr>
          <w:spacing w:val="44"/>
        </w:rPr>
        <w:t> </w:t>
      </w:r>
      <w:r>
        <w:rPr/>
        <w:t>имеющим</w:t>
      </w:r>
      <w:r>
        <w:rPr>
          <w:spacing w:val="49"/>
        </w:rPr>
        <w:t> </w:t>
      </w:r>
      <w:r>
        <w:rPr/>
        <w:t>факторы</w:t>
      </w:r>
      <w:r>
        <w:rPr>
          <w:spacing w:val="47"/>
        </w:rPr>
        <w:t> </w:t>
      </w:r>
      <w:r>
        <w:rPr/>
        <w:t>риска</w:t>
      </w:r>
      <w:r>
        <w:rPr>
          <w:spacing w:val="48"/>
        </w:rPr>
        <w:t> </w:t>
      </w:r>
      <w:r>
        <w:rPr/>
        <w:t>или</w:t>
      </w:r>
      <w:r>
        <w:rPr>
          <w:spacing w:val="48"/>
        </w:rPr>
        <w:t> </w:t>
      </w:r>
      <w:r>
        <w:rPr/>
        <w:t>установленное</w:t>
      </w:r>
      <w:r>
        <w:rPr>
          <w:spacing w:val="49"/>
        </w:rPr>
        <w:t> </w:t>
      </w:r>
      <w:r>
        <w:rPr>
          <w:spacing w:val="-1"/>
        </w:rPr>
        <w:t>сердечно-</w:t>
      </w:r>
      <w:r>
        <w:rPr>
          <w:spacing w:val="32"/>
          <w:w w:val="102"/>
        </w:rPr>
        <w:t> </w:t>
      </w:r>
      <w:r>
        <w:rPr/>
        <w:t>сосудистое</w:t>
      </w:r>
      <w:r>
        <w:rPr>
          <w:spacing w:val="7"/>
        </w:rPr>
        <w:t> </w:t>
      </w:r>
      <w:r>
        <w:rPr/>
        <w:t>заболевание,</w:t>
      </w:r>
      <w:r>
        <w:rPr>
          <w:spacing w:val="11"/>
        </w:rPr>
        <w:t> </w:t>
      </w:r>
      <w:r>
        <w:rPr>
          <w:spacing w:val="-1"/>
        </w:rPr>
        <w:t>или</w:t>
      </w:r>
      <w:r>
        <w:rPr>
          <w:spacing w:val="15"/>
        </w:rPr>
        <w:t> </w:t>
      </w:r>
      <w:r>
        <w:rPr>
          <w:spacing w:val="-1"/>
        </w:rPr>
        <w:t>если</w:t>
      </w:r>
      <w:r>
        <w:rPr>
          <w:spacing w:val="10"/>
        </w:rPr>
        <w:t> </w:t>
      </w:r>
      <w:r>
        <w:rPr/>
        <w:t>планируется</w:t>
      </w:r>
      <w:r>
        <w:rPr>
          <w:spacing w:val="11"/>
        </w:rPr>
        <w:t> </w:t>
      </w:r>
      <w:r>
        <w:rPr/>
        <w:t>оперативное</w:t>
      </w:r>
      <w:r>
        <w:rPr>
          <w:spacing w:val="10"/>
        </w:rPr>
        <w:t> </w:t>
      </w:r>
      <w:r>
        <w:rPr>
          <w:spacing w:val="-1"/>
        </w:rPr>
        <w:t>лечение</w:t>
      </w:r>
      <w:r>
        <w:rPr>
          <w:spacing w:val="11"/>
        </w:rPr>
        <w:t> </w:t>
      </w:r>
      <w:r>
        <w:rPr/>
        <w:t>с</w:t>
      </w:r>
      <w:r>
        <w:rPr>
          <w:spacing w:val="9"/>
        </w:rPr>
        <w:t> </w:t>
      </w:r>
      <w:r>
        <w:rPr/>
        <w:t>промежуточным</w:t>
      </w:r>
      <w:r>
        <w:rPr>
          <w:spacing w:val="21"/>
          <w:w w:val="102"/>
        </w:rPr>
        <w:t> </w:t>
      </w:r>
      <w:r>
        <w:rPr/>
        <w:t>риском</w:t>
      </w:r>
      <w:r>
        <w:rPr>
          <w:spacing w:val="19"/>
        </w:rPr>
        <w:t> </w:t>
      </w:r>
      <w:r>
        <w:rPr>
          <w:spacing w:val="-1"/>
        </w:rPr>
        <w:t>развития</w:t>
      </w:r>
      <w:r>
        <w:rPr>
          <w:spacing w:val="25"/>
        </w:rPr>
        <w:t> </w:t>
      </w:r>
      <w:r>
        <w:rPr>
          <w:spacing w:val="-1"/>
        </w:rPr>
        <w:t>сердечно-сосудистых</w:t>
      </w:r>
      <w:r>
        <w:rPr>
          <w:spacing w:val="23"/>
        </w:rPr>
        <w:t> </w:t>
      </w:r>
      <w:r>
        <w:rPr/>
        <w:t>осложнений</w:t>
      </w:r>
      <w:r>
        <w:rPr>
          <w:spacing w:val="25"/>
        </w:rPr>
        <w:t> </w:t>
      </w:r>
      <w:r>
        <w:rPr/>
        <w:t>[34,</w:t>
      </w:r>
      <w:r>
        <w:rPr>
          <w:spacing w:val="22"/>
        </w:rPr>
        <w:t> </w:t>
      </w:r>
      <w:r>
        <w:rPr/>
        <w:t>44].</w:t>
      </w:r>
      <w:r>
        <w:rPr/>
      </w:r>
    </w:p>
    <w:p>
      <w:pPr>
        <w:pStyle w:val="BodyText"/>
        <w:spacing w:line="240" w:lineRule="auto" w:before="153"/>
        <w:ind w:right="14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70" w:lineRule="auto" w:before="157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3"/>
        </w:rPr>
        <w:t> </w:t>
      </w:r>
      <w:r>
        <w:rPr/>
        <w:t>регистрация</w:t>
      </w:r>
      <w:r>
        <w:rPr>
          <w:spacing w:val="35"/>
        </w:rPr>
        <w:t> </w:t>
      </w:r>
      <w:r>
        <w:rPr/>
        <w:t>ЭКГ</w:t>
      </w:r>
      <w:r>
        <w:rPr>
          <w:spacing w:val="37"/>
        </w:rPr>
        <w:t> </w:t>
      </w:r>
      <w:r>
        <w:rPr>
          <w:spacing w:val="-1"/>
        </w:rPr>
        <w:t>ежедневно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/>
        <w:t>течение</w:t>
      </w:r>
      <w:r>
        <w:rPr>
          <w:spacing w:val="33"/>
        </w:rPr>
        <w:t> </w:t>
      </w:r>
      <w:r>
        <w:rPr/>
        <w:t>48</w:t>
      </w:r>
      <w:r>
        <w:rPr>
          <w:spacing w:val="37"/>
        </w:rPr>
        <w:t> </w:t>
      </w:r>
      <w:r>
        <w:rPr/>
        <w:t>часов</w:t>
      </w:r>
      <w:r>
        <w:rPr>
          <w:spacing w:val="35"/>
        </w:rPr>
        <w:t> </w:t>
      </w:r>
      <w:r>
        <w:rPr/>
        <w:t>после</w:t>
      </w:r>
      <w:r>
        <w:rPr>
          <w:spacing w:val="38"/>
        </w:rPr>
        <w:t> </w:t>
      </w:r>
      <w:r>
        <w:rPr/>
        <w:t>экстренного</w:t>
      </w:r>
      <w:r>
        <w:rPr>
          <w:spacing w:val="26"/>
          <w:w w:val="102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неотложного</w:t>
      </w:r>
      <w:r>
        <w:rPr>
          <w:spacing w:val="19"/>
        </w:rPr>
        <w:t> </w:t>
      </w:r>
      <w:r>
        <w:rPr/>
        <w:t>оперативного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20"/>
        </w:rPr>
        <w:t> </w:t>
      </w:r>
      <w:r>
        <w:rPr>
          <w:spacing w:val="-1"/>
        </w:rPr>
        <w:t>перелома</w:t>
      </w:r>
      <w:r>
        <w:rPr>
          <w:spacing w:val="16"/>
        </w:rPr>
        <w:t> </w:t>
      </w:r>
      <w:r>
        <w:rPr/>
        <w:t>лодыжек </w:t>
      </w:r>
      <w:r>
        <w:rPr>
          <w:spacing w:val="33"/>
        </w:rPr>
        <w:t> </w:t>
      </w:r>
      <w:r>
        <w:rPr>
          <w:spacing w:val="-1"/>
        </w:rPr>
        <w:t>всем</w:t>
      </w:r>
      <w:r>
        <w:rPr>
          <w:spacing w:val="20"/>
        </w:rPr>
        <w:t> </w:t>
      </w:r>
      <w:r>
        <w:rPr/>
        <w:t>пациентам</w:t>
      </w:r>
      <w:r>
        <w:rPr>
          <w:spacing w:val="14"/>
        </w:rPr>
        <w:t> </w:t>
      </w:r>
      <w:r>
        <w:rPr/>
        <w:t>старше</w:t>
      </w:r>
      <w:r>
        <w:rPr>
          <w:spacing w:val="13"/>
        </w:rPr>
        <w:t> </w:t>
      </w:r>
      <w:r>
        <w:rPr/>
        <w:t>65</w:t>
      </w:r>
      <w:r>
        <w:rPr>
          <w:spacing w:val="16"/>
        </w:rPr>
        <w:t> </w:t>
      </w:r>
      <w:r>
        <w:rPr/>
        <w:t>лет</w:t>
      </w:r>
      <w:r>
        <w:rPr>
          <w:spacing w:val="51"/>
          <w:w w:val="102"/>
        </w:rPr>
        <w:t> </w:t>
      </w:r>
      <w:r>
        <w:rPr/>
        <w:t>и</w:t>
      </w:r>
      <w:r>
        <w:rPr>
          <w:spacing w:val="53"/>
        </w:rPr>
        <w:t> </w:t>
      </w:r>
      <w:r>
        <w:rPr/>
        <w:t>взрослым</w:t>
      </w:r>
      <w:r>
        <w:rPr>
          <w:spacing w:val="49"/>
        </w:rPr>
        <w:t> </w:t>
      </w:r>
      <w:r>
        <w:rPr>
          <w:spacing w:val="-1"/>
        </w:rPr>
        <w:t>пациентам</w:t>
      </w:r>
      <w:r>
        <w:rPr>
          <w:spacing w:val="51"/>
        </w:rPr>
        <w:t> </w:t>
      </w:r>
      <w:r>
        <w:rPr/>
        <w:t>с</w:t>
      </w:r>
      <w:r>
        <w:rPr>
          <w:spacing w:val="51"/>
        </w:rPr>
        <w:t> </w:t>
      </w:r>
      <w:r>
        <w:rPr/>
        <w:t>установленным</w:t>
      </w:r>
      <w:r>
        <w:rPr>
          <w:spacing w:val="51"/>
        </w:rPr>
        <w:t> </w:t>
      </w:r>
      <w:r>
        <w:rPr>
          <w:spacing w:val="-1"/>
        </w:rPr>
        <w:t>сердечно-сосудистым</w:t>
      </w:r>
      <w:r>
        <w:rPr>
          <w:spacing w:val="52"/>
        </w:rPr>
        <w:t> </w:t>
      </w:r>
      <w:r>
        <w:rPr/>
        <w:t>заболеванием</w:t>
      </w:r>
      <w:r>
        <w:rPr>
          <w:spacing w:val="49"/>
        </w:rPr>
        <w:t> </w:t>
      </w:r>
      <w:r>
        <w:rPr/>
        <w:t>вне</w:t>
      </w:r>
      <w:r>
        <w:rPr>
          <w:spacing w:val="52"/>
          <w:w w:val="102"/>
        </w:rPr>
        <w:t> </w:t>
      </w:r>
      <w:r>
        <w:rPr>
          <w:spacing w:val="-1"/>
        </w:rPr>
        <w:t>зависимости</w:t>
      </w:r>
      <w:r>
        <w:rPr>
          <w:spacing w:val="17"/>
        </w:rPr>
        <w:t> </w:t>
      </w:r>
      <w:r>
        <w:rPr/>
        <w:t>от</w:t>
      </w:r>
      <w:r>
        <w:rPr>
          <w:spacing w:val="18"/>
        </w:rPr>
        <w:t> </w:t>
      </w:r>
      <w:r>
        <w:rPr>
          <w:spacing w:val="-1"/>
        </w:rPr>
        <w:t>возраста</w:t>
      </w:r>
      <w:r>
        <w:rPr>
          <w:spacing w:val="14"/>
        </w:rPr>
        <w:t> </w:t>
      </w:r>
      <w:r>
        <w:rPr/>
        <w:t>[46,</w:t>
      </w:r>
      <w:r>
        <w:rPr>
          <w:spacing w:val="15"/>
        </w:rPr>
        <w:t> </w:t>
      </w:r>
      <w:r>
        <w:rPr/>
        <w:t>45].</w:t>
      </w:r>
      <w:r>
        <w:rPr/>
      </w:r>
    </w:p>
    <w:p>
      <w:pPr>
        <w:pStyle w:val="BodyText"/>
        <w:spacing w:line="240" w:lineRule="auto" w:before="6"/>
        <w:ind w:right="15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4"/>
          <w:pgSz w:w="12240" w:h="15840"/>
          <w:pgMar w:footer="708" w:header="0" w:top="1260" w:bottom="900" w:left="1720" w:right="1220"/>
          <w:pgNumType w:start="23"/>
        </w:sectPr>
      </w:pP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71" w:lineRule="auto" w:before="55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4"/>
        </w:rPr>
        <w:t> </w:t>
      </w:r>
      <w:r>
        <w:rPr/>
        <w:t>регистрация</w:t>
      </w:r>
      <w:r>
        <w:rPr>
          <w:spacing w:val="4"/>
        </w:rPr>
        <w:t> </w:t>
      </w:r>
      <w:r>
        <w:rPr/>
        <w:t>ЭКГ</w:t>
      </w:r>
      <w:r>
        <w:rPr>
          <w:spacing w:val="1"/>
        </w:rPr>
        <w:t> </w:t>
      </w:r>
      <w:r>
        <w:rPr>
          <w:spacing w:val="-1"/>
        </w:rPr>
        <w:t>ежедневно</w:t>
      </w:r>
      <w:r>
        <w:rPr>
          <w:spacing w:val="3"/>
        </w:rPr>
        <w:t> </w:t>
      </w:r>
      <w:r>
        <w:rPr/>
        <w:t>в  течение</w:t>
      </w:r>
      <w:r>
        <w:rPr>
          <w:spacing w:val="1"/>
        </w:rPr>
        <w:t> </w:t>
      </w:r>
      <w:r>
        <w:rPr/>
        <w:t>48</w:t>
      </w:r>
      <w:r>
        <w:rPr>
          <w:spacing w:val="6"/>
        </w:rPr>
        <w:t> </w:t>
      </w:r>
      <w:r>
        <w:rPr>
          <w:spacing w:val="-1"/>
        </w:rPr>
        <w:t>часов</w:t>
      </w:r>
      <w:r>
        <w:rPr>
          <w:spacing w:val="5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/>
        <w:t>планового</w:t>
      </w:r>
      <w:r>
        <w:rPr>
          <w:spacing w:val="34"/>
          <w:w w:val="102"/>
        </w:rPr>
        <w:t> </w:t>
      </w:r>
      <w:r>
        <w:rPr/>
        <w:t>оперативного</w:t>
      </w:r>
      <w:r>
        <w:rPr>
          <w:spacing w:val="21"/>
        </w:rPr>
        <w:t> </w:t>
      </w:r>
      <w:r>
        <w:rPr/>
        <w:t>лечения</w:t>
      </w:r>
      <w:r>
        <w:rPr>
          <w:spacing w:val="19"/>
        </w:rPr>
        <w:t> </w:t>
      </w:r>
      <w:r>
        <w:rPr/>
        <w:t>перелома</w:t>
      </w:r>
      <w:r>
        <w:rPr>
          <w:spacing w:val="19"/>
        </w:rPr>
        <w:t> </w:t>
      </w:r>
      <w:r>
        <w:rPr>
          <w:spacing w:val="-1"/>
        </w:rPr>
        <w:t>лодыжек</w:t>
      </w:r>
      <w:r>
        <w:rPr>
          <w:spacing w:val="25"/>
        </w:rPr>
        <w:t> </w:t>
      </w:r>
      <w:r>
        <w:rPr>
          <w:spacing w:val="-1"/>
        </w:rPr>
        <w:t>всем</w:t>
      </w:r>
      <w:r>
        <w:rPr>
          <w:spacing w:val="21"/>
        </w:rPr>
        <w:t> </w:t>
      </w:r>
      <w:r>
        <w:rPr/>
        <w:t>взрослым</w:t>
      </w:r>
      <w:r>
        <w:rPr>
          <w:spacing w:val="23"/>
        </w:rPr>
        <w:t> </w:t>
      </w:r>
      <w:r>
        <w:rPr/>
        <w:t>пациентам</w:t>
      </w:r>
      <w:r>
        <w:rPr>
          <w:spacing w:val="18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1"/>
        </w:rPr>
        <w:t>случае</w:t>
      </w:r>
      <w:r>
        <w:rPr>
          <w:spacing w:val="34"/>
          <w:w w:val="102"/>
        </w:rPr>
        <w:t> </w:t>
      </w:r>
      <w:r>
        <w:rPr>
          <w:spacing w:val="-1"/>
        </w:rPr>
        <w:t>промежуточного</w:t>
      </w:r>
      <w:r>
        <w:rPr>
          <w:spacing w:val="11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высокого</w:t>
      </w:r>
      <w:r>
        <w:rPr>
          <w:spacing w:val="8"/>
        </w:rPr>
        <w:t> </w:t>
      </w:r>
      <w:r>
        <w:rPr/>
        <w:t>риска</w:t>
      </w:r>
      <w:r>
        <w:rPr>
          <w:spacing w:val="8"/>
        </w:rPr>
        <w:t> </w:t>
      </w:r>
      <w:r>
        <w:rPr/>
        <w:t>кардиоваскулярных</w:t>
      </w:r>
      <w:r>
        <w:rPr>
          <w:spacing w:val="11"/>
        </w:rPr>
        <w:t> </w:t>
      </w:r>
      <w:r>
        <w:rPr/>
        <w:t>осложнений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низком</w:t>
      </w:r>
      <w:r>
        <w:rPr>
          <w:spacing w:val="56"/>
          <w:w w:val="102"/>
        </w:rPr>
        <w:t> </w:t>
      </w:r>
      <w:r>
        <w:rPr/>
        <w:t>функциональном</w:t>
      </w:r>
      <w:r>
        <w:rPr>
          <w:spacing w:val="9"/>
        </w:rPr>
        <w:t> </w:t>
      </w:r>
      <w:r>
        <w:rPr>
          <w:spacing w:val="-1"/>
        </w:rPr>
        <w:t>статусе</w:t>
      </w:r>
      <w:r>
        <w:rPr>
          <w:spacing w:val="11"/>
        </w:rPr>
        <w:t> </w:t>
      </w:r>
      <w:r>
        <w:rPr/>
        <w:t>пациента,</w:t>
      </w:r>
      <w:r>
        <w:rPr>
          <w:spacing w:val="7"/>
        </w:rPr>
        <w:t> </w:t>
      </w:r>
      <w:r>
        <w:rPr/>
        <w:t>если</w:t>
      </w:r>
      <w:r>
        <w:rPr>
          <w:spacing w:val="9"/>
        </w:rPr>
        <w:t> </w:t>
      </w:r>
      <w:r>
        <w:rPr>
          <w:spacing w:val="-1"/>
        </w:rPr>
        <w:t>перед</w:t>
      </w:r>
      <w:r>
        <w:rPr>
          <w:spacing w:val="13"/>
        </w:rPr>
        <w:t> </w:t>
      </w:r>
      <w:r>
        <w:rPr/>
        <w:t>операцией</w:t>
      </w:r>
      <w:r>
        <w:rPr>
          <w:spacing w:val="9"/>
        </w:rPr>
        <w:t> </w:t>
      </w:r>
      <w:r>
        <w:rPr/>
        <w:t>не</w:t>
      </w:r>
      <w:r>
        <w:rPr>
          <w:spacing w:val="6"/>
        </w:rPr>
        <w:t> </w:t>
      </w:r>
      <w:r>
        <w:rPr/>
        <w:t>определялся</w:t>
      </w:r>
      <w:r>
        <w:rPr>
          <w:spacing w:val="9"/>
        </w:rPr>
        <w:t> </w:t>
      </w:r>
      <w:r>
        <w:rPr/>
        <w:t>уровень</w:t>
      </w:r>
      <w:r>
        <w:rPr>
          <w:spacing w:val="11"/>
        </w:rPr>
        <w:t> </w:t>
      </w:r>
      <w:r>
        <w:rPr>
          <w:spacing w:val="-1"/>
        </w:rPr>
        <w:t>NT-</w:t>
      </w:r>
      <w:r>
        <w:rPr>
          <w:spacing w:val="30"/>
          <w:w w:val="102"/>
        </w:rPr>
        <w:t> </w:t>
      </w:r>
      <w:r>
        <w:rPr/>
        <w:t>proBNP</w:t>
      </w:r>
      <w:r>
        <w:rPr>
          <w:spacing w:val="14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его</w:t>
      </w:r>
      <w:r>
        <w:rPr>
          <w:spacing w:val="16"/>
        </w:rPr>
        <w:t> </w:t>
      </w:r>
      <w:r>
        <w:rPr>
          <w:spacing w:val="-1"/>
        </w:rPr>
        <w:t>значение</w:t>
      </w:r>
      <w:r>
        <w:rPr>
          <w:spacing w:val="14"/>
        </w:rPr>
        <w:t> </w:t>
      </w:r>
      <w:r>
        <w:rPr/>
        <w:t>превысило</w:t>
      </w:r>
      <w:r>
        <w:rPr>
          <w:spacing w:val="13"/>
        </w:rPr>
        <w:t> </w:t>
      </w:r>
      <w:r>
        <w:rPr/>
        <w:t>300</w:t>
      </w:r>
      <w:r>
        <w:rPr>
          <w:spacing w:val="13"/>
        </w:rPr>
        <w:t> </w:t>
      </w:r>
      <w:r>
        <w:rPr/>
        <w:t>пг/мл</w:t>
      </w:r>
      <w:r>
        <w:rPr>
          <w:spacing w:val="13"/>
        </w:rPr>
        <w:t> </w:t>
      </w:r>
      <w:r>
        <w:rPr>
          <w:spacing w:val="-1"/>
        </w:rPr>
        <w:t>(см.</w:t>
      </w:r>
      <w:r>
        <w:rPr>
          <w:spacing w:val="14"/>
        </w:rPr>
        <w:t> </w:t>
      </w:r>
      <w:r>
        <w:rPr/>
        <w:t>Приложение</w:t>
      </w:r>
      <w:r>
        <w:rPr>
          <w:spacing w:val="13"/>
        </w:rPr>
        <w:t> </w:t>
      </w:r>
      <w:r>
        <w:rPr>
          <w:spacing w:val="-1"/>
        </w:rPr>
        <w:t>15.2)</w:t>
      </w:r>
      <w:r>
        <w:rPr>
          <w:spacing w:val="15"/>
        </w:rPr>
        <w:t> </w:t>
      </w:r>
      <w:r>
        <w:rPr/>
        <w:t>[32,</w:t>
      </w:r>
      <w:r>
        <w:rPr>
          <w:spacing w:val="13"/>
        </w:rPr>
        <w:t> </w:t>
      </w:r>
      <w:r>
        <w:rPr/>
        <w:t>46].</w:t>
      </w:r>
      <w:r>
        <w:rPr/>
      </w:r>
    </w:p>
    <w:p>
      <w:pPr>
        <w:pStyle w:val="BodyText"/>
        <w:spacing w:line="240" w:lineRule="auto" w:before="2"/>
        <w:ind w:left="417" w:right="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70" w:lineRule="auto" w:before="155" w:after="0"/>
        <w:ind w:left="396" w:right="112" w:firstLine="404"/>
        <w:jc w:val="both"/>
      </w:pPr>
      <w:r>
        <w:rPr/>
        <w:t>Проведение</w:t>
      </w:r>
      <w:r>
        <w:rPr>
          <w:spacing w:val="40"/>
        </w:rPr>
        <w:t> </w:t>
      </w:r>
      <w:r>
        <w:rPr/>
        <w:t>эхокардиографии</w:t>
      </w:r>
      <w:r>
        <w:rPr>
          <w:spacing w:val="41"/>
        </w:rPr>
        <w:t> </w:t>
      </w:r>
      <w:r>
        <w:rPr/>
        <w:t>может</w:t>
      </w:r>
      <w:r>
        <w:rPr>
          <w:spacing w:val="40"/>
        </w:rPr>
        <w:t> </w:t>
      </w:r>
      <w:r>
        <w:rPr/>
        <w:t>быть</w:t>
      </w:r>
      <w:r>
        <w:rPr>
          <w:spacing w:val="40"/>
        </w:rPr>
        <w:t> </w:t>
      </w:r>
      <w:r>
        <w:rPr/>
        <w:t>рассмотрено</w:t>
      </w:r>
      <w:r>
        <w:rPr>
          <w:spacing w:val="41"/>
        </w:rPr>
        <w:t> </w:t>
      </w:r>
      <w:r>
        <w:rPr>
          <w:spacing w:val="-1"/>
        </w:rPr>
        <w:t>перед</w:t>
      </w:r>
      <w:r>
        <w:rPr>
          <w:spacing w:val="46"/>
        </w:rPr>
        <w:t> </w:t>
      </w:r>
      <w:r>
        <w:rPr/>
        <w:t>планируемым</w:t>
      </w:r>
      <w:r>
        <w:rPr>
          <w:spacing w:val="29"/>
          <w:w w:val="102"/>
        </w:rPr>
        <w:t> </w:t>
      </w:r>
      <w:r>
        <w:rPr/>
        <w:t>хирургическим</w:t>
      </w:r>
      <w:r>
        <w:rPr>
          <w:spacing w:val="23"/>
        </w:rPr>
        <w:t> </w:t>
      </w:r>
      <w:r>
        <w:rPr/>
        <w:t>лечением</w:t>
      </w:r>
      <w:r>
        <w:rPr>
          <w:spacing w:val="25"/>
        </w:rPr>
        <w:t> </w:t>
      </w:r>
      <w:r>
        <w:rPr>
          <w:spacing w:val="-1"/>
        </w:rPr>
        <w:t>перелома</w:t>
      </w:r>
      <w:r>
        <w:rPr>
          <w:spacing w:val="26"/>
        </w:rPr>
        <w:t> </w:t>
      </w:r>
      <w:r>
        <w:rPr/>
        <w:t>лодыжек</w:t>
      </w:r>
      <w:r>
        <w:rPr>
          <w:spacing w:val="26"/>
        </w:rPr>
        <w:t> </w:t>
      </w:r>
      <w:r>
        <w:rPr/>
        <w:t>у</w:t>
      </w:r>
      <w:r>
        <w:rPr>
          <w:spacing w:val="26"/>
        </w:rPr>
        <w:t> </w:t>
      </w:r>
      <w:r>
        <w:rPr/>
        <w:t>взрослых</w:t>
      </w:r>
      <w:r>
        <w:rPr>
          <w:spacing w:val="25"/>
        </w:rPr>
        <w:t> </w:t>
      </w:r>
      <w:r>
        <w:rPr>
          <w:spacing w:val="-1"/>
        </w:rPr>
        <w:t>пациентов</w:t>
      </w:r>
      <w:r>
        <w:rPr>
          <w:spacing w:val="25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низким</w:t>
      </w:r>
      <w:r>
        <w:rPr>
          <w:spacing w:val="46"/>
          <w:w w:val="102"/>
        </w:rPr>
        <w:t> </w:t>
      </w:r>
      <w:r>
        <w:rPr/>
        <w:t>функциональным</w:t>
      </w:r>
      <w:r>
        <w:rPr>
          <w:spacing w:val="29"/>
        </w:rPr>
        <w:t> </w:t>
      </w:r>
      <w:r>
        <w:rPr>
          <w:spacing w:val="-1"/>
        </w:rPr>
        <w:t>статусом,</w:t>
      </w:r>
      <w:r>
        <w:rPr>
          <w:spacing w:val="33"/>
        </w:rPr>
        <w:t> </w:t>
      </w:r>
      <w:r>
        <w:rPr>
          <w:spacing w:val="-1"/>
        </w:rPr>
        <w:t>повышением</w:t>
      </w:r>
      <w:r>
        <w:rPr>
          <w:spacing w:val="33"/>
        </w:rPr>
        <w:t> </w:t>
      </w:r>
      <w:r>
        <w:rPr/>
        <w:t>уровня</w:t>
      </w:r>
      <w:r>
        <w:rPr>
          <w:spacing w:val="31"/>
        </w:rPr>
        <w:t> </w:t>
      </w:r>
      <w:r>
        <w:rPr>
          <w:spacing w:val="-1"/>
        </w:rPr>
        <w:t>NT-proBNP,</w:t>
      </w:r>
      <w:r>
        <w:rPr>
          <w:spacing w:val="30"/>
        </w:rPr>
        <w:t> </w:t>
      </w:r>
      <w:r>
        <w:rPr>
          <w:spacing w:val="-1"/>
        </w:rPr>
        <w:t>систолической</w:t>
      </w:r>
      <w:r>
        <w:rPr>
          <w:spacing w:val="31"/>
        </w:rPr>
        <w:t> </w:t>
      </w:r>
      <w:r>
        <w:rPr/>
        <w:t>дисфункцией</w:t>
      </w:r>
      <w:r>
        <w:rPr>
          <w:spacing w:val="61"/>
          <w:w w:val="102"/>
        </w:rPr>
        <w:t> </w:t>
      </w:r>
      <w:r>
        <w:rPr/>
        <w:t>левого</w:t>
      </w:r>
      <w:r>
        <w:rPr>
          <w:spacing w:val="30"/>
        </w:rPr>
        <w:t> </w:t>
      </w:r>
      <w:r>
        <w:rPr/>
        <w:t>желудочка,</w:t>
      </w:r>
      <w:r>
        <w:rPr>
          <w:spacing w:val="30"/>
        </w:rPr>
        <w:t> </w:t>
      </w:r>
      <w:r>
        <w:rPr/>
        <w:t>кардиомиопатиями,</w:t>
      </w:r>
      <w:r>
        <w:rPr>
          <w:spacing w:val="30"/>
        </w:rPr>
        <w:t> </w:t>
      </w:r>
      <w:r>
        <w:rPr/>
        <w:t>пороками</w:t>
      </w:r>
      <w:r>
        <w:rPr>
          <w:spacing w:val="30"/>
        </w:rPr>
        <w:t> </w:t>
      </w:r>
      <w:r>
        <w:rPr/>
        <w:t>сердца,</w:t>
      </w:r>
      <w:r>
        <w:rPr>
          <w:spacing w:val="32"/>
        </w:rPr>
        <w:t> </w:t>
      </w:r>
      <w:r>
        <w:rPr/>
        <w:t>впервые</w:t>
      </w:r>
      <w:r>
        <w:rPr>
          <w:spacing w:val="33"/>
        </w:rPr>
        <w:t> </w:t>
      </w:r>
      <w:r>
        <w:rPr/>
        <w:t>выявленными</w:t>
      </w:r>
      <w:r>
        <w:rPr>
          <w:spacing w:val="24"/>
          <w:w w:val="102"/>
        </w:rPr>
        <w:t> </w:t>
      </w:r>
      <w:r>
        <w:rPr>
          <w:spacing w:val="-1"/>
        </w:rPr>
        <w:t>сердечными</w:t>
      </w:r>
      <w:r>
        <w:rPr>
          <w:spacing w:val="16"/>
        </w:rPr>
        <w:t> </w:t>
      </w:r>
      <w:r>
        <w:rPr>
          <w:spacing w:val="-1"/>
        </w:rPr>
        <w:t>шумами</w:t>
      </w:r>
      <w:r>
        <w:rPr>
          <w:spacing w:val="10"/>
        </w:rPr>
        <w:t> </w:t>
      </w:r>
      <w:r>
        <w:rPr/>
        <w:t>и</w:t>
      </w:r>
      <w:r>
        <w:rPr>
          <w:spacing w:val="14"/>
        </w:rPr>
        <w:t> </w:t>
      </w:r>
      <w:r>
        <w:rPr/>
        <w:t>подозрением</w:t>
      </w:r>
      <w:r>
        <w:rPr>
          <w:spacing w:val="10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наличие</w:t>
      </w:r>
      <w:r>
        <w:rPr>
          <w:spacing w:val="14"/>
        </w:rPr>
        <w:t> </w:t>
      </w:r>
      <w:r>
        <w:rPr>
          <w:spacing w:val="-1"/>
        </w:rPr>
        <w:t>заболевания</w:t>
      </w:r>
      <w:r>
        <w:rPr>
          <w:spacing w:val="17"/>
        </w:rPr>
        <w:t> </w:t>
      </w:r>
      <w:r>
        <w:rPr>
          <w:spacing w:val="-1"/>
        </w:rPr>
        <w:t>сердечно-сосудистой</w:t>
      </w:r>
      <w:r>
        <w:rPr>
          <w:spacing w:val="14"/>
        </w:rPr>
        <w:t> </w:t>
      </w:r>
      <w:r>
        <w:rPr/>
        <w:t>системы</w:t>
      </w:r>
      <w:r>
        <w:rPr>
          <w:spacing w:val="85"/>
          <w:w w:val="102"/>
        </w:rPr>
        <w:t> </w:t>
      </w:r>
      <w:r>
        <w:rPr/>
        <w:t>[34,</w:t>
      </w:r>
      <w:r>
        <w:rPr>
          <w:spacing w:val="10"/>
        </w:rPr>
        <w:t> </w:t>
      </w:r>
      <w:r>
        <w:rPr/>
        <w:t>47,</w:t>
      </w:r>
      <w:r>
        <w:rPr>
          <w:spacing w:val="11"/>
        </w:rPr>
        <w:t> </w:t>
      </w:r>
      <w:r>
        <w:rPr/>
        <w:t>48].</w:t>
      </w:r>
      <w:r>
        <w:rPr/>
      </w:r>
    </w:p>
    <w:p>
      <w:pPr>
        <w:pStyle w:val="BodyText"/>
        <w:spacing w:line="240" w:lineRule="auto" w:before="6"/>
        <w:ind w:left="370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7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2.4.1.   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Особе</w:t>
      </w:r>
      <w:r>
        <w:rPr>
          <w:rFonts w:ascii="Times New Roman" w:hAnsi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инструментальной</w:t>
      </w:r>
      <w:r>
        <w:rPr>
          <w:rFonts w:ascii="Times New Roman" w:hAnsi="Times New Roman"/>
          <w:spacing w:val="36"/>
          <w:w w:val="105"/>
          <w:u w:val="thick" w:color="000000"/>
        </w:rPr>
        <w:t> </w:t>
      </w:r>
      <w:r>
        <w:rPr>
          <w:rFonts w:ascii="Times New Roman" w:hAnsi="Times New Roman"/>
          <w:spacing w:val="3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диагностики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0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Определенную</w:t>
      </w:r>
      <w:r>
        <w:rPr>
          <w:rFonts w:ascii="Times New Roman" w:hAnsi="Times New Roman"/>
          <w:spacing w:val="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сло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36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ди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гнос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ике</w:t>
      </w:r>
      <w:r>
        <w:rPr>
          <w:rFonts w:ascii="Times New Roman" w:hAnsi="Times New Roman"/>
          <w:spacing w:val="36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3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ей</w:t>
      </w:r>
      <w:r>
        <w:rPr>
          <w:rFonts w:ascii="Times New Roman" w:hAnsi="Times New Roman"/>
          <w:spacing w:val="33"/>
          <w:w w:val="110"/>
        </w:rPr>
        <w:t> </w:t>
      </w:r>
      <w:r>
        <w:rPr>
          <w:rFonts w:ascii="Times New Roman" w:hAnsi="Times New Roman"/>
          <w:w w:val="110"/>
        </w:rPr>
        <w:t>представляют</w:t>
      </w:r>
      <w:r>
        <w:rPr>
          <w:rFonts w:ascii="Times New Roman" w:hAnsi="Times New Roman"/>
          <w:spacing w:val="3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вульсивные</w:t>
      </w:r>
      <w:r>
        <w:rPr>
          <w:rFonts w:ascii="Times New Roman" w:hAnsi="Times New Roman"/>
          <w:spacing w:val="81"/>
          <w:w w:val="102"/>
        </w:rPr>
        <w:t> </w:t>
      </w:r>
      <w:r>
        <w:rPr>
          <w:rFonts w:ascii="Times New Roman" w:hAnsi="Times New Roman"/>
          <w:w w:val="105"/>
        </w:rPr>
        <w:t>переломы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всего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наружной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лодыжки)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передней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10"/>
        </w:rPr>
        <w:t>малоберцово-таранной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лоберцово-пя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очной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связок.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Клиническ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я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картина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таких</w:t>
      </w:r>
      <w:r>
        <w:rPr>
          <w:rFonts w:ascii="Times New Roman" w:hAnsi="Times New Roman"/>
          <w:spacing w:val="74"/>
          <w:w w:val="90"/>
        </w:rPr>
        <w:t> </w:t>
      </w:r>
      <w:r>
        <w:rPr>
          <w:rFonts w:ascii="Times New Roman" w:hAnsi="Times New Roman"/>
          <w:w w:val="110"/>
        </w:rPr>
        <w:t>повреждений</w:t>
      </w:r>
      <w:r>
        <w:rPr>
          <w:rFonts w:ascii="Times New Roman" w:hAnsi="Times New Roman"/>
          <w:spacing w:val="4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ч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47"/>
          <w:w w:val="110"/>
        </w:rPr>
        <w:t> </w:t>
      </w:r>
      <w:r>
        <w:rPr>
          <w:rFonts w:ascii="Times New Roman" w:hAnsi="Times New Roman"/>
          <w:w w:val="110"/>
        </w:rPr>
        <w:t>схожа</w:t>
      </w:r>
      <w:r>
        <w:rPr>
          <w:rFonts w:ascii="Times New Roman" w:hAnsi="Times New Roman"/>
          <w:spacing w:val="45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45"/>
          <w:w w:val="110"/>
        </w:rPr>
        <w:t> </w:t>
      </w:r>
      <w:r>
        <w:rPr>
          <w:rFonts w:ascii="Times New Roman" w:hAnsi="Times New Roman"/>
          <w:w w:val="110"/>
        </w:rPr>
        <w:t>картиной</w:t>
      </w:r>
      <w:r>
        <w:rPr>
          <w:rFonts w:ascii="Times New Roman" w:hAnsi="Times New Roman"/>
          <w:spacing w:val="44"/>
          <w:w w:val="110"/>
        </w:rPr>
        <w:t> </w:t>
      </w:r>
      <w:r>
        <w:rPr>
          <w:rFonts w:ascii="Times New Roman" w:hAnsi="Times New Roman"/>
          <w:w w:val="110"/>
        </w:rPr>
        <w:t>растяжения</w:t>
      </w:r>
      <w:r>
        <w:rPr>
          <w:rFonts w:ascii="Times New Roman" w:hAnsi="Times New Roman"/>
          <w:spacing w:val="44"/>
          <w:w w:val="110"/>
        </w:rPr>
        <w:t> </w:t>
      </w:r>
      <w:r>
        <w:rPr>
          <w:rFonts w:ascii="Times New Roman" w:hAnsi="Times New Roman"/>
          <w:w w:val="110"/>
        </w:rPr>
        <w:t>связок.</w:t>
      </w:r>
      <w:r>
        <w:rPr>
          <w:rFonts w:ascii="Times New Roman" w:hAnsi="Times New Roman"/>
          <w:spacing w:val="4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Визу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лиз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ция</w:t>
      </w:r>
      <w:r>
        <w:rPr>
          <w:rFonts w:ascii="Times New Roman" w:hAnsi="Times New Roman"/>
          <w:spacing w:val="49"/>
          <w:w w:val="110"/>
        </w:rPr>
        <w:t> </w:t>
      </w:r>
      <w:r>
        <w:rPr>
          <w:rFonts w:ascii="Times New Roman" w:hAnsi="Times New Roman"/>
          <w:w w:val="110"/>
        </w:rPr>
        <w:t>костного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10"/>
        </w:rPr>
        <w:t>фрагмента</w:t>
      </w:r>
      <w:r>
        <w:rPr>
          <w:rFonts w:ascii="Times New Roman" w:hAnsi="Times New Roman"/>
          <w:spacing w:val="48"/>
          <w:w w:val="110"/>
        </w:rPr>
        <w:t> </w:t>
      </w:r>
      <w:r>
        <w:rPr>
          <w:rFonts w:ascii="Times New Roman" w:hAnsi="Times New Roman"/>
          <w:spacing w:val="1"/>
          <w:w w:val="110"/>
        </w:rPr>
        <w:t>не</w:t>
      </w:r>
      <w:r>
        <w:rPr>
          <w:rFonts w:ascii="Times New Roman" w:hAnsi="Times New Roman"/>
          <w:spacing w:val="5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всегд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w w:val="110"/>
        </w:rPr>
        <w:t>возможна</w:t>
      </w:r>
      <w:r>
        <w:rPr>
          <w:rFonts w:ascii="Times New Roman" w:hAnsi="Times New Roman"/>
          <w:spacing w:val="50"/>
          <w:w w:val="110"/>
        </w:rPr>
        <w:t> </w:t>
      </w:r>
      <w:r>
        <w:rPr>
          <w:rFonts w:ascii="Times New Roman" w:hAnsi="Times New Roman"/>
          <w:w w:val="110"/>
        </w:rPr>
        <w:t>на</w:t>
      </w:r>
      <w:r>
        <w:rPr>
          <w:rFonts w:ascii="Times New Roman" w:hAnsi="Times New Roman"/>
          <w:spacing w:val="50"/>
          <w:w w:val="110"/>
        </w:rPr>
        <w:t> </w:t>
      </w:r>
      <w:r>
        <w:rPr>
          <w:rFonts w:ascii="Times New Roman" w:hAnsi="Times New Roman"/>
          <w:w w:val="110"/>
        </w:rPr>
        <w:t>стандартных</w:t>
      </w:r>
      <w:r>
        <w:rPr>
          <w:rFonts w:ascii="Times New Roman" w:hAnsi="Times New Roman"/>
          <w:spacing w:val="5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рен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геногр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х,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w w:val="110"/>
        </w:rPr>
        <w:t>что</w:t>
      </w:r>
      <w:r>
        <w:rPr>
          <w:rFonts w:ascii="Times New Roman" w:hAnsi="Times New Roman"/>
          <w:spacing w:val="5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мо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50"/>
          <w:w w:val="169"/>
        </w:rPr>
        <w:t> </w:t>
      </w:r>
      <w:r>
        <w:rPr>
          <w:rFonts w:ascii="Times New Roman" w:hAnsi="Times New Roman"/>
          <w:w w:val="105"/>
        </w:rPr>
        <w:t>потребовать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дополнительного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обследования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(УЗИ,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КТ).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1"/>
        </w:numPr>
        <w:tabs>
          <w:tab w:pos="1333" w:val="left" w:leader="none"/>
        </w:tabs>
        <w:spacing w:line="368" w:lineRule="auto" w:before="21" w:after="0"/>
        <w:ind w:left="396" w:right="113" w:firstLine="668"/>
        <w:jc w:val="both"/>
      </w:pPr>
      <w:r>
        <w:rPr>
          <w:spacing w:val="-1"/>
        </w:rPr>
        <w:t>При</w:t>
      </w:r>
      <w:r>
        <w:rPr>
          <w:spacing w:val="18"/>
        </w:rPr>
        <w:t> </w:t>
      </w:r>
      <w:r>
        <w:rPr/>
        <w:t>подозрении</w:t>
      </w:r>
      <w:r>
        <w:rPr>
          <w:spacing w:val="16"/>
        </w:rPr>
        <w:t> </w:t>
      </w:r>
      <w:r>
        <w:rPr/>
        <w:t>на</w:t>
      </w:r>
      <w:r>
        <w:rPr>
          <w:spacing w:val="17"/>
        </w:rPr>
        <w:t> </w:t>
      </w:r>
      <w:r>
        <w:rPr/>
        <w:t>авульсивный</w:t>
      </w:r>
      <w:r>
        <w:rPr>
          <w:spacing w:val="16"/>
        </w:rPr>
        <w:t> </w:t>
      </w:r>
      <w:r>
        <w:rPr/>
        <w:t>перелом</w:t>
      </w:r>
      <w:r>
        <w:rPr>
          <w:spacing w:val="14"/>
        </w:rPr>
        <w:t> </w:t>
      </w:r>
      <w:r>
        <w:rPr/>
        <w:t>латеральной</w:t>
      </w:r>
      <w:r>
        <w:rPr>
          <w:spacing w:val="16"/>
        </w:rPr>
        <w:t> </w:t>
      </w:r>
      <w:r>
        <w:rPr/>
        <w:t>лодыжки</w:t>
      </w:r>
      <w:r>
        <w:rPr>
          <w:spacing w:val="18"/>
        </w:rPr>
        <w:t> </w:t>
      </w:r>
      <w:r>
        <w:rPr/>
        <w:t>у</w:t>
      </w:r>
      <w:r>
        <w:rPr>
          <w:spacing w:val="18"/>
        </w:rPr>
        <w:t> </w:t>
      </w:r>
      <w:r>
        <w:rPr>
          <w:spacing w:val="-1"/>
        </w:rPr>
        <w:t>детей</w:t>
      </w:r>
      <w:r>
        <w:rPr>
          <w:spacing w:val="29"/>
          <w:w w:val="102"/>
        </w:rPr>
        <w:t> </w:t>
      </w:r>
      <w:r>
        <w:rPr/>
        <w:t>рекомендуется</w:t>
      </w:r>
      <w:r>
        <w:rPr>
          <w:spacing w:val="46"/>
        </w:rPr>
        <w:t> </w:t>
      </w:r>
      <w:r>
        <w:rPr/>
        <w:t>выполнение</w:t>
      </w:r>
      <w:r>
        <w:rPr>
          <w:spacing w:val="43"/>
        </w:rPr>
        <w:t> </w:t>
      </w:r>
      <w:r>
        <w:rPr/>
        <w:t>КТ</w:t>
      </w:r>
      <w:r>
        <w:rPr>
          <w:spacing w:val="44"/>
        </w:rPr>
        <w:t> </w:t>
      </w:r>
      <w:r>
        <w:rPr/>
        <w:t>и</w:t>
      </w:r>
      <w:r>
        <w:rPr>
          <w:spacing w:val="48"/>
        </w:rPr>
        <w:t> </w:t>
      </w:r>
      <w:r>
        <w:rPr/>
        <w:t>МРТ</w:t>
      </w:r>
      <w:r>
        <w:rPr>
          <w:spacing w:val="44"/>
        </w:rPr>
        <w:t> </w:t>
      </w:r>
      <w:r>
        <w:rPr>
          <w:spacing w:val="-1"/>
        </w:rPr>
        <w:t>исследования</w:t>
      </w:r>
      <w:r>
        <w:rPr>
          <w:spacing w:val="48"/>
        </w:rPr>
        <w:t> </w:t>
      </w:r>
      <w:r>
        <w:rPr>
          <w:spacing w:val="-1"/>
        </w:rPr>
        <w:t>(компьютерная</w:t>
      </w:r>
      <w:r>
        <w:rPr>
          <w:spacing w:val="44"/>
        </w:rPr>
        <w:t> </w:t>
      </w:r>
      <w:r>
        <w:rPr>
          <w:spacing w:val="-1"/>
        </w:rPr>
        <w:t>томография</w:t>
      </w:r>
      <w:r>
        <w:rPr>
          <w:spacing w:val="48"/>
        </w:rPr>
        <w:t> </w:t>
      </w:r>
      <w:r>
        <w:rPr>
          <w:spacing w:val="-1"/>
        </w:rPr>
        <w:t>нижней</w:t>
      </w:r>
      <w:r>
        <w:rPr>
          <w:spacing w:val="76"/>
          <w:w w:val="102"/>
        </w:rPr>
        <w:t> </w:t>
      </w:r>
      <w:r>
        <w:rPr/>
        <w:t>конечности/</w:t>
      </w:r>
      <w:r>
        <w:rPr>
          <w:spacing w:val="41"/>
        </w:rPr>
        <w:t> </w:t>
      </w:r>
      <w:r>
        <w:rPr>
          <w:spacing w:val="-1"/>
        </w:rPr>
        <w:t>магнитно-резонансная</w:t>
      </w:r>
      <w:r>
        <w:rPr>
          <w:spacing w:val="47"/>
        </w:rPr>
        <w:t> </w:t>
      </w:r>
      <w:r>
        <w:rPr>
          <w:spacing w:val="-1"/>
        </w:rPr>
        <w:t>томография</w:t>
      </w:r>
      <w:r>
        <w:rPr>
          <w:spacing w:val="44"/>
        </w:rPr>
        <w:t> </w:t>
      </w:r>
      <w:r>
        <w:rPr/>
        <w:t>нижней</w:t>
      </w:r>
      <w:r>
        <w:rPr>
          <w:spacing w:val="39"/>
        </w:rPr>
        <w:t> </w:t>
      </w:r>
      <w:r>
        <w:rPr/>
        <w:t>конечности</w:t>
      </w:r>
      <w:r>
        <w:rPr>
          <w:spacing w:val="42"/>
        </w:rPr>
        <w:t> </w:t>
      </w:r>
      <w:r>
        <w:rPr/>
        <w:t>и/или</w:t>
      </w:r>
      <w:r>
        <w:rPr>
          <w:spacing w:val="39"/>
        </w:rPr>
        <w:t> </w:t>
      </w:r>
      <w:r>
        <w:rPr>
          <w:spacing w:val="-1"/>
        </w:rPr>
        <w:t>суставов</w:t>
      </w:r>
      <w:r>
        <w:rPr>
          <w:spacing w:val="43"/>
        </w:rPr>
        <w:t> </w:t>
      </w:r>
      <w:r>
        <w:rPr>
          <w:spacing w:val="-1"/>
        </w:rPr>
        <w:t>(один</w:t>
      </w:r>
      <w:r>
        <w:rPr>
          <w:spacing w:val="79"/>
          <w:w w:val="102"/>
        </w:rPr>
        <w:t> </w:t>
      </w:r>
      <w:r>
        <w:rPr>
          <w:spacing w:val="-1"/>
        </w:rPr>
        <w:t>сустав)</w:t>
      </w:r>
      <w:r>
        <w:rPr>
          <w:spacing w:val="23"/>
        </w:rPr>
        <w:t> </w:t>
      </w:r>
      <w:r>
        <w:rPr/>
        <w:t>для</w:t>
      </w:r>
      <w:r>
        <w:rPr>
          <w:spacing w:val="17"/>
        </w:rPr>
        <w:t> </w:t>
      </w:r>
      <w:r>
        <w:rPr/>
        <w:t>визуализации</w:t>
      </w:r>
      <w:r>
        <w:rPr>
          <w:spacing w:val="25"/>
        </w:rPr>
        <w:t> </w:t>
      </w:r>
      <w:r>
        <w:rPr>
          <w:spacing w:val="-1"/>
        </w:rPr>
        <w:t>повреждения</w:t>
      </w:r>
      <w:r>
        <w:rPr>
          <w:spacing w:val="20"/>
        </w:rPr>
        <w:t> </w:t>
      </w:r>
      <w:r>
        <w:rPr/>
        <w:t>[49].</w:t>
      </w:r>
      <w:r>
        <w:rPr/>
      </w:r>
    </w:p>
    <w:p>
      <w:pPr>
        <w:pStyle w:val="BodyText"/>
        <w:spacing w:line="240" w:lineRule="auto"/>
        <w:ind w:left="367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1"/>
        </w:numPr>
        <w:tabs>
          <w:tab w:pos="1463" w:val="left" w:leader="none"/>
        </w:tabs>
        <w:spacing w:line="240" w:lineRule="auto" w:before="155" w:after="0"/>
        <w:ind w:left="1462" w:right="0" w:hanging="398"/>
        <w:jc w:val="left"/>
        <w:rPr>
          <w:rFonts w:ascii="Times New Roman" w:hAnsi="Times New Roman" w:cs="Times New Roman" w:eastAsia="Times New Roman"/>
        </w:rPr>
      </w:pPr>
      <w:r>
        <w:rPr>
          <w:w w:val="105"/>
        </w:rPr>
        <w:t>Для</w:t>
      </w:r>
      <w:r>
        <w:rPr>
          <w:spacing w:val="-3"/>
          <w:w w:val="105"/>
        </w:rPr>
        <w:t> </w:t>
      </w:r>
      <w:r>
        <w:rPr>
          <w:w w:val="105"/>
        </w:rPr>
        <w:t>оценки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степени</w:t>
      </w:r>
      <w:r>
        <w:rPr>
          <w:spacing w:val="-5"/>
          <w:w w:val="105"/>
        </w:rPr>
        <w:t> </w:t>
      </w:r>
      <w:r>
        <w:rPr>
          <w:spacing w:val="-2"/>
          <w:w w:val="105"/>
        </w:rPr>
        <w:t>повреждений</w:t>
      </w:r>
      <w:r>
        <w:rPr>
          <w:w w:val="105"/>
        </w:rPr>
        <w:t> </w:t>
      </w:r>
      <w:r>
        <w:rPr>
          <w:spacing w:val="-2"/>
          <w:w w:val="105"/>
        </w:rPr>
        <w:t>связочного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аппарата </w:t>
      </w:r>
      <w:r>
        <w:rPr>
          <w:w w:val="105"/>
        </w:rPr>
        <w:t>у</w:t>
      </w:r>
      <w:r>
        <w:rPr>
          <w:spacing w:val="-3"/>
          <w:w w:val="105"/>
        </w:rPr>
        <w:t> </w:t>
      </w:r>
      <w:r>
        <w:rPr>
          <w:spacing w:val="-2"/>
          <w:w w:val="105"/>
        </w:rPr>
        <w:t>детей</w:t>
      </w:r>
      <w:r>
        <w:rPr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рекомендована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left="531" w:right="0"/>
        <w:jc w:val="left"/>
      </w:pPr>
      <w:r>
        <w:rPr>
          <w:spacing w:val="-1"/>
        </w:rPr>
        <w:t>ультразвуковая</w:t>
      </w:r>
      <w:r>
        <w:rPr>
          <w:spacing w:val="31"/>
        </w:rPr>
        <w:t> </w:t>
      </w:r>
      <w:r>
        <w:rPr/>
        <w:t>диагностика</w:t>
      </w:r>
      <w:r>
        <w:rPr>
          <w:spacing w:val="27"/>
        </w:rPr>
        <w:t> </w:t>
      </w:r>
      <w:r>
        <w:rPr>
          <w:spacing w:val="-1"/>
        </w:rPr>
        <w:t>(ультразвуковое</w:t>
      </w:r>
      <w:r>
        <w:rPr>
          <w:spacing w:val="27"/>
        </w:rPr>
        <w:t> </w:t>
      </w:r>
      <w:r>
        <w:rPr/>
        <w:t>исследование</w:t>
      </w:r>
      <w:r>
        <w:rPr>
          <w:spacing w:val="26"/>
        </w:rPr>
        <w:t> </w:t>
      </w:r>
      <w:r>
        <w:rPr/>
        <w:t>сухожилий)</w:t>
      </w:r>
      <w:r>
        <w:rPr>
          <w:spacing w:val="35"/>
        </w:rPr>
        <w:t> </w:t>
      </w:r>
      <w:r>
        <w:rPr/>
        <w:t>[50].</w:t>
      </w:r>
      <w:r>
        <w:rPr/>
      </w:r>
    </w:p>
    <w:p>
      <w:pPr>
        <w:pStyle w:val="BodyText"/>
        <w:spacing w:line="240" w:lineRule="auto" w:before="136"/>
        <w:ind w:left="381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Иные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1064" w:val="left" w:leader="none"/>
        </w:tabs>
        <w:spacing w:line="368" w:lineRule="auto" w:before="155" w:after="0"/>
        <w:ind w:left="396" w:right="112" w:firstLine="404"/>
        <w:jc w:val="both"/>
      </w:pPr>
      <w:r>
        <w:rPr>
          <w:spacing w:val="-1"/>
        </w:rPr>
        <w:t>При</w:t>
      </w:r>
      <w:r>
        <w:rPr>
          <w:spacing w:val="27"/>
        </w:rPr>
        <w:t> </w:t>
      </w:r>
      <w:r>
        <w:rPr/>
        <w:t>оказании</w:t>
      </w:r>
      <w:r>
        <w:rPr>
          <w:spacing w:val="28"/>
        </w:rPr>
        <w:t> </w:t>
      </w:r>
      <w:r>
        <w:rPr>
          <w:spacing w:val="-1"/>
        </w:rPr>
        <w:t>помощи</w:t>
      </w:r>
      <w:r>
        <w:rPr>
          <w:spacing w:val="31"/>
        </w:rPr>
        <w:t> </w:t>
      </w:r>
      <w:r>
        <w:rPr>
          <w:spacing w:val="-1"/>
        </w:rPr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1"/>
        </w:rPr>
        <w:t>переломами</w:t>
      </w:r>
      <w:r>
        <w:rPr>
          <w:spacing w:val="27"/>
        </w:rPr>
        <w:t> </w:t>
      </w:r>
      <w:r>
        <w:rPr>
          <w:spacing w:val="-1"/>
        </w:rPr>
        <w:t>лодыжек</w:t>
      </w:r>
      <w:r>
        <w:rPr>
          <w:spacing w:val="29"/>
        </w:rPr>
        <w:t> </w:t>
      </w:r>
      <w:r>
        <w:rPr/>
        <w:t>лечащему</w:t>
      </w:r>
      <w:r>
        <w:rPr>
          <w:spacing w:val="25"/>
        </w:rPr>
        <w:t> </w:t>
      </w:r>
      <w:r>
        <w:rPr/>
        <w:t>врачу</w:t>
      </w:r>
      <w:r>
        <w:rPr>
          <w:spacing w:val="59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учитывать</w:t>
      </w:r>
      <w:r>
        <w:rPr>
          <w:spacing w:val="44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лечебной</w:t>
      </w:r>
      <w:r>
        <w:rPr>
          <w:spacing w:val="44"/>
        </w:rPr>
        <w:t> </w:t>
      </w:r>
      <w:r>
        <w:rPr>
          <w:spacing w:val="-1"/>
        </w:rPr>
        <w:t>работе</w:t>
      </w:r>
      <w:r>
        <w:rPr>
          <w:spacing w:val="40"/>
        </w:rPr>
        <w:t> </w:t>
      </w:r>
      <w:r>
        <w:rPr/>
        <w:t>следующие</w:t>
      </w:r>
      <w:r>
        <w:rPr>
          <w:spacing w:val="43"/>
        </w:rPr>
        <w:t> </w:t>
      </w:r>
      <w:r>
        <w:rPr/>
        <w:t>показания</w:t>
      </w:r>
      <w:r>
        <w:rPr>
          <w:spacing w:val="42"/>
        </w:rPr>
        <w:t> </w:t>
      </w:r>
      <w:r>
        <w:rPr/>
        <w:t>к</w:t>
      </w:r>
      <w:r>
        <w:rPr>
          <w:spacing w:val="37"/>
        </w:rPr>
        <w:t> </w:t>
      </w:r>
      <w:r>
        <w:rPr/>
        <w:t>консультациям</w:t>
      </w:r>
      <w:r>
        <w:rPr>
          <w:spacing w:val="29"/>
          <w:w w:val="102"/>
        </w:rPr>
        <w:t> </w:t>
      </w:r>
      <w:r>
        <w:rPr/>
        <w:t>смежных</w:t>
      </w:r>
      <w:r>
        <w:rPr>
          <w:spacing w:val="46"/>
        </w:rPr>
        <w:t> </w:t>
      </w:r>
      <w:r>
        <w:rPr/>
        <w:t>специалистов</w:t>
      </w:r>
      <w:r>
        <w:rPr>
          <w:spacing w:val="44"/>
        </w:rPr>
        <w:t> </w:t>
      </w:r>
      <w:r>
        <w:rPr/>
        <w:t>с</w:t>
      </w:r>
      <w:r>
        <w:rPr>
          <w:spacing w:val="48"/>
        </w:rPr>
        <w:t> </w:t>
      </w:r>
      <w:r>
        <w:rPr/>
        <w:t>целью</w:t>
      </w:r>
      <w:r>
        <w:rPr>
          <w:spacing w:val="45"/>
        </w:rPr>
        <w:t> </w:t>
      </w:r>
      <w:r>
        <w:rPr>
          <w:spacing w:val="-1"/>
        </w:rPr>
        <w:t>исключения</w:t>
      </w:r>
      <w:r>
        <w:rPr>
          <w:spacing w:val="44"/>
        </w:rPr>
        <w:t> </w:t>
      </w:r>
      <w:r>
        <w:rPr/>
        <w:t>состояний,</w:t>
      </w:r>
      <w:r>
        <w:rPr>
          <w:spacing w:val="49"/>
        </w:rPr>
        <w:t> </w:t>
      </w:r>
      <w:r>
        <w:rPr>
          <w:spacing w:val="-1"/>
        </w:rPr>
        <w:t>угрожающих</w:t>
      </w:r>
      <w:r>
        <w:rPr>
          <w:spacing w:val="46"/>
        </w:rPr>
        <w:t> </w:t>
      </w:r>
      <w:r>
        <w:rPr/>
        <w:t>жизни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/>
        <w:t>здоровью</w:t>
      </w:r>
      <w:r>
        <w:rPr>
          <w:spacing w:val="35"/>
          <w:w w:val="102"/>
        </w:rPr>
        <w:t> </w:t>
      </w:r>
      <w:r>
        <w:rPr/>
        <w:t>пациента: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280" w:bottom="900" w:left="1720" w:right="1220"/>
        </w:sectPr>
      </w:pPr>
    </w:p>
    <w:p>
      <w:pPr>
        <w:pStyle w:val="BodyText"/>
        <w:numPr>
          <w:ilvl w:val="1"/>
          <w:numId w:val="11"/>
        </w:numPr>
        <w:tabs>
          <w:tab w:pos="1463" w:val="left" w:leader="none"/>
        </w:tabs>
        <w:spacing w:line="368" w:lineRule="auto" w:before="55" w:after="0"/>
        <w:ind w:left="396" w:right="128" w:firstLine="742"/>
        <w:jc w:val="left"/>
      </w:pPr>
      <w:r>
        <w:rPr/>
        <w:t>консультации  </w:t>
      </w:r>
      <w:r>
        <w:rPr>
          <w:spacing w:val="31"/>
        </w:rPr>
        <w:t> </w:t>
      </w:r>
      <w:r>
        <w:rPr/>
        <w:t>врача-нейрохирурга:  </w:t>
      </w:r>
      <w:r>
        <w:rPr>
          <w:spacing w:val="32"/>
        </w:rPr>
        <w:t> </w:t>
      </w:r>
      <w:r>
        <w:rPr/>
        <w:t>при  </w:t>
      </w:r>
      <w:r>
        <w:rPr>
          <w:spacing w:val="32"/>
        </w:rPr>
        <w:t> </w:t>
      </w:r>
      <w:r>
        <w:rPr>
          <w:spacing w:val="-1"/>
        </w:rPr>
        <w:t>повреждении</w:t>
      </w:r>
      <w:r>
        <w:rPr/>
        <w:t>  </w:t>
      </w:r>
      <w:r>
        <w:rPr>
          <w:spacing w:val="37"/>
        </w:rPr>
        <w:t> </w:t>
      </w:r>
      <w:r>
        <w:rPr/>
        <w:t>или  </w:t>
      </w:r>
      <w:r>
        <w:rPr>
          <w:spacing w:val="29"/>
        </w:rPr>
        <w:t> </w:t>
      </w:r>
      <w:r>
        <w:rPr/>
        <w:t>подозрении  </w:t>
      </w:r>
      <w:r>
        <w:rPr>
          <w:spacing w:val="31"/>
        </w:rPr>
        <w:t> </w:t>
      </w:r>
      <w:r>
        <w:rPr/>
        <w:t>на</w:t>
      </w:r>
      <w:r>
        <w:rPr>
          <w:spacing w:val="29"/>
          <w:w w:val="102"/>
        </w:rPr>
        <w:t> </w:t>
      </w:r>
      <w:r>
        <w:rPr/>
        <w:t>повреждение</w:t>
      </w:r>
      <w:r>
        <w:rPr>
          <w:spacing w:val="19"/>
        </w:rPr>
        <w:t> </w:t>
      </w:r>
      <w:r>
        <w:rPr/>
        <w:t>нерва</w:t>
      </w:r>
      <w:r>
        <w:rPr>
          <w:spacing w:val="15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сочетанной</w:t>
      </w:r>
      <w:r>
        <w:rPr>
          <w:spacing w:val="19"/>
        </w:rPr>
        <w:t> </w:t>
      </w:r>
      <w:r>
        <w:rPr>
          <w:spacing w:val="-1"/>
        </w:rPr>
        <w:t>травме</w:t>
      </w:r>
      <w:r>
        <w:rPr>
          <w:spacing w:val="18"/>
        </w:rPr>
        <w:t> </w:t>
      </w:r>
      <w:r>
        <w:rPr/>
        <w:t>головного</w:t>
      </w:r>
      <w:r>
        <w:rPr>
          <w:spacing w:val="18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  <w:tab w:pos="3100" w:val="left" w:leader="none"/>
          <w:tab w:pos="4852" w:val="left" w:leader="none"/>
          <w:tab w:pos="5527" w:val="left" w:leader="none"/>
          <w:tab w:pos="7288" w:val="left" w:leader="none"/>
          <w:tab w:pos="8070" w:val="left" w:leader="none"/>
        </w:tabs>
        <w:spacing w:line="366" w:lineRule="auto" w:before="24" w:after="0"/>
        <w:ind w:left="396" w:right="115" w:firstLine="742"/>
        <w:jc w:val="left"/>
      </w:pPr>
      <w:r>
        <w:rPr/>
        <w:t>консультация</w:t>
        <w:tab/>
      </w:r>
      <w:r>
        <w:rPr>
          <w:spacing w:val="-1"/>
        </w:rPr>
        <w:t>врача-хирурга:</w:t>
        <w:tab/>
      </w:r>
      <w:r>
        <w:rPr/>
        <w:t>при</w:t>
        <w:tab/>
      </w:r>
      <w:r>
        <w:rPr>
          <w:spacing w:val="-1"/>
        </w:rPr>
        <w:t>подозреваемой</w:t>
        <w:tab/>
      </w:r>
      <w:r>
        <w:rPr/>
        <w:t>либо</w:t>
        <w:tab/>
        <w:t>объективно</w:t>
      </w:r>
      <w:r>
        <w:rPr>
          <w:spacing w:val="51"/>
          <w:w w:val="102"/>
        </w:rPr>
        <w:t> </w:t>
      </w:r>
      <w:r>
        <w:rPr>
          <w:spacing w:val="-1"/>
        </w:rPr>
        <w:t>диагностируемой</w:t>
      </w:r>
      <w:r>
        <w:rPr>
          <w:spacing w:val="22"/>
        </w:rPr>
        <w:t> </w:t>
      </w:r>
      <w:r>
        <w:rPr/>
        <w:t>сочетанной</w:t>
      </w:r>
      <w:r>
        <w:rPr>
          <w:spacing w:val="22"/>
        </w:rPr>
        <w:t> </w:t>
      </w:r>
      <w:r>
        <w:rPr>
          <w:spacing w:val="-1"/>
        </w:rPr>
        <w:t>травме</w:t>
      </w:r>
      <w:r>
        <w:rPr>
          <w:spacing w:val="19"/>
        </w:rPr>
        <w:t> </w:t>
      </w:r>
      <w:r>
        <w:rPr/>
        <w:t>живота</w:t>
      </w:r>
      <w:r>
        <w:rPr>
          <w:spacing w:val="17"/>
        </w:rPr>
        <w:t> </w:t>
      </w:r>
      <w:r>
        <w:rPr/>
        <w:t>и/или</w:t>
      </w:r>
      <w:r>
        <w:rPr>
          <w:spacing w:val="26"/>
        </w:rPr>
        <w:t> </w:t>
      </w:r>
      <w:r>
        <w:rPr>
          <w:spacing w:val="-1"/>
        </w:rPr>
        <w:t>груди;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  <w:tab w:pos="3030" w:val="left" w:leader="none"/>
          <w:tab w:pos="4902" w:val="left" w:leader="none"/>
          <w:tab w:pos="5493" w:val="left" w:leader="none"/>
          <w:tab w:pos="7016" w:val="left" w:leader="none"/>
          <w:tab w:pos="7604" w:val="left" w:leader="none"/>
          <w:tab w:pos="8964" w:val="left" w:leader="none"/>
        </w:tabs>
        <w:spacing w:line="364" w:lineRule="auto" w:before="26" w:after="0"/>
        <w:ind w:left="396" w:right="112" w:firstLine="742"/>
        <w:jc w:val="left"/>
      </w:pPr>
      <w:r>
        <w:rPr/>
        <w:t>консультации</w:t>
        <w:tab/>
      </w:r>
      <w:r>
        <w:rPr>
          <w:spacing w:val="-1"/>
        </w:rPr>
        <w:t>врача-невролога:</w:t>
        <w:tab/>
      </w:r>
      <w:r>
        <w:rPr/>
        <w:t>при</w:t>
        <w:tab/>
        <w:t>повреждении</w:t>
        <w:tab/>
      </w:r>
      <w:r>
        <w:rPr>
          <w:spacing w:val="-1"/>
        </w:rPr>
        <w:t>или</w:t>
        <w:tab/>
      </w:r>
      <w:r>
        <w:rPr/>
        <w:t>подозрении</w:t>
        <w:tab/>
        <w:t>на</w:t>
      </w:r>
      <w:r>
        <w:rPr>
          <w:spacing w:val="33"/>
          <w:w w:val="102"/>
        </w:rPr>
        <w:t> </w:t>
      </w:r>
      <w:r>
        <w:rPr/>
        <w:t>повреждение</w:t>
      </w:r>
      <w:r>
        <w:rPr>
          <w:spacing w:val="19"/>
        </w:rPr>
        <w:t> </w:t>
      </w:r>
      <w:r>
        <w:rPr/>
        <w:t>нерва</w:t>
      </w:r>
      <w:r>
        <w:rPr>
          <w:spacing w:val="15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сочетанной</w:t>
      </w:r>
      <w:r>
        <w:rPr>
          <w:spacing w:val="19"/>
        </w:rPr>
        <w:t> </w:t>
      </w:r>
      <w:r>
        <w:rPr>
          <w:spacing w:val="-1"/>
        </w:rPr>
        <w:t>травме</w:t>
      </w:r>
      <w:r>
        <w:rPr>
          <w:spacing w:val="18"/>
        </w:rPr>
        <w:t> </w:t>
      </w:r>
      <w:r>
        <w:rPr/>
        <w:t>головного</w:t>
      </w:r>
      <w:r>
        <w:rPr>
          <w:spacing w:val="18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  <w:tab w:pos="3016" w:val="left" w:leader="none"/>
          <w:tab w:pos="5984" w:val="left" w:leader="none"/>
          <w:tab w:pos="7046" w:val="left" w:leader="none"/>
          <w:tab w:pos="7638" w:val="left" w:leader="none"/>
        </w:tabs>
        <w:spacing w:line="366" w:lineRule="auto" w:before="31" w:after="0"/>
        <w:ind w:left="396" w:right="128" w:firstLine="742"/>
        <w:jc w:val="left"/>
      </w:pPr>
      <w:r>
        <w:rPr/>
        <w:t>консультация</w:t>
        <w:tab/>
      </w:r>
      <w:r>
        <w:rPr>
          <w:spacing w:val="-1"/>
        </w:rPr>
        <w:t>врача-сердечно-сосудистого</w:t>
        <w:tab/>
        <w:t>хирурга:</w:t>
        <w:tab/>
      </w:r>
      <w:r>
        <w:rPr/>
        <w:t>при</w:t>
        <w:tab/>
      </w:r>
      <w:r>
        <w:rPr>
          <w:spacing w:val="-1"/>
        </w:rPr>
        <w:t>сопутствующем</w:t>
      </w:r>
      <w:r>
        <w:rPr>
          <w:spacing w:val="71"/>
          <w:w w:val="102"/>
        </w:rPr>
        <w:t> </w:t>
      </w:r>
      <w:r>
        <w:rPr/>
        <w:t>повреждении</w:t>
      </w:r>
      <w:r>
        <w:rPr>
          <w:spacing w:val="24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подозрении</w:t>
      </w:r>
      <w:r>
        <w:rPr>
          <w:spacing w:val="18"/>
        </w:rPr>
        <w:t> </w:t>
      </w:r>
      <w:r>
        <w:rPr/>
        <w:t>на</w:t>
      </w:r>
      <w:r>
        <w:rPr>
          <w:spacing w:val="22"/>
        </w:rPr>
        <w:t> </w:t>
      </w:r>
      <w:r>
        <w:rPr/>
        <w:t>повреждение</w:t>
      </w:r>
      <w:r>
        <w:rPr>
          <w:spacing w:val="19"/>
        </w:rPr>
        <w:t> </w:t>
      </w:r>
      <w:r>
        <w:rPr>
          <w:spacing w:val="-1"/>
        </w:rPr>
        <w:t>сосудов;</w:t>
      </w:r>
      <w:r>
        <w:rPr/>
      </w:r>
    </w:p>
    <w:p>
      <w:pPr>
        <w:pStyle w:val="BodyText"/>
        <w:numPr>
          <w:ilvl w:val="1"/>
          <w:numId w:val="11"/>
        </w:numPr>
        <w:tabs>
          <w:tab w:pos="1463" w:val="left" w:leader="none"/>
        </w:tabs>
        <w:spacing w:line="366" w:lineRule="auto" w:before="26" w:after="0"/>
        <w:ind w:left="396" w:right="128" w:firstLine="742"/>
        <w:jc w:val="left"/>
      </w:pPr>
      <w:r>
        <w:rPr/>
        <w:t>консультация  </w:t>
      </w:r>
      <w:r>
        <w:rPr>
          <w:spacing w:val="41"/>
        </w:rPr>
        <w:t> </w:t>
      </w:r>
      <w:r>
        <w:rPr>
          <w:spacing w:val="-1"/>
        </w:rPr>
        <w:t>врача-терапевта:</w:t>
      </w:r>
      <w:r>
        <w:rPr/>
        <w:t>  </w:t>
      </w:r>
      <w:r>
        <w:rPr>
          <w:spacing w:val="41"/>
        </w:rPr>
        <w:t> </w:t>
      </w:r>
      <w:r>
        <w:rPr/>
        <w:t>при  </w:t>
      </w:r>
      <w:r>
        <w:rPr>
          <w:spacing w:val="43"/>
        </w:rPr>
        <w:t> </w:t>
      </w:r>
      <w:r>
        <w:rPr>
          <w:spacing w:val="-1"/>
        </w:rPr>
        <w:t>наличии</w:t>
      </w:r>
      <w:r>
        <w:rPr/>
        <w:t>  </w:t>
      </w:r>
      <w:r>
        <w:rPr>
          <w:spacing w:val="43"/>
        </w:rPr>
        <w:t> </w:t>
      </w:r>
      <w:r>
        <w:rPr>
          <w:spacing w:val="-1"/>
        </w:rPr>
        <w:t>сопутствующих</w:t>
      </w:r>
      <w:r>
        <w:rPr/>
        <w:t>  </w:t>
      </w:r>
      <w:r>
        <w:rPr>
          <w:spacing w:val="44"/>
        </w:rPr>
        <w:t> </w:t>
      </w:r>
      <w:r>
        <w:rPr>
          <w:spacing w:val="-1"/>
        </w:rPr>
        <w:t>заболеваний</w:t>
      </w:r>
      <w:r>
        <w:rPr>
          <w:spacing w:val="85"/>
          <w:w w:val="102"/>
        </w:rPr>
        <w:t> </w:t>
      </w:r>
      <w:r>
        <w:rPr>
          <w:spacing w:val="-1"/>
        </w:rPr>
        <w:t>терапевтического</w:t>
      </w:r>
      <w:r>
        <w:rPr>
          <w:spacing w:val="26"/>
        </w:rPr>
        <w:t> </w:t>
      </w:r>
      <w:r>
        <w:rPr/>
        <w:t>профиля</w:t>
      </w:r>
      <w:r>
        <w:rPr>
          <w:spacing w:val="28"/>
        </w:rPr>
        <w:t> </w:t>
      </w:r>
      <w:r>
        <w:rPr/>
        <w:t>(по</w:t>
      </w:r>
      <w:r>
        <w:rPr>
          <w:spacing w:val="27"/>
        </w:rPr>
        <w:t> </w:t>
      </w:r>
      <w:r>
        <w:rPr/>
        <w:t>данным</w:t>
      </w:r>
      <w:r>
        <w:rPr>
          <w:spacing w:val="26"/>
        </w:rPr>
        <w:t> </w:t>
      </w:r>
      <w:r>
        <w:rPr>
          <w:spacing w:val="-1"/>
        </w:rPr>
        <w:t>анамнеза)</w:t>
      </w:r>
      <w:r>
        <w:rPr>
          <w:spacing w:val="28"/>
        </w:rPr>
        <w:t> </w:t>
      </w:r>
      <w:r>
        <w:rPr>
          <w:rFonts w:ascii="Times New Roman" w:hAnsi="Times New Roman"/>
        </w:rPr>
        <w:t>[1]</w:t>
      </w:r>
      <w:r>
        <w:rPr/>
        <w:t>[51].</w:t>
      </w:r>
      <w:r>
        <w:rPr/>
      </w:r>
    </w:p>
    <w:p>
      <w:pPr>
        <w:pStyle w:val="BodyText"/>
        <w:spacing w:line="240" w:lineRule="auto" w:before="7"/>
        <w:ind w:left="381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2"/>
        </w:numPr>
        <w:tabs>
          <w:tab w:pos="930" w:val="left" w:leader="none"/>
        </w:tabs>
        <w:spacing w:line="368" w:lineRule="auto" w:before="155" w:after="0"/>
        <w:ind w:left="396" w:right="109" w:firstLine="267"/>
        <w:jc w:val="both"/>
      </w:pPr>
      <w:r>
        <w:rPr/>
        <w:t>При</w:t>
      </w:r>
      <w:r>
        <w:rPr>
          <w:spacing w:val="15"/>
        </w:rPr>
        <w:t> </w:t>
      </w:r>
      <w:r>
        <w:rPr/>
        <w:t>выявлении</w:t>
      </w:r>
      <w:r>
        <w:rPr>
          <w:spacing w:val="20"/>
        </w:rPr>
        <w:t> </w:t>
      </w:r>
      <w:r>
        <w:rPr>
          <w:spacing w:val="-1"/>
        </w:rPr>
        <w:t>острых</w:t>
      </w:r>
      <w:r>
        <w:rPr>
          <w:spacing w:val="15"/>
        </w:rPr>
        <w:t> </w:t>
      </w:r>
      <w:r>
        <w:rPr/>
        <w:t>или</w:t>
      </w:r>
      <w:r>
        <w:rPr>
          <w:spacing w:val="14"/>
        </w:rPr>
        <w:t> </w:t>
      </w:r>
      <w:r>
        <w:rPr/>
        <w:t>нестабильных</w:t>
      </w:r>
      <w:r>
        <w:rPr>
          <w:spacing w:val="10"/>
        </w:rPr>
        <w:t> </w:t>
      </w:r>
      <w:r>
        <w:rPr>
          <w:spacing w:val="-1"/>
        </w:rPr>
        <w:t>клинических</w:t>
      </w:r>
      <w:r>
        <w:rPr>
          <w:spacing w:val="20"/>
        </w:rPr>
        <w:t> </w:t>
      </w:r>
      <w:r>
        <w:rPr/>
        <w:t>состояний</w:t>
      </w:r>
      <w:r>
        <w:rPr>
          <w:spacing w:val="2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  <w:w w:val="120"/>
        </w:rPr>
        <w:t> </w:t>
      </w:r>
      <w:r>
        <w:rPr/>
        <w:t>отложить</w:t>
      </w:r>
      <w:r>
        <w:rPr>
          <w:spacing w:val="44"/>
        </w:rPr>
        <w:t> </w:t>
      </w:r>
      <w:r>
        <w:rPr/>
        <w:t>плановое</w:t>
      </w:r>
      <w:r>
        <w:rPr>
          <w:spacing w:val="47"/>
        </w:rPr>
        <w:t> </w:t>
      </w:r>
      <w:r>
        <w:rPr/>
        <w:t>оперативное</w:t>
      </w:r>
      <w:r>
        <w:rPr>
          <w:spacing w:val="48"/>
        </w:rPr>
        <w:t> </w:t>
      </w:r>
      <w:r>
        <w:rPr/>
        <w:t>лечение</w:t>
      </w:r>
      <w:r>
        <w:rPr>
          <w:spacing w:val="49"/>
        </w:rPr>
        <w:t> </w:t>
      </w:r>
      <w:r>
        <w:rPr/>
        <w:t>до</w:t>
      </w:r>
      <w:r>
        <w:rPr>
          <w:spacing w:val="47"/>
        </w:rPr>
        <w:t> </w:t>
      </w:r>
      <w:r>
        <w:rPr>
          <w:spacing w:val="-1"/>
        </w:rPr>
        <w:t>улучшения</w:t>
      </w:r>
      <w:r>
        <w:rPr>
          <w:spacing w:val="50"/>
        </w:rPr>
        <w:t> </w:t>
      </w:r>
      <w:r>
        <w:rPr/>
        <w:t>кардиального</w:t>
      </w:r>
      <w:r>
        <w:rPr>
          <w:spacing w:val="47"/>
        </w:rPr>
        <w:t> </w:t>
      </w:r>
      <w:r>
        <w:rPr/>
        <w:t>статуса</w:t>
      </w:r>
      <w:r>
        <w:rPr>
          <w:spacing w:val="47"/>
        </w:rPr>
        <w:t> </w:t>
      </w:r>
      <w:r>
        <w:rPr/>
        <w:t>и</w:t>
      </w:r>
      <w:r>
        <w:rPr>
          <w:spacing w:val="30"/>
          <w:w w:val="102"/>
        </w:rPr>
        <w:t> </w:t>
      </w:r>
      <w:r>
        <w:rPr/>
        <w:t>стабилизации</w:t>
      </w:r>
      <w:r>
        <w:rPr>
          <w:spacing w:val="30"/>
        </w:rPr>
        <w:t> </w:t>
      </w:r>
      <w:r>
        <w:rPr>
          <w:spacing w:val="-1"/>
        </w:rPr>
        <w:t>состояния</w:t>
      </w:r>
      <w:r>
        <w:rPr>
          <w:spacing w:val="35"/>
        </w:rPr>
        <w:t> </w:t>
      </w:r>
      <w:r>
        <w:rPr/>
        <w:t>пациента,</w:t>
      </w:r>
      <w:r>
        <w:rPr>
          <w:spacing w:val="31"/>
        </w:rPr>
        <w:t> </w:t>
      </w:r>
      <w:r>
        <w:rPr>
          <w:spacing w:val="-1"/>
        </w:rPr>
        <w:t>показан</w:t>
      </w:r>
      <w:r>
        <w:rPr>
          <w:spacing w:val="31"/>
        </w:rPr>
        <w:t> </w:t>
      </w:r>
      <w:r>
        <w:rPr/>
        <w:t>перевод</w:t>
      </w:r>
      <w:r>
        <w:rPr>
          <w:spacing w:val="32"/>
        </w:rPr>
        <w:t> </w:t>
      </w:r>
      <w:r>
        <w:rPr/>
        <w:t>пациента</w:t>
      </w:r>
      <w:r>
        <w:rPr>
          <w:spacing w:val="36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региональный</w:t>
      </w:r>
      <w:r>
        <w:rPr>
          <w:spacing w:val="30"/>
        </w:rPr>
        <w:t> </w:t>
      </w:r>
      <w:r>
        <w:rPr>
          <w:spacing w:val="-1"/>
        </w:rPr>
        <w:t>сосудистый</w:t>
      </w:r>
      <w:r>
        <w:rPr>
          <w:spacing w:val="69"/>
          <w:w w:val="102"/>
        </w:rPr>
        <w:t> </w:t>
      </w:r>
      <w:r>
        <w:rPr/>
        <w:t>центр</w:t>
      </w:r>
      <w:r>
        <w:rPr>
          <w:spacing w:val="22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специализированное</w:t>
      </w:r>
      <w:r>
        <w:rPr>
          <w:spacing w:val="25"/>
        </w:rPr>
        <w:t> </w:t>
      </w:r>
      <w:r>
        <w:rPr>
          <w:spacing w:val="-1"/>
        </w:rPr>
        <w:t>кардиологическое</w:t>
      </w:r>
      <w:r>
        <w:rPr>
          <w:spacing w:val="25"/>
        </w:rPr>
        <w:t> </w:t>
      </w:r>
      <w:r>
        <w:rPr>
          <w:spacing w:val="-1"/>
        </w:rPr>
        <w:t>отделение</w:t>
      </w:r>
      <w:r>
        <w:rPr>
          <w:spacing w:val="24"/>
        </w:rPr>
        <w:t> </w:t>
      </w:r>
      <w:r>
        <w:rPr/>
        <w:t>[34].</w:t>
      </w:r>
      <w:r>
        <w:rPr/>
      </w:r>
    </w:p>
    <w:p>
      <w:pPr>
        <w:pStyle w:val="BodyText"/>
        <w:spacing w:line="240" w:lineRule="auto" w:before="8"/>
        <w:ind w:left="370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72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10"/>
          <w:u w:val="thick" w:color="000000"/>
        </w:rPr>
        <w:t>2.5.1. </w:t>
      </w:r>
      <w:r>
        <w:rPr>
          <w:rFonts w:ascii="Times New Roman" w:hAnsi="Times New Roman"/>
          <w:spacing w:val="38"/>
          <w:w w:val="110"/>
          <w:u w:val="thick" w:color="000000"/>
        </w:rPr>
        <w:t> </w:t>
      </w:r>
      <w:r>
        <w:rPr>
          <w:rFonts w:ascii="Times New Roman" w:hAnsi="Times New Roman"/>
          <w:spacing w:val="3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Особеннос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ского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возр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128" w:firstLine="801"/>
        <w:jc w:val="left"/>
      </w:pPr>
      <w:r>
        <w:rPr/>
        <w:t>Консультации</w:t>
      </w:r>
      <w:r>
        <w:rPr>
          <w:spacing w:val="25"/>
        </w:rPr>
        <w:t> </w:t>
      </w:r>
      <w:r>
        <w:rPr/>
        <w:t>смежных</w:t>
      </w:r>
      <w:r>
        <w:rPr>
          <w:spacing w:val="24"/>
        </w:rPr>
        <w:t> </w:t>
      </w:r>
      <w:r>
        <w:rPr/>
        <w:t>специалистов</w:t>
      </w:r>
      <w:r>
        <w:rPr>
          <w:spacing w:val="24"/>
        </w:rPr>
        <w:t> </w:t>
      </w:r>
      <w:r>
        <w:rPr/>
        <w:t>детского</w:t>
      </w:r>
      <w:r>
        <w:rPr>
          <w:spacing w:val="24"/>
        </w:rPr>
        <w:t> </w:t>
      </w:r>
      <w:r>
        <w:rPr/>
        <w:t>профиля</w:t>
      </w:r>
      <w:r>
        <w:rPr>
          <w:spacing w:val="28"/>
        </w:rPr>
        <w:t> </w:t>
      </w:r>
      <w:r>
        <w:rPr>
          <w:spacing w:val="-1"/>
        </w:rPr>
        <w:t>также</w:t>
      </w:r>
      <w:r>
        <w:rPr>
          <w:spacing w:val="22"/>
        </w:rPr>
        <w:t> </w:t>
      </w:r>
      <w:r>
        <w:rPr>
          <w:spacing w:val="-1"/>
        </w:rPr>
        <w:t>назначаются</w:t>
      </w:r>
      <w:r>
        <w:rPr>
          <w:spacing w:val="24"/>
        </w:rPr>
        <w:t> </w:t>
      </w:r>
      <w:r>
        <w:rPr/>
        <w:t>детям</w:t>
      </w:r>
      <w:r>
        <w:rPr>
          <w:spacing w:val="26"/>
          <w:w w:val="102"/>
        </w:rPr>
        <w:t> </w:t>
      </w:r>
      <w:r>
        <w:rPr/>
        <w:t>с</w:t>
      </w:r>
      <w:r>
        <w:rPr>
          <w:spacing w:val="19"/>
        </w:rPr>
        <w:t> </w:t>
      </w:r>
      <w:r>
        <w:rPr/>
        <w:t>повреждением</w:t>
      </w:r>
      <w:r>
        <w:rPr>
          <w:spacing w:val="17"/>
        </w:rPr>
        <w:t> </w:t>
      </w:r>
      <w:r>
        <w:rPr/>
        <w:t>дистальных</w:t>
      </w:r>
      <w:r>
        <w:rPr>
          <w:spacing w:val="21"/>
        </w:rPr>
        <w:t> </w:t>
      </w:r>
      <w:r>
        <w:rPr/>
        <w:t>отделов</w:t>
      </w:r>
      <w:r>
        <w:rPr>
          <w:spacing w:val="20"/>
        </w:rPr>
        <w:t> </w:t>
      </w:r>
      <w:r>
        <w:rPr/>
        <w:t>голени</w:t>
      </w:r>
      <w:r>
        <w:rPr>
          <w:spacing w:val="21"/>
        </w:rPr>
        <w:t> </w:t>
      </w:r>
      <w:r>
        <w:rPr>
          <w:spacing w:val="-1"/>
        </w:rPr>
        <w:t>при</w:t>
      </w:r>
      <w:r>
        <w:rPr>
          <w:spacing w:val="22"/>
        </w:rPr>
        <w:t> </w:t>
      </w:r>
      <w:r>
        <w:rPr/>
        <w:t>наличии</w:t>
      </w:r>
      <w:r>
        <w:rPr>
          <w:spacing w:val="20"/>
        </w:rPr>
        <w:t> </w:t>
      </w:r>
      <w:r>
        <w:rPr>
          <w:spacing w:val="-1"/>
        </w:rPr>
        <w:t>соответствующих</w:t>
      </w:r>
      <w:r>
        <w:rPr>
          <w:spacing w:val="24"/>
        </w:rPr>
        <w:t> </w:t>
      </w:r>
      <w:r>
        <w:rPr>
          <w:spacing w:val="-1"/>
        </w:rPr>
        <w:t>показаний.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4"/>
        </w:numPr>
        <w:tabs>
          <w:tab w:pos="1558" w:val="left" w:leader="none"/>
        </w:tabs>
        <w:spacing w:line="366" w:lineRule="auto" w:before="0" w:after="0"/>
        <w:ind w:left="838" w:right="556" w:firstLine="456"/>
        <w:jc w:val="left"/>
      </w:pP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40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40"/>
          <w:w w:val="110"/>
        </w:rPr>
        <w:t> </w:t>
      </w:r>
      <w:r>
        <w:rPr>
          <w:w w:val="110"/>
        </w:rPr>
        <w:t>и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47"/>
          <w:w w:val="103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рапии</w:t>
      </w:r>
      <w:r>
        <w:rPr>
          <w:spacing w:val="-2"/>
          <w:w w:val="110"/>
        </w:rPr>
        <w:t>,</w:t>
      </w:r>
      <w:r>
        <w:rPr>
          <w:spacing w:val="-40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</w:t>
      </w:r>
      <w:r>
        <w:rPr>
          <w:spacing w:val="-2"/>
          <w:w w:val="110"/>
        </w:rPr>
        <w:t>ю,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обезбо</w:t>
      </w:r>
      <w:r>
        <w:rPr>
          <w:spacing w:val="-1"/>
          <w:w w:val="110"/>
        </w:rPr>
        <w:t>ливани</w:t>
      </w:r>
      <w:r>
        <w:rPr>
          <w:spacing w:val="-2"/>
          <w:w w:val="110"/>
        </w:rPr>
        <w:t>е,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38"/>
          <w:w w:val="110"/>
        </w:rPr>
        <w:t> </w:t>
      </w:r>
      <w:r>
        <w:rPr>
          <w:w w:val="110"/>
        </w:rPr>
        <w:t>показания</w:t>
      </w:r>
      <w:r>
        <w:rPr>
          <w:spacing w:val="-39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before="3"/>
        <w:ind w:left="416" w:right="12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тив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ка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ания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к</w:t>
      </w:r>
      <w:r>
        <w:rPr>
          <w:rFonts w:ascii="Times New Roman" w:hAnsi="Times New Roman"/>
          <w:spacing w:val="-2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методов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ния</w:t>
      </w:r>
      <w:r>
        <w:rPr>
          <w:rFonts w:ascii="Times New Roman" w:hAnsi="Times New Roman"/>
          <w:sz w:val="26"/>
        </w:rPr>
      </w:r>
    </w:p>
    <w:p>
      <w:pPr>
        <w:pStyle w:val="BodyText"/>
        <w:numPr>
          <w:ilvl w:val="1"/>
          <w:numId w:val="13"/>
        </w:numPr>
        <w:tabs>
          <w:tab w:pos="1082" w:val="left" w:leader="none"/>
        </w:tabs>
        <w:spacing w:line="240" w:lineRule="auto" w:before="156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Консервативное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0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лодыжек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уплении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35"/>
          <w:w w:val="114"/>
        </w:rPr>
        <w:t> </w:t>
      </w:r>
      <w:r>
        <w:rPr>
          <w:rFonts w:ascii="Times New Roman" w:hAnsi="Times New Roman"/>
          <w:w w:val="105"/>
        </w:rPr>
        <w:t>следующий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ини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объём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помощи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приёмном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отделении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целью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  <w:w w:val="105"/>
        </w:rPr>
        <w:t>общего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состояния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снижения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осложнений: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132" w:val="left" w:leader="none"/>
        </w:tabs>
        <w:spacing w:line="240" w:lineRule="auto" w:before="21" w:after="0"/>
        <w:ind w:left="396" w:right="0" w:firstLine="39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Обеспечение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урного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комфорта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132" w:val="left" w:leader="none"/>
        </w:tabs>
        <w:spacing w:line="240" w:lineRule="auto" w:before="152" w:after="0"/>
        <w:ind w:left="1131" w:right="0" w:hanging="33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Полноценное</w:t>
      </w:r>
      <w:r>
        <w:rPr>
          <w:rFonts w:ascii="Times New Roman" w:hAnsi="Times New Roman"/>
          <w:spacing w:val="-34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132" w:val="left" w:leader="none"/>
        </w:tabs>
        <w:spacing w:line="240" w:lineRule="auto" w:before="152" w:after="0"/>
        <w:ind w:left="1131" w:right="0" w:hanging="33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денной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нижней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132" w:val="left" w:leader="none"/>
        </w:tabs>
        <w:spacing w:line="240" w:lineRule="auto" w:before="152" w:after="0"/>
        <w:ind w:left="1131" w:right="0" w:hanging="33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Коррекция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электролитных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нарушений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  <w:tab w:pos="1858" w:val="left" w:leader="none"/>
          <w:tab w:pos="3183" w:val="left" w:leader="none"/>
          <w:tab w:pos="3588" w:val="left" w:leader="none"/>
          <w:tab w:pos="5053" w:val="left" w:leader="none"/>
          <w:tab w:pos="6218" w:val="left" w:leader="none"/>
          <w:tab w:pos="8032" w:val="left" w:leader="none"/>
        </w:tabs>
        <w:spacing w:line="366" w:lineRule="auto" w:before="152" w:after="0"/>
        <w:ind w:left="396" w:right="123" w:firstLine="404"/>
        <w:jc w:val="left"/>
      </w:pPr>
      <w:r>
        <w:rPr>
          <w:spacing w:val="-1"/>
        </w:rPr>
        <w:t>Всем</w:t>
        <w:tab/>
        <w:t>пациентам</w:t>
        <w:tab/>
      </w:r>
      <w:r>
        <w:rPr/>
        <w:t>с</w:t>
        <w:tab/>
      </w:r>
      <w:r>
        <w:rPr>
          <w:spacing w:val="-1"/>
        </w:rPr>
        <w:t>переломами</w:t>
        <w:tab/>
      </w:r>
      <w:r>
        <w:rPr/>
        <w:t>лодыжек</w:t>
        <w:tab/>
      </w:r>
      <w:r>
        <w:rPr>
          <w:rFonts w:ascii="Times New Roman" w:hAnsi="Times New Roman"/>
        </w:rPr>
        <w:t>рекомендуется</w:t>
        <w:tab/>
      </w:r>
      <w:r>
        <w:rPr>
          <w:spacing w:val="-1"/>
        </w:rPr>
        <w:t>применение</w:t>
      </w:r>
      <w:r>
        <w:rPr>
          <w:spacing w:val="53"/>
          <w:w w:val="102"/>
        </w:rPr>
        <w:t> </w:t>
      </w:r>
      <w:r>
        <w:rPr>
          <w:spacing w:val="-1"/>
        </w:rPr>
        <w:t>консервативного</w:t>
      </w:r>
      <w:r>
        <w:rPr>
          <w:spacing w:val="21"/>
        </w:rPr>
        <w:t> </w:t>
      </w:r>
      <w:r>
        <w:rPr/>
        <w:t>лечения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19"/>
        </w:rPr>
        <w:t> </w:t>
      </w:r>
      <w:r>
        <w:rPr/>
        <w:t>достижения</w:t>
      </w:r>
      <w:r>
        <w:rPr>
          <w:spacing w:val="16"/>
        </w:rPr>
        <w:t> </w:t>
      </w:r>
      <w:r>
        <w:rPr/>
        <w:t>костного</w:t>
      </w:r>
      <w:r>
        <w:rPr>
          <w:spacing w:val="15"/>
        </w:rPr>
        <w:t> </w:t>
      </w:r>
      <w:r>
        <w:rPr>
          <w:spacing w:val="-1"/>
        </w:rPr>
        <w:t>сращения</w:t>
      </w:r>
      <w:r>
        <w:rPr>
          <w:spacing w:val="21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следующих</w:t>
      </w:r>
      <w:r>
        <w:rPr>
          <w:spacing w:val="21"/>
        </w:rPr>
        <w:t> </w:t>
      </w:r>
      <w:r>
        <w:rPr>
          <w:spacing w:val="-1"/>
        </w:rPr>
        <w:t>случаях:</w:t>
      </w:r>
      <w:r>
        <w:rPr/>
      </w: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240" w:lineRule="auto" w:before="7" w:after="0"/>
        <w:ind w:left="396" w:right="0" w:firstLine="533"/>
        <w:jc w:val="left"/>
      </w:pPr>
      <w:r>
        <w:rPr>
          <w:spacing w:val="-1"/>
        </w:rPr>
        <w:t>изолированный</w:t>
      </w:r>
      <w:r>
        <w:rPr>
          <w:spacing w:val="22"/>
        </w:rPr>
        <w:t> </w:t>
      </w:r>
      <w:r>
        <w:rPr/>
        <w:t>перелом</w:t>
      </w:r>
      <w:r>
        <w:rPr>
          <w:spacing w:val="20"/>
        </w:rPr>
        <w:t> </w:t>
      </w:r>
      <w:r>
        <w:rPr/>
        <w:t>латеральной</w:t>
      </w:r>
      <w:r>
        <w:rPr>
          <w:spacing w:val="25"/>
        </w:rPr>
        <w:t> </w:t>
      </w:r>
      <w:r>
        <w:rPr>
          <w:spacing w:val="-1"/>
        </w:rPr>
        <w:t>лодыжки</w:t>
      </w:r>
      <w:r>
        <w:rPr>
          <w:spacing w:val="24"/>
        </w:rPr>
        <w:t> </w:t>
      </w:r>
      <w:r>
        <w:rPr/>
        <w:t>без</w:t>
      </w:r>
      <w:r>
        <w:rPr>
          <w:spacing w:val="22"/>
        </w:rPr>
        <w:t> </w:t>
      </w:r>
      <w:r>
        <w:rPr>
          <w:spacing w:val="-1"/>
        </w:rPr>
        <w:t>смещения</w:t>
      </w:r>
      <w:r>
        <w:rPr>
          <w:spacing w:val="25"/>
        </w:rPr>
        <w:t> </w:t>
      </w:r>
      <w:r>
        <w:rPr>
          <w:spacing w:val="-1"/>
        </w:rPr>
        <w:t>отломков;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280" w:bottom="900" w:left="1720" w:right="1220"/>
        </w:sectPr>
      </w:pP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240" w:lineRule="auto" w:before="58" w:after="0"/>
        <w:ind w:left="1198" w:right="0" w:hanging="269"/>
        <w:jc w:val="left"/>
      </w:pPr>
      <w:r>
        <w:rPr>
          <w:spacing w:val="-1"/>
        </w:rPr>
        <w:t>изолированный</w:t>
      </w:r>
      <w:r>
        <w:rPr>
          <w:spacing w:val="22"/>
        </w:rPr>
        <w:t> </w:t>
      </w:r>
      <w:r>
        <w:rPr/>
        <w:t>перелом</w:t>
      </w:r>
      <w:r>
        <w:rPr>
          <w:spacing w:val="21"/>
        </w:rPr>
        <w:t> </w:t>
      </w:r>
      <w:r>
        <w:rPr/>
        <w:t>медиальной</w:t>
      </w:r>
      <w:r>
        <w:rPr>
          <w:spacing w:val="23"/>
        </w:rPr>
        <w:t> </w:t>
      </w:r>
      <w:r>
        <w:rPr/>
        <w:t>лодыжки</w:t>
      </w:r>
      <w:r>
        <w:rPr>
          <w:spacing w:val="21"/>
        </w:rPr>
        <w:t> </w:t>
      </w:r>
      <w:r>
        <w:rPr/>
        <w:t>без</w:t>
      </w:r>
      <w:r>
        <w:rPr>
          <w:spacing w:val="23"/>
        </w:rPr>
        <w:t> </w:t>
      </w:r>
      <w:r>
        <w:rPr>
          <w:spacing w:val="-1"/>
        </w:rPr>
        <w:t>смещения</w:t>
      </w:r>
      <w:r>
        <w:rPr>
          <w:spacing w:val="22"/>
        </w:rPr>
        <w:t> </w:t>
      </w:r>
      <w:r>
        <w:rPr>
          <w:spacing w:val="-1"/>
        </w:rPr>
        <w:t>отломков;</w:t>
      </w:r>
      <w:r>
        <w:rPr/>
      </w: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368" w:lineRule="auto" w:before="136" w:after="0"/>
        <w:ind w:left="396" w:right="128" w:firstLine="533"/>
        <w:jc w:val="left"/>
      </w:pPr>
      <w:r>
        <w:rPr/>
        <w:t>стабильный</w:t>
      </w:r>
      <w:r>
        <w:rPr>
          <w:spacing w:val="17"/>
        </w:rPr>
        <w:t> </w:t>
      </w:r>
      <w:r>
        <w:rPr/>
        <w:t>перелом</w:t>
      </w:r>
      <w:r>
        <w:rPr>
          <w:spacing w:val="17"/>
        </w:rPr>
        <w:t> </w:t>
      </w:r>
      <w:r>
        <w:rPr/>
        <w:t>в</w:t>
      </w:r>
      <w:r>
        <w:rPr>
          <w:spacing w:val="19"/>
        </w:rPr>
        <w:t> </w:t>
      </w:r>
      <w:r>
        <w:rPr/>
        <w:t>области</w:t>
      </w:r>
      <w:r>
        <w:rPr>
          <w:spacing w:val="20"/>
        </w:rPr>
        <w:t> </w:t>
      </w:r>
      <w:r>
        <w:rPr/>
        <w:t>голеностопного</w:t>
      </w:r>
      <w:r>
        <w:rPr>
          <w:spacing w:val="20"/>
        </w:rPr>
        <w:t> </w:t>
      </w:r>
      <w:r>
        <w:rPr/>
        <w:t>сустава</w:t>
      </w:r>
      <w:r>
        <w:rPr>
          <w:spacing w:val="16"/>
        </w:rPr>
        <w:t> </w:t>
      </w:r>
      <w:r>
        <w:rPr/>
        <w:t>(т.е.</w:t>
      </w:r>
      <w:r>
        <w:rPr>
          <w:spacing w:val="19"/>
        </w:rPr>
        <w:t> </w:t>
      </w:r>
      <w:r>
        <w:rPr/>
        <w:t>повреждение</w:t>
      </w:r>
      <w:r>
        <w:rPr>
          <w:spacing w:val="17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1"/>
        </w:rPr>
        <w:t>более</w:t>
      </w:r>
      <w:r>
        <w:rPr>
          <w:spacing w:val="29"/>
          <w:w w:val="102"/>
        </w:rPr>
        <w:t> </w:t>
      </w:r>
      <w:r>
        <w:rPr/>
        <w:t>1</w:t>
      </w:r>
      <w:r>
        <w:rPr>
          <w:spacing w:val="15"/>
        </w:rPr>
        <w:t> </w:t>
      </w:r>
      <w:r>
        <w:rPr/>
        <w:t>стабилизатора</w:t>
      </w:r>
      <w:r>
        <w:rPr>
          <w:spacing w:val="12"/>
        </w:rPr>
        <w:t> </w:t>
      </w:r>
      <w:r>
        <w:rPr>
          <w:spacing w:val="-1"/>
        </w:rPr>
        <w:t>голеностопного</w:t>
      </w:r>
      <w:r>
        <w:rPr>
          <w:spacing w:val="13"/>
        </w:rPr>
        <w:t> </w:t>
      </w:r>
      <w:r>
        <w:rPr>
          <w:spacing w:val="-1"/>
        </w:rPr>
        <w:t>сустава)</w:t>
      </w:r>
      <w:r>
        <w:rPr>
          <w:spacing w:val="11"/>
        </w:rPr>
        <w:t> </w:t>
      </w:r>
      <w:r>
        <w:rPr/>
        <w:t>это</w:t>
      </w:r>
      <w:r>
        <w:rPr>
          <w:spacing w:val="12"/>
        </w:rPr>
        <w:t> </w:t>
      </w:r>
      <w:r>
        <w:rPr/>
        <w:t>то</w:t>
      </w:r>
      <w:r>
        <w:rPr>
          <w:spacing w:val="13"/>
        </w:rPr>
        <w:t> </w:t>
      </w:r>
      <w:r>
        <w:rPr/>
        <w:t>же</w:t>
      </w:r>
      <w:r>
        <w:rPr>
          <w:spacing w:val="10"/>
        </w:rPr>
        <w:t> </w:t>
      </w:r>
      <w:r>
        <w:rPr/>
        <w:t>самое,</w:t>
      </w:r>
      <w:r>
        <w:rPr>
          <w:spacing w:val="11"/>
        </w:rPr>
        <w:t> </w:t>
      </w:r>
      <w:r>
        <w:rPr/>
        <w:t>что</w:t>
      </w:r>
      <w:r>
        <w:rPr>
          <w:spacing w:val="10"/>
        </w:rPr>
        <w:t> </w:t>
      </w:r>
      <w:r>
        <w:rPr/>
        <w:t>и</w:t>
      </w:r>
      <w:r>
        <w:rPr>
          <w:spacing w:val="14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первых</w:t>
      </w:r>
      <w:r>
        <w:rPr>
          <w:spacing w:val="16"/>
        </w:rPr>
        <w:t> </w:t>
      </w:r>
      <w:r>
        <w:rPr/>
        <w:t>двух</w:t>
      </w:r>
      <w:r>
        <w:rPr>
          <w:spacing w:val="10"/>
        </w:rPr>
        <w:t> </w:t>
      </w:r>
      <w:r>
        <w:rPr/>
        <w:t>пунктах;</w:t>
      </w:r>
      <w:r>
        <w:rPr/>
      </w: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368" w:lineRule="auto" w:before="5" w:after="0"/>
        <w:ind w:left="396" w:right="128" w:firstLine="533"/>
        <w:jc w:val="left"/>
      </w:pPr>
      <w:r>
        <w:rPr/>
        <w:t>перелом</w:t>
      </w:r>
      <w:r>
        <w:rPr>
          <w:spacing w:val="54"/>
        </w:rPr>
        <w:t> </w:t>
      </w:r>
      <w:r>
        <w:rPr/>
        <w:t>у </w:t>
      </w:r>
      <w:r>
        <w:rPr>
          <w:spacing w:val="3"/>
        </w:rPr>
        <w:t> </w:t>
      </w:r>
      <w:r>
        <w:rPr/>
        <w:t>пациентов </w:t>
      </w:r>
      <w:r>
        <w:rPr>
          <w:spacing w:val="8"/>
        </w:rPr>
        <w:t> </w:t>
      </w:r>
      <w:r>
        <w:rPr>
          <w:spacing w:val="-1"/>
        </w:rPr>
        <w:t>пожилого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возраста,</w:t>
      </w:r>
      <w:r>
        <w:rPr/>
        <w:t> </w:t>
      </w:r>
      <w:r>
        <w:rPr>
          <w:spacing w:val="2"/>
        </w:rPr>
        <w:t> </w:t>
      </w:r>
      <w:r>
        <w:rPr/>
        <w:t>при </w:t>
      </w:r>
      <w:r>
        <w:rPr>
          <w:spacing w:val="1"/>
        </w:rPr>
        <w:t> </w:t>
      </w:r>
      <w:r>
        <w:rPr/>
        <w:t>наличии </w:t>
      </w:r>
      <w:r>
        <w:rPr>
          <w:spacing w:val="5"/>
        </w:rPr>
        <w:t> </w:t>
      </w:r>
      <w:r>
        <w:rPr>
          <w:spacing w:val="-1"/>
        </w:rPr>
        <w:t>тяжелой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сопутствующей</w:t>
      </w:r>
      <w:r>
        <w:rPr>
          <w:spacing w:val="69"/>
          <w:w w:val="102"/>
        </w:rPr>
        <w:t> </w:t>
      </w:r>
      <w:r>
        <w:rPr/>
        <w:t>патологии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невысоких</w:t>
      </w:r>
      <w:r>
        <w:rPr>
          <w:spacing w:val="17"/>
        </w:rPr>
        <w:t> </w:t>
      </w:r>
      <w:r>
        <w:rPr>
          <w:spacing w:val="-1"/>
        </w:rPr>
        <w:t>требованиях</w:t>
      </w:r>
      <w:r>
        <w:rPr>
          <w:spacing w:val="17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качеству</w:t>
      </w:r>
      <w:r>
        <w:rPr>
          <w:spacing w:val="17"/>
        </w:rPr>
        <w:t> </w:t>
      </w:r>
      <w:r>
        <w:rPr/>
        <w:t>жизни;</w:t>
      </w:r>
      <w:r>
        <w:rPr/>
      </w: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366" w:lineRule="auto" w:before="7" w:after="0"/>
        <w:ind w:left="396" w:right="128" w:firstLine="533"/>
        <w:jc w:val="left"/>
      </w:pPr>
      <w:r>
        <w:rPr/>
        <w:t>при  </w:t>
      </w:r>
      <w:r>
        <w:rPr>
          <w:spacing w:val="30"/>
        </w:rPr>
        <w:t> </w:t>
      </w:r>
      <w:r>
        <w:rPr/>
        <w:t>наличии  </w:t>
      </w:r>
      <w:r>
        <w:rPr>
          <w:spacing w:val="32"/>
        </w:rPr>
        <w:t> </w:t>
      </w:r>
      <w:r>
        <w:rPr>
          <w:spacing w:val="-1"/>
        </w:rPr>
        <w:t>сопутствующей</w:t>
      </w:r>
      <w:r>
        <w:rPr/>
        <w:t>  </w:t>
      </w:r>
      <w:r>
        <w:rPr>
          <w:spacing w:val="34"/>
        </w:rPr>
        <w:t> </w:t>
      </w:r>
      <w:r>
        <w:rPr>
          <w:spacing w:val="-1"/>
        </w:rPr>
        <w:t>патологии,</w:t>
      </w:r>
      <w:r>
        <w:rPr/>
        <w:t>  </w:t>
      </w:r>
      <w:r>
        <w:rPr>
          <w:spacing w:val="35"/>
        </w:rPr>
        <w:t> </w:t>
      </w:r>
      <w:r>
        <w:rPr>
          <w:spacing w:val="-1"/>
        </w:rPr>
        <w:t>являющейся</w:t>
      </w:r>
      <w:r>
        <w:rPr/>
        <w:t>  </w:t>
      </w:r>
      <w:r>
        <w:rPr>
          <w:spacing w:val="33"/>
        </w:rPr>
        <w:t> </w:t>
      </w:r>
      <w:r>
        <w:rPr>
          <w:spacing w:val="-1"/>
        </w:rPr>
        <w:t>противопоказанием</w:t>
      </w:r>
      <w:r>
        <w:rPr/>
        <w:t>  </w:t>
      </w:r>
      <w:r>
        <w:rPr>
          <w:spacing w:val="30"/>
        </w:rPr>
        <w:t> </w:t>
      </w:r>
      <w:r>
        <w:rPr/>
        <w:t>к</w:t>
      </w:r>
      <w:r>
        <w:rPr>
          <w:spacing w:val="85"/>
          <w:w w:val="102"/>
        </w:rPr>
        <w:t> </w:t>
      </w:r>
      <w:r>
        <w:rPr/>
        <w:t>оперативному</w:t>
      </w:r>
      <w:r>
        <w:rPr>
          <w:spacing w:val="46"/>
        </w:rPr>
        <w:t> </w:t>
      </w:r>
      <w:r>
        <w:rPr/>
        <w:t>лечению;</w:t>
      </w:r>
      <w:r>
        <w:rPr/>
      </w: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240" w:lineRule="auto" w:before="10" w:after="0"/>
        <w:ind w:left="1198" w:right="0" w:hanging="269"/>
        <w:jc w:val="left"/>
      </w:pPr>
      <w:r>
        <w:rPr/>
        <w:t>при</w:t>
      </w:r>
      <w:r>
        <w:rPr>
          <w:spacing w:val="11"/>
        </w:rPr>
        <w:t> </w:t>
      </w:r>
      <w:r>
        <w:rPr>
          <w:spacing w:val="-1"/>
        </w:rPr>
        <w:t>добровольном</w:t>
      </w:r>
      <w:r>
        <w:rPr>
          <w:spacing w:val="14"/>
        </w:rPr>
        <w:t> </w:t>
      </w:r>
      <w:r>
        <w:rPr>
          <w:spacing w:val="-1"/>
        </w:rPr>
        <w:t>отказе</w:t>
      </w:r>
      <w:r>
        <w:rPr>
          <w:spacing w:val="13"/>
        </w:rPr>
        <w:t> </w:t>
      </w:r>
      <w:r>
        <w:rPr/>
        <w:t>пациента</w:t>
      </w:r>
      <w:r>
        <w:rPr>
          <w:spacing w:val="8"/>
        </w:rPr>
        <w:t> </w:t>
      </w:r>
      <w:r>
        <w:rPr/>
        <w:t>от</w:t>
      </w:r>
      <w:r>
        <w:rPr>
          <w:spacing w:val="12"/>
        </w:rPr>
        <w:t> </w:t>
      </w:r>
      <w:r>
        <w:rPr>
          <w:spacing w:val="-1"/>
        </w:rPr>
        <w:t>операции</w:t>
      </w:r>
      <w:r>
        <w:rPr>
          <w:spacing w:val="14"/>
        </w:rPr>
        <w:t> </w:t>
      </w:r>
      <w:r>
        <w:rPr/>
        <w:t>[1,</w:t>
      </w:r>
      <w:r>
        <w:rPr>
          <w:spacing w:val="11"/>
        </w:rPr>
        <w:t> </w:t>
      </w:r>
      <w:r>
        <w:rPr/>
        <w:t>3</w:t>
      </w:r>
      <w:r>
        <w:rPr>
          <w:spacing w:val="9"/>
        </w:rPr>
        <w:t> </w:t>
      </w:r>
      <w:r>
        <w:rPr/>
        <w:t>–</w:t>
      </w:r>
      <w:r>
        <w:rPr>
          <w:spacing w:val="14"/>
        </w:rPr>
        <w:t> </w:t>
      </w:r>
      <w:r>
        <w:rPr/>
        <w:t>5,</w:t>
      </w:r>
      <w:r>
        <w:rPr>
          <w:spacing w:val="12"/>
        </w:rPr>
        <w:t> </w:t>
      </w:r>
      <w:r>
        <w:rPr/>
        <w:t>134].</w:t>
      </w:r>
      <w:r>
        <w:rPr/>
      </w:r>
    </w:p>
    <w:p>
      <w:pPr>
        <w:pStyle w:val="BodyText"/>
        <w:tabs>
          <w:tab w:pos="1630" w:val="left" w:leader="none"/>
          <w:tab w:pos="1929" w:val="left" w:leader="none"/>
          <w:tab w:pos="2820" w:val="left" w:leader="none"/>
          <w:tab w:pos="3194" w:val="left" w:leader="none"/>
          <w:tab w:pos="3585" w:val="left" w:leader="none"/>
          <w:tab w:pos="4201" w:val="left" w:leader="none"/>
          <w:tab w:pos="5188" w:val="left" w:leader="none"/>
          <w:tab w:pos="5242" w:val="left" w:leader="none"/>
          <w:tab w:pos="6296" w:val="left" w:leader="none"/>
          <w:tab w:pos="7346" w:val="left" w:leader="none"/>
          <w:tab w:pos="7649" w:val="left" w:leader="none"/>
        </w:tabs>
        <w:spacing w:line="369" w:lineRule="auto" w:before="136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Консерв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лечение 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заключается 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проведении 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30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условиях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адекватной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анестезии,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ручной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4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  и 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ции.</w:t>
      </w:r>
      <w:r>
        <w:rPr>
          <w:rFonts w:ascii="Times New Roman" w:hAnsi="Times New Roman" w:cs="Times New Roman" w:eastAsia="Times New Roman"/>
          <w:w w:val="105"/>
        </w:rPr>
        <w:t>  При 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-2"/>
          <w:w w:val="105"/>
        </w:rPr>
        <w:t>учи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</w:t>
      </w:r>
      <w:r>
        <w:rPr>
          <w:rFonts w:ascii="Times New Roman" w:hAnsi="Times New Roman" w:cs="Times New Roman" w:eastAsia="Times New Roman"/>
          <w:spacing w:val="8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Lauge-Hansen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(1950)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проводить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манипуляции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(тракцию,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супин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4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пронацию,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приведение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ведение)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«обратном»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перелому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порядке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2,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5].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72"/>
          <w:w w:val="102"/>
        </w:rPr>
        <w:t> </w:t>
      </w:r>
      <w:r>
        <w:rPr>
          <w:rFonts w:ascii="Times New Roman" w:hAnsi="Times New Roman" w:cs="Times New Roman" w:eastAsia="Times New Roman"/>
          <w:w w:val="95"/>
        </w:rPr>
        <w:t>выполненной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репозиции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105"/>
        </w:rPr>
        <w:t>обязательном</w:t>
        <w:tab/>
        <w:tab/>
      </w:r>
      <w:r>
        <w:rPr>
          <w:rFonts w:ascii="Times New Roman" w:hAnsi="Times New Roman" w:cs="Times New Roman" w:eastAsia="Times New Roman"/>
        </w:rPr>
        <w:t>порядке</w:t>
        <w:tab/>
      </w:r>
      <w:r>
        <w:rPr>
          <w:rFonts w:ascii="Times New Roman" w:hAnsi="Times New Roman" w:cs="Times New Roman" w:eastAsia="Times New Roman"/>
          <w:w w:val="105"/>
        </w:rPr>
        <w:t>должно</w:t>
        <w:tab/>
        <w:t>контролироваться</w:t>
      </w:r>
      <w:r>
        <w:rPr>
          <w:rFonts w:ascii="Times New Roman" w:hAnsi="Times New Roman" w:cs="Times New Roman" w:eastAsia="Times New Roman"/>
          <w:spacing w:val="2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рентгенограммами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прямой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боковой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проекциях.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Критериями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адекватности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36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репозиции</w:t>
        <w:tab/>
      </w:r>
      <w:r>
        <w:rPr>
          <w:rFonts w:ascii="Times New Roman" w:hAnsi="Times New Roman" w:cs="Times New Roman" w:eastAsia="Times New Roman"/>
          <w:w w:val="105"/>
        </w:rPr>
        <w:t>являются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нение</w:t>
        <w:tab/>
      </w:r>
      <w:r>
        <w:rPr>
          <w:rFonts w:ascii="Times New Roman" w:hAnsi="Times New Roman" w:cs="Times New Roman" w:eastAsia="Times New Roman"/>
          <w:w w:val="95"/>
        </w:rPr>
        <w:t>грубого</w:t>
        <w:tab/>
      </w:r>
      <w:r>
        <w:rPr>
          <w:rFonts w:ascii="Times New Roman" w:hAnsi="Times New Roman" w:cs="Times New Roman" w:eastAsia="Times New Roman"/>
          <w:w w:val="105"/>
        </w:rPr>
        <w:t>смещения</w:t>
        <w:tab/>
        <w:t>отломков,</w:t>
        <w:tab/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конгруэнтности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голеностопного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неуд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58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временная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одним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из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общепринятых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способов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подготовка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лечению.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0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Иммобилизация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нижней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применением</w:t>
      </w:r>
      <w:r>
        <w:rPr>
          <w:rFonts w:ascii="Times New Roman" w:hAnsi="Times New Roman"/>
          <w:spacing w:val="57"/>
          <w:w w:val="103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типов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язок.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закрыто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ручной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репозиции</w:t>
      </w:r>
      <w:r>
        <w:rPr>
          <w:rFonts w:ascii="Times New Roman" w:hAnsi="Times New Roman"/>
          <w:spacing w:val="59"/>
          <w:w w:val="95"/>
        </w:rPr>
        <w:t> </w:t>
      </w: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использовать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U-образ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гипсовую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лангету,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дополненную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задней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гипсовой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</w:rPr>
        <w:t>лонгетой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коленного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</w:t>
      </w:r>
      <w:r>
        <w:rPr>
          <w:rFonts w:ascii="Times New Roman" w:hAnsi="Times New Roman"/>
          <w:spacing w:val="1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изолированном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латеральной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лодыжки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без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смеще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3"/>
          <w:w w:val="103"/>
        </w:rPr>
        <w:t> </w:t>
      </w:r>
      <w:r>
        <w:rPr>
          <w:rFonts w:ascii="Times New Roman" w:hAnsi="Times New Roman"/>
        </w:rPr>
        <w:t>признаков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естаб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показано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лечение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[51,</w:t>
      </w:r>
      <w:r>
        <w:rPr>
          <w:rFonts w:ascii="Times New Roman" w:hAnsi="Times New Roman"/>
          <w:spacing w:val="91"/>
          <w:w w:val="102"/>
        </w:rPr>
        <w:t> </w:t>
      </w:r>
      <w:r>
        <w:rPr>
          <w:rFonts w:ascii="Times New Roman" w:hAnsi="Times New Roman"/>
        </w:rPr>
        <w:t>52]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циркулярной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вичн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рассе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гипсовой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повязки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2].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</w:rPr>
        <w:t>уменьшении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отека,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если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планируется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родо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10-14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69"/>
          <w:w w:val="102"/>
        </w:rPr>
        <w:t> </w:t>
      </w: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ак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ады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циркулярную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вую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повязку.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стабильном</w:t>
      </w:r>
      <w:r>
        <w:rPr>
          <w:rFonts w:ascii="Times New Roman" w:hAnsi="Times New Roman"/>
          <w:spacing w:val="60"/>
          <w:w w:val="103"/>
        </w:rPr>
        <w:t> </w:t>
      </w:r>
      <w:r>
        <w:rPr>
          <w:rFonts w:ascii="Times New Roman" w:hAnsi="Times New Roman"/>
        </w:rPr>
        <w:t>переломе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ГСС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возможна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промышленно</w:t>
      </w:r>
      <w:r>
        <w:rPr>
          <w:rFonts w:ascii="Times New Roman" w:hAnsi="Times New Roman"/>
          <w:spacing w:val="58"/>
          <w:w w:val="102"/>
        </w:rPr>
        <w:t> </w:t>
      </w:r>
      <w:r>
        <w:rPr>
          <w:rFonts w:ascii="Times New Roman" w:hAnsi="Times New Roman"/>
        </w:rPr>
        <w:t>изготовленных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бре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жестких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фиксаторов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[5].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Повторные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контрольные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</w:rPr>
        <w:t>рентгенография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одыжк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(5-10)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день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травмы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1"/>
          <w:w w:val="103"/>
        </w:rPr>
        <w:t> </w:t>
      </w:r>
      <w:r>
        <w:rPr>
          <w:rFonts w:ascii="Times New Roman" w:hAnsi="Times New Roman"/>
        </w:rPr>
        <w:t>исключения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</w:t>
      </w:r>
      <w:r>
        <w:rPr>
          <w:rFonts w:ascii="Times New Roman" w:hAnsi="Times New Roman"/>
          <w:spacing w:val="-2"/>
        </w:rPr>
        <w:t>ичн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смещения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отломков.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Срок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иммобилизации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ограничения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осевой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определяется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динамикой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признаков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сращения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обычно 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продол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до 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6-8 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недель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травмы 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 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77"/>
          <w:w w:val="90"/>
        </w:rPr>
        <w:t> </w:t>
      </w:r>
      <w:r>
        <w:rPr>
          <w:rFonts w:ascii="Times New Roman" w:hAnsi="Times New Roman"/>
          <w:w w:val="105"/>
        </w:rPr>
        <w:t>рентгенография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через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2,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5,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51,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52].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9" w:lineRule="auto" w:before="21" w:after="0"/>
        <w:ind w:left="396" w:right="111" w:firstLine="404"/>
        <w:jc w:val="both"/>
      </w:pPr>
      <w:r>
        <w:rPr>
          <w:spacing w:val="-1"/>
        </w:rPr>
        <w:t>Всем</w:t>
      </w:r>
      <w:r>
        <w:rPr>
          <w:spacing w:val="1"/>
        </w:rPr>
        <w:t> </w:t>
      </w:r>
      <w:r>
        <w:rPr/>
        <w:t>взрослым пациентам</w:t>
      </w:r>
      <w:r>
        <w:rPr>
          <w:spacing w:val="53"/>
        </w:rPr>
        <w:t> </w:t>
      </w:r>
      <w:r>
        <w:rPr/>
        <w:t>с</w:t>
      </w:r>
      <w:r>
        <w:rPr>
          <w:spacing w:val="2"/>
        </w:rPr>
        <w:t> </w:t>
      </w:r>
      <w:r>
        <w:rPr/>
        <w:t>наличием</w:t>
      </w:r>
      <w:r>
        <w:rPr>
          <w:spacing w:val="54"/>
        </w:rPr>
        <w:t> </w:t>
      </w:r>
      <w:r>
        <w:rPr/>
        <w:t>вывиха </w:t>
      </w:r>
      <w:r>
        <w:rPr>
          <w:spacing w:val="-1"/>
        </w:rPr>
        <w:t>или</w:t>
      </w:r>
      <w:r>
        <w:rPr>
          <w:spacing w:val="1"/>
        </w:rPr>
        <w:t> </w:t>
      </w:r>
      <w:r>
        <w:rPr>
          <w:spacing w:val="-1"/>
        </w:rPr>
        <w:t>подвывиха</w:t>
      </w:r>
      <w:r>
        <w:rPr>
          <w:spacing w:val="54"/>
        </w:rPr>
        <w:t> </w:t>
      </w:r>
      <w:r>
        <w:rPr/>
        <w:t>стопы</w:t>
      </w:r>
      <w:r>
        <w:rPr>
          <w:spacing w:val="53"/>
        </w:rPr>
        <w:t> </w:t>
      </w:r>
      <w:r>
        <w:rPr/>
        <w:t>в</w:t>
      </w:r>
      <w:r>
        <w:rPr>
          <w:spacing w:val="30"/>
          <w:w w:val="102"/>
        </w:rPr>
        <w:t> </w:t>
      </w:r>
      <w:r>
        <w:rPr/>
        <w:t>голеностопном</w:t>
      </w:r>
      <w:r>
        <w:rPr>
          <w:spacing w:val="14"/>
        </w:rPr>
        <w:t> </w:t>
      </w:r>
      <w:r>
        <w:rPr/>
        <w:t>суставе</w:t>
      </w:r>
      <w:r>
        <w:rPr>
          <w:spacing w:val="17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проведение</w:t>
      </w:r>
      <w:r>
        <w:rPr>
          <w:spacing w:val="18"/>
        </w:rPr>
        <w:t> </w:t>
      </w:r>
      <w:r>
        <w:rPr/>
        <w:t>дополнительного</w:t>
      </w:r>
      <w:r>
        <w:rPr>
          <w:spacing w:val="16"/>
        </w:rPr>
        <w:t> </w:t>
      </w:r>
      <w:r>
        <w:rPr>
          <w:spacing w:val="-1"/>
        </w:rPr>
        <w:t>обследования</w:t>
      </w:r>
      <w:r>
        <w:rPr>
          <w:spacing w:val="46"/>
          <w:w w:val="102"/>
        </w:rPr>
        <w:t> </w:t>
      </w:r>
      <w:r>
        <w:rPr/>
        <w:t>методами</w:t>
      </w:r>
      <w:r>
        <w:rPr>
          <w:spacing w:val="12"/>
        </w:rPr>
        <w:t> </w:t>
      </w:r>
      <w:r>
        <w:rPr/>
        <w:t>лучевой</w:t>
      </w:r>
      <w:r>
        <w:rPr>
          <w:spacing w:val="15"/>
        </w:rPr>
        <w:t> </w:t>
      </w:r>
      <w:r>
        <w:rPr/>
        <w:t>диагностики</w:t>
      </w:r>
      <w:r>
        <w:rPr>
          <w:spacing w:val="20"/>
        </w:rPr>
        <w:t> </w:t>
      </w:r>
      <w:r>
        <w:rPr>
          <w:spacing w:val="-1"/>
        </w:rPr>
        <w:t>(компьютерная</w:t>
      </w:r>
      <w:r>
        <w:rPr>
          <w:spacing w:val="12"/>
        </w:rPr>
        <w:t> </w:t>
      </w:r>
      <w:r>
        <w:rPr>
          <w:spacing w:val="-1"/>
        </w:rPr>
        <w:t>томография</w:t>
      </w:r>
      <w:r>
        <w:rPr>
          <w:spacing w:val="17"/>
        </w:rPr>
        <w:t> </w:t>
      </w:r>
      <w:r>
        <w:rPr/>
        <w:t>нижней</w:t>
      </w:r>
      <w:r>
        <w:rPr>
          <w:spacing w:val="15"/>
        </w:rPr>
        <w:t> </w:t>
      </w:r>
      <w:r>
        <w:rPr>
          <w:spacing w:val="-1"/>
        </w:rPr>
        <w:t>конечности/</w:t>
      </w:r>
      <w:r>
        <w:rPr>
          <w:spacing w:val="19"/>
        </w:rPr>
        <w:t> </w:t>
      </w:r>
      <w:r>
        <w:rPr/>
        <w:t>магнитно-</w:t>
      </w:r>
      <w:r>
        <w:rPr>
          <w:spacing w:val="68"/>
          <w:w w:val="102"/>
        </w:rPr>
        <w:t> </w:t>
      </w:r>
      <w:r>
        <w:rPr/>
        <w:t>резонансная</w:t>
      </w:r>
      <w:r>
        <w:rPr>
          <w:spacing w:val="38"/>
        </w:rPr>
        <w:t> </w:t>
      </w:r>
      <w:r>
        <w:rPr/>
        <w:t>томография</w:t>
      </w:r>
      <w:r>
        <w:rPr>
          <w:spacing w:val="38"/>
        </w:rPr>
        <w:t> </w:t>
      </w:r>
      <w:r>
        <w:rPr>
          <w:spacing w:val="-1"/>
        </w:rPr>
        <w:t>суставов</w:t>
      </w:r>
      <w:r>
        <w:rPr>
          <w:spacing w:val="45"/>
        </w:rPr>
        <w:t> </w:t>
      </w:r>
      <w:r>
        <w:rPr>
          <w:spacing w:val="-1"/>
        </w:rPr>
        <w:t>(один</w:t>
      </w:r>
      <w:r>
        <w:rPr>
          <w:spacing w:val="41"/>
        </w:rPr>
        <w:t> </w:t>
      </w:r>
      <w:r>
        <w:rPr/>
        <w:t>сустав)</w:t>
      </w:r>
      <w:r>
        <w:rPr>
          <w:spacing w:val="37"/>
        </w:rPr>
        <w:t> </w:t>
      </w:r>
      <w:r>
        <w:rPr/>
        <w:t>и/или</w:t>
      </w:r>
      <w:r>
        <w:rPr>
          <w:spacing w:val="42"/>
        </w:rPr>
        <w:t> </w:t>
      </w:r>
      <w:r>
        <w:rPr/>
        <w:t>нижней</w:t>
      </w:r>
      <w:r>
        <w:rPr>
          <w:spacing w:val="40"/>
        </w:rPr>
        <w:t> </w:t>
      </w:r>
      <w:r>
        <w:rPr>
          <w:spacing w:val="-1"/>
        </w:rPr>
        <w:t>конечности)</w:t>
      </w:r>
      <w:r>
        <w:rPr>
          <w:spacing w:val="39"/>
        </w:rPr>
        <w:t> </w:t>
      </w:r>
      <w:r>
        <w:rPr/>
        <w:t>с</w:t>
      </w:r>
      <w:r>
        <w:rPr>
          <w:spacing w:val="41"/>
        </w:rPr>
        <w:t> </w:t>
      </w:r>
      <w:r>
        <w:rPr/>
        <w:t>целью</w:t>
      </w:r>
      <w:r>
        <w:rPr>
          <w:spacing w:val="64"/>
          <w:w w:val="102"/>
        </w:rPr>
        <w:t> </w:t>
      </w:r>
      <w:r>
        <w:rPr/>
        <w:t>уточнения</w:t>
      </w:r>
      <w:r>
        <w:rPr>
          <w:spacing w:val="19"/>
        </w:rPr>
        <w:t> </w:t>
      </w:r>
      <w:r>
        <w:rPr>
          <w:spacing w:val="-1"/>
        </w:rPr>
        <w:t>диагноза</w:t>
      </w:r>
      <w:r>
        <w:rPr>
          <w:spacing w:val="17"/>
        </w:rPr>
        <w:t> </w:t>
      </w:r>
      <w:r>
        <w:rPr/>
        <w:t>[1-3,</w:t>
      </w:r>
      <w:r>
        <w:rPr>
          <w:spacing w:val="17"/>
        </w:rPr>
        <w:t> </w:t>
      </w:r>
      <w:r>
        <w:rPr/>
        <w:t>5].</w:t>
      </w:r>
      <w:r>
        <w:rPr/>
      </w:r>
    </w:p>
    <w:p>
      <w:pPr>
        <w:pStyle w:val="BodyText"/>
        <w:spacing w:line="368" w:lineRule="auto" w:before="4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вующего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костных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ур,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образующих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в.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этим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лечащему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чу</w:t>
      </w:r>
      <w:r>
        <w:rPr>
          <w:rFonts w:ascii="Times New Roman" w:hAnsi="Times New Roman" w:cs="Times New Roman" w:eastAsia="Times New Roman"/>
          <w:spacing w:val="59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обнаружении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дальнейший</w:t>
      </w:r>
      <w:r>
        <w:rPr>
          <w:rFonts w:ascii="Times New Roman" w:hAnsi="Times New Roman" w:cs="Times New Roman" w:eastAsia="Times New Roman"/>
          <w:spacing w:val="73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диагностический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поиск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уточнения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выявления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всех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поврежденных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анатомических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</w:t>
      </w:r>
      <w:r>
        <w:rPr>
          <w:rFonts w:ascii="Times New Roman" w:hAnsi="Times New Roman"/>
          <w:spacing w:val="11"/>
          <w:w w:val="105"/>
        </w:rPr>
        <w:t> </w:t>
      </w:r>
      <w:r>
        <w:rPr>
          <w:w w:val="105"/>
        </w:rPr>
        <w:t>[1-3,</w:t>
      </w:r>
      <w:r>
        <w:rPr>
          <w:spacing w:val="5"/>
          <w:w w:val="105"/>
        </w:rPr>
        <w:t> </w:t>
      </w:r>
      <w:r>
        <w:rPr>
          <w:spacing w:val="-2"/>
          <w:w w:val="105"/>
        </w:rPr>
        <w:t>5]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5" w:after="0"/>
        <w:ind w:left="396" w:right="111" w:firstLine="404"/>
        <w:jc w:val="both"/>
      </w:pPr>
      <w:r>
        <w:rPr/>
        <w:t>Вправление</w:t>
      </w:r>
      <w:r>
        <w:rPr>
          <w:spacing w:val="30"/>
        </w:rPr>
        <w:t> </w:t>
      </w:r>
      <w:r>
        <w:rPr/>
        <w:t>вывиха</w:t>
      </w:r>
      <w:r>
        <w:rPr>
          <w:spacing w:val="30"/>
        </w:rPr>
        <w:t> </w:t>
      </w:r>
      <w:r>
        <w:rPr/>
        <w:t>стопы</w:t>
      </w:r>
      <w:r>
        <w:rPr>
          <w:spacing w:val="27"/>
        </w:rPr>
        <w:t> </w:t>
      </w:r>
      <w:r>
        <w:rPr/>
        <w:t>или</w:t>
      </w:r>
      <w:r>
        <w:rPr>
          <w:spacing w:val="33"/>
        </w:rPr>
        <w:t> </w:t>
      </w:r>
      <w:r>
        <w:rPr>
          <w:spacing w:val="-1"/>
        </w:rPr>
        <w:t>устранение</w:t>
      </w:r>
      <w:r>
        <w:rPr>
          <w:spacing w:val="26"/>
        </w:rPr>
        <w:t> </w:t>
      </w:r>
      <w:r>
        <w:rPr/>
        <w:t>подвывиха</w:t>
      </w:r>
      <w:r>
        <w:rPr>
          <w:spacing w:val="29"/>
        </w:rPr>
        <w:t> </w:t>
      </w:r>
      <w:r>
        <w:rPr/>
        <w:t>с</w:t>
      </w:r>
      <w:r>
        <w:rPr>
          <w:spacing w:val="30"/>
        </w:rPr>
        <w:t> </w:t>
      </w:r>
      <w:r>
        <w:rPr/>
        <w:t>целью</w:t>
      </w:r>
      <w:r>
        <w:rPr>
          <w:spacing w:val="29"/>
        </w:rPr>
        <w:t> </w:t>
      </w:r>
      <w:r>
        <w:rPr>
          <w:spacing w:val="-1"/>
        </w:rPr>
        <w:t>восстановления</w:t>
      </w:r>
      <w:r>
        <w:rPr>
          <w:spacing w:val="50"/>
          <w:w w:val="102"/>
        </w:rPr>
        <w:t> </w:t>
      </w:r>
      <w:r>
        <w:rPr/>
        <w:t>конгруэнтности</w:t>
      </w:r>
      <w:r>
        <w:rPr>
          <w:spacing w:val="38"/>
        </w:rPr>
        <w:t> </w:t>
      </w:r>
      <w:r>
        <w:rPr>
          <w:spacing w:val="-1"/>
        </w:rPr>
        <w:t>суставных</w:t>
      </w:r>
      <w:r>
        <w:rPr>
          <w:spacing w:val="38"/>
        </w:rPr>
        <w:t> </w:t>
      </w:r>
      <w:r>
        <w:rPr/>
        <w:t>поверхностей</w:t>
      </w:r>
      <w:r>
        <w:rPr>
          <w:spacing w:val="45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2"/>
        </w:rPr>
        <w:t> </w:t>
      </w:r>
      <w:r>
        <w:rPr/>
        <w:t>проводить</w:t>
      </w:r>
      <w:r>
        <w:rPr>
          <w:spacing w:val="40"/>
        </w:rPr>
        <w:t> </w:t>
      </w:r>
      <w:r>
        <w:rPr>
          <w:spacing w:val="-1"/>
        </w:rPr>
        <w:t>всем</w:t>
      </w:r>
      <w:r>
        <w:rPr>
          <w:spacing w:val="36"/>
        </w:rPr>
        <w:t> </w:t>
      </w:r>
      <w:r>
        <w:rPr>
          <w:spacing w:val="-1"/>
        </w:rPr>
        <w:t>взрослым</w:t>
      </w:r>
      <w:r>
        <w:rPr>
          <w:spacing w:val="35"/>
          <w:w w:val="102"/>
        </w:rPr>
        <w:t> </w:t>
      </w:r>
      <w:r>
        <w:rPr/>
        <w:t>пациентам</w:t>
      </w:r>
      <w:r>
        <w:rPr>
          <w:spacing w:val="4"/>
        </w:rPr>
        <w:t> </w:t>
      </w:r>
      <w:r>
        <w:rPr/>
        <w:t>под</w:t>
      </w:r>
      <w:r>
        <w:rPr>
          <w:spacing w:val="7"/>
        </w:rPr>
        <w:t> </w:t>
      </w:r>
      <w:r>
        <w:rPr>
          <w:spacing w:val="-1"/>
        </w:rPr>
        <w:t>местным</w:t>
      </w:r>
      <w:r>
        <w:rPr>
          <w:spacing w:val="8"/>
        </w:rPr>
        <w:t> </w:t>
      </w:r>
      <w:r>
        <w:rPr>
          <w:spacing w:val="-1"/>
        </w:rPr>
        <w:t>или</w:t>
      </w:r>
      <w:r>
        <w:rPr>
          <w:spacing w:val="11"/>
        </w:rPr>
        <w:t> </w:t>
      </w:r>
      <w:r>
        <w:rPr>
          <w:spacing w:val="-1"/>
        </w:rPr>
        <w:t>общим</w:t>
      </w:r>
      <w:r>
        <w:rPr>
          <w:spacing w:val="8"/>
        </w:rPr>
        <w:t> </w:t>
      </w:r>
      <w:r>
        <w:rPr/>
        <w:t>обезболиванием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/>
        <w:t>последующим</w:t>
      </w:r>
      <w:r>
        <w:rPr>
          <w:spacing w:val="7"/>
        </w:rPr>
        <w:t> </w:t>
      </w:r>
      <w:r>
        <w:rPr/>
        <w:t>решением</w:t>
      </w:r>
      <w:r>
        <w:rPr>
          <w:spacing w:val="7"/>
        </w:rPr>
        <w:t> </w:t>
      </w:r>
      <w:r>
        <w:rPr/>
        <w:t>о</w:t>
      </w:r>
      <w:r>
        <w:rPr>
          <w:spacing w:val="26"/>
          <w:w w:val="102"/>
        </w:rPr>
        <w:t> </w:t>
      </w:r>
      <w:r>
        <w:rPr/>
        <w:t>дальнейшей</w:t>
      </w:r>
      <w:r>
        <w:rPr>
          <w:spacing w:val="21"/>
        </w:rPr>
        <w:t> </w:t>
      </w:r>
      <w:r>
        <w:rPr>
          <w:spacing w:val="-1"/>
        </w:rPr>
        <w:t>тактике</w:t>
      </w:r>
      <w:r>
        <w:rPr>
          <w:spacing w:val="22"/>
        </w:rPr>
        <w:t> </w:t>
      </w:r>
      <w:r>
        <w:rPr>
          <w:spacing w:val="-1"/>
        </w:rPr>
        <w:t>лечения</w:t>
      </w:r>
      <w:r>
        <w:rPr>
          <w:spacing w:val="22"/>
        </w:rPr>
        <w:t> </w:t>
      </w:r>
      <w:r>
        <w:rPr>
          <w:spacing w:val="-1"/>
        </w:rPr>
        <w:t>(консервативная</w:t>
      </w:r>
      <w:r>
        <w:rPr>
          <w:spacing w:val="20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хирургическая)</w:t>
      </w:r>
      <w:r>
        <w:rPr>
          <w:spacing w:val="17"/>
        </w:rPr>
        <w:t> </w:t>
      </w:r>
      <w:r>
        <w:rPr/>
        <w:t>[1-3,</w:t>
      </w:r>
      <w:r>
        <w:rPr>
          <w:spacing w:val="20"/>
        </w:rPr>
        <w:t> </w:t>
      </w:r>
      <w:r>
        <w:rPr/>
        <w:t>5].</w:t>
      </w:r>
      <w:r>
        <w:rPr/>
      </w:r>
    </w:p>
    <w:p>
      <w:pPr>
        <w:pStyle w:val="BodyText"/>
        <w:spacing w:line="369" w:lineRule="auto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стопы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целью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2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взаимоотношений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голеностопном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положения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костных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2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выполнить 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рольную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ию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опного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денного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сустава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двух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стандартных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проекциях</w:t>
      </w:r>
      <w:r>
        <w:rPr>
          <w:rFonts w:ascii="Times New Roman" w:hAnsi="Times New Roman"/>
          <w:spacing w:val="-1"/>
          <w:w w:val="105"/>
        </w:rPr>
        <w:t> </w:t>
      </w:r>
      <w:r>
        <w:rPr>
          <w:spacing w:val="-2"/>
          <w:w w:val="105"/>
        </w:rPr>
        <w:t>[1-3,</w:t>
      </w:r>
      <w:r>
        <w:rPr>
          <w:spacing w:val="-5"/>
          <w:w w:val="105"/>
        </w:rPr>
        <w:t> </w:t>
      </w:r>
      <w:r>
        <w:rPr>
          <w:spacing w:val="-2"/>
          <w:w w:val="105"/>
        </w:rPr>
        <w:t>5]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571" w:val="left" w:leader="none"/>
        </w:tabs>
        <w:spacing w:line="240" w:lineRule="auto" w:before="176" w:after="0"/>
        <w:ind w:left="1570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  <w:u w:val="thick" w:color="000000"/>
        </w:rPr>
        <w:t>Особе</w:t>
      </w:r>
      <w:r>
        <w:rPr>
          <w:rFonts w:ascii="Times New Roman" w:hAnsi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серв</w:t>
      </w:r>
      <w:r>
        <w:rPr>
          <w:rFonts w:ascii="Times New Roman" w:hAnsi="Times New Roman"/>
          <w:spacing w:val="-1"/>
          <w:w w:val="105"/>
          <w:u w:val="thick" w:color="000000"/>
        </w:rPr>
        <w:t>ати</w:t>
      </w:r>
      <w:r>
        <w:rPr>
          <w:rFonts w:ascii="Times New Roman" w:hAnsi="Times New Roman"/>
          <w:spacing w:val="-2"/>
          <w:w w:val="105"/>
          <w:u w:val="thick" w:color="000000"/>
        </w:rPr>
        <w:t>в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ого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возрасте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2"/>
        </w:numPr>
        <w:tabs>
          <w:tab w:pos="1333" w:val="left" w:leader="none"/>
        </w:tabs>
        <w:spacing w:line="367" w:lineRule="auto" w:before="152" w:after="0"/>
        <w:ind w:left="396" w:right="128" w:firstLine="668"/>
        <w:jc w:val="left"/>
        <w:rPr>
          <w:rFonts w:ascii="Times New Roman" w:hAnsi="Times New Roman" w:cs="Times New Roman" w:eastAsia="Times New Roman"/>
        </w:rPr>
      </w:pPr>
      <w:r>
        <w:rPr>
          <w:w w:val="105"/>
        </w:rPr>
        <w:t>У</w:t>
      </w:r>
      <w:r>
        <w:rPr>
          <w:spacing w:val="-4"/>
          <w:w w:val="105"/>
        </w:rPr>
        <w:t> </w:t>
      </w:r>
      <w:r>
        <w:rPr>
          <w:spacing w:val="-2"/>
          <w:w w:val="105"/>
        </w:rPr>
        <w:t>детей</w:t>
      </w:r>
      <w:r>
        <w:rPr>
          <w:spacing w:val="-3"/>
          <w:w w:val="105"/>
        </w:rPr>
        <w:t> </w:t>
      </w:r>
      <w:r>
        <w:rPr>
          <w:w w:val="105"/>
        </w:rPr>
        <w:t>при</w:t>
      </w:r>
      <w:r>
        <w:rPr>
          <w:spacing w:val="-3"/>
          <w:w w:val="105"/>
        </w:rPr>
        <w:t> </w:t>
      </w:r>
      <w:r>
        <w:rPr>
          <w:spacing w:val="-2"/>
          <w:w w:val="105"/>
        </w:rPr>
        <w:t>переломах</w:t>
      </w:r>
      <w:r>
        <w:rPr>
          <w:spacing w:val="-3"/>
          <w:w w:val="105"/>
        </w:rPr>
        <w:t> </w:t>
      </w:r>
      <w:r>
        <w:rPr>
          <w:spacing w:val="-2"/>
          <w:w w:val="105"/>
        </w:rPr>
        <w:t>без смещения</w:t>
      </w:r>
      <w:r>
        <w:rPr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рекомендовано </w:t>
      </w:r>
      <w:r>
        <w:rPr>
          <w:spacing w:val="-2"/>
          <w:w w:val="105"/>
        </w:rPr>
        <w:t>консервативное</w:t>
      </w:r>
      <w:r>
        <w:rPr>
          <w:spacing w:val="-4"/>
          <w:w w:val="105"/>
        </w:rPr>
        <w:t> </w:t>
      </w:r>
      <w:r>
        <w:rPr>
          <w:w w:val="105"/>
        </w:rPr>
        <w:t>лечение</w:t>
      </w:r>
      <w:r>
        <w:rPr>
          <w:spacing w:val="-4"/>
          <w:w w:val="105"/>
        </w:rPr>
        <w:t> </w:t>
      </w:r>
      <w:r>
        <w:rPr>
          <w:w w:val="105"/>
        </w:rPr>
        <w:t>в</w:t>
      </w:r>
      <w:r>
        <w:rPr>
          <w:spacing w:val="73"/>
          <w:w w:val="102"/>
        </w:rPr>
        <w:t> </w:t>
      </w:r>
      <w:r>
        <w:rPr>
          <w:spacing w:val="-2"/>
          <w:w w:val="105"/>
        </w:rPr>
        <w:t>виде</w:t>
      </w:r>
      <w:r>
        <w:rPr>
          <w:spacing w:val="-22"/>
          <w:w w:val="105"/>
        </w:rPr>
        <w:t> </w:t>
      </w:r>
      <w:r>
        <w:rPr>
          <w:w w:val="105"/>
        </w:rPr>
        <w:t>гипсовой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иммобилизации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(наложение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гипсовой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повязки</w:t>
      </w:r>
      <w:r>
        <w:rPr>
          <w:spacing w:val="-21"/>
          <w:w w:val="105"/>
        </w:rPr>
        <w:t> </w:t>
      </w:r>
      <w:r>
        <w:rPr>
          <w:w w:val="105"/>
        </w:rPr>
        <w:t>при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переломах</w:t>
      </w:r>
      <w:r>
        <w:rPr>
          <w:spacing w:val="-23"/>
          <w:w w:val="105"/>
        </w:rPr>
        <w:t> </w:t>
      </w:r>
      <w:r>
        <w:rPr>
          <w:w w:val="105"/>
        </w:rPr>
        <w:t>костей)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[53].</w:t>
      </w:r>
      <w:r>
        <w:rPr>
          <w:spacing w:val="75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6" w:lineRule="auto" w:before="25" w:after="0"/>
        <w:ind w:left="396" w:right="105" w:firstLine="396"/>
        <w:jc w:val="both"/>
      </w:pPr>
      <w:r>
        <w:rPr>
          <w:w w:val="105"/>
        </w:rPr>
        <w:t>У</w:t>
      </w:r>
      <w:r>
        <w:rPr>
          <w:spacing w:val="34"/>
          <w:w w:val="105"/>
        </w:rPr>
        <w:t> </w:t>
      </w:r>
      <w:r>
        <w:rPr>
          <w:spacing w:val="-2"/>
          <w:w w:val="105"/>
        </w:rPr>
        <w:t>детей</w:t>
      </w:r>
      <w:r>
        <w:rPr>
          <w:spacing w:val="38"/>
          <w:w w:val="105"/>
        </w:rPr>
        <w:t> </w:t>
      </w:r>
      <w:r>
        <w:rPr>
          <w:w w:val="105"/>
        </w:rPr>
        <w:t>с</w:t>
      </w:r>
      <w:r>
        <w:rPr>
          <w:spacing w:val="30"/>
          <w:w w:val="105"/>
        </w:rPr>
        <w:t> </w:t>
      </w:r>
      <w:r>
        <w:rPr>
          <w:w w:val="105"/>
        </w:rPr>
        <w:t>переломами</w:t>
      </w:r>
      <w:r>
        <w:rPr>
          <w:spacing w:val="38"/>
          <w:w w:val="105"/>
        </w:rPr>
        <w:t> </w:t>
      </w:r>
      <w:r>
        <w:rPr>
          <w:spacing w:val="-2"/>
          <w:w w:val="105"/>
        </w:rPr>
        <w:t>лодыжек</w:t>
      </w:r>
      <w:r>
        <w:rPr>
          <w:spacing w:val="37"/>
          <w:w w:val="105"/>
        </w:rPr>
        <w:t> </w:t>
      </w:r>
      <w:r>
        <w:rPr>
          <w:spacing w:val="-3"/>
          <w:w w:val="105"/>
        </w:rPr>
        <w:t>со</w:t>
      </w:r>
      <w:r>
        <w:rPr>
          <w:spacing w:val="38"/>
          <w:w w:val="105"/>
        </w:rPr>
        <w:t> </w:t>
      </w:r>
      <w:r>
        <w:rPr>
          <w:spacing w:val="-2"/>
          <w:w w:val="105"/>
        </w:rPr>
        <w:t>смещением</w:t>
      </w:r>
      <w:r>
        <w:rPr>
          <w:spacing w:val="40"/>
          <w:w w:val="105"/>
        </w:rPr>
        <w:t> </w:t>
      </w: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37"/>
          <w:w w:val="105"/>
        </w:rPr>
        <w:t> </w:t>
      </w:r>
      <w:r>
        <w:rPr>
          <w:spacing w:val="-2"/>
          <w:w w:val="105"/>
        </w:rPr>
        <w:t>выполнение</w:t>
      </w:r>
      <w:r>
        <w:rPr>
          <w:spacing w:val="51"/>
          <w:w w:val="102"/>
        </w:rPr>
        <w:t> </w:t>
      </w:r>
      <w:r>
        <w:rPr>
          <w:w w:val="105"/>
        </w:rPr>
        <w:t>закрытой</w:t>
      </w:r>
      <w:r>
        <w:rPr>
          <w:spacing w:val="-31"/>
          <w:w w:val="105"/>
        </w:rPr>
        <w:t> </w:t>
      </w:r>
      <w:r>
        <w:rPr>
          <w:spacing w:val="-2"/>
          <w:w w:val="105"/>
        </w:rPr>
        <w:t>репозиции</w:t>
      </w:r>
      <w:r>
        <w:rPr>
          <w:spacing w:val="-30"/>
          <w:w w:val="105"/>
        </w:rPr>
        <w:t> </w:t>
      </w:r>
      <w:r>
        <w:rPr>
          <w:w w:val="105"/>
        </w:rPr>
        <w:t>[53].</w:t>
      </w:r>
      <w:r>
        <w:rPr/>
      </w:r>
    </w:p>
    <w:p>
      <w:pPr>
        <w:pStyle w:val="BodyText"/>
        <w:spacing w:line="240" w:lineRule="auto" w:before="7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5" w:after="0"/>
        <w:ind w:left="396" w:right="103" w:firstLine="404"/>
        <w:jc w:val="both"/>
      </w:pPr>
      <w:r>
        <w:rPr/>
        <w:t>У</w:t>
      </w:r>
      <w:r>
        <w:rPr>
          <w:spacing w:val="12"/>
        </w:rPr>
        <w:t> </w:t>
      </w:r>
      <w:r>
        <w:rPr/>
        <w:t>детей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переломами</w:t>
      </w:r>
      <w:r>
        <w:rPr>
          <w:spacing w:val="14"/>
        </w:rPr>
        <w:t> </w:t>
      </w:r>
      <w:r>
        <w:rPr/>
        <w:t>лодыжек</w:t>
      </w:r>
      <w:r>
        <w:rPr>
          <w:spacing w:val="13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/>
        <w:t>неудачной</w:t>
      </w:r>
      <w:r>
        <w:rPr>
          <w:spacing w:val="9"/>
        </w:rPr>
        <w:t> </w:t>
      </w:r>
      <w:r>
        <w:rPr/>
        <w:t>попытке</w:t>
      </w:r>
      <w:r>
        <w:rPr>
          <w:spacing w:val="5"/>
        </w:rPr>
        <w:t> </w:t>
      </w:r>
      <w:r>
        <w:rPr/>
        <w:t>первой</w:t>
      </w:r>
      <w:r>
        <w:rPr>
          <w:spacing w:val="12"/>
        </w:rPr>
        <w:t> </w:t>
      </w:r>
      <w:r>
        <w:rPr>
          <w:spacing w:val="-1"/>
        </w:rPr>
        <w:t>закрытой</w:t>
      </w:r>
      <w:r>
        <w:rPr>
          <w:spacing w:val="15"/>
        </w:rPr>
        <w:t> </w:t>
      </w:r>
      <w:r>
        <w:rPr>
          <w:spacing w:val="-1"/>
        </w:rPr>
        <w:t>репозиции</w:t>
      </w:r>
      <w:r>
        <w:rPr>
          <w:spacing w:val="62"/>
          <w:w w:val="102"/>
        </w:rPr>
        <w:t> </w:t>
      </w:r>
      <w:r>
        <w:rPr/>
        <w:t>для</w:t>
      </w:r>
      <w:r>
        <w:rPr>
          <w:spacing w:val="24"/>
        </w:rPr>
        <w:t> </w:t>
      </w:r>
      <w:r>
        <w:rPr/>
        <w:t>уменьшения</w:t>
      </w:r>
      <w:r>
        <w:rPr>
          <w:spacing w:val="19"/>
        </w:rPr>
        <w:t> </w:t>
      </w:r>
      <w:r>
        <w:rPr>
          <w:spacing w:val="-1"/>
        </w:rPr>
        <w:t>травматизации</w:t>
      </w:r>
      <w:r>
        <w:rPr>
          <w:spacing w:val="23"/>
        </w:rPr>
        <w:t> </w:t>
      </w:r>
      <w:r>
        <w:rPr/>
        <w:t>зоны</w:t>
      </w:r>
      <w:r>
        <w:rPr>
          <w:spacing w:val="21"/>
        </w:rPr>
        <w:t> </w:t>
      </w:r>
      <w:r>
        <w:rPr/>
        <w:t>роста</w:t>
      </w:r>
      <w:r>
        <w:rPr>
          <w:spacing w:val="19"/>
        </w:rPr>
        <w:t> </w:t>
      </w:r>
      <w:r>
        <w:rPr/>
        <w:t>и</w:t>
      </w:r>
      <w:r>
        <w:rPr>
          <w:spacing w:val="22"/>
        </w:rPr>
        <w:t> </w:t>
      </w:r>
      <w:r>
        <w:rPr/>
        <w:t>суставных</w:t>
      </w:r>
      <w:r>
        <w:rPr>
          <w:spacing w:val="21"/>
        </w:rPr>
        <w:t> </w:t>
      </w:r>
      <w:r>
        <w:rPr/>
        <w:t>поверхностей</w:t>
      </w:r>
      <w:r>
        <w:rPr>
          <w:spacing w:val="3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0"/>
          <w:w w:val="102"/>
        </w:rPr>
        <w:t> </w:t>
      </w:r>
      <w:r>
        <w:rPr/>
        <w:t>выполнять</w:t>
      </w:r>
      <w:r>
        <w:rPr>
          <w:spacing w:val="23"/>
        </w:rPr>
        <w:t> </w:t>
      </w:r>
      <w:r>
        <w:rPr/>
        <w:t>открытую</w:t>
      </w:r>
      <w:r>
        <w:rPr>
          <w:spacing w:val="24"/>
        </w:rPr>
        <w:t> </w:t>
      </w:r>
      <w:r>
        <w:rPr>
          <w:spacing w:val="-1"/>
        </w:rPr>
        <w:t>репозицию</w:t>
      </w:r>
      <w:r>
        <w:rPr>
          <w:spacing w:val="24"/>
        </w:rPr>
        <w:t> </w:t>
      </w:r>
      <w:r>
        <w:rPr/>
        <w:t>[53].</w:t>
      </w:r>
      <w:r>
        <w:rPr/>
      </w:r>
    </w:p>
    <w:p>
      <w:pPr>
        <w:pStyle w:val="BodyText"/>
        <w:spacing w:line="240" w:lineRule="auto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55" w:after="0"/>
        <w:ind w:left="264" w:right="111" w:firstLine="528"/>
        <w:jc w:val="both"/>
      </w:pPr>
      <w:r>
        <w:rPr/>
        <w:t>У</w:t>
      </w:r>
      <w:r>
        <w:rPr>
          <w:spacing w:val="27"/>
        </w:rPr>
        <w:t> </w:t>
      </w:r>
      <w:r>
        <w:rPr/>
        <w:t>детей</w:t>
      </w:r>
      <w:r>
        <w:rPr>
          <w:spacing w:val="28"/>
        </w:rPr>
        <w:t> </w:t>
      </w:r>
      <w:r>
        <w:rPr/>
        <w:t>со</w:t>
      </w:r>
      <w:r>
        <w:rPr>
          <w:spacing w:val="25"/>
        </w:rPr>
        <w:t> </w:t>
      </w:r>
      <w:r>
        <w:rPr>
          <w:spacing w:val="-1"/>
        </w:rPr>
        <w:t>стабильными</w:t>
      </w:r>
      <w:r>
        <w:rPr>
          <w:spacing w:val="27"/>
        </w:rPr>
        <w:t> </w:t>
      </w:r>
      <w:r>
        <w:rPr>
          <w:spacing w:val="-1"/>
        </w:rPr>
        <w:t>переломами</w:t>
      </w:r>
      <w:r>
        <w:rPr>
          <w:spacing w:val="27"/>
        </w:rPr>
        <w:t> </w:t>
      </w:r>
      <w:r>
        <w:rPr/>
        <w:t>без</w:t>
      </w:r>
      <w:r>
        <w:rPr>
          <w:spacing w:val="26"/>
        </w:rPr>
        <w:t> </w:t>
      </w:r>
      <w:r>
        <w:rPr/>
        <w:t>смещения</w:t>
      </w:r>
      <w:r>
        <w:rPr>
          <w:spacing w:val="29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/>
        <w:t>закрытой</w:t>
      </w:r>
      <w:r>
        <w:rPr>
          <w:spacing w:val="28"/>
        </w:rPr>
        <w:t> </w:t>
      </w:r>
      <w:r>
        <w:rPr>
          <w:spacing w:val="-1"/>
        </w:rPr>
        <w:t>репозиции</w:t>
      </w:r>
      <w:r>
        <w:rPr>
          <w:spacing w:val="59"/>
          <w:w w:val="102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иммобилизации</w:t>
      </w:r>
      <w:r>
        <w:rPr>
          <w:spacing w:val="21"/>
        </w:rPr>
        <w:t> </w:t>
      </w:r>
      <w:r>
        <w:rPr/>
        <w:t>рекомендовано</w:t>
      </w:r>
      <w:r>
        <w:rPr>
          <w:spacing w:val="18"/>
        </w:rPr>
        <w:t> </w:t>
      </w:r>
      <w:r>
        <w:rPr>
          <w:spacing w:val="-1"/>
        </w:rPr>
        <w:t>использовать</w:t>
      </w:r>
      <w:r>
        <w:rPr>
          <w:spacing w:val="25"/>
        </w:rPr>
        <w:t> </w:t>
      </w:r>
      <w:r>
        <w:rPr>
          <w:spacing w:val="-1"/>
        </w:rPr>
        <w:t>фиксацию</w:t>
      </w:r>
      <w:r>
        <w:rPr>
          <w:spacing w:val="24"/>
        </w:rPr>
        <w:t> </w:t>
      </w:r>
      <w:r>
        <w:rPr>
          <w:spacing w:val="-1"/>
        </w:rPr>
        <w:t>стопы</w:t>
      </w:r>
      <w:r>
        <w:rPr>
          <w:spacing w:val="24"/>
        </w:rPr>
        <w:t> </w:t>
      </w:r>
      <w:r>
        <w:rPr/>
        <w:t>до</w:t>
      </w:r>
      <w:r>
        <w:rPr>
          <w:spacing w:val="15"/>
        </w:rPr>
        <w:t> </w:t>
      </w:r>
      <w:r>
        <w:rPr/>
        <w:t>верхней</w:t>
      </w:r>
      <w:r>
        <w:rPr>
          <w:spacing w:val="22"/>
        </w:rPr>
        <w:t> </w:t>
      </w:r>
      <w:r>
        <w:rPr>
          <w:spacing w:val="-1"/>
        </w:rPr>
        <w:t>трети</w:t>
      </w:r>
      <w:r>
        <w:rPr>
          <w:spacing w:val="21"/>
        </w:rPr>
        <w:t> </w:t>
      </w:r>
      <w:r>
        <w:rPr/>
        <w:t>голени</w:t>
      </w:r>
      <w:r>
        <w:rPr>
          <w:spacing w:val="71"/>
          <w:w w:val="102"/>
        </w:rPr>
        <w:t> </w:t>
      </w:r>
      <w:r>
        <w:rPr/>
        <w:t>[54].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5" w:after="0"/>
        <w:ind w:left="396" w:right="111" w:firstLine="396"/>
        <w:jc w:val="both"/>
      </w:pPr>
      <w:r>
        <w:rPr/>
        <w:t>У</w:t>
      </w:r>
      <w:r>
        <w:rPr>
          <w:spacing w:val="18"/>
        </w:rPr>
        <w:t> </w:t>
      </w:r>
      <w:r>
        <w:rPr>
          <w:spacing w:val="-1"/>
        </w:rPr>
        <w:t>детей</w:t>
      </w:r>
      <w:r>
        <w:rPr>
          <w:spacing w:val="15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нестабильными</w:t>
      </w:r>
      <w:r>
        <w:rPr>
          <w:spacing w:val="16"/>
        </w:rPr>
        <w:t> </w:t>
      </w:r>
      <w:r>
        <w:rPr>
          <w:spacing w:val="-1"/>
        </w:rPr>
        <w:t>переломами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/>
        <w:t>области</w:t>
      </w:r>
      <w:r>
        <w:rPr>
          <w:spacing w:val="19"/>
        </w:rPr>
        <w:t> </w:t>
      </w:r>
      <w:r>
        <w:rPr/>
        <w:t>голеностопного</w:t>
      </w:r>
      <w:r>
        <w:rPr>
          <w:spacing w:val="12"/>
        </w:rPr>
        <w:t> </w:t>
      </w:r>
      <w:r>
        <w:rPr>
          <w:spacing w:val="-1"/>
        </w:rPr>
        <w:t>сустава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63"/>
          <w:w w:val="102"/>
        </w:rPr>
        <w:t> </w:t>
      </w:r>
      <w:r>
        <w:rPr/>
        <w:t>закрытой</w:t>
      </w:r>
      <w:r>
        <w:rPr>
          <w:spacing w:val="38"/>
        </w:rPr>
        <w:t> </w:t>
      </w:r>
      <w:r>
        <w:rPr>
          <w:spacing w:val="-1"/>
        </w:rPr>
        <w:t>репозиции</w:t>
      </w:r>
      <w:r>
        <w:rPr>
          <w:spacing w:val="37"/>
        </w:rPr>
        <w:t> </w:t>
      </w:r>
      <w:r>
        <w:rPr/>
        <w:t>фиксацию</w:t>
      </w:r>
      <w:r>
        <w:rPr>
          <w:spacing w:val="37"/>
        </w:rPr>
        <w:t> </w:t>
      </w:r>
      <w:r>
        <w:rPr>
          <w:spacing w:val="-1"/>
        </w:rPr>
        <w:t>рекомендовано</w:t>
      </w:r>
      <w:r>
        <w:rPr>
          <w:spacing w:val="39"/>
        </w:rPr>
        <w:t> </w:t>
      </w:r>
      <w:r>
        <w:rPr/>
        <w:t>выполнять</w:t>
      </w:r>
      <w:r>
        <w:rPr>
          <w:spacing w:val="42"/>
        </w:rPr>
        <w:t> </w:t>
      </w:r>
      <w:r>
        <w:rPr>
          <w:spacing w:val="-1"/>
        </w:rPr>
        <w:t>гипсовой</w:t>
      </w:r>
      <w:r>
        <w:rPr>
          <w:spacing w:val="40"/>
        </w:rPr>
        <w:t> </w:t>
      </w:r>
      <w:r>
        <w:rPr>
          <w:spacing w:val="-1"/>
        </w:rPr>
        <w:t>повязкой</w:t>
      </w:r>
      <w:r>
        <w:rPr>
          <w:spacing w:val="41"/>
        </w:rPr>
        <w:t> </w:t>
      </w:r>
      <w:r>
        <w:rPr/>
        <w:t>с</w:t>
      </w:r>
      <w:r>
        <w:rPr>
          <w:spacing w:val="37"/>
        </w:rPr>
        <w:t> </w:t>
      </w:r>
      <w:r>
        <w:rPr/>
        <w:t>фиксацей</w:t>
      </w:r>
      <w:r>
        <w:rPr>
          <w:spacing w:val="72"/>
          <w:w w:val="102"/>
        </w:rPr>
        <w:t> </w:t>
      </w:r>
      <w:r>
        <w:rPr/>
        <w:t>коленного</w:t>
      </w:r>
      <w:r>
        <w:rPr>
          <w:spacing w:val="12"/>
        </w:rPr>
        <w:t> </w:t>
      </w:r>
      <w:r>
        <w:rPr>
          <w:spacing w:val="-1"/>
        </w:rPr>
        <w:t>сустава</w:t>
      </w:r>
      <w:r>
        <w:rPr>
          <w:spacing w:val="9"/>
        </w:rPr>
        <w:t> </w:t>
      </w:r>
      <w:r>
        <w:rPr/>
        <w:t>(гипсовая</w:t>
      </w:r>
      <w:r>
        <w:rPr>
          <w:spacing w:val="13"/>
        </w:rPr>
        <w:t> </w:t>
      </w:r>
      <w:r>
        <w:rPr/>
        <w:t>повязка</w:t>
      </w:r>
      <w:r>
        <w:rPr>
          <w:spacing w:val="13"/>
        </w:rPr>
        <w:t> </w:t>
      </w:r>
      <w:r>
        <w:rPr/>
        <w:t>до</w:t>
      </w:r>
      <w:r>
        <w:rPr>
          <w:spacing w:val="13"/>
        </w:rPr>
        <w:t> </w:t>
      </w:r>
      <w:r>
        <w:rPr/>
        <w:t>верхней</w:t>
      </w:r>
      <w:r>
        <w:rPr>
          <w:spacing w:val="16"/>
        </w:rPr>
        <w:t> </w:t>
      </w:r>
      <w:r>
        <w:rPr>
          <w:spacing w:val="-1"/>
        </w:rPr>
        <w:t>трети</w:t>
      </w:r>
      <w:r>
        <w:rPr>
          <w:spacing w:val="16"/>
        </w:rPr>
        <w:t> </w:t>
      </w:r>
      <w:r>
        <w:rPr/>
        <w:t>бедра</w:t>
      </w:r>
      <w:r>
        <w:rPr>
          <w:spacing w:val="9"/>
        </w:rPr>
        <w:t> </w:t>
      </w:r>
      <w:r>
        <w:rPr/>
        <w:t>при</w:t>
      </w:r>
      <w:r>
        <w:rPr>
          <w:spacing w:val="10"/>
        </w:rPr>
        <w:t> </w:t>
      </w:r>
      <w:r>
        <w:rPr/>
        <w:t>сгибании</w:t>
      </w:r>
      <w:r>
        <w:rPr>
          <w:spacing w:val="13"/>
        </w:rPr>
        <w:t> </w:t>
      </w:r>
      <w:r>
        <w:rPr/>
        <w:t>коленного</w:t>
      </w:r>
      <w:r>
        <w:rPr>
          <w:spacing w:val="36"/>
          <w:w w:val="102"/>
        </w:rPr>
        <w:t> </w:t>
      </w:r>
      <w:r>
        <w:rPr>
          <w:spacing w:val="-1"/>
        </w:rPr>
        <w:t>сустава</w:t>
      </w:r>
      <w:r>
        <w:rPr>
          <w:spacing w:val="17"/>
        </w:rPr>
        <w:t> </w:t>
      </w:r>
      <w:r>
        <w:rPr/>
        <w:t>под</w:t>
      </w:r>
      <w:r>
        <w:rPr>
          <w:spacing w:val="17"/>
        </w:rPr>
        <w:t> </w:t>
      </w:r>
      <w:r>
        <w:rPr/>
        <w:t>углом</w:t>
      </w:r>
      <w:r>
        <w:rPr>
          <w:spacing w:val="15"/>
        </w:rPr>
        <w:t> </w:t>
      </w:r>
      <w:r>
        <w:rPr/>
        <w:t>45-600)</w:t>
      </w:r>
      <w:r>
        <w:rPr>
          <w:spacing w:val="17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профилактики</w:t>
      </w:r>
      <w:r>
        <w:rPr>
          <w:spacing w:val="19"/>
        </w:rPr>
        <w:t> </w:t>
      </w:r>
      <w:r>
        <w:rPr>
          <w:spacing w:val="-1"/>
        </w:rPr>
        <w:t>вторичного</w:t>
      </w:r>
      <w:r>
        <w:rPr>
          <w:spacing w:val="17"/>
        </w:rPr>
        <w:t> </w:t>
      </w:r>
      <w:r>
        <w:rPr>
          <w:spacing w:val="-1"/>
        </w:rPr>
        <w:t>вмещения</w:t>
      </w:r>
      <w:r>
        <w:rPr>
          <w:spacing w:val="20"/>
        </w:rPr>
        <w:t> </w:t>
      </w:r>
      <w:r>
        <w:rPr>
          <w:spacing w:val="-1"/>
        </w:rPr>
        <w:t>отломков</w:t>
      </w:r>
      <w:r>
        <w:rPr>
          <w:spacing w:val="14"/>
        </w:rPr>
        <w:t> </w:t>
      </w:r>
      <w:r>
        <w:rPr/>
        <w:t>[55].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7" w:lineRule="auto" w:before="152" w:after="0"/>
        <w:ind w:left="396" w:right="112" w:firstLine="396"/>
        <w:jc w:val="both"/>
      </w:pPr>
      <w:r>
        <w:rPr/>
        <w:t>У</w:t>
      </w:r>
      <w:r>
        <w:rPr>
          <w:spacing w:val="11"/>
        </w:rPr>
        <w:t> </w:t>
      </w:r>
      <w:r>
        <w:rPr/>
        <w:t>детей</w:t>
      </w:r>
      <w:r>
        <w:rPr>
          <w:spacing w:val="14"/>
        </w:rPr>
        <w:t> </w:t>
      </w:r>
      <w:r>
        <w:rPr/>
        <w:t>в</w:t>
      </w:r>
      <w:r>
        <w:rPr>
          <w:spacing w:val="9"/>
        </w:rPr>
        <w:t> </w:t>
      </w:r>
      <w:r>
        <w:rPr/>
        <w:t>качестве</w:t>
      </w:r>
      <w:r>
        <w:rPr>
          <w:spacing w:val="12"/>
        </w:rPr>
        <w:t> </w:t>
      </w:r>
      <w:r>
        <w:rPr>
          <w:spacing w:val="-1"/>
        </w:rPr>
        <w:t>гипсовой</w:t>
      </w:r>
      <w:r>
        <w:rPr>
          <w:spacing w:val="17"/>
        </w:rPr>
        <w:t> </w:t>
      </w:r>
      <w:r>
        <w:rPr>
          <w:spacing w:val="-1"/>
        </w:rPr>
        <w:t>иммобилизации</w:t>
      </w:r>
      <w:r>
        <w:rPr>
          <w:spacing w:val="14"/>
        </w:rPr>
        <w:t> </w:t>
      </w:r>
      <w:r>
        <w:rPr>
          <w:spacing w:val="-1"/>
        </w:rPr>
        <w:t>рекомендовано</w:t>
      </w:r>
      <w:r>
        <w:rPr>
          <w:spacing w:val="11"/>
        </w:rPr>
        <w:t> </w:t>
      </w:r>
      <w:r>
        <w:rPr>
          <w:spacing w:val="-1"/>
        </w:rPr>
        <w:t>использовать</w:t>
      </w:r>
      <w:r>
        <w:rPr>
          <w:spacing w:val="15"/>
        </w:rPr>
        <w:t> </w:t>
      </w:r>
      <w:r>
        <w:rPr>
          <w:spacing w:val="-1"/>
        </w:rPr>
        <w:t>гипсовые</w:t>
      </w:r>
      <w:r>
        <w:rPr>
          <w:spacing w:val="95"/>
          <w:w w:val="102"/>
        </w:rPr>
        <w:t> </w:t>
      </w:r>
      <w:r>
        <w:rPr/>
        <w:t>лонгеты,</w:t>
      </w:r>
      <w:r>
        <w:rPr>
          <w:spacing w:val="3"/>
        </w:rPr>
        <w:t> </w:t>
      </w:r>
      <w:r>
        <w:rPr/>
        <w:t>циркулярные  гипсовые  повязки,</w:t>
      </w:r>
      <w:r>
        <w:rPr>
          <w:spacing w:val="52"/>
        </w:rPr>
        <w:t> </w:t>
      </w:r>
      <w:r>
        <w:rPr/>
        <w:t>первично</w:t>
      </w:r>
      <w:r>
        <w:rPr>
          <w:spacing w:val="1"/>
        </w:rPr>
        <w:t> </w:t>
      </w:r>
      <w:r>
        <w:rPr/>
        <w:t>рассеченные  циркулярные</w:t>
      </w:r>
      <w:r>
        <w:rPr>
          <w:spacing w:val="1"/>
        </w:rPr>
        <w:t> </w:t>
      </w:r>
      <w:r>
        <w:rPr>
          <w:spacing w:val="-1"/>
        </w:rPr>
        <w:t>гипсовые</w:t>
      </w:r>
      <w:r>
        <w:rPr>
          <w:spacing w:val="26"/>
          <w:w w:val="102"/>
        </w:rPr>
        <w:t> </w:t>
      </w:r>
      <w:r>
        <w:rPr/>
        <w:t>повязки</w:t>
      </w:r>
      <w:r>
        <w:rPr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фиксаторы</w:t>
      </w:r>
      <w:r>
        <w:rPr>
          <w:spacing w:val="16"/>
        </w:rPr>
        <w:t> </w:t>
      </w:r>
      <w:r>
        <w:rPr/>
        <w:t>стопы</w:t>
      </w:r>
      <w:r>
        <w:rPr>
          <w:spacing w:val="15"/>
        </w:rPr>
        <w:t> </w:t>
      </w:r>
      <w:r>
        <w:rPr/>
        <w:t>(изделия</w:t>
      </w:r>
      <w:r>
        <w:rPr>
          <w:spacing w:val="18"/>
        </w:rPr>
        <w:t> </w:t>
      </w:r>
      <w:r>
        <w:rPr>
          <w:spacing w:val="-1"/>
        </w:rPr>
        <w:t>ортопедические</w:t>
      </w:r>
      <w:r>
        <w:rPr>
          <w:spacing w:val="14"/>
        </w:rPr>
        <w:t> </w:t>
      </w:r>
      <w:r>
        <w:rPr/>
        <w:t>для</w:t>
      </w:r>
      <w:r>
        <w:rPr>
          <w:spacing w:val="15"/>
        </w:rPr>
        <w:t> </w:t>
      </w:r>
      <w:r>
        <w:rPr/>
        <w:t>фиксации</w:t>
      </w:r>
      <w:r>
        <w:rPr>
          <w:spacing w:val="17"/>
        </w:rPr>
        <w:t> </w:t>
      </w:r>
      <w:r>
        <w:rPr/>
        <w:t>–</w:t>
      </w:r>
      <w:r>
        <w:rPr>
          <w:spacing w:val="15"/>
        </w:rPr>
        <w:t> </w:t>
      </w:r>
      <w:r>
        <w:rPr>
          <w:spacing w:val="-1"/>
        </w:rPr>
        <w:t>ортезы)</w:t>
      </w:r>
      <w:r>
        <w:rPr>
          <w:spacing w:val="16"/>
        </w:rPr>
        <w:t> </w:t>
      </w:r>
      <w:r>
        <w:rPr/>
        <w:t>[56].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2" w:after="0"/>
        <w:ind w:left="396" w:right="111" w:firstLine="396"/>
        <w:jc w:val="both"/>
      </w:pPr>
      <w:r>
        <w:rPr/>
        <w:t>У</w:t>
      </w:r>
      <w:r>
        <w:rPr>
          <w:spacing w:val="18"/>
        </w:rPr>
        <w:t> </w:t>
      </w:r>
      <w:r>
        <w:rPr/>
        <w:t>детей</w:t>
      </w:r>
      <w:r>
        <w:rPr>
          <w:spacing w:val="19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переломами</w:t>
      </w:r>
      <w:r>
        <w:rPr>
          <w:spacing w:val="22"/>
        </w:rPr>
        <w:t> </w:t>
      </w:r>
      <w:r>
        <w:rPr>
          <w:spacing w:val="-1"/>
        </w:rPr>
        <w:t>лодыжек</w:t>
      </w:r>
      <w:r>
        <w:rPr>
          <w:spacing w:val="20"/>
        </w:rPr>
        <w:t> </w:t>
      </w:r>
      <w:r>
        <w:rPr/>
        <w:t>рекомендуется</w:t>
      </w:r>
      <w:r>
        <w:rPr>
          <w:spacing w:val="20"/>
        </w:rPr>
        <w:t> </w:t>
      </w:r>
      <w:r>
        <w:rPr/>
        <w:t>осуществление</w:t>
      </w:r>
      <w:r>
        <w:rPr>
          <w:spacing w:val="20"/>
        </w:rPr>
        <w:t> </w:t>
      </w:r>
      <w:r>
        <w:rPr/>
        <w:t>контроля</w:t>
      </w:r>
      <w:r>
        <w:rPr>
          <w:spacing w:val="17"/>
        </w:rPr>
        <w:t> </w:t>
      </w:r>
      <w:r>
        <w:rPr/>
        <w:t>за</w:t>
      </w:r>
      <w:r>
        <w:rPr>
          <w:spacing w:val="36"/>
          <w:w w:val="102"/>
        </w:rPr>
        <w:t> </w:t>
      </w:r>
      <w:r>
        <w:rPr>
          <w:spacing w:val="-1"/>
        </w:rPr>
        <w:t>самочувствием</w:t>
      </w:r>
      <w:r>
        <w:rPr>
          <w:spacing w:val="15"/>
        </w:rPr>
        <w:t> </w:t>
      </w:r>
      <w:r>
        <w:rPr>
          <w:spacing w:val="-1"/>
        </w:rPr>
        <w:t>пациента,</w:t>
      </w:r>
      <w:r>
        <w:rPr>
          <w:spacing w:val="16"/>
        </w:rPr>
        <w:t> </w:t>
      </w:r>
      <w:r>
        <w:rPr/>
        <w:t>выраженностью</w:t>
      </w:r>
      <w:r>
        <w:rPr>
          <w:spacing w:val="15"/>
        </w:rPr>
        <w:t> </w:t>
      </w:r>
      <w:r>
        <w:rPr>
          <w:spacing w:val="-1"/>
        </w:rPr>
        <w:t>отека,</w:t>
      </w:r>
      <w:r>
        <w:rPr>
          <w:spacing w:val="14"/>
        </w:rPr>
        <w:t> </w:t>
      </w:r>
      <w:r>
        <w:rPr/>
        <w:t>трофическими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/>
        <w:t>неврологическими</w:t>
      </w:r>
      <w:r>
        <w:rPr>
          <w:spacing w:val="62"/>
          <w:w w:val="102"/>
        </w:rPr>
        <w:t> </w:t>
      </w:r>
      <w:r>
        <w:rPr/>
        <w:t>нарушениями</w:t>
      </w:r>
      <w:r>
        <w:rPr>
          <w:spacing w:val="4"/>
        </w:rPr>
        <w:t> </w:t>
      </w:r>
      <w:r>
        <w:rPr>
          <w:spacing w:val="-1"/>
        </w:rPr>
        <w:t>для</w:t>
      </w:r>
      <w:r>
        <w:rPr>
          <w:spacing w:val="5"/>
        </w:rPr>
        <w:t> </w:t>
      </w:r>
      <w:r>
        <w:rPr/>
        <w:t>профилактики</w:t>
      </w:r>
      <w:r>
        <w:rPr>
          <w:spacing w:val="5"/>
        </w:rPr>
        <w:t> </w:t>
      </w:r>
      <w:r>
        <w:rPr>
          <w:spacing w:val="-1"/>
        </w:rPr>
        <w:t>осложнений</w:t>
      </w:r>
      <w:r>
        <w:rPr>
          <w:spacing w:val="3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1"/>
        </w:rPr>
        <w:t>сдавление</w:t>
      </w:r>
      <w:r>
        <w:rPr/>
        <w:t>  мягких</w:t>
      </w:r>
      <w:r>
        <w:rPr>
          <w:spacing w:val="2"/>
        </w:rPr>
        <w:t> </w:t>
      </w:r>
      <w:r>
        <w:rPr/>
        <w:t>тканей,</w:t>
      </w:r>
      <w:r>
        <w:rPr>
          <w:spacing w:val="2"/>
        </w:rPr>
        <w:t> </w:t>
      </w:r>
      <w:r>
        <w:rPr/>
        <w:t>компартмент-</w:t>
      </w:r>
      <w:r>
        <w:rPr>
          <w:spacing w:val="40"/>
          <w:w w:val="102"/>
        </w:rPr>
        <w:t> </w:t>
      </w:r>
      <w:r>
        <w:rPr/>
        <w:t>синдром</w:t>
      </w:r>
      <w:r>
        <w:rPr>
          <w:spacing w:val="14"/>
        </w:rPr>
        <w:t> </w:t>
      </w:r>
      <w:r>
        <w:rPr/>
        <w:t>и</w:t>
      </w:r>
      <w:r>
        <w:rPr>
          <w:spacing w:val="11"/>
        </w:rPr>
        <w:t> </w:t>
      </w:r>
      <w:r>
        <w:rPr/>
        <w:t>др.</w:t>
      </w:r>
      <w:r>
        <w:rPr>
          <w:spacing w:val="12"/>
        </w:rPr>
        <w:t> </w:t>
      </w:r>
      <w:r>
        <w:rPr/>
        <w:t>[53].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7" w:lineRule="auto" w:before="155" w:after="0"/>
        <w:ind w:left="396" w:right="114" w:firstLine="396"/>
        <w:jc w:val="both"/>
      </w:pPr>
      <w:r>
        <w:rPr/>
        <w:t>У</w:t>
      </w:r>
      <w:r>
        <w:rPr>
          <w:spacing w:val="4"/>
        </w:rPr>
        <w:t> </w:t>
      </w:r>
      <w:r>
        <w:rPr/>
        <w:t>детей</w:t>
      </w:r>
      <w:r>
        <w:rPr>
          <w:spacing w:val="5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переломами</w:t>
      </w:r>
      <w:r>
        <w:rPr>
          <w:spacing w:val="6"/>
        </w:rPr>
        <w:t> </w:t>
      </w:r>
      <w:r>
        <w:rPr/>
        <w:t>лодыжек</w:t>
      </w:r>
      <w:r>
        <w:rPr>
          <w:spacing w:val="5"/>
        </w:rPr>
        <w:t> </w:t>
      </w:r>
      <w:r>
        <w:rPr>
          <w:spacing w:val="-1"/>
        </w:rPr>
        <w:t>рекомендуется</w:t>
      </w:r>
      <w:r>
        <w:rPr>
          <w:spacing w:val="3"/>
        </w:rPr>
        <w:t> </w:t>
      </w:r>
      <w:r>
        <w:rPr/>
        <w:t>выполнение</w:t>
      </w:r>
      <w:r>
        <w:rPr>
          <w:spacing w:val="4"/>
        </w:rPr>
        <w:t> </w:t>
      </w:r>
      <w:r>
        <w:rPr>
          <w:spacing w:val="-1"/>
        </w:rPr>
        <w:t>рентгенологического</w:t>
      </w:r>
      <w:r>
        <w:rPr>
          <w:spacing w:val="78"/>
          <w:w w:val="102"/>
        </w:rPr>
        <w:t> </w:t>
      </w:r>
      <w:r>
        <w:rPr/>
        <w:t>контроля</w:t>
      </w:r>
      <w:r>
        <w:rPr>
          <w:spacing w:val="29"/>
        </w:rPr>
        <w:t> </w:t>
      </w:r>
      <w:r>
        <w:rPr>
          <w:spacing w:val="-1"/>
        </w:rPr>
        <w:t>(рентгенография</w:t>
      </w:r>
      <w:r>
        <w:rPr>
          <w:spacing w:val="34"/>
        </w:rPr>
        <w:t> </w:t>
      </w:r>
      <w:r>
        <w:rPr>
          <w:spacing w:val="-1"/>
        </w:rPr>
        <w:t>голеностопного</w:t>
      </w:r>
      <w:r>
        <w:rPr>
          <w:spacing w:val="29"/>
        </w:rPr>
        <w:t> </w:t>
      </w:r>
      <w:r>
        <w:rPr>
          <w:spacing w:val="-1"/>
        </w:rPr>
        <w:t>сустава</w:t>
      </w:r>
      <w:r>
        <w:rPr>
          <w:spacing w:val="29"/>
        </w:rPr>
        <w:t> </w:t>
      </w:r>
      <w:r>
        <w:rPr/>
        <w:t>/лодыжки)</w:t>
      </w:r>
      <w:r>
        <w:rPr>
          <w:spacing w:val="35"/>
        </w:rPr>
        <w:t> </w:t>
      </w:r>
      <w:r>
        <w:rPr>
          <w:spacing w:val="-1"/>
        </w:rPr>
        <w:t>через</w:t>
      </w:r>
      <w:r>
        <w:rPr>
          <w:spacing w:val="35"/>
        </w:rPr>
        <w:t> </w:t>
      </w:r>
      <w:r>
        <w:rPr/>
        <w:t>5-7</w:t>
      </w:r>
      <w:r>
        <w:rPr>
          <w:spacing w:val="29"/>
        </w:rPr>
        <w:t> </w:t>
      </w:r>
      <w:r>
        <w:rPr/>
        <w:t>дней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79"/>
          <w:w w:val="102"/>
        </w:rPr>
        <w:t> </w:t>
      </w:r>
      <w:r>
        <w:rPr/>
        <w:t>исключения</w:t>
      </w:r>
      <w:r>
        <w:rPr>
          <w:spacing w:val="25"/>
        </w:rPr>
        <w:t> </w:t>
      </w:r>
      <w:r>
        <w:rPr>
          <w:spacing w:val="-1"/>
        </w:rPr>
        <w:t>вторичного</w:t>
      </w:r>
      <w:r>
        <w:rPr>
          <w:spacing w:val="26"/>
        </w:rPr>
        <w:t> </w:t>
      </w:r>
      <w:r>
        <w:rPr>
          <w:spacing w:val="-1"/>
        </w:rPr>
        <w:t>смещения</w:t>
      </w:r>
      <w:r>
        <w:rPr>
          <w:spacing w:val="26"/>
        </w:rPr>
        <w:t> </w:t>
      </w:r>
      <w:r>
        <w:rPr/>
        <w:t>отломков</w:t>
      </w:r>
      <w:r>
        <w:rPr>
          <w:spacing w:val="20"/>
        </w:rPr>
        <w:t> </w:t>
      </w:r>
      <w:r>
        <w:rPr/>
        <w:t>[53].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2" w:after="0"/>
        <w:ind w:left="396" w:right="111" w:firstLine="396"/>
        <w:jc w:val="both"/>
      </w:pPr>
      <w:r>
        <w:rPr/>
        <w:t>У</w:t>
      </w:r>
      <w:r>
        <w:rPr>
          <w:spacing w:val="14"/>
        </w:rPr>
        <w:t> </w:t>
      </w:r>
      <w:r>
        <w:rPr/>
        <w:t>детей</w:t>
      </w:r>
      <w:r>
        <w:rPr>
          <w:spacing w:val="15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переломами</w:t>
      </w:r>
      <w:r>
        <w:rPr>
          <w:spacing w:val="14"/>
        </w:rPr>
        <w:t> </w:t>
      </w:r>
      <w:r>
        <w:rPr>
          <w:spacing w:val="-1"/>
        </w:rPr>
        <w:t>лодыжек</w:t>
      </w:r>
      <w:r>
        <w:rPr>
          <w:spacing w:val="18"/>
        </w:rPr>
        <w:t> </w:t>
      </w:r>
      <w:r>
        <w:rPr>
          <w:spacing w:val="-1"/>
        </w:rPr>
        <w:t>cроки</w:t>
      </w:r>
      <w:r>
        <w:rPr>
          <w:spacing w:val="18"/>
        </w:rPr>
        <w:t> </w:t>
      </w:r>
      <w:r>
        <w:rPr>
          <w:spacing w:val="-1"/>
        </w:rPr>
        <w:t>гипсовой</w:t>
      </w:r>
      <w:r>
        <w:rPr>
          <w:spacing w:val="12"/>
        </w:rPr>
        <w:t> </w:t>
      </w:r>
      <w:r>
        <w:rPr>
          <w:spacing w:val="-1"/>
        </w:rPr>
        <w:t>иммобилизации</w:t>
      </w:r>
      <w:r>
        <w:rPr>
          <w:spacing w:val="16"/>
        </w:rPr>
        <w:t> </w:t>
      </w:r>
      <w:r>
        <w:rPr>
          <w:spacing w:val="-1"/>
        </w:rPr>
        <w:t>рекомендовано</w:t>
      </w:r>
      <w:r>
        <w:rPr>
          <w:spacing w:val="81"/>
          <w:w w:val="102"/>
        </w:rPr>
        <w:t> </w:t>
      </w:r>
      <w:r>
        <w:rPr/>
        <w:t>устанавливать</w:t>
      </w:r>
      <w:r>
        <w:rPr>
          <w:spacing w:val="9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зависимости</w:t>
      </w:r>
      <w:r>
        <w:rPr>
          <w:spacing w:val="14"/>
        </w:rPr>
        <w:t> </w:t>
      </w:r>
      <w:r>
        <w:rPr/>
        <w:t>от</w:t>
      </w:r>
      <w:r>
        <w:rPr>
          <w:spacing w:val="10"/>
        </w:rPr>
        <w:t> </w:t>
      </w:r>
      <w:r>
        <w:rPr/>
        <w:t>типа</w:t>
      </w:r>
      <w:r>
        <w:rPr>
          <w:spacing w:val="12"/>
        </w:rPr>
        <w:t> </w:t>
      </w:r>
      <w:r>
        <w:rPr/>
        <w:t>перелома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/>
        <w:t>темпов</w:t>
      </w:r>
      <w:r>
        <w:rPr>
          <w:spacing w:val="13"/>
        </w:rPr>
        <w:t> </w:t>
      </w:r>
      <w:r>
        <w:rPr>
          <w:spacing w:val="-1"/>
        </w:rPr>
        <w:t>консолидации</w:t>
      </w:r>
      <w:r>
        <w:rPr>
          <w:spacing w:val="16"/>
        </w:rPr>
        <w:t> </w:t>
      </w:r>
      <w:r>
        <w:rPr>
          <w:spacing w:val="-1"/>
        </w:rPr>
        <w:t>(ориентировочно</w:t>
      </w:r>
      <w:r>
        <w:rPr>
          <w:spacing w:val="16"/>
        </w:rPr>
        <w:t> </w:t>
      </w:r>
      <w:r>
        <w:rPr/>
        <w:t>3-</w:t>
      </w:r>
      <w:r>
        <w:rPr>
          <w:spacing w:val="61"/>
          <w:w w:val="102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недель)</w:t>
      </w:r>
      <w:r>
        <w:rPr>
          <w:spacing w:val="12"/>
        </w:rPr>
        <w:t> </w:t>
      </w:r>
      <w:r>
        <w:rPr/>
        <w:t>[54].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2" w:after="0"/>
        <w:ind w:left="396" w:right="112" w:firstLine="396"/>
        <w:jc w:val="both"/>
      </w:pPr>
      <w:r>
        <w:rPr/>
        <w:t>У</w:t>
      </w:r>
      <w:r>
        <w:rPr>
          <w:spacing w:val="19"/>
        </w:rPr>
        <w:t> </w:t>
      </w:r>
      <w:r>
        <w:rPr/>
        <w:t>детей</w:t>
      </w:r>
      <w:r>
        <w:rPr>
          <w:spacing w:val="19"/>
        </w:rPr>
        <w:t> </w:t>
      </w:r>
      <w:r>
        <w:rPr/>
        <w:t>со</w:t>
      </w:r>
      <w:r>
        <w:rPr>
          <w:spacing w:val="16"/>
        </w:rPr>
        <w:t> </w:t>
      </w:r>
      <w:r>
        <w:rPr/>
        <w:t>стабильными</w:t>
      </w:r>
      <w:r>
        <w:rPr>
          <w:spacing w:val="19"/>
        </w:rPr>
        <w:t> </w:t>
      </w:r>
      <w:r>
        <w:rPr>
          <w:spacing w:val="-1"/>
        </w:rPr>
        <w:t>переломами</w:t>
      </w:r>
      <w:r>
        <w:rPr>
          <w:spacing w:val="20"/>
        </w:rPr>
        <w:t> </w:t>
      </w:r>
      <w:r>
        <w:rPr>
          <w:spacing w:val="-1"/>
        </w:rPr>
        <w:t>лодыжек</w:t>
      </w:r>
      <w:r>
        <w:rPr>
          <w:spacing w:val="19"/>
        </w:rPr>
        <w:t> </w:t>
      </w:r>
      <w:r>
        <w:rPr>
          <w:spacing w:val="-1"/>
        </w:rPr>
        <w:t>рекомендовано</w:t>
      </w:r>
      <w:r>
        <w:rPr>
          <w:spacing w:val="22"/>
        </w:rPr>
        <w:t> </w:t>
      </w:r>
      <w:r>
        <w:rPr>
          <w:spacing w:val="-1"/>
        </w:rPr>
        <w:t>использовать</w:t>
      </w:r>
      <w:r>
        <w:rPr>
          <w:spacing w:val="20"/>
        </w:rPr>
        <w:t> </w:t>
      </w:r>
      <w:r>
        <w:rPr/>
        <w:t>брейсы</w:t>
      </w:r>
      <w:r>
        <w:rPr>
          <w:spacing w:val="79"/>
          <w:w w:val="102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гипсовую</w:t>
      </w:r>
      <w:r>
        <w:rPr>
          <w:spacing w:val="11"/>
        </w:rPr>
        <w:t> </w:t>
      </w:r>
      <w:r>
        <w:rPr>
          <w:spacing w:val="-1"/>
        </w:rPr>
        <w:t>иммобилизацию</w:t>
      </w:r>
      <w:r>
        <w:rPr>
          <w:spacing w:val="10"/>
        </w:rPr>
        <w:t> </w:t>
      </w:r>
      <w:r>
        <w:rPr/>
        <w:t>с</w:t>
      </w:r>
      <w:r>
        <w:rPr>
          <w:spacing w:val="7"/>
        </w:rPr>
        <w:t> </w:t>
      </w:r>
      <w:r>
        <w:rPr/>
        <w:t>ранним</w:t>
      </w:r>
      <w:r>
        <w:rPr>
          <w:spacing w:val="8"/>
        </w:rPr>
        <w:t> </w:t>
      </w:r>
      <w:r>
        <w:rPr>
          <w:spacing w:val="-1"/>
        </w:rPr>
        <w:t>восстановлении</w:t>
      </w:r>
      <w:r>
        <w:rPr>
          <w:spacing w:val="12"/>
        </w:rPr>
        <w:t> </w:t>
      </w:r>
      <w:r>
        <w:rPr>
          <w:spacing w:val="-1"/>
        </w:rPr>
        <w:t>нагрузки</w:t>
      </w:r>
      <w:r>
        <w:rPr>
          <w:spacing w:val="10"/>
        </w:rPr>
        <w:t> </w:t>
      </w:r>
      <w:r>
        <w:rPr/>
        <w:t>для</w:t>
      </w:r>
      <w:r>
        <w:rPr>
          <w:spacing w:val="11"/>
        </w:rPr>
        <w:t> </w:t>
      </w:r>
      <w:r>
        <w:rPr/>
        <w:t>более</w:t>
      </w:r>
      <w:r>
        <w:rPr>
          <w:spacing w:val="8"/>
        </w:rPr>
        <w:t> </w:t>
      </w:r>
      <w:r>
        <w:rPr/>
        <w:t>быстрого</w:t>
      </w:r>
      <w:r>
        <w:rPr>
          <w:spacing w:val="75"/>
          <w:w w:val="102"/>
        </w:rPr>
        <w:t> </w:t>
      </w:r>
      <w:r>
        <w:rPr/>
        <w:t>восстановления</w:t>
      </w:r>
      <w:r>
        <w:rPr>
          <w:spacing w:val="28"/>
        </w:rPr>
        <w:t> </w:t>
      </w:r>
      <w:r>
        <w:rPr/>
        <w:t>двигательной</w:t>
      </w:r>
      <w:r>
        <w:rPr>
          <w:spacing w:val="25"/>
        </w:rPr>
        <w:t> </w:t>
      </w:r>
      <w:r>
        <w:rPr/>
        <w:t>функции</w:t>
      </w:r>
      <w:r>
        <w:rPr>
          <w:spacing w:val="28"/>
        </w:rPr>
        <w:t> </w:t>
      </w:r>
      <w:r>
        <w:rPr/>
        <w:t>[57].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13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 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Показанием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оперативному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лечению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80" w:bottom="900" w:left="1720" w:right="1220"/>
        </w:sectPr>
      </w:pPr>
    </w:p>
    <w:p>
      <w:pPr>
        <w:pStyle w:val="BodyText"/>
        <w:spacing w:line="368" w:lineRule="auto" w:before="58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все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повреждения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расцененные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43"/>
          <w:w w:val="95"/>
        </w:rPr>
        <w:t> </w:t>
      </w:r>
      <w:r>
        <w:rPr>
          <w:rFonts w:ascii="Times New Roman" w:hAnsi="Times New Roman"/>
          <w:w w:val="105"/>
        </w:rPr>
        <w:t>выявлении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признаков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контрольных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рентгенограммах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через 7-10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дней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24" w:after="0"/>
        <w:ind w:left="1064" w:right="128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сопрово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ющеес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нарушением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конгруэнтности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w w:val="105"/>
        </w:rPr>
        <w:t>суставных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образующих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голеностопный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240" w:lineRule="auto" w:before="21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неудовлетворительные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таты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первичной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закрытой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 </w:t>
      </w:r>
      <w:r>
        <w:rPr>
          <w:rFonts w:ascii="Times New Roman" w:hAnsi="Times New Roman"/>
          <w:w w:val="105"/>
        </w:rPr>
        <w:t>отломков;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240" w:lineRule="auto" w:before="152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неудовлетворительные</w:t>
      </w:r>
      <w:r>
        <w:rPr>
          <w:rFonts w:ascii="Times New Roman" w:hAnsi="Times New Roman"/>
          <w:spacing w:val="-2"/>
          <w:w w:val="105"/>
        </w:rPr>
        <w:t> резуль</w:t>
      </w:r>
      <w:r>
        <w:rPr>
          <w:rFonts w:ascii="Times New Roman" w:hAnsi="Times New Roman"/>
          <w:spacing w:val="-1"/>
          <w:w w:val="105"/>
        </w:rPr>
        <w:t>таты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лечения;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240" w:lineRule="auto" w:before="150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кры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ые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переломы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обл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голеностопного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сус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лодыжек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следующие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имплантаты: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пластина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накостная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для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винтами,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нерассасывающаяся,</w:t>
      </w:r>
      <w:r>
        <w:rPr>
          <w:rFonts w:ascii="Times New Roman" w:hAnsi="Times New Roman"/>
          <w:spacing w:val="24"/>
          <w:w w:val="102"/>
        </w:rPr>
        <w:t> </w:t>
      </w:r>
      <w:r>
        <w:rPr>
          <w:rFonts w:ascii="Times New Roman" w:hAnsi="Times New Roman"/>
          <w:w w:val="105"/>
        </w:rPr>
        <w:t>стерильная***,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накостная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винтами,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05"/>
        </w:rPr>
        <w:t>нерассасывающаяся,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нестерильная***,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стерильный***,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нестерильный***.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Выбор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лодыжек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5"/>
          <w:w w:val="103"/>
        </w:rPr>
        <w:t> </w:t>
      </w:r>
      <w:r>
        <w:rPr>
          <w:rFonts w:ascii="Times New Roman" w:hAnsi="Times New Roman"/>
          <w:w w:val="105"/>
        </w:rPr>
        <w:t>индивидуальной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рхи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оникой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особенностями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w w:val="105"/>
        </w:rPr>
        <w:t>пациента.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приори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являются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анатомичная</w:t>
      </w:r>
      <w:r>
        <w:rPr>
          <w:rFonts w:ascii="Times New Roman" w:hAnsi="Times New Roman"/>
          <w:spacing w:val="54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71"/>
          <w:w w:val="95"/>
        </w:rPr>
        <w:t> </w:t>
      </w:r>
      <w:r>
        <w:rPr>
          <w:rFonts w:ascii="Times New Roman" w:hAnsi="Times New Roman"/>
          <w:w w:val="105"/>
        </w:rPr>
        <w:t>невозможности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выполнения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ичной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оскольчатых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53"/>
          <w:w w:val="9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её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длину,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ось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ротационные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смещения.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Во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w w:val="105"/>
        </w:rPr>
        <w:t>всех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новлению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анатомии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71"/>
          <w:w w:val="90"/>
        </w:rPr>
        <w:t> </w:t>
      </w:r>
      <w:r>
        <w:rPr>
          <w:rFonts w:ascii="Times New Roman" w:hAnsi="Times New Roman"/>
          <w:w w:val="105"/>
        </w:rPr>
        <w:t>поверхностей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костей,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образующих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голеностопный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в.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применении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нескольких</w:t>
      </w:r>
      <w:r>
        <w:rPr>
          <w:rFonts w:ascii="Times New Roman" w:hAnsi="Times New Roman"/>
          <w:spacing w:val="30"/>
          <w:w w:val="90"/>
        </w:rPr>
        <w:t> </w:t>
      </w:r>
      <w:r>
        <w:rPr>
          <w:rFonts w:ascii="Times New Roman" w:hAnsi="Times New Roman"/>
          <w:w w:val="105"/>
        </w:rPr>
        <w:t>хирургических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доступов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учи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необходимость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сохранения</w:t>
      </w:r>
      <w:r>
        <w:rPr>
          <w:rFonts w:ascii="Times New Roman" w:hAnsi="Times New Roman"/>
          <w:spacing w:val="28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кровосн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-2"/>
          <w:w w:val="105"/>
        </w:rPr>
        <w:t>гких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осложнений,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ишемией</w:t>
      </w:r>
      <w:r>
        <w:rPr>
          <w:rFonts w:ascii="Times New Roman" w:hAnsi="Times New Roman"/>
          <w:spacing w:val="80"/>
          <w:w w:val="9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между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доступами,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сохранять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мягкотканный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мостик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  <w:w w:val="105"/>
        </w:rPr>
        <w:t>доступами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менее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7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см.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307" w:val="left" w:leader="none"/>
        </w:tabs>
        <w:spacing w:line="240" w:lineRule="auto" w:before="45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5"/>
          <w:u w:val="thick" w:color="000000"/>
        </w:rPr>
        <w:t>Ос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еосин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ез</w:t>
      </w:r>
      <w:r>
        <w:rPr>
          <w:rFonts w:ascii="Times New Roman" w:hAnsi="Times New Roman"/>
          <w:spacing w:val="-28"/>
          <w:w w:val="115"/>
          <w:u w:val="thick" w:color="000000"/>
        </w:rPr>
        <w:t> </w:t>
      </w:r>
      <w:r>
        <w:rPr>
          <w:rFonts w:ascii="Times New Roman" w:hAnsi="Times New Roman"/>
          <w:spacing w:val="-28"/>
          <w:w w:val="115"/>
          <w:u w:val="thick" w:color="000000"/>
        </w:rPr>
      </w:r>
      <w:r>
        <w:rPr>
          <w:rFonts w:ascii="Times New Roman" w:hAnsi="Times New Roman"/>
          <w:spacing w:val="-2"/>
          <w:w w:val="115"/>
          <w:u w:val="thick" w:color="000000"/>
        </w:rPr>
        <w:t>л</w:t>
      </w:r>
      <w:r>
        <w:rPr>
          <w:rFonts w:ascii="Times New Roman" w:hAnsi="Times New Roman"/>
          <w:spacing w:val="-1"/>
          <w:w w:val="115"/>
          <w:u w:val="thick" w:color="000000"/>
        </w:rPr>
        <w:t>ат</w:t>
      </w:r>
      <w:r>
        <w:rPr>
          <w:rFonts w:ascii="Times New Roman" w:hAnsi="Times New Roman"/>
          <w:spacing w:val="-2"/>
          <w:w w:val="115"/>
          <w:u w:val="thick" w:color="000000"/>
        </w:rPr>
        <w:t>ер</w:t>
      </w:r>
      <w:r>
        <w:rPr>
          <w:rFonts w:ascii="Times New Roman" w:hAnsi="Times New Roman"/>
          <w:spacing w:val="-1"/>
          <w:w w:val="115"/>
          <w:u w:val="thick" w:color="000000"/>
        </w:rPr>
        <w:t>а</w:t>
      </w:r>
      <w:r>
        <w:rPr>
          <w:rFonts w:ascii="Times New Roman" w:hAnsi="Times New Roman"/>
          <w:spacing w:val="-2"/>
          <w:w w:val="115"/>
          <w:u w:val="thick" w:color="000000"/>
        </w:rPr>
        <w:t>льной</w:t>
      </w:r>
      <w:r>
        <w:rPr>
          <w:rFonts w:ascii="Times New Roman" w:hAnsi="Times New Roman"/>
          <w:spacing w:val="-26"/>
          <w:w w:val="115"/>
          <w:u w:val="thick" w:color="000000"/>
        </w:rPr>
        <w:t> </w:t>
      </w:r>
      <w:r>
        <w:rPr>
          <w:rFonts w:ascii="Times New Roman" w:hAnsi="Times New Roman"/>
          <w:spacing w:val="-26"/>
          <w:w w:val="115"/>
          <w:u w:val="thick" w:color="000000"/>
        </w:rPr>
      </w:r>
      <w:r>
        <w:rPr>
          <w:rFonts w:ascii="Times New Roman" w:hAnsi="Times New Roman"/>
          <w:spacing w:val="-2"/>
          <w:w w:val="115"/>
          <w:u w:val="thick" w:color="000000"/>
        </w:rPr>
        <w:t>лоды</w:t>
      </w:r>
      <w:r>
        <w:rPr>
          <w:rFonts w:ascii="Times New Roman" w:hAnsi="Times New Roman"/>
          <w:spacing w:val="-1"/>
          <w:w w:val="115"/>
          <w:u w:val="thick" w:color="000000"/>
        </w:rPr>
        <w:t>ж</w:t>
      </w:r>
      <w:r>
        <w:rPr>
          <w:rFonts w:ascii="Times New Roman" w:hAnsi="Times New Roman"/>
          <w:spacing w:val="-2"/>
          <w:w w:val="115"/>
          <w:u w:val="thick" w:color="000000"/>
        </w:rPr>
        <w:t>ки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2" w:after="0"/>
        <w:ind w:left="396" w:right="107" w:firstLine="404"/>
        <w:jc w:val="both"/>
      </w:pPr>
      <w:r>
        <w:rPr/>
        <w:t>Взрослым</w:t>
      </w:r>
      <w:r>
        <w:rPr>
          <w:spacing w:val="48"/>
        </w:rPr>
        <w:t> </w:t>
      </w:r>
      <w:r>
        <w:rPr/>
        <w:t>пациентам</w:t>
      </w:r>
      <w:r>
        <w:rPr>
          <w:spacing w:val="50"/>
        </w:rPr>
        <w:t> </w:t>
      </w:r>
      <w:r>
        <w:rPr/>
        <w:t>с</w:t>
      </w:r>
      <w:r>
        <w:rPr>
          <w:spacing w:val="47"/>
        </w:rPr>
        <w:t> </w:t>
      </w:r>
      <w:r>
        <w:rPr/>
        <w:t>переломами</w:t>
      </w:r>
      <w:r>
        <w:rPr>
          <w:spacing w:val="49"/>
        </w:rPr>
        <w:t> </w:t>
      </w:r>
      <w:r>
        <w:rPr/>
        <w:t>лодыжек</w:t>
      </w:r>
      <w:r>
        <w:rPr>
          <w:spacing w:val="4"/>
        </w:rPr>
        <w:t> </w:t>
      </w:r>
      <w:r>
        <w:rPr/>
        <w:t>с</w:t>
      </w:r>
      <w:r>
        <w:rPr>
          <w:spacing w:val="48"/>
        </w:rPr>
        <w:t> </w:t>
      </w:r>
      <w:r>
        <w:rPr/>
        <w:t>целью</w:t>
      </w:r>
      <w:r>
        <w:rPr>
          <w:spacing w:val="53"/>
        </w:rPr>
        <w:t> </w:t>
      </w:r>
      <w:r>
        <w:rPr/>
        <w:t>создания</w:t>
      </w:r>
      <w:r>
        <w:rPr>
          <w:spacing w:val="48"/>
        </w:rPr>
        <w:t> </w:t>
      </w:r>
      <w:r>
        <w:rPr>
          <w:spacing w:val="-1"/>
        </w:rPr>
        <w:t>условий</w:t>
      </w:r>
      <w:r>
        <w:rPr>
          <w:spacing w:val="53"/>
        </w:rPr>
        <w:t> </w:t>
      </w:r>
      <w:r>
        <w:rPr/>
        <w:t>для</w:t>
      </w:r>
      <w:r>
        <w:rPr>
          <w:spacing w:val="34"/>
          <w:w w:val="102"/>
        </w:rPr>
        <w:t> </w:t>
      </w:r>
      <w:r>
        <w:rPr>
          <w:spacing w:val="-1"/>
        </w:rPr>
        <w:t>консолидации</w:t>
      </w:r>
      <w:r>
        <w:rPr>
          <w:spacing w:val="30"/>
        </w:rPr>
        <w:t> </w:t>
      </w:r>
      <w:r>
        <w:rPr>
          <w:spacing w:val="-1"/>
        </w:rPr>
        <w:t>перелома</w:t>
      </w:r>
      <w:r>
        <w:rPr>
          <w:spacing w:val="26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30"/>
        </w:rPr>
        <w:t> </w:t>
      </w:r>
      <w:r>
        <w:rPr/>
        <w:t>остеосинтез</w:t>
      </w:r>
      <w:r>
        <w:rPr>
          <w:spacing w:val="24"/>
        </w:rPr>
        <w:t> </w:t>
      </w:r>
      <w:r>
        <w:rPr>
          <w:spacing w:val="-1"/>
        </w:rPr>
        <w:t>латеральной</w:t>
      </w:r>
      <w:r>
        <w:rPr>
          <w:spacing w:val="24"/>
        </w:rPr>
        <w:t> </w:t>
      </w:r>
      <w:r>
        <w:rPr>
          <w:spacing w:val="-1"/>
        </w:rPr>
        <w:t>лодыжки</w:t>
      </w:r>
      <w:r>
        <w:rPr>
          <w:spacing w:val="30"/>
        </w:rPr>
        <w:t> </w:t>
      </w:r>
      <w:r>
        <w:rPr/>
        <w:t>из</w:t>
      </w:r>
      <w:r>
        <w:rPr>
          <w:spacing w:val="28"/>
        </w:rPr>
        <w:t> </w:t>
      </w:r>
      <w:r>
        <w:rPr>
          <w:spacing w:val="-1"/>
        </w:rPr>
        <w:t>латерального</w:t>
      </w:r>
      <w:r>
        <w:rPr>
          <w:spacing w:val="85"/>
          <w:w w:val="102"/>
        </w:rPr>
        <w:t> </w:t>
      </w:r>
      <w:r>
        <w:rPr/>
        <w:t>хирургического</w:t>
      </w:r>
      <w:r>
        <w:rPr>
          <w:spacing w:val="33"/>
        </w:rPr>
        <w:t> </w:t>
      </w:r>
      <w:r>
        <w:rPr/>
        <w:t>доступа</w:t>
      </w:r>
      <w:r>
        <w:rPr>
          <w:spacing w:val="40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сочетании</w:t>
      </w:r>
      <w:r>
        <w:rPr>
          <w:spacing w:val="37"/>
        </w:rPr>
        <w:t> </w:t>
      </w:r>
      <w:r>
        <w:rPr/>
        <w:t>перелома</w:t>
      </w:r>
      <w:r>
        <w:rPr>
          <w:spacing w:val="34"/>
        </w:rPr>
        <w:t> </w:t>
      </w:r>
      <w:r>
        <w:rPr>
          <w:spacing w:val="-1"/>
        </w:rPr>
        <w:t>латеральной</w:t>
      </w:r>
      <w:r>
        <w:rPr>
          <w:spacing w:val="38"/>
        </w:rPr>
        <w:t> </w:t>
      </w:r>
      <w:r>
        <w:rPr>
          <w:spacing w:val="-1"/>
        </w:rPr>
        <w:t>лодыжки</w:t>
      </w:r>
      <w:r>
        <w:rPr>
          <w:spacing w:val="37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переломом</w:t>
      </w:r>
      <w:r>
        <w:rPr>
          <w:spacing w:val="74"/>
          <w:w w:val="102"/>
        </w:rPr>
        <w:t> </w:t>
      </w:r>
      <w:r>
        <w:rPr/>
        <w:t>медиальной</w:t>
      </w:r>
      <w:r>
        <w:rPr>
          <w:spacing w:val="13"/>
        </w:rPr>
        <w:t> </w:t>
      </w:r>
      <w:r>
        <w:rPr>
          <w:spacing w:val="-1"/>
        </w:rPr>
        <w:t>лодыжки</w:t>
      </w:r>
      <w:r>
        <w:rPr>
          <w:spacing w:val="10"/>
        </w:rPr>
        <w:t> </w:t>
      </w:r>
      <w:r>
        <w:rPr>
          <w:spacing w:val="-1"/>
        </w:rPr>
        <w:t>или</w:t>
      </w:r>
      <w:r>
        <w:rPr>
          <w:spacing w:val="12"/>
        </w:rPr>
        <w:t> </w:t>
      </w:r>
      <w:r>
        <w:rPr>
          <w:spacing w:val="-1"/>
        </w:rPr>
        <w:t>разрывом</w:t>
      </w:r>
      <w:r>
        <w:rPr>
          <w:spacing w:val="7"/>
        </w:rPr>
        <w:t> </w:t>
      </w:r>
      <w:r>
        <w:rPr/>
        <w:t>дельтовидной</w:t>
      </w:r>
      <w:r>
        <w:rPr>
          <w:spacing w:val="11"/>
        </w:rPr>
        <w:t> </w:t>
      </w:r>
      <w:r>
        <w:rPr>
          <w:spacing w:val="-1"/>
        </w:rPr>
        <w:t>связки</w:t>
      </w:r>
      <w:r>
        <w:rPr>
          <w:spacing w:val="10"/>
        </w:rPr>
        <w:t> </w:t>
      </w:r>
      <w:r>
        <w:rPr>
          <w:spacing w:val="-1"/>
        </w:rPr>
        <w:t>(«двухлодыжечный</w:t>
      </w:r>
      <w:r>
        <w:rPr>
          <w:spacing w:val="13"/>
        </w:rPr>
        <w:t> </w:t>
      </w:r>
      <w:r>
        <w:rPr>
          <w:spacing w:val="-1"/>
        </w:rPr>
        <w:t>перелом»)</w:t>
      </w:r>
      <w:r>
        <w:rPr>
          <w:spacing w:val="10"/>
        </w:rPr>
        <w:t> </w:t>
      </w:r>
      <w:r>
        <w:rPr>
          <w:spacing w:val="-1"/>
        </w:rPr>
        <w:t>[1,</w:t>
      </w:r>
      <w:r>
        <w:rPr>
          <w:spacing w:val="79"/>
          <w:w w:val="102"/>
        </w:rPr>
        <w:t> </w:t>
      </w:r>
      <w:r>
        <w:rPr/>
        <w:t>3-5].</w:t>
      </w:r>
      <w:r>
        <w:rPr>
          <w:spacing w:val="18"/>
        </w:rPr>
        <w:t> </w:t>
      </w:r>
      <w:r>
        <w:rPr/>
        <w:t>Метод</w:t>
      </w:r>
      <w:r>
        <w:rPr>
          <w:spacing w:val="21"/>
        </w:rPr>
        <w:t> </w:t>
      </w:r>
      <w:r>
        <w:rPr>
          <w:spacing w:val="-1"/>
        </w:rPr>
        <w:t>остеосинтеза</w:t>
      </w:r>
      <w:r>
        <w:rPr>
          <w:spacing w:val="21"/>
        </w:rPr>
        <w:t> </w:t>
      </w:r>
      <w:r>
        <w:rPr/>
        <w:t>определяется</w:t>
      </w:r>
      <w:r>
        <w:rPr>
          <w:spacing w:val="18"/>
        </w:rPr>
        <w:t> </w:t>
      </w:r>
      <w:r>
        <w:rPr/>
        <w:t>типом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локализацией</w:t>
      </w:r>
      <w:r>
        <w:rPr>
          <w:spacing w:val="19"/>
        </w:rPr>
        <w:t> </w:t>
      </w:r>
      <w:r>
        <w:rPr/>
        <w:t>перелома</w:t>
      </w:r>
      <w:r>
        <w:rPr>
          <w:spacing w:val="19"/>
        </w:rPr>
        <w:t> </w:t>
      </w:r>
      <w:r>
        <w:rPr/>
        <w:t>по</w:t>
      </w:r>
      <w:r>
        <w:rPr>
          <w:spacing w:val="25"/>
        </w:rPr>
        <w:t> </w:t>
      </w:r>
      <w:r>
        <w:rPr/>
        <w:t>классификации</w:t>
      </w:r>
      <w:r>
        <w:rPr>
          <w:spacing w:val="34"/>
          <w:w w:val="102"/>
        </w:rPr>
        <w:t> </w:t>
      </w:r>
      <w:r>
        <w:rPr/>
        <w:t>АО: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368" w:lineRule="auto" w:before="55" w:after="0"/>
        <w:ind w:left="1198" w:right="111" w:hanging="269"/>
        <w:jc w:val="both"/>
      </w:pPr>
      <w:r>
        <w:rPr>
          <w:rFonts w:ascii="Times New Roman" w:hAnsi="Times New Roman"/>
        </w:rPr>
        <w:t>Тип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0"/>
        </w:rPr>
        <w:t> </w:t>
      </w:r>
      <w:r>
        <w:rPr/>
        <w:t>накостный</w:t>
      </w:r>
      <w:r>
        <w:rPr>
          <w:spacing w:val="21"/>
        </w:rPr>
        <w:t> </w:t>
      </w:r>
      <w:r>
        <w:rPr>
          <w:spacing w:val="-1"/>
        </w:rPr>
        <w:t>остеосинтез,</w:t>
      </w:r>
      <w:r>
        <w:rPr>
          <w:spacing w:val="27"/>
        </w:rPr>
        <w:t> </w:t>
      </w:r>
      <w:r>
        <w:rPr>
          <w:spacing w:val="-1"/>
        </w:rPr>
        <w:t>при</w:t>
      </w:r>
      <w:r>
        <w:rPr>
          <w:spacing w:val="23"/>
        </w:rPr>
        <w:t> </w:t>
      </w:r>
      <w:r>
        <w:rPr>
          <w:spacing w:val="-1"/>
        </w:rPr>
        <w:t>апикальном</w:t>
      </w:r>
      <w:r>
        <w:rPr>
          <w:spacing w:val="20"/>
        </w:rPr>
        <w:t> </w:t>
      </w:r>
      <w:r>
        <w:rPr/>
        <w:t>характере</w:t>
      </w:r>
      <w:r>
        <w:rPr>
          <w:spacing w:val="20"/>
        </w:rPr>
        <w:t> </w:t>
      </w:r>
      <w:r>
        <w:rPr>
          <w:spacing w:val="-1"/>
        </w:rPr>
        <w:t>перелома,</w:t>
      </w:r>
      <w:r>
        <w:rPr>
          <w:spacing w:val="30"/>
        </w:rPr>
        <w:t> </w:t>
      </w:r>
      <w:r>
        <w:rPr/>
        <w:t>остеосинтез</w:t>
      </w:r>
      <w:r>
        <w:rPr>
          <w:spacing w:val="55"/>
          <w:w w:val="102"/>
        </w:rPr>
        <w:t> </w:t>
      </w:r>
      <w:r>
        <w:rPr/>
        <w:t>двумя</w:t>
      </w:r>
      <w:r>
        <w:rPr>
          <w:spacing w:val="41"/>
        </w:rPr>
        <w:t> </w:t>
      </w:r>
      <w:r>
        <w:rPr/>
        <w:t>спицами</w:t>
      </w:r>
      <w:r>
        <w:rPr>
          <w:spacing w:val="39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стягивающей</w:t>
      </w:r>
      <w:r>
        <w:rPr>
          <w:spacing w:val="45"/>
        </w:rPr>
        <w:t> </w:t>
      </w:r>
      <w:r>
        <w:rPr>
          <w:spacing w:val="-1"/>
        </w:rPr>
        <w:t>проволочной</w:t>
      </w:r>
      <w:r>
        <w:rPr>
          <w:spacing w:val="39"/>
        </w:rPr>
        <w:t> </w:t>
      </w:r>
      <w:r>
        <w:rPr/>
        <w:t>петлей</w:t>
      </w:r>
      <w:r>
        <w:rPr>
          <w:spacing w:val="42"/>
        </w:rPr>
        <w:t> </w:t>
      </w:r>
      <w:r>
        <w:rPr>
          <w:spacing w:val="-1"/>
        </w:rPr>
        <w:t>(проволока</w:t>
      </w:r>
      <w:r>
        <w:rPr>
          <w:spacing w:val="42"/>
        </w:rPr>
        <w:t> </w:t>
      </w:r>
      <w:r>
        <w:rPr>
          <w:spacing w:val="-1"/>
        </w:rPr>
        <w:t>серкляжная)</w:t>
      </w:r>
      <w:r>
        <w:rPr>
          <w:spacing w:val="41"/>
        </w:rPr>
        <w:t> </w:t>
      </w:r>
      <w:r>
        <w:rPr>
          <w:spacing w:val="-2"/>
        </w:rPr>
        <w:t>или</w:t>
      </w:r>
      <w:r>
        <w:rPr>
          <w:spacing w:val="84"/>
          <w:w w:val="102"/>
        </w:rPr>
        <w:t> </w:t>
      </w:r>
      <w:r>
        <w:rPr/>
        <w:t>стягивающим</w:t>
      </w:r>
      <w:r>
        <w:rPr>
          <w:spacing w:val="26"/>
        </w:rPr>
        <w:t> </w:t>
      </w:r>
      <w:r>
        <w:rPr/>
        <w:t>винтом</w:t>
      </w:r>
      <w:r>
        <w:rPr>
          <w:spacing w:val="28"/>
        </w:rPr>
        <w:t> </w:t>
      </w:r>
      <w:r>
        <w:rPr>
          <w:spacing w:val="-1"/>
        </w:rPr>
        <w:t>(винт</w:t>
      </w:r>
      <w:r>
        <w:rPr>
          <w:spacing w:val="32"/>
        </w:rPr>
        <w:t> </w:t>
      </w:r>
      <w:r>
        <w:rPr>
          <w:spacing w:val="-1"/>
        </w:rPr>
        <w:t>компрессионный);</w:t>
      </w:r>
      <w:r>
        <w:rPr/>
      </w: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368" w:lineRule="auto" w:before="24" w:after="0"/>
        <w:ind w:left="1198" w:right="110" w:hanging="269"/>
        <w:jc w:val="both"/>
      </w:pPr>
      <w:r>
        <w:rPr>
          <w:rFonts w:ascii="Times New Roman" w:hAnsi="Times New Roman"/>
        </w:rPr>
        <w:t>Тип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накостный</w:t>
      </w:r>
      <w:r>
        <w:rPr>
          <w:spacing w:val="18"/>
        </w:rPr>
        <w:t> </w:t>
      </w:r>
      <w:r>
        <w:rPr>
          <w:spacing w:val="-1"/>
        </w:rPr>
        <w:t>остеосинтез</w:t>
      </w:r>
      <w:r>
        <w:rPr>
          <w:spacing w:val="18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применением</w:t>
      </w:r>
      <w:r>
        <w:rPr>
          <w:spacing w:val="21"/>
        </w:rPr>
        <w:t> </w:t>
      </w:r>
      <w:r>
        <w:rPr>
          <w:spacing w:val="-1"/>
        </w:rPr>
        <w:t>техники</w:t>
      </w:r>
      <w:r>
        <w:rPr>
          <w:spacing w:val="21"/>
        </w:rPr>
        <w:t> </w:t>
      </w:r>
      <w:r>
        <w:rPr>
          <w:spacing w:val="-1"/>
        </w:rPr>
        <w:t>анатомичной</w:t>
      </w:r>
      <w:r>
        <w:rPr>
          <w:spacing w:val="17"/>
        </w:rPr>
        <w:t> </w:t>
      </w:r>
      <w:r>
        <w:rPr>
          <w:spacing w:val="-1"/>
        </w:rPr>
        <w:t>репозиции</w:t>
      </w:r>
      <w:r>
        <w:rPr>
          <w:spacing w:val="17"/>
        </w:rPr>
        <w:t> </w:t>
      </w:r>
      <w:r>
        <w:rPr/>
        <w:t>и</w:t>
      </w:r>
      <w:r>
        <w:rPr>
          <w:spacing w:val="91"/>
          <w:w w:val="102"/>
        </w:rPr>
        <w:t> </w:t>
      </w:r>
      <w:r>
        <w:rPr/>
        <w:t>межфрагментарной</w:t>
      </w:r>
      <w:r>
        <w:rPr>
          <w:spacing w:val="18"/>
        </w:rPr>
        <w:t> </w:t>
      </w:r>
      <w:r>
        <w:rPr>
          <w:spacing w:val="-1"/>
        </w:rPr>
        <w:t>компрессии</w:t>
      </w:r>
      <w:r>
        <w:rPr>
          <w:spacing w:val="22"/>
        </w:rPr>
        <w:t> </w:t>
      </w:r>
      <w:r>
        <w:rPr>
          <w:spacing w:val="-1"/>
        </w:rPr>
        <w:t>стягивающим</w:t>
      </w:r>
      <w:r>
        <w:rPr>
          <w:spacing w:val="20"/>
        </w:rPr>
        <w:t> </w:t>
      </w:r>
      <w:r>
        <w:rPr/>
        <w:t>винтом</w:t>
      </w:r>
      <w:r>
        <w:rPr>
          <w:spacing w:val="19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простом</w:t>
      </w:r>
      <w:r>
        <w:rPr>
          <w:spacing w:val="14"/>
        </w:rPr>
        <w:t> </w:t>
      </w:r>
      <w:r>
        <w:rPr/>
        <w:t>(косом</w:t>
      </w:r>
      <w:r>
        <w:rPr>
          <w:spacing w:val="21"/>
        </w:rPr>
        <w:t> </w:t>
      </w:r>
      <w:r>
        <w:rPr/>
        <w:t>или</w:t>
      </w:r>
      <w:r>
        <w:rPr>
          <w:spacing w:val="51"/>
          <w:w w:val="102"/>
        </w:rPr>
        <w:t> </w:t>
      </w:r>
      <w:r>
        <w:rPr/>
        <w:t>спиралевидном)</w:t>
      </w:r>
      <w:r>
        <w:rPr>
          <w:spacing w:val="30"/>
        </w:rPr>
        <w:t> </w:t>
      </w:r>
      <w:r>
        <w:rPr>
          <w:spacing w:val="-1"/>
        </w:rPr>
        <w:t>переломе</w:t>
      </w:r>
      <w:r>
        <w:rPr>
          <w:spacing w:val="27"/>
        </w:rPr>
        <w:t> </w:t>
      </w:r>
      <w:r>
        <w:rPr/>
        <w:t>или</w:t>
      </w:r>
      <w:r>
        <w:rPr>
          <w:spacing w:val="33"/>
        </w:rPr>
        <w:t> </w:t>
      </w:r>
      <w:r>
        <w:rPr/>
        <w:t>шинированием</w:t>
      </w:r>
      <w:r>
        <w:rPr>
          <w:spacing w:val="26"/>
        </w:rPr>
        <w:t> </w:t>
      </w:r>
      <w:r>
        <w:rPr/>
        <w:t>на</w:t>
      </w:r>
      <w:r>
        <w:rPr>
          <w:spacing w:val="33"/>
        </w:rPr>
        <w:t> </w:t>
      </w:r>
      <w:r>
        <w:rPr/>
        <w:t>пластине</w:t>
      </w:r>
      <w:r>
        <w:rPr>
          <w:spacing w:val="34"/>
        </w:rPr>
        <w:t> </w:t>
      </w:r>
      <w:r>
        <w:rPr>
          <w:spacing w:val="-2"/>
        </w:rPr>
        <w:t>при</w:t>
      </w:r>
      <w:r>
        <w:rPr>
          <w:spacing w:val="33"/>
        </w:rPr>
        <w:t> </w:t>
      </w:r>
      <w:r>
        <w:rPr>
          <w:spacing w:val="-1"/>
        </w:rPr>
        <w:t>многооскольчатом</w:t>
      </w:r>
      <w:r>
        <w:rPr>
          <w:spacing w:val="47"/>
          <w:w w:val="102"/>
        </w:rPr>
        <w:t> </w:t>
      </w:r>
      <w:r>
        <w:rPr/>
        <w:t>переломе</w:t>
      </w:r>
      <w:r>
        <w:rPr>
          <w:spacing w:val="17"/>
        </w:rPr>
        <w:t> </w:t>
      </w:r>
      <w:r>
        <w:rPr/>
        <w:t>или</w:t>
      </w:r>
      <w:r>
        <w:rPr>
          <w:spacing w:val="22"/>
        </w:rPr>
        <w:t> </w:t>
      </w:r>
      <w:r>
        <w:rPr/>
        <w:t>плохом</w:t>
      </w:r>
      <w:r>
        <w:rPr>
          <w:spacing w:val="15"/>
        </w:rPr>
        <w:t> </w:t>
      </w:r>
      <w:r>
        <w:rPr>
          <w:spacing w:val="-1"/>
        </w:rPr>
        <w:t>качестве</w:t>
      </w:r>
      <w:r>
        <w:rPr>
          <w:spacing w:val="19"/>
        </w:rPr>
        <w:t> </w:t>
      </w:r>
      <w:r>
        <w:rPr/>
        <w:t>кости</w:t>
      </w:r>
      <w:r>
        <w:rPr>
          <w:spacing w:val="21"/>
        </w:rPr>
        <w:t> </w:t>
      </w:r>
      <w:r>
        <w:rPr>
          <w:spacing w:val="-1"/>
        </w:rPr>
        <w:t>(остеопороз);</w:t>
      </w:r>
      <w:r>
        <w:rPr/>
      </w:r>
    </w:p>
    <w:p>
      <w:pPr>
        <w:pStyle w:val="BodyText"/>
        <w:numPr>
          <w:ilvl w:val="2"/>
          <w:numId w:val="12"/>
        </w:numPr>
        <w:tabs>
          <w:tab w:pos="1199" w:val="left" w:leader="none"/>
        </w:tabs>
        <w:spacing w:line="366" w:lineRule="auto" w:before="21" w:after="0"/>
        <w:ind w:left="1198" w:right="110" w:hanging="269"/>
        <w:jc w:val="both"/>
      </w:pPr>
      <w:r>
        <w:rPr>
          <w:rFonts w:ascii="Times New Roman" w:hAnsi="Times New Roman"/>
          <w:w w:val="105"/>
        </w:rPr>
        <w:t>Тип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22"/>
          <w:w w:val="105"/>
        </w:rPr>
        <w:t> </w:t>
      </w:r>
      <w:r>
        <w:rPr>
          <w:spacing w:val="-2"/>
          <w:w w:val="105"/>
        </w:rPr>
        <w:t>накостный</w:t>
      </w:r>
      <w:r>
        <w:rPr>
          <w:spacing w:val="24"/>
          <w:w w:val="105"/>
        </w:rPr>
        <w:t> </w:t>
      </w:r>
      <w:r>
        <w:rPr>
          <w:spacing w:val="-2"/>
          <w:w w:val="105"/>
        </w:rPr>
        <w:t>остеосинтез</w:t>
      </w:r>
      <w:r>
        <w:rPr>
          <w:spacing w:val="23"/>
          <w:w w:val="105"/>
        </w:rPr>
        <w:t> </w:t>
      </w:r>
      <w:r>
        <w:rPr>
          <w:spacing w:val="-3"/>
          <w:w w:val="105"/>
        </w:rPr>
        <w:t>при</w:t>
      </w:r>
      <w:r>
        <w:rPr>
          <w:spacing w:val="24"/>
          <w:w w:val="105"/>
        </w:rPr>
        <w:t> </w:t>
      </w:r>
      <w:r>
        <w:rPr>
          <w:spacing w:val="-2"/>
          <w:w w:val="105"/>
        </w:rPr>
        <w:t>переломе,</w:t>
      </w:r>
      <w:r>
        <w:rPr>
          <w:spacing w:val="22"/>
          <w:w w:val="105"/>
        </w:rPr>
        <w:t> </w:t>
      </w:r>
      <w:r>
        <w:rPr>
          <w:w w:val="105"/>
        </w:rPr>
        <w:t>который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локализуется</w:t>
      </w:r>
      <w:r>
        <w:rPr>
          <w:spacing w:val="20"/>
          <w:w w:val="105"/>
        </w:rPr>
        <w:t> </w:t>
      </w:r>
      <w:r>
        <w:rPr>
          <w:w w:val="105"/>
        </w:rPr>
        <w:t>в</w:t>
      </w:r>
      <w:r>
        <w:rPr>
          <w:spacing w:val="21"/>
          <w:w w:val="105"/>
        </w:rPr>
        <w:t> </w:t>
      </w:r>
      <w:r>
        <w:rPr>
          <w:w w:val="105"/>
        </w:rPr>
        <w:t>нижней</w:t>
      </w:r>
      <w:r>
        <w:rPr>
          <w:spacing w:val="83"/>
          <w:w w:val="102"/>
        </w:rPr>
        <w:t> </w:t>
      </w:r>
      <w:r>
        <w:rPr>
          <w:spacing w:val="-2"/>
          <w:w w:val="105"/>
        </w:rPr>
        <w:t>трети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МБК.</w:t>
      </w:r>
      <w:r>
        <w:rPr/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5" w:after="0"/>
        <w:ind w:left="396" w:right="107" w:firstLine="404"/>
        <w:jc w:val="both"/>
      </w:pPr>
      <w:r>
        <w:rPr/>
        <w:t>Взрослым</w:t>
      </w:r>
      <w:r>
        <w:rPr>
          <w:spacing w:val="48"/>
        </w:rPr>
        <w:t> </w:t>
      </w:r>
      <w:r>
        <w:rPr/>
        <w:t>пациентам</w:t>
      </w:r>
      <w:r>
        <w:rPr>
          <w:spacing w:val="50"/>
        </w:rPr>
        <w:t> </w:t>
      </w:r>
      <w:r>
        <w:rPr/>
        <w:t>с</w:t>
      </w:r>
      <w:r>
        <w:rPr>
          <w:spacing w:val="47"/>
        </w:rPr>
        <w:t> </w:t>
      </w:r>
      <w:r>
        <w:rPr/>
        <w:t>переломами</w:t>
      </w:r>
      <w:r>
        <w:rPr>
          <w:spacing w:val="49"/>
        </w:rPr>
        <w:t> </w:t>
      </w:r>
      <w:r>
        <w:rPr/>
        <w:t>лодыжек</w:t>
      </w:r>
      <w:r>
        <w:rPr>
          <w:spacing w:val="4"/>
        </w:rPr>
        <w:t> </w:t>
      </w:r>
      <w:r>
        <w:rPr/>
        <w:t>с</w:t>
      </w:r>
      <w:r>
        <w:rPr>
          <w:spacing w:val="48"/>
        </w:rPr>
        <w:t> </w:t>
      </w:r>
      <w:r>
        <w:rPr/>
        <w:t>целью</w:t>
      </w:r>
      <w:r>
        <w:rPr>
          <w:spacing w:val="53"/>
        </w:rPr>
        <w:t> </w:t>
      </w:r>
      <w:r>
        <w:rPr/>
        <w:t>создания</w:t>
      </w:r>
      <w:r>
        <w:rPr>
          <w:spacing w:val="48"/>
        </w:rPr>
        <w:t> </w:t>
      </w:r>
      <w:r>
        <w:rPr>
          <w:spacing w:val="-1"/>
        </w:rPr>
        <w:t>условий</w:t>
      </w:r>
      <w:r>
        <w:rPr>
          <w:spacing w:val="53"/>
        </w:rPr>
        <w:t> </w:t>
      </w:r>
      <w:r>
        <w:rPr/>
        <w:t>для</w:t>
      </w:r>
      <w:r>
        <w:rPr>
          <w:spacing w:val="34"/>
          <w:w w:val="102"/>
        </w:rPr>
        <w:t> </w:t>
      </w:r>
      <w:r>
        <w:rPr>
          <w:spacing w:val="-1"/>
        </w:rPr>
        <w:t>консолидации</w:t>
      </w:r>
      <w:r>
        <w:rPr>
          <w:spacing w:val="38"/>
        </w:rPr>
        <w:t> </w:t>
      </w:r>
      <w:r>
        <w:rPr>
          <w:spacing w:val="-1"/>
        </w:rPr>
        <w:t>перелома</w:t>
      </w:r>
      <w:r>
        <w:rPr>
          <w:spacing w:val="42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37"/>
        </w:rPr>
        <w:t> </w:t>
      </w:r>
      <w:r>
        <w:rPr/>
        <w:t>остеосинтез</w:t>
      </w:r>
      <w:r>
        <w:rPr>
          <w:spacing w:val="36"/>
        </w:rPr>
        <w:t> </w:t>
      </w:r>
      <w:r>
        <w:rPr>
          <w:spacing w:val="-1"/>
        </w:rPr>
        <w:t>латеральной</w:t>
      </w:r>
      <w:r>
        <w:rPr>
          <w:spacing w:val="39"/>
        </w:rPr>
        <w:t> </w:t>
      </w:r>
      <w:r>
        <w:rPr/>
        <w:t>лодыжки</w:t>
      </w:r>
      <w:r>
        <w:rPr>
          <w:spacing w:val="34"/>
        </w:rPr>
        <w:t> </w:t>
      </w:r>
      <w:r>
        <w:rPr>
          <w:spacing w:val="-1"/>
        </w:rPr>
        <w:t>из</w:t>
      </w:r>
      <w:r>
        <w:rPr>
          <w:spacing w:val="51"/>
          <w:w w:val="102"/>
        </w:rPr>
        <w:t> </w:t>
      </w:r>
      <w:r>
        <w:rPr>
          <w:spacing w:val="-1"/>
        </w:rPr>
        <w:t>переднелатерального</w:t>
      </w:r>
      <w:r>
        <w:rPr>
          <w:spacing w:val="20"/>
        </w:rPr>
        <w:t> </w:t>
      </w:r>
      <w:r>
        <w:rPr>
          <w:spacing w:val="-1"/>
        </w:rPr>
        <w:t>хирургического</w:t>
      </w:r>
      <w:r>
        <w:rPr>
          <w:spacing w:val="16"/>
        </w:rPr>
        <w:t> </w:t>
      </w:r>
      <w:r>
        <w:rPr>
          <w:spacing w:val="-1"/>
        </w:rPr>
        <w:t>доступа</w:t>
      </w:r>
      <w:r>
        <w:rPr>
          <w:spacing w:val="23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необходимости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ревизии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передней</w:t>
      </w:r>
      <w:r>
        <w:rPr>
          <w:spacing w:val="119"/>
          <w:w w:val="102"/>
        </w:rPr>
        <w:t> </w:t>
      </w:r>
      <w:r>
        <w:rPr/>
        <w:t>порции</w:t>
      </w:r>
      <w:r>
        <w:rPr>
          <w:spacing w:val="16"/>
        </w:rPr>
        <w:t> </w:t>
      </w:r>
      <w:r>
        <w:rPr>
          <w:spacing w:val="-1"/>
        </w:rPr>
        <w:t>ДМБС,</w:t>
      </w:r>
      <w:r>
        <w:rPr>
          <w:spacing w:val="15"/>
        </w:rPr>
        <w:t> </w:t>
      </w:r>
      <w:r>
        <w:rPr/>
        <w:t>а</w:t>
      </w:r>
      <w:r>
        <w:rPr>
          <w:spacing w:val="17"/>
        </w:rPr>
        <w:t> </w:t>
      </w:r>
      <w:r>
        <w:rPr/>
        <w:t>также</w:t>
      </w:r>
      <w:r>
        <w:rPr>
          <w:spacing w:val="13"/>
        </w:rPr>
        <w:t> </w:t>
      </w:r>
      <w:r>
        <w:rPr/>
        <w:t>сочетании</w:t>
      </w:r>
      <w:r>
        <w:rPr>
          <w:spacing w:val="14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переломом</w:t>
      </w:r>
      <w:r>
        <w:rPr>
          <w:spacing w:val="18"/>
        </w:rPr>
        <w:t> </w:t>
      </w:r>
      <w:r>
        <w:rPr/>
        <w:t>бугорка</w:t>
      </w:r>
      <w:r>
        <w:rPr>
          <w:spacing w:val="13"/>
        </w:rPr>
        <w:t> </w:t>
      </w:r>
      <w:r>
        <w:rPr/>
        <w:t>Тилло-Шапута</w:t>
      </w:r>
      <w:r>
        <w:rPr>
          <w:spacing w:val="15"/>
        </w:rPr>
        <w:t> </w:t>
      </w:r>
      <w:r>
        <w:rPr>
          <w:spacing w:val="-1"/>
        </w:rPr>
        <w:t>ББК</w:t>
      </w:r>
      <w:r>
        <w:rPr>
          <w:spacing w:val="24"/>
        </w:rPr>
        <w:t> </w:t>
      </w:r>
      <w:r>
        <w:rPr/>
        <w:t>[144].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2"/>
        </w:numPr>
        <w:tabs>
          <w:tab w:pos="1064" w:val="left" w:leader="none"/>
        </w:tabs>
        <w:spacing w:line="368" w:lineRule="auto" w:before="152" w:after="0"/>
        <w:ind w:left="396" w:right="109" w:firstLine="404"/>
        <w:jc w:val="both"/>
      </w:pPr>
      <w:r>
        <w:rPr>
          <w:spacing w:val="-4"/>
        </w:rPr>
        <w:t>Взрослым</w:t>
      </w:r>
      <w:r>
        <w:rPr>
          <w:spacing w:val="44"/>
        </w:rPr>
        <w:t> </w:t>
      </w: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переломами</w:t>
      </w:r>
      <w:r>
        <w:rPr/>
        <w:t>  </w:t>
      </w:r>
      <w:r>
        <w:rPr>
          <w:spacing w:val="-1"/>
        </w:rPr>
        <w:t>лодыжек</w:t>
      </w:r>
      <w:r>
        <w:rPr>
          <w:spacing w:val="5"/>
        </w:rPr>
        <w:t> </w:t>
      </w:r>
      <w:r>
        <w:rPr/>
        <w:t>с</w:t>
      </w:r>
      <w:r>
        <w:rPr>
          <w:spacing w:val="52"/>
        </w:rPr>
        <w:t> </w:t>
      </w:r>
      <w:r>
        <w:rPr/>
        <w:t>целью</w:t>
      </w:r>
      <w:r>
        <w:rPr>
          <w:spacing w:val="54"/>
        </w:rPr>
        <w:t> </w:t>
      </w:r>
      <w:r>
        <w:rPr/>
        <w:t>создания</w:t>
      </w:r>
      <w:r>
        <w:rPr>
          <w:spacing w:val="50"/>
        </w:rPr>
        <w:t> </w:t>
      </w:r>
      <w:r>
        <w:rPr/>
        <w:t>условий</w:t>
      </w:r>
      <w:r>
        <w:rPr>
          <w:spacing w:val="54"/>
        </w:rPr>
        <w:t> </w:t>
      </w:r>
      <w:r>
        <w:rPr/>
        <w:t>для</w:t>
      </w:r>
      <w:r>
        <w:rPr>
          <w:spacing w:val="53"/>
          <w:w w:val="102"/>
        </w:rPr>
        <w:t> </w:t>
      </w:r>
      <w:r>
        <w:rPr>
          <w:spacing w:val="-1"/>
        </w:rPr>
        <w:t>консолидации</w:t>
      </w:r>
      <w:r>
        <w:rPr>
          <w:spacing w:val="38"/>
        </w:rPr>
        <w:t> </w:t>
      </w:r>
      <w:r>
        <w:rPr>
          <w:spacing w:val="-1"/>
        </w:rPr>
        <w:t>перелома</w:t>
      </w:r>
      <w:r>
        <w:rPr>
          <w:spacing w:val="42"/>
        </w:rPr>
        <w:t> </w:t>
      </w:r>
      <w:r>
        <w:rPr>
          <w:rFonts w:ascii="Times New Roman" w:hAnsi="Times New Roman" w:cs="Times New Roman" w:eastAsia="Times New Roman"/>
        </w:rPr>
        <w:t>рекомендован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остеосинтез</w:t>
      </w:r>
      <w:r>
        <w:rPr>
          <w:spacing w:val="36"/>
        </w:rPr>
        <w:t> </w:t>
      </w:r>
      <w:r>
        <w:rPr>
          <w:spacing w:val="-1"/>
        </w:rPr>
        <w:t>латеральной</w:t>
      </w:r>
      <w:r>
        <w:rPr>
          <w:spacing w:val="39"/>
        </w:rPr>
        <w:t> </w:t>
      </w:r>
      <w:r>
        <w:rPr/>
        <w:t>лодыжки</w:t>
      </w:r>
      <w:r>
        <w:rPr>
          <w:spacing w:val="34"/>
        </w:rPr>
        <w:t> </w:t>
      </w:r>
      <w:r>
        <w:rPr>
          <w:spacing w:val="-1"/>
        </w:rPr>
        <w:t>из</w:t>
      </w:r>
      <w:r>
        <w:rPr>
          <w:spacing w:val="51"/>
          <w:w w:val="102"/>
        </w:rPr>
        <w:t> </w:t>
      </w:r>
      <w:r>
        <w:rPr/>
        <w:t>заднелатерального</w:t>
      </w:r>
      <w:r>
        <w:rPr>
          <w:spacing w:val="19"/>
        </w:rPr>
        <w:t> </w:t>
      </w:r>
      <w:r>
        <w:rPr/>
        <w:t>доступа</w:t>
      </w:r>
      <w:r>
        <w:rPr>
          <w:spacing w:val="16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сочетанном</w:t>
      </w:r>
      <w:r>
        <w:rPr>
          <w:spacing w:val="17"/>
        </w:rPr>
        <w:t> </w:t>
      </w:r>
      <w:r>
        <w:rPr/>
        <w:t>переломе</w:t>
      </w:r>
      <w:r>
        <w:rPr>
          <w:spacing w:val="14"/>
        </w:rPr>
        <w:t> </w:t>
      </w:r>
      <w:r>
        <w:rPr/>
        <w:t>заднего</w:t>
      </w:r>
      <w:r>
        <w:rPr>
          <w:spacing w:val="19"/>
        </w:rPr>
        <w:t> </w:t>
      </w:r>
      <w:r>
        <w:rPr/>
        <w:t>края</w:t>
      </w:r>
      <w:r>
        <w:rPr>
          <w:spacing w:val="24"/>
        </w:rPr>
        <w:t> </w:t>
      </w:r>
      <w:r>
        <w:rPr>
          <w:spacing w:val="-1"/>
        </w:rPr>
        <w:t>ББК</w:t>
      </w:r>
      <w:r>
        <w:rPr>
          <w:spacing w:val="17"/>
        </w:rPr>
        <w:t> </w:t>
      </w:r>
      <w:r>
        <w:rPr/>
        <w:t>(«задней</w:t>
      </w:r>
      <w:r>
        <w:rPr>
          <w:spacing w:val="17"/>
        </w:rPr>
        <w:t> </w:t>
      </w:r>
      <w:r>
        <w:rPr/>
        <w:t>лодыжки,</w:t>
      </w:r>
      <w:r>
        <w:rPr>
          <w:spacing w:val="34"/>
          <w:w w:val="102"/>
        </w:rPr>
        <w:t> </w:t>
      </w:r>
      <w:r>
        <w:rPr/>
        <w:t>фрагмента</w:t>
      </w:r>
      <w:r>
        <w:rPr>
          <w:spacing w:val="10"/>
        </w:rPr>
        <w:t> </w:t>
      </w:r>
      <w:r>
        <w:rPr/>
        <w:t>Volkmann’s»)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/>
        <w:t>наличии</w:t>
      </w:r>
      <w:r>
        <w:rPr>
          <w:spacing w:val="11"/>
        </w:rPr>
        <w:t> </w:t>
      </w:r>
      <w:r>
        <w:rPr>
          <w:spacing w:val="-1"/>
        </w:rPr>
        <w:t>показаний</w:t>
      </w:r>
      <w:r>
        <w:rPr>
          <w:spacing w:val="11"/>
        </w:rPr>
        <w:t> </w:t>
      </w:r>
      <w:r>
        <w:rPr/>
        <w:t>к</w:t>
      </w:r>
      <w:r>
        <w:rPr>
          <w:spacing w:val="14"/>
        </w:rPr>
        <w:t> </w:t>
      </w:r>
      <w:r>
        <w:rPr/>
        <w:t>его</w:t>
      </w:r>
      <w:r>
        <w:rPr>
          <w:spacing w:val="10"/>
        </w:rPr>
        <w:t> </w:t>
      </w:r>
      <w:r>
        <w:rPr/>
        <w:t>фиксации</w:t>
      </w:r>
      <w:r>
        <w:rPr>
          <w:spacing w:val="14"/>
        </w:rPr>
        <w:t> </w:t>
      </w:r>
      <w:r>
        <w:rPr/>
        <w:t>[3,</w:t>
      </w:r>
      <w:r>
        <w:rPr>
          <w:spacing w:val="11"/>
        </w:rPr>
        <w:t> </w:t>
      </w:r>
      <w:r>
        <w:rPr/>
        <w:t>6,</w:t>
      </w:r>
      <w:r>
        <w:rPr>
          <w:spacing w:val="12"/>
        </w:rPr>
        <w:t> </w:t>
      </w:r>
      <w:r>
        <w:rPr/>
        <w:t>22,</w:t>
      </w:r>
      <w:r>
        <w:rPr>
          <w:spacing w:val="12"/>
        </w:rPr>
        <w:t> </w:t>
      </w:r>
      <w:r>
        <w:rPr/>
        <w:t>23,</w:t>
      </w:r>
      <w:r>
        <w:rPr>
          <w:spacing w:val="12"/>
        </w:rPr>
        <w:t> </w:t>
      </w:r>
      <w:r>
        <w:rPr/>
        <w:t>53,</w:t>
      </w:r>
      <w:r>
        <w:rPr>
          <w:spacing w:val="12"/>
        </w:rPr>
        <w:t> </w:t>
      </w:r>
      <w:r>
        <w:rPr/>
        <w:t>67].</w:t>
      </w:r>
      <w:r>
        <w:rPr/>
      </w:r>
    </w:p>
    <w:p>
      <w:pPr>
        <w:pStyle w:val="BodyText"/>
        <w:spacing w:line="240" w:lineRule="auto" w:before="7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5)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07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применении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накостного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возможна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различной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игур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типа,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локализации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47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предпочтений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хирурга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(пластина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1/3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рубки,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прямая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малая</w:t>
      </w:r>
      <w:r>
        <w:rPr>
          <w:rFonts w:ascii="Times New Roman" w:hAnsi="Times New Roman" w:cs="Times New Roman" w:eastAsia="Times New Roman"/>
          <w:spacing w:val="5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пластина,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ическ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предизогнутая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предизогнутая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5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наружную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лод</w:t>
      </w:r>
      <w:r>
        <w:rPr>
          <w:rFonts w:ascii="Times New Roman" w:hAnsi="Times New Roman" w:cs="Times New Roman" w:eastAsia="Times New Roman"/>
          <w:spacing w:val="-1"/>
          <w:w w:val="105"/>
        </w:rPr>
        <w:t>ыж</w:t>
      </w:r>
      <w:r>
        <w:rPr>
          <w:rFonts w:ascii="Times New Roman" w:hAnsi="Times New Roman" w:cs="Times New Roman" w:eastAsia="Times New Roman"/>
          <w:spacing w:val="-2"/>
          <w:w w:val="105"/>
        </w:rPr>
        <w:t>ку).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4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енение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малоинвазивного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накостного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5"/>
          <w:w w:val="9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ногооскольч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контролем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интраоперационной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w w:val="105"/>
        </w:rPr>
        <w:t>рентгенографии.</w:t>
      </w:r>
      <w:r>
        <w:rPr>
          <w:rFonts w:ascii="Times New Roman" w:hAnsi="Times New Roman"/>
        </w:rPr>
      </w:r>
    </w:p>
    <w:p>
      <w:pPr>
        <w:pStyle w:val="BodyText"/>
        <w:spacing w:line="366" w:lineRule="auto" w:before="7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интрамедуллярного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w w:val="105"/>
        </w:rPr>
        <w:t>оскольчатом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ере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индивиду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предпочтениях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хирурга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[5].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0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адекватности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лод</w:t>
      </w:r>
      <w:r>
        <w:rPr>
          <w:rFonts w:ascii="Times New Roman" w:hAnsi="Times New Roman"/>
          <w:spacing w:val="-1"/>
          <w:w w:val="105"/>
        </w:rPr>
        <w:t>ыж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w w:val="105"/>
        </w:rPr>
        <w:t>полное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ее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анатомии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переломе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восстановление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длины,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оси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2"/>
          <w:w w:val="9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нение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ротационного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оскольч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переломе.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5"/>
          <w:pgSz w:w="12240" w:h="15840"/>
          <w:pgMar w:footer="708" w:header="0" w:top="1280" w:bottom="900" w:left="1720" w:right="1220"/>
          <w:pgNumType w:start="30"/>
        </w:sectPr>
      </w:pPr>
    </w:p>
    <w:p>
      <w:pPr>
        <w:pStyle w:val="BodyText"/>
        <w:numPr>
          <w:ilvl w:val="2"/>
          <w:numId w:val="13"/>
        </w:numPr>
        <w:tabs>
          <w:tab w:pos="1307" w:val="left" w:leader="none"/>
        </w:tabs>
        <w:spacing w:line="240" w:lineRule="auto" w:before="58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еосин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медиальной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лоды</w:t>
      </w:r>
      <w:r>
        <w:rPr>
          <w:rFonts w:ascii="Times New Roman" w:hAnsi="Times New Roman"/>
          <w:spacing w:val="-1"/>
          <w:w w:val="110"/>
          <w:u w:val="thick" w:color="000000"/>
        </w:rPr>
        <w:t>ж</w:t>
      </w:r>
      <w:r>
        <w:rPr>
          <w:rFonts w:ascii="Times New Roman" w:hAnsi="Times New Roman"/>
          <w:spacing w:val="-2"/>
          <w:w w:val="110"/>
          <w:u w:val="thick" w:color="000000"/>
        </w:rPr>
        <w:t>ки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восс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spacing w:val="-2"/>
          <w:w w:val="110"/>
          <w:u w:val="thick" w:color="000000"/>
        </w:rPr>
        <w:t>новление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дель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овидной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св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-2"/>
          <w:w w:val="110"/>
          <w:u w:val="thick" w:color="000000"/>
        </w:rPr>
        <w:t>зки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7" w:lineRule="auto" w:before="155" w:after="0"/>
        <w:ind w:left="396" w:right="108" w:firstLine="0"/>
        <w:jc w:val="both"/>
      </w:pPr>
      <w:r>
        <w:rPr>
          <w:spacing w:val="-4"/>
        </w:rPr>
        <w:t>Взрослым</w:t>
      </w:r>
      <w:r>
        <w:rPr>
          <w:spacing w:val="44"/>
        </w:rPr>
        <w:t> </w:t>
      </w: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переломами</w:t>
      </w:r>
      <w:r>
        <w:rPr>
          <w:spacing w:val="54"/>
        </w:rPr>
        <w:t> </w:t>
      </w:r>
      <w:r>
        <w:rPr>
          <w:spacing w:val="-1"/>
        </w:rPr>
        <w:t>лодыжек</w:t>
      </w:r>
      <w:r>
        <w:rPr>
          <w:spacing w:val="6"/>
        </w:rPr>
        <w:t> </w:t>
      </w:r>
      <w:r>
        <w:rPr/>
        <w:t>с</w:t>
      </w:r>
      <w:r>
        <w:rPr>
          <w:spacing w:val="52"/>
        </w:rPr>
        <w:t> </w:t>
      </w:r>
      <w:r>
        <w:rPr/>
        <w:t>целью</w:t>
      </w:r>
      <w:r>
        <w:rPr>
          <w:spacing w:val="54"/>
        </w:rPr>
        <w:t> </w:t>
      </w:r>
      <w:r>
        <w:rPr/>
        <w:t>создания</w:t>
      </w:r>
      <w:r>
        <w:rPr>
          <w:spacing w:val="50"/>
        </w:rPr>
        <w:t> </w:t>
      </w:r>
      <w:r>
        <w:rPr/>
        <w:t>условий</w:t>
      </w:r>
      <w:r>
        <w:rPr>
          <w:spacing w:val="54"/>
        </w:rPr>
        <w:t> </w:t>
      </w:r>
      <w:r>
        <w:rPr/>
        <w:t>для</w:t>
      </w:r>
      <w:r>
        <w:rPr>
          <w:spacing w:val="53"/>
          <w:w w:val="102"/>
        </w:rPr>
        <w:t> </w:t>
      </w:r>
      <w:r>
        <w:rPr>
          <w:spacing w:val="-1"/>
        </w:rPr>
        <w:t>консолидации</w:t>
      </w:r>
      <w:r>
        <w:rPr>
          <w:spacing w:val="41"/>
        </w:rPr>
        <w:t> </w:t>
      </w:r>
      <w:r>
        <w:rPr/>
        <w:t>перелома</w:t>
      </w:r>
      <w:r>
        <w:rPr>
          <w:spacing w:val="43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44"/>
        </w:rPr>
        <w:t> </w:t>
      </w:r>
      <w:r>
        <w:rPr>
          <w:spacing w:val="-1"/>
        </w:rPr>
        <w:t>остеосинтез</w:t>
      </w:r>
      <w:r>
        <w:rPr>
          <w:spacing w:val="40"/>
        </w:rPr>
        <w:t> </w:t>
      </w:r>
      <w:r>
        <w:rPr>
          <w:spacing w:val="-1"/>
        </w:rPr>
        <w:t>медиальной</w:t>
      </w:r>
      <w:r>
        <w:rPr>
          <w:spacing w:val="44"/>
        </w:rPr>
        <w:t> </w:t>
      </w:r>
      <w:r>
        <w:rPr>
          <w:spacing w:val="-1"/>
        </w:rPr>
        <w:t>лодыжки</w:t>
      </w:r>
      <w:r>
        <w:rPr>
          <w:spacing w:val="43"/>
        </w:rPr>
        <w:t> </w:t>
      </w:r>
      <w:r>
        <w:rPr>
          <w:spacing w:val="-1"/>
        </w:rPr>
        <w:t>из</w:t>
      </w:r>
      <w:r>
        <w:rPr>
          <w:spacing w:val="40"/>
        </w:rPr>
        <w:t> </w:t>
      </w:r>
      <w:r>
        <w:rPr/>
        <w:t>медиального</w:t>
      </w:r>
      <w:r>
        <w:rPr>
          <w:spacing w:val="67"/>
          <w:w w:val="102"/>
        </w:rPr>
        <w:t> </w:t>
      </w:r>
      <w:r>
        <w:rPr/>
        <w:t>доступа</w:t>
      </w:r>
      <w:r>
        <w:rPr>
          <w:spacing w:val="12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наличии</w:t>
      </w:r>
      <w:r>
        <w:rPr>
          <w:spacing w:val="16"/>
        </w:rPr>
        <w:t> </w:t>
      </w:r>
      <w:r>
        <w:rPr/>
        <w:t>ее</w:t>
      </w:r>
      <w:r>
        <w:rPr>
          <w:spacing w:val="9"/>
        </w:rPr>
        <w:t> </w:t>
      </w:r>
      <w:r>
        <w:rPr>
          <w:spacing w:val="-1"/>
        </w:rPr>
        <w:t>перелома</w:t>
      </w:r>
      <w:r>
        <w:rPr>
          <w:spacing w:val="12"/>
        </w:rPr>
        <w:t> </w:t>
      </w:r>
      <w:r>
        <w:rPr/>
        <w:t>со</w:t>
      </w:r>
      <w:r>
        <w:rPr>
          <w:spacing w:val="13"/>
        </w:rPr>
        <w:t> </w:t>
      </w:r>
      <w:r>
        <w:rPr/>
        <w:t>смещением</w:t>
      </w:r>
      <w:r>
        <w:rPr>
          <w:spacing w:val="13"/>
        </w:rPr>
        <w:t> </w:t>
      </w:r>
      <w:r>
        <w:rPr>
          <w:spacing w:val="-1"/>
        </w:rPr>
        <w:t>отломков</w:t>
      </w:r>
      <w:r>
        <w:rPr>
          <w:spacing w:val="15"/>
        </w:rPr>
        <w:t> </w:t>
      </w:r>
      <w:r>
        <w:rPr>
          <w:spacing w:val="-1"/>
        </w:rPr>
        <w:t>[3,</w:t>
      </w:r>
      <w:r>
        <w:rPr>
          <w:spacing w:val="12"/>
        </w:rPr>
        <w:t> </w:t>
      </w:r>
      <w:r>
        <w:rPr/>
        <w:t>22,</w:t>
      </w:r>
      <w:r>
        <w:rPr>
          <w:spacing w:val="13"/>
        </w:rPr>
        <w:t> </w:t>
      </w:r>
      <w:r>
        <w:rPr/>
        <w:t>68,</w:t>
      </w:r>
      <w:r>
        <w:rPr>
          <w:spacing w:val="13"/>
        </w:rPr>
        <w:t> </w:t>
      </w:r>
      <w:r>
        <w:rPr/>
        <w:t>70].</w:t>
      </w:r>
      <w:r>
        <w:rPr/>
      </w:r>
    </w:p>
    <w:p>
      <w:pPr>
        <w:pStyle w:val="BodyText"/>
        <w:spacing w:line="240" w:lineRule="auto" w:before="8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5)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Комментарии.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ревизии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внутренней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нение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интерпозиции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надкостницы,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капсулы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зок)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линии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Рекомендована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«зубец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зубец»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7"/>
          <w:w w:val="9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стягивающего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межфрагментарной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прессии.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spacing w:val="1"/>
          <w:w w:val="105"/>
        </w:rPr>
        <w:t>Во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вторичного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двух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71"/>
          <w:w w:val="95"/>
        </w:rPr>
        <w:t> </w:t>
      </w:r>
      <w:r>
        <w:rPr>
          <w:rFonts w:ascii="Times New Roman" w:hAnsi="Times New Roman"/>
          <w:w w:val="105"/>
        </w:rPr>
        <w:t>одного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одно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спицы.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оскольчатом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медиальной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лод</w:t>
      </w:r>
      <w:r>
        <w:rPr>
          <w:rFonts w:ascii="Times New Roman" w:hAnsi="Times New Roman"/>
          <w:spacing w:val="-1"/>
          <w:w w:val="105"/>
        </w:rPr>
        <w:t>ыж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w w:val="105"/>
        </w:rPr>
        <w:t>возможна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двумя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спиц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стягивающей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проволочной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петлей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(проволокой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w w:val="105"/>
        </w:rPr>
        <w:t>серкляжной).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вертикальном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ренней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58"/>
          <w:w w:val="102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накостного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остеосинтеза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опорной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пластиной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стягивающими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8" w:lineRule="auto" w:before="21" w:after="0"/>
        <w:ind w:left="396" w:right="109" w:firstLine="404"/>
        <w:jc w:val="both"/>
      </w:pPr>
      <w:r>
        <w:rPr>
          <w:spacing w:val="-4"/>
        </w:rPr>
        <w:t>Взрослым</w:t>
      </w:r>
      <w:r>
        <w:rPr>
          <w:spacing w:val="44"/>
        </w:rPr>
        <w:t> </w:t>
      </w: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переломами</w:t>
      </w:r>
      <w:r>
        <w:rPr/>
        <w:t>  </w:t>
      </w:r>
      <w:r>
        <w:rPr>
          <w:spacing w:val="-1"/>
        </w:rPr>
        <w:t>лодыжек</w:t>
      </w:r>
      <w:r>
        <w:rPr>
          <w:spacing w:val="5"/>
        </w:rPr>
        <w:t> </w:t>
      </w:r>
      <w:r>
        <w:rPr/>
        <w:t>с</w:t>
      </w:r>
      <w:r>
        <w:rPr>
          <w:spacing w:val="52"/>
        </w:rPr>
        <w:t> </w:t>
      </w:r>
      <w:r>
        <w:rPr/>
        <w:t>целью</w:t>
      </w:r>
      <w:r>
        <w:rPr>
          <w:spacing w:val="54"/>
        </w:rPr>
        <w:t> </w:t>
      </w:r>
      <w:r>
        <w:rPr/>
        <w:t>создания</w:t>
      </w:r>
      <w:r>
        <w:rPr>
          <w:spacing w:val="50"/>
        </w:rPr>
        <w:t> </w:t>
      </w:r>
      <w:r>
        <w:rPr/>
        <w:t>условий</w:t>
      </w:r>
      <w:r>
        <w:rPr>
          <w:spacing w:val="54"/>
        </w:rPr>
        <w:t> </w:t>
      </w:r>
      <w:r>
        <w:rPr/>
        <w:t>для</w:t>
      </w:r>
      <w:r>
        <w:rPr>
          <w:spacing w:val="53"/>
          <w:w w:val="102"/>
        </w:rPr>
        <w:t> </w:t>
      </w:r>
      <w:r>
        <w:rPr>
          <w:spacing w:val="-1"/>
        </w:rPr>
        <w:t>консолидации</w:t>
      </w:r>
      <w:r>
        <w:rPr>
          <w:spacing w:val="45"/>
        </w:rPr>
        <w:t> </w:t>
      </w:r>
      <w:r>
        <w:rPr>
          <w:spacing w:val="-1"/>
        </w:rPr>
        <w:t>перелома</w:t>
      </w:r>
      <w:r>
        <w:rPr>
          <w:spacing w:val="44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47"/>
        </w:rPr>
        <w:t> </w:t>
      </w:r>
      <w:r>
        <w:rPr/>
        <w:t>остеосинтез</w:t>
      </w:r>
      <w:r>
        <w:rPr>
          <w:spacing w:val="43"/>
        </w:rPr>
        <w:t> </w:t>
      </w:r>
      <w:r>
        <w:rPr>
          <w:spacing w:val="-1"/>
        </w:rPr>
        <w:t>медиальной</w:t>
      </w:r>
      <w:r>
        <w:rPr>
          <w:spacing w:val="43"/>
        </w:rPr>
        <w:t> </w:t>
      </w:r>
      <w:r>
        <w:rPr>
          <w:spacing w:val="-1"/>
        </w:rPr>
        <w:t>лодыжки</w:t>
      </w:r>
      <w:r>
        <w:rPr>
          <w:spacing w:val="42"/>
        </w:rPr>
        <w:t> </w:t>
      </w:r>
      <w:r>
        <w:rPr/>
        <w:t>из</w:t>
      </w:r>
      <w:r>
        <w:rPr>
          <w:spacing w:val="61"/>
          <w:w w:val="102"/>
        </w:rPr>
        <w:t> </w:t>
      </w:r>
      <w:r>
        <w:rPr/>
        <w:t>заднемедиального</w:t>
      </w:r>
      <w:r>
        <w:rPr>
          <w:spacing w:val="47"/>
        </w:rPr>
        <w:t> </w:t>
      </w:r>
      <w:r>
        <w:rPr/>
        <w:t>доступа</w:t>
      </w:r>
      <w:r>
        <w:rPr>
          <w:spacing w:val="47"/>
        </w:rPr>
        <w:t> </w:t>
      </w:r>
      <w:r>
        <w:rPr/>
        <w:t>при</w:t>
      </w:r>
      <w:r>
        <w:rPr>
          <w:spacing w:val="46"/>
        </w:rPr>
        <w:t> </w:t>
      </w:r>
      <w:r>
        <w:rPr/>
        <w:t>одновременном</w:t>
      </w:r>
      <w:r>
        <w:rPr>
          <w:spacing w:val="48"/>
        </w:rPr>
        <w:t> </w:t>
      </w:r>
      <w:r>
        <w:rPr>
          <w:spacing w:val="-1"/>
        </w:rPr>
        <w:t>остеосинтезе</w:t>
      </w:r>
      <w:r>
        <w:rPr>
          <w:spacing w:val="47"/>
        </w:rPr>
        <w:t> </w:t>
      </w:r>
      <w:r>
        <w:rPr>
          <w:spacing w:val="-1"/>
        </w:rPr>
        <w:t>перелома</w:t>
      </w:r>
      <w:r>
        <w:rPr>
          <w:spacing w:val="48"/>
        </w:rPr>
        <w:t> </w:t>
      </w:r>
      <w:r>
        <w:rPr>
          <w:spacing w:val="-1"/>
        </w:rPr>
        <w:t>заднего</w:t>
      </w:r>
      <w:r>
        <w:rPr>
          <w:spacing w:val="48"/>
        </w:rPr>
        <w:t> </w:t>
      </w:r>
      <w:r>
        <w:rPr/>
        <w:t>края</w:t>
      </w:r>
      <w:r>
        <w:rPr>
          <w:spacing w:val="48"/>
        </w:rPr>
        <w:t> </w:t>
      </w:r>
      <w:r>
        <w:rPr>
          <w:spacing w:val="-1"/>
        </w:rPr>
        <w:t>ББК</w:t>
      </w:r>
      <w:r>
        <w:rPr>
          <w:spacing w:val="55"/>
          <w:w w:val="102"/>
        </w:rPr>
        <w:t> </w:t>
      </w:r>
      <w:r>
        <w:rPr/>
        <w:t>типа</w:t>
      </w:r>
      <w:r>
        <w:rPr>
          <w:spacing w:val="6"/>
        </w:rPr>
        <w:t> </w:t>
      </w:r>
      <w:r>
        <w:rPr/>
        <w:t>3</w:t>
      </w:r>
      <w:r>
        <w:rPr>
          <w:spacing w:val="10"/>
        </w:rPr>
        <w:t> </w:t>
      </w:r>
      <w:r>
        <w:rPr>
          <w:spacing w:val="-1"/>
        </w:rPr>
        <w:t>по</w:t>
      </w:r>
      <w:r>
        <w:rPr>
          <w:spacing w:val="10"/>
        </w:rPr>
        <w:t> </w:t>
      </w:r>
      <w:r>
        <w:rPr/>
        <w:t>J.</w:t>
      </w:r>
      <w:r>
        <w:rPr>
          <w:spacing w:val="6"/>
        </w:rPr>
        <w:t> </w:t>
      </w:r>
      <w:r>
        <w:rPr>
          <w:spacing w:val="-1"/>
        </w:rPr>
        <w:t>Bartoníček</w:t>
      </w:r>
      <w:r>
        <w:rPr>
          <w:spacing w:val="7"/>
        </w:rPr>
        <w:t> </w:t>
      </w:r>
      <w:r>
        <w:rPr/>
        <w:t>et</w:t>
      </w:r>
      <w:r>
        <w:rPr>
          <w:spacing w:val="8"/>
        </w:rPr>
        <w:t> </w:t>
      </w:r>
      <w:r>
        <w:rPr/>
        <w:t>al.</w:t>
      </w:r>
      <w:r>
        <w:rPr>
          <w:spacing w:val="7"/>
        </w:rPr>
        <w:t> </w:t>
      </w:r>
      <w:r>
        <w:rPr/>
        <w:t>[3,</w:t>
      </w:r>
      <w:r>
        <w:rPr>
          <w:spacing w:val="8"/>
        </w:rPr>
        <w:t> </w:t>
      </w:r>
      <w:r>
        <w:rPr/>
        <w:t>22,</w:t>
      </w:r>
      <w:r>
        <w:rPr>
          <w:spacing w:val="7"/>
        </w:rPr>
        <w:t> </w:t>
      </w:r>
      <w:r>
        <w:rPr/>
        <w:t>68,</w:t>
      </w:r>
      <w:r>
        <w:rPr>
          <w:spacing w:val="8"/>
        </w:rPr>
        <w:t> </w:t>
      </w:r>
      <w:r>
        <w:rPr/>
        <w:t>70].</w:t>
      </w:r>
      <w:r>
        <w:rPr/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5)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</w:t>
      </w:r>
      <w:r>
        <w:rPr>
          <w:rFonts w:ascii="Times New Roman" w:hAnsi="Times New Roman"/>
          <w:w w:val="105"/>
        </w:rPr>
        <w:t>: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края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выявленном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типе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spacing w:val="-1"/>
          <w:w w:val="105"/>
        </w:rPr>
        <w:t>J</w:t>
      </w:r>
      <w:r>
        <w:rPr>
          <w:rFonts w:ascii="Times New Roman" w:hAnsi="Times New Roman"/>
          <w:spacing w:val="-2"/>
          <w:w w:val="105"/>
        </w:rPr>
        <w:t>.B</w:t>
      </w:r>
      <w:r>
        <w:rPr>
          <w:rFonts w:ascii="Times New Roman" w:hAnsi="Times New Roman"/>
          <w:spacing w:val="-1"/>
          <w:w w:val="105"/>
        </w:rPr>
        <w:t>ar</w:t>
      </w:r>
      <w:r>
        <w:rPr>
          <w:rFonts w:ascii="Times New Roman" w:hAnsi="Times New Roman"/>
          <w:spacing w:val="-2"/>
          <w:w w:val="105"/>
        </w:rPr>
        <w:t>toníček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et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al.,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выполнять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анатомичной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spacing w:val="-2"/>
          <w:w w:val="105"/>
        </w:rPr>
        <w:t>репозиции,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иру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сь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линию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костных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59"/>
          <w:w w:val="102"/>
        </w:rPr>
        <w:t> </w:t>
      </w:r>
      <w:r>
        <w:rPr>
          <w:rFonts w:ascii="Times New Roman" w:hAnsi="Times New Roman"/>
          <w:w w:val="105"/>
        </w:rPr>
        <w:t>интраоперационной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ии,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созданием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рной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86"/>
          <w:w w:val="95"/>
        </w:rPr>
        <w:t> </w:t>
      </w:r>
      <w:r>
        <w:rPr>
          <w:rFonts w:ascii="Times New Roman" w:hAnsi="Times New Roman"/>
          <w:spacing w:val="-2"/>
          <w:w w:val="105"/>
        </w:rPr>
        <w:t>обеспечение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стабильной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стягивающими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винтами,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введенными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субхондрально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w w:val="105"/>
        </w:rPr>
        <w:t>параллельно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перпендикулярно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плоскости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опорной</w:t>
      </w:r>
      <w:r>
        <w:rPr>
          <w:rFonts w:ascii="Times New Roman" w:hAnsi="Times New Roman"/>
          <w:spacing w:val="43"/>
          <w:w w:val="95"/>
        </w:rPr>
        <w:t> </w:t>
      </w:r>
      <w:r>
        <w:rPr>
          <w:rFonts w:ascii="Times New Roman" w:hAnsi="Times New Roman"/>
          <w:w w:val="105"/>
        </w:rPr>
        <w:t>пластиной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(третьтрубчатой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пластиной,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ивной</w:t>
      </w:r>
      <w:r>
        <w:rPr>
          <w:rFonts w:ascii="Times New Roman" w:hAnsi="Times New Roman"/>
          <w:spacing w:val="64"/>
          <w:w w:val="95"/>
        </w:rPr>
        <w:t> </w:t>
      </w:r>
      <w:r>
        <w:rPr>
          <w:rFonts w:ascii="Times New Roman" w:hAnsi="Times New Roman"/>
        </w:rPr>
        <w:t>пластиной,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Т-образной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).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8" w:lineRule="auto" w:before="24" w:after="0"/>
        <w:ind w:left="396" w:right="108" w:firstLine="404"/>
        <w:jc w:val="both"/>
      </w:pPr>
      <w:r>
        <w:rPr>
          <w:spacing w:val="-4"/>
        </w:rPr>
        <w:t>Взрослым</w:t>
      </w:r>
      <w:r>
        <w:rPr>
          <w:spacing w:val="44"/>
        </w:rPr>
        <w:t> </w:t>
      </w: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переломами</w:t>
      </w:r>
      <w:r>
        <w:rPr>
          <w:spacing w:val="54"/>
        </w:rPr>
        <w:t> </w:t>
      </w:r>
      <w:r>
        <w:rPr>
          <w:spacing w:val="-1"/>
        </w:rPr>
        <w:t>лодыжек</w:t>
      </w:r>
      <w:r>
        <w:rPr>
          <w:spacing w:val="3"/>
        </w:rPr>
        <w:t> </w:t>
      </w:r>
      <w:r>
        <w:rPr/>
        <w:t>с</w:t>
      </w:r>
      <w:r>
        <w:rPr>
          <w:spacing w:val="52"/>
        </w:rPr>
        <w:t> </w:t>
      </w:r>
      <w:r>
        <w:rPr/>
        <w:t>целью</w:t>
      </w:r>
      <w:r>
        <w:rPr>
          <w:spacing w:val="54"/>
        </w:rPr>
        <w:t> </w:t>
      </w:r>
      <w:r>
        <w:rPr/>
        <w:t>создания</w:t>
      </w:r>
      <w:r>
        <w:rPr>
          <w:spacing w:val="52"/>
        </w:rPr>
        <w:t> </w:t>
      </w:r>
      <w:r>
        <w:rPr/>
        <w:t>условий</w:t>
      </w:r>
      <w:r>
        <w:rPr>
          <w:spacing w:val="53"/>
        </w:rPr>
        <w:t> </w:t>
      </w:r>
      <w:r>
        <w:rPr/>
        <w:t>для</w:t>
      </w:r>
      <w:r>
        <w:rPr>
          <w:spacing w:val="53"/>
          <w:w w:val="102"/>
        </w:rPr>
        <w:t> </w:t>
      </w:r>
      <w:r>
        <w:rPr>
          <w:spacing w:val="-1"/>
        </w:rPr>
        <w:t>консолидации</w:t>
      </w:r>
      <w:r>
        <w:rPr>
          <w:spacing w:val="35"/>
        </w:rPr>
        <w:t> </w:t>
      </w:r>
      <w:r>
        <w:rPr/>
        <w:t>перелома</w:t>
      </w:r>
      <w:r>
        <w:rPr>
          <w:spacing w:val="38"/>
        </w:rPr>
        <w:t> </w:t>
      </w:r>
      <w:r>
        <w:rPr/>
        <w:t>и</w:t>
      </w:r>
      <w:r>
        <w:rPr>
          <w:spacing w:val="39"/>
        </w:rPr>
        <w:t> </w:t>
      </w:r>
      <w:r>
        <w:rPr/>
        <w:t>повышения</w:t>
      </w:r>
      <w:r>
        <w:rPr>
          <w:spacing w:val="39"/>
        </w:rPr>
        <w:t> </w:t>
      </w:r>
      <w:r>
        <w:rPr>
          <w:spacing w:val="-1"/>
        </w:rPr>
        <w:t>стабильности</w:t>
      </w:r>
      <w:r>
        <w:rPr>
          <w:spacing w:val="43"/>
        </w:rPr>
        <w:t> </w:t>
      </w:r>
      <w:r>
        <w:rPr>
          <w:spacing w:val="-1"/>
        </w:rPr>
        <w:t>остеосинтеза</w:t>
      </w:r>
      <w:r>
        <w:rPr>
          <w:spacing w:val="51"/>
        </w:rPr>
        <w:t> </w:t>
      </w:r>
      <w:r>
        <w:rPr>
          <w:rFonts w:ascii="Times New Roman" w:hAnsi="Times New Roman"/>
          <w:spacing w:val="-1"/>
        </w:rPr>
        <w:t>рекомендована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ревизия</w:t>
      </w:r>
      <w:r>
        <w:rPr>
          <w:spacing w:val="93"/>
          <w:w w:val="102"/>
        </w:rPr>
        <w:t> </w:t>
      </w:r>
      <w:r>
        <w:rPr/>
        <w:t>и</w:t>
      </w:r>
      <w:r>
        <w:rPr>
          <w:spacing w:val="34"/>
        </w:rPr>
        <w:t> </w:t>
      </w:r>
      <w:r>
        <w:rPr/>
        <w:t>шов</w:t>
      </w:r>
      <w:r>
        <w:rPr>
          <w:spacing w:val="33"/>
        </w:rPr>
        <w:t> </w:t>
      </w:r>
      <w:r>
        <w:rPr/>
        <w:t>дельтовидной</w:t>
      </w:r>
      <w:r>
        <w:rPr>
          <w:spacing w:val="29"/>
        </w:rPr>
        <w:t> </w:t>
      </w:r>
      <w:r>
        <w:rPr>
          <w:spacing w:val="-1"/>
        </w:rPr>
        <w:t>связки</w:t>
      </w:r>
      <w:r>
        <w:rPr>
          <w:spacing w:val="36"/>
        </w:rPr>
        <w:t> </w:t>
      </w:r>
      <w:r>
        <w:rPr>
          <w:spacing w:val="-1"/>
        </w:rPr>
        <w:t>при</w:t>
      </w:r>
      <w:r>
        <w:rPr>
          <w:spacing w:val="34"/>
        </w:rPr>
        <w:t> </w:t>
      </w:r>
      <w:r>
        <w:rPr>
          <w:spacing w:val="-1"/>
        </w:rPr>
        <w:t>подозрении</w:t>
      </w:r>
      <w:r>
        <w:rPr>
          <w:spacing w:val="33"/>
        </w:rPr>
        <w:t> </w:t>
      </w:r>
      <w:r>
        <w:rPr/>
        <w:t>на</w:t>
      </w:r>
      <w:r>
        <w:rPr>
          <w:spacing w:val="30"/>
        </w:rPr>
        <w:t> </w:t>
      </w:r>
      <w:r>
        <w:rPr/>
        <w:t>повреждение</w:t>
      </w:r>
      <w:r>
        <w:rPr>
          <w:spacing w:val="32"/>
        </w:rPr>
        <w:t> </w:t>
      </w:r>
      <w:r>
        <w:rPr>
          <w:spacing w:val="-2"/>
        </w:rPr>
        <w:t>ее</w:t>
      </w:r>
      <w:r>
        <w:rPr>
          <w:spacing w:val="35"/>
        </w:rPr>
        <w:t> </w:t>
      </w:r>
      <w:r>
        <w:rPr>
          <w:spacing w:val="-1"/>
        </w:rPr>
        <w:t>глубокой</w:t>
      </w:r>
      <w:r>
        <w:rPr>
          <w:spacing w:val="34"/>
        </w:rPr>
        <w:t> </w:t>
      </w:r>
      <w:r>
        <w:rPr>
          <w:spacing w:val="-1"/>
        </w:rPr>
        <w:t>порции</w:t>
      </w:r>
      <w:r>
        <w:rPr>
          <w:spacing w:val="30"/>
        </w:rPr>
        <w:t> </w:t>
      </w:r>
      <w:r>
        <w:rPr/>
        <w:t>и</w:t>
      </w:r>
      <w:r>
        <w:rPr>
          <w:spacing w:val="49"/>
          <w:w w:val="102"/>
        </w:rPr>
        <w:t> </w:t>
      </w:r>
      <w:r>
        <w:rPr/>
        <w:t>сохранившейся</w:t>
      </w:r>
      <w:r>
        <w:rPr>
          <w:spacing w:val="43"/>
        </w:rPr>
        <w:t> </w:t>
      </w:r>
      <w:r>
        <w:rPr/>
        <w:t>интраоперационно</w:t>
      </w:r>
      <w:r>
        <w:rPr>
          <w:spacing w:val="44"/>
        </w:rPr>
        <w:t> </w:t>
      </w:r>
      <w:r>
        <w:rPr/>
        <w:t>нестабильности</w:t>
      </w:r>
      <w:r>
        <w:rPr>
          <w:spacing w:val="44"/>
        </w:rPr>
        <w:t> </w:t>
      </w:r>
      <w:r>
        <w:rPr>
          <w:spacing w:val="-1"/>
        </w:rPr>
        <w:t>голеностопного</w:t>
      </w:r>
      <w:r>
        <w:rPr>
          <w:spacing w:val="47"/>
        </w:rPr>
        <w:t> </w:t>
      </w:r>
      <w:r>
        <w:rPr>
          <w:spacing w:val="-1"/>
        </w:rPr>
        <w:t>сустава</w:t>
      </w:r>
      <w:r>
        <w:rPr>
          <w:spacing w:val="44"/>
        </w:rPr>
        <w:t> </w:t>
      </w:r>
      <w:r>
        <w:rPr/>
        <w:t>после</w:t>
      </w:r>
      <w:r>
        <w:rPr>
          <w:spacing w:val="50"/>
          <w:w w:val="102"/>
        </w:rPr>
        <w:t> </w:t>
      </w:r>
      <w:r>
        <w:rPr/>
        <w:t>остеосинтеза</w:t>
      </w:r>
      <w:r>
        <w:rPr>
          <w:spacing w:val="25"/>
        </w:rPr>
        <w:t> </w:t>
      </w:r>
      <w:r>
        <w:rPr/>
        <w:t>латеральной</w:t>
      </w:r>
      <w:r>
        <w:rPr>
          <w:spacing w:val="27"/>
        </w:rPr>
        <w:t> </w:t>
      </w:r>
      <w:r>
        <w:rPr/>
        <w:t>лодыжки</w:t>
      </w:r>
      <w:r>
        <w:rPr>
          <w:spacing w:val="27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сохранении</w:t>
      </w:r>
      <w:r>
        <w:rPr>
          <w:spacing w:val="27"/>
        </w:rPr>
        <w:t> </w:t>
      </w:r>
      <w:r>
        <w:rPr/>
        <w:t>целостности</w:t>
      </w:r>
      <w:r>
        <w:rPr>
          <w:spacing w:val="28"/>
        </w:rPr>
        <w:t> </w:t>
      </w:r>
      <w:r>
        <w:rPr>
          <w:spacing w:val="-1"/>
        </w:rPr>
        <w:t>медиальной</w:t>
      </w:r>
      <w:r>
        <w:rPr>
          <w:spacing w:val="27"/>
        </w:rPr>
        <w:t> </w:t>
      </w:r>
      <w:r>
        <w:rPr/>
        <w:t>лодыжки</w:t>
      </w:r>
      <w:r>
        <w:rPr>
          <w:spacing w:val="31"/>
        </w:rPr>
        <w:t> </w:t>
      </w:r>
      <w:r>
        <w:rPr>
          <w:spacing w:val="-2"/>
        </w:rPr>
        <w:t>[5,</w:t>
      </w:r>
      <w:r>
        <w:rPr>
          <w:spacing w:val="50"/>
          <w:w w:val="102"/>
        </w:rPr>
        <w:t> </w:t>
      </w:r>
      <w:r>
        <w:rPr/>
        <w:t>43,</w:t>
      </w:r>
      <w:r>
        <w:rPr>
          <w:spacing w:val="13"/>
        </w:rPr>
        <w:t> </w:t>
      </w:r>
      <w:r>
        <w:rPr/>
        <w:t>71].</w:t>
      </w:r>
      <w:r>
        <w:rPr/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9" w:lineRule="auto" w:before="58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отрицательном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ресс-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69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лодыжки,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подвывиха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интраоперационных</w:t>
      </w:r>
      <w:r>
        <w:rPr>
          <w:rFonts w:ascii="Times New Roman" w:hAnsi="Times New Roman"/>
          <w:spacing w:val="54"/>
          <w:w w:val="90"/>
        </w:rPr>
        <w:t> </w:t>
      </w:r>
      <w:r>
        <w:rPr>
          <w:rFonts w:ascii="Times New Roman" w:hAnsi="Times New Roman"/>
          <w:w w:val="105"/>
        </w:rPr>
        <w:t>рентгенограммах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сохранения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стабильности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spacing w:val="1"/>
          <w:w w:val="105"/>
        </w:rPr>
        <w:t>шов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овидной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показан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5,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43,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71].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рекомендована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3"/>
          <w:w w:val="103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сустава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(гипсовой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зкой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специальным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верхней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трети</w:t>
      </w:r>
      <w:r>
        <w:rPr>
          <w:rFonts w:ascii="Times New Roman" w:hAnsi="Times New Roman"/>
          <w:spacing w:val="60"/>
          <w:w w:val="95"/>
        </w:rPr>
        <w:t> </w:t>
      </w:r>
      <w:r>
        <w:rPr>
          <w:rFonts w:ascii="Times New Roman" w:hAnsi="Times New Roman"/>
          <w:w w:val="105"/>
        </w:rPr>
        <w:t>голени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срок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недель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307" w:val="left" w:leader="none"/>
        </w:tabs>
        <w:spacing w:line="240" w:lineRule="auto" w:before="40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еосин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днего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края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ББК</w:t>
      </w:r>
      <w:r>
        <w:rPr>
          <w:rFonts w:ascii="Times New Roman" w:hAnsi="Times New Roman"/>
          <w:w w:val="104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7" w:lineRule="auto" w:before="157" w:after="0"/>
        <w:ind w:left="396" w:right="109" w:firstLine="404"/>
        <w:jc w:val="both"/>
      </w:pPr>
      <w:r>
        <w:rPr>
          <w:spacing w:val="-4"/>
        </w:rPr>
        <w:t>Взрослым</w:t>
      </w:r>
      <w:r>
        <w:rPr>
          <w:spacing w:val="44"/>
        </w:rPr>
        <w:t> </w:t>
      </w: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переломами</w:t>
      </w:r>
      <w:r>
        <w:rPr/>
        <w:t>  </w:t>
      </w:r>
      <w:r>
        <w:rPr>
          <w:spacing w:val="-1"/>
        </w:rPr>
        <w:t>лодыжек</w:t>
      </w:r>
      <w:r>
        <w:rPr>
          <w:spacing w:val="5"/>
        </w:rPr>
        <w:t> </w:t>
      </w:r>
      <w:r>
        <w:rPr/>
        <w:t>с</w:t>
      </w:r>
      <w:r>
        <w:rPr>
          <w:spacing w:val="52"/>
        </w:rPr>
        <w:t> </w:t>
      </w:r>
      <w:r>
        <w:rPr/>
        <w:t>целью</w:t>
      </w:r>
      <w:r>
        <w:rPr>
          <w:spacing w:val="54"/>
        </w:rPr>
        <w:t> </w:t>
      </w:r>
      <w:r>
        <w:rPr/>
        <w:t>создания</w:t>
      </w:r>
      <w:r>
        <w:rPr>
          <w:spacing w:val="50"/>
        </w:rPr>
        <w:t> </w:t>
      </w:r>
      <w:r>
        <w:rPr/>
        <w:t>условий</w:t>
      </w:r>
      <w:r>
        <w:rPr>
          <w:spacing w:val="54"/>
        </w:rPr>
        <w:t> </w:t>
      </w:r>
      <w:r>
        <w:rPr/>
        <w:t>для</w:t>
      </w:r>
      <w:r>
        <w:rPr>
          <w:spacing w:val="53"/>
          <w:w w:val="102"/>
        </w:rPr>
        <w:t> </w:t>
      </w:r>
      <w:r>
        <w:rPr>
          <w:spacing w:val="-1"/>
        </w:rPr>
        <w:t>консолидации</w:t>
      </w:r>
      <w:r>
        <w:rPr>
          <w:spacing w:val="48"/>
        </w:rPr>
        <w:t> </w:t>
      </w:r>
      <w:r>
        <w:rPr/>
        <w:t>перелома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</w:rPr>
        <w:t>рекомендован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spacing w:val="-1"/>
        </w:rPr>
        <w:t>остеосинтез</w:t>
      </w:r>
      <w:r>
        <w:rPr>
          <w:spacing w:val="48"/>
        </w:rPr>
        <w:t> </w:t>
      </w:r>
      <w:r>
        <w:rPr/>
        <w:t>заднего</w:t>
      </w:r>
      <w:r>
        <w:rPr>
          <w:spacing w:val="48"/>
        </w:rPr>
        <w:t> </w:t>
      </w:r>
      <w:r>
        <w:rPr/>
        <w:t>края</w:t>
      </w:r>
      <w:r>
        <w:rPr>
          <w:spacing w:val="47"/>
        </w:rPr>
        <w:t> </w:t>
      </w:r>
      <w:r>
        <w:rPr>
          <w:spacing w:val="-1"/>
        </w:rPr>
        <w:t>ББК</w:t>
      </w:r>
      <w:r>
        <w:rPr>
          <w:spacing w:val="51"/>
        </w:rPr>
        <w:t> </w:t>
      </w:r>
      <w:r>
        <w:rPr>
          <w:spacing w:val="-1"/>
        </w:rPr>
        <w:t>(фрагмента</w:t>
      </w:r>
      <w:r>
        <w:rPr>
          <w:spacing w:val="65"/>
          <w:w w:val="102"/>
        </w:rPr>
        <w:t> </w:t>
      </w:r>
      <w:r>
        <w:rPr>
          <w:spacing w:val="-1"/>
        </w:rPr>
        <w:t>Volkmann’s)</w:t>
      </w:r>
      <w:r>
        <w:rPr>
          <w:spacing w:val="12"/>
        </w:rPr>
        <w:t> </w:t>
      </w:r>
      <w:r>
        <w:rPr/>
        <w:t>при</w:t>
      </w:r>
      <w:r>
        <w:rPr>
          <w:spacing w:val="14"/>
        </w:rPr>
        <w:t> </w:t>
      </w:r>
      <w:r>
        <w:rPr/>
        <w:t>нестабильном</w:t>
      </w:r>
      <w:r>
        <w:rPr>
          <w:spacing w:val="10"/>
        </w:rPr>
        <w:t> </w:t>
      </w:r>
      <w:r>
        <w:rPr/>
        <w:t>переломе</w:t>
      </w:r>
      <w:r>
        <w:rPr>
          <w:spacing w:val="11"/>
        </w:rPr>
        <w:t> </w:t>
      </w:r>
      <w:r>
        <w:rPr/>
        <w:t>лодыжек</w:t>
      </w:r>
      <w:r>
        <w:rPr>
          <w:spacing w:val="13"/>
        </w:rPr>
        <w:t> </w:t>
      </w:r>
      <w:r>
        <w:rPr/>
        <w:t>[3</w:t>
      </w:r>
      <w:r>
        <w:rPr>
          <w:spacing w:val="12"/>
        </w:rPr>
        <w:t> </w:t>
      </w:r>
      <w:r>
        <w:rPr/>
        <w:t>–</w:t>
      </w:r>
      <w:r>
        <w:rPr>
          <w:spacing w:val="13"/>
        </w:rPr>
        <w:t> </w:t>
      </w:r>
      <w:r>
        <w:rPr/>
        <w:t>5,</w:t>
      </w:r>
      <w:r>
        <w:rPr>
          <w:spacing w:val="12"/>
        </w:rPr>
        <w:t> </w:t>
      </w:r>
      <w:r>
        <w:rPr/>
        <w:t>7,</w:t>
      </w:r>
      <w:r>
        <w:rPr>
          <w:spacing w:val="13"/>
        </w:rPr>
        <w:t> </w:t>
      </w:r>
      <w:r>
        <w:rPr/>
        <w:t>22,</w:t>
      </w:r>
      <w:r>
        <w:rPr>
          <w:spacing w:val="13"/>
        </w:rPr>
        <w:t> </w:t>
      </w:r>
      <w:r>
        <w:rPr/>
        <w:t>68].</w:t>
      </w:r>
      <w:r>
        <w:rPr/>
      </w:r>
    </w:p>
    <w:p>
      <w:pPr>
        <w:pStyle w:val="BodyText"/>
        <w:spacing w:line="240" w:lineRule="auto" w:before="6"/>
        <w:ind w:left="1064" w:right="0" w:hanging="6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6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Вопрос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отношении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ЗК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0"/>
          <w:w w:val="94"/>
        </w:rPr>
        <w:t> </w:t>
      </w:r>
      <w:r>
        <w:rPr>
          <w:rFonts w:ascii="Times New Roman" w:hAnsi="Times New Roman"/>
          <w:w w:val="105"/>
        </w:rPr>
        <w:t>ходе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предоперационного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зависимости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от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перелома ЗКББК,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размера</w:t>
      </w:r>
      <w:r>
        <w:rPr>
          <w:rFonts w:ascii="Times New Roman" w:hAnsi="Times New Roman"/>
          <w:spacing w:val="36"/>
          <w:w w:val="11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ЗК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К,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вовлеченнос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поверхности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дистального</w:t>
      </w:r>
      <w:r>
        <w:rPr>
          <w:rFonts w:ascii="Times New Roman" w:hAnsi="Times New Roman"/>
          <w:spacing w:val="74"/>
          <w:w w:val="102"/>
        </w:rPr>
        <w:t> </w:t>
      </w:r>
      <w:r>
        <w:rPr>
          <w:rFonts w:ascii="Times New Roman" w:hAnsi="Times New Roman"/>
          <w:spacing w:val="-1"/>
        </w:rPr>
        <w:t>межбер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сочленения.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переломе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J</w:t>
      </w:r>
      <w:r>
        <w:rPr>
          <w:rFonts w:ascii="Times New Roman" w:hAnsi="Times New Roman"/>
          <w:spacing w:val="-2"/>
          <w:w w:val="105"/>
        </w:rPr>
        <w:t>.B</w:t>
      </w:r>
      <w:r>
        <w:rPr>
          <w:rFonts w:ascii="Times New Roman" w:hAnsi="Times New Roman"/>
          <w:spacing w:val="-1"/>
          <w:w w:val="105"/>
        </w:rPr>
        <w:t>ar</w:t>
      </w:r>
      <w:r>
        <w:rPr>
          <w:rFonts w:ascii="Times New Roman" w:hAnsi="Times New Roman"/>
          <w:spacing w:val="-2"/>
          <w:w w:val="105"/>
        </w:rPr>
        <w:t>toníček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et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al.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оперативная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10"/>
        </w:rPr>
        <w:t>края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ББК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не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показана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силу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его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w w:val="110"/>
        </w:rPr>
        <w:t>небольших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размеров.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1"/>
          <w:w w:val="110"/>
        </w:rPr>
        <w:t>Тем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не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менее,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подобных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случаях</w:t>
      </w:r>
      <w:r>
        <w:rPr>
          <w:rFonts w:ascii="Times New Roman" w:hAnsi="Times New Roman"/>
          <w:spacing w:val="26"/>
          <w:w w:val="90"/>
        </w:rPr>
        <w:t> </w:t>
      </w:r>
      <w:r>
        <w:rPr>
          <w:rFonts w:ascii="Times New Roman" w:hAnsi="Times New Roman"/>
          <w:w w:val="110"/>
        </w:rPr>
        <w:t>необходимо фиксировать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дистальный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w w:val="110"/>
        </w:rPr>
        <w:t>межберцовый </w:t>
      </w:r>
      <w:r>
        <w:rPr>
          <w:rFonts w:ascii="Times New Roman" w:hAnsi="Times New Roman"/>
          <w:spacing w:val="-2"/>
          <w:w w:val="110"/>
        </w:rPr>
        <w:t>синдесмоз,</w:t>
      </w:r>
      <w:r>
        <w:rPr>
          <w:rFonts w:ascii="Times New Roman" w:hAnsi="Times New Roman"/>
          <w:w w:val="110"/>
        </w:rPr>
        <w:t> то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реми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ься</w:t>
      </w:r>
      <w:r>
        <w:rPr>
          <w:rFonts w:ascii="Times New Roman" w:hAnsi="Times New Roman"/>
          <w:w w:val="110"/>
        </w:rPr>
        <w:t> к</w:t>
      </w:r>
      <w:r>
        <w:rPr>
          <w:rFonts w:ascii="Times New Roman" w:hAnsi="Times New Roman"/>
          <w:spacing w:val="44"/>
          <w:w w:val="98"/>
        </w:rPr>
        <w:t> </w:t>
      </w:r>
      <w:r>
        <w:rPr>
          <w:rFonts w:ascii="Times New Roman" w:hAnsi="Times New Roman"/>
          <w:w w:val="105"/>
        </w:rPr>
        <w:t>максимальному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новлению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анатомии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 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ГСС.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орого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показания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езу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зависят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spacing w:val="47"/>
          <w:w w:val="94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днего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ББК,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наличия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импакции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ткани,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5"/>
          <w:w w:val="102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лоберцовой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</w:t>
      </w:r>
      <w:r>
        <w:rPr>
          <w:rFonts w:ascii="Times New Roman" w:hAnsi="Times New Roman"/>
          <w:spacing w:val="-1"/>
          <w:w w:val="105"/>
        </w:rPr>
        <w:t>Б</w:t>
      </w:r>
      <w:r>
        <w:rPr>
          <w:rFonts w:ascii="Times New Roman" w:hAnsi="Times New Roman"/>
          <w:spacing w:val="-2"/>
          <w:w w:val="105"/>
        </w:rPr>
        <w:t>К).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Извес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сочетании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49"/>
          <w:w w:val="11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края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соки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переломом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МБК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</w:t>
      </w:r>
      <w:r>
        <w:rPr>
          <w:rFonts w:ascii="Times New Roman" w:hAnsi="Times New Roman"/>
          <w:w w:val="105"/>
        </w:rPr>
        <w:t>аж</w:t>
      </w:r>
      <w:r>
        <w:rPr>
          <w:rFonts w:ascii="Times New Roman" w:hAnsi="Times New Roman"/>
          <w:spacing w:val="1"/>
          <w:w w:val="105"/>
        </w:rPr>
        <w:t>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относительно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05"/>
        </w:rPr>
        <w:t>небольшого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края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значительно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способс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анатомичной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МБК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правильному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ее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положению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малоберцовой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вырезке.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0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хирургическое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лечение,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и</w:t>
      </w:r>
      <w:r>
        <w:rPr>
          <w:rFonts w:ascii="Times New Roman" w:hAnsi="Times New Roman"/>
          <w:spacing w:val="49"/>
          <w:w w:val="9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смещенных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днего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конгру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95"/>
          <w:w w:val="102"/>
        </w:rPr>
        <w:t> </w:t>
      </w:r>
      <w:r>
        <w:rPr>
          <w:rFonts w:ascii="Times New Roman" w:hAnsi="Times New Roman"/>
          <w:w w:val="105"/>
        </w:rPr>
        <w:t>суставных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поверхностей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ГСС.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Кроме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того,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ренней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правильном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положении,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40"/>
          <w:w w:val="98"/>
        </w:rPr>
        <w:t> </w:t>
      </w:r>
      <w:r>
        <w:rPr>
          <w:rFonts w:ascii="Times New Roman" w:hAnsi="Times New Roman"/>
          <w:w w:val="105"/>
        </w:rPr>
        <w:t>смещение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этого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причиной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импинджмента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</w:rPr>
        <w:t>большеберцовой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мышцы.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"/>
        <w:ind w:right="116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открытая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внутренняя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всех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ввиду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наличия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очно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большого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</w:rPr>
      </w:r>
    </w:p>
    <w:p>
      <w:pPr>
        <w:spacing w:after="0" w:line="371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ББК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необходимости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восстановления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конгруэнтности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стабильности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8"/>
          <w:w w:val="94"/>
        </w:rPr>
        <w:t> </w:t>
      </w:r>
      <w:r>
        <w:rPr>
          <w:rFonts w:ascii="Times New Roman" w:hAnsi="Times New Roman"/>
          <w:w w:val="105"/>
        </w:rPr>
        <w:t>ГСС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22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ЗКББК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  <w:w w:val="105"/>
        </w:rPr>
        <w:t>показанием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репозиции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фиксации.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J</w:t>
      </w:r>
      <w:r>
        <w:rPr>
          <w:rFonts w:ascii="Times New Roman" w:hAnsi="Times New Roman"/>
          <w:spacing w:val="-2"/>
          <w:w w:val="105"/>
        </w:rPr>
        <w:t>.B</w:t>
      </w:r>
      <w:r>
        <w:rPr>
          <w:rFonts w:ascii="Times New Roman" w:hAnsi="Times New Roman"/>
          <w:spacing w:val="-1"/>
          <w:w w:val="105"/>
        </w:rPr>
        <w:t>ar</w:t>
      </w:r>
      <w:r>
        <w:rPr>
          <w:rFonts w:ascii="Times New Roman" w:hAnsi="Times New Roman"/>
          <w:spacing w:val="-2"/>
          <w:w w:val="105"/>
        </w:rPr>
        <w:t>toníček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et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al</w:t>
      </w:r>
      <w:r>
        <w:rPr>
          <w:rFonts w:ascii="Times New Roman" w:hAnsi="Times New Roman"/>
          <w:spacing w:val="40"/>
          <w:w w:val="101"/>
        </w:rPr>
        <w:t> </w:t>
      </w: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заднелатеральный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положения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спине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боку,</w:t>
      </w:r>
      <w:r>
        <w:rPr>
          <w:rFonts w:ascii="Times New Roman" w:hAnsi="Times New Roman"/>
          <w:spacing w:val="25"/>
          <w:w w:val="102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одновременной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ЗК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латеральной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лодыжки.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J.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B</w:t>
      </w:r>
      <w:r>
        <w:rPr>
          <w:rFonts w:ascii="Times New Roman" w:hAnsi="Times New Roman"/>
          <w:spacing w:val="-1"/>
          <w:w w:val="105"/>
        </w:rPr>
        <w:t>ar</w:t>
      </w:r>
      <w:r>
        <w:rPr>
          <w:rFonts w:ascii="Times New Roman" w:hAnsi="Times New Roman"/>
          <w:spacing w:val="-2"/>
          <w:w w:val="105"/>
        </w:rPr>
        <w:t>toníček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et</w:t>
      </w:r>
      <w:r>
        <w:rPr>
          <w:rFonts w:ascii="Times New Roman" w:hAnsi="Times New Roman"/>
          <w:spacing w:val="56"/>
          <w:w w:val="101"/>
        </w:rPr>
        <w:t> </w:t>
      </w:r>
      <w:r>
        <w:rPr>
          <w:rFonts w:ascii="Times New Roman" w:hAnsi="Times New Roman"/>
          <w:w w:val="105"/>
        </w:rPr>
        <w:t>al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дне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спине,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9"/>
          <w:w w:val="102"/>
        </w:rPr>
        <w:t> </w:t>
      </w:r>
      <w:r>
        <w:rPr>
          <w:rFonts w:ascii="Times New Roman" w:hAnsi="Times New Roman"/>
          <w:w w:val="105"/>
        </w:rPr>
        <w:t>одновременной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фиксацией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медиальной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лодыжки.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2" w:firstLine="72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всех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типах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J.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B</w:t>
      </w:r>
      <w:r>
        <w:rPr>
          <w:rFonts w:ascii="Times New Roman" w:hAnsi="Times New Roman"/>
          <w:spacing w:val="-1"/>
          <w:w w:val="105"/>
        </w:rPr>
        <w:t>ar</w:t>
      </w:r>
      <w:r>
        <w:rPr>
          <w:rFonts w:ascii="Times New Roman" w:hAnsi="Times New Roman"/>
          <w:spacing w:val="-2"/>
          <w:w w:val="105"/>
        </w:rPr>
        <w:t>toníček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et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al,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реко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выполнять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анатомичной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ориентируясь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линию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ии,</w:t>
      </w:r>
      <w:r>
        <w:rPr>
          <w:rFonts w:ascii="Times New Roman" w:hAnsi="Times New Roman"/>
          <w:spacing w:val="85"/>
          <w:w w:val="102"/>
        </w:rPr>
        <w:t> </w:t>
      </w:r>
      <w:r>
        <w:rPr>
          <w:rFonts w:ascii="Times New Roman" w:hAnsi="Times New Roman"/>
          <w:w w:val="105"/>
        </w:rPr>
        <w:t>межфрагментарной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стабильной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стягивающими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винтами,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w w:val="105"/>
        </w:rPr>
        <w:t>введенными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субхондрально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ллельно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поверхности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перпендикулярно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плоскос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опорной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малых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рубч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87"/>
          <w:w w:val="95"/>
        </w:rPr>
        <w:t> </w:t>
      </w:r>
      <w:r>
        <w:rPr>
          <w:rFonts w:ascii="Times New Roman" w:hAnsi="Times New Roman"/>
          <w:w w:val="105"/>
        </w:rPr>
        <w:t>пластиной,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иной,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Т-обр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мини-пластиной)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72,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73,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74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ЗКББК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вводятся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w w:val="105"/>
        </w:rPr>
        <w:t>наперёд.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введению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перпендикулярно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плоскости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заднего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края.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крупного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фрагмента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ЗКББК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2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закрытой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одер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еле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07"/>
          <w:w w:val="115"/>
        </w:rPr>
        <w:t> </w:t>
      </w:r>
      <w:r>
        <w:rPr>
          <w:rFonts w:ascii="Times New Roman" w:hAnsi="Times New Roman"/>
          <w:w w:val="105"/>
        </w:rPr>
        <w:t>стягивающими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(спонгиозными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4,0</w:t>
      </w:r>
      <w:r>
        <w:rPr>
          <w:rFonts w:ascii="Times New Roman" w:hAnsi="Times New Roman"/>
          <w:w w:val="105"/>
        </w:rPr>
        <w:t> мм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неполной нарезкой, кортикальными 3,5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w w:val="105"/>
        </w:rPr>
        <w:t>мм)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введенными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спереди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назад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интраоперационной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рентгенографии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[6].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307" w:val="left" w:leader="none"/>
        </w:tabs>
        <w:spacing w:line="240" w:lineRule="auto" w:before="43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Фик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ация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ДМБС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8" w:lineRule="auto" w:before="152" w:after="0"/>
        <w:ind w:left="396" w:right="113" w:firstLine="404"/>
        <w:jc w:val="both"/>
      </w:pPr>
      <w:r>
        <w:rPr>
          <w:spacing w:val="-4"/>
        </w:rPr>
        <w:t>Взрослым</w:t>
      </w:r>
      <w:r>
        <w:rPr>
          <w:spacing w:val="34"/>
        </w:rPr>
        <w:t> </w:t>
      </w:r>
      <w:r>
        <w:rPr>
          <w:spacing w:val="-1"/>
        </w:rPr>
        <w:t>пациентам</w:t>
      </w:r>
      <w:r>
        <w:rPr>
          <w:spacing w:val="43"/>
        </w:rPr>
        <w:t> </w:t>
      </w:r>
      <w:r>
        <w:rPr/>
        <w:t>с</w:t>
      </w:r>
      <w:r>
        <w:rPr>
          <w:spacing w:val="43"/>
        </w:rPr>
        <w:t> </w:t>
      </w:r>
      <w:r>
        <w:rPr/>
        <w:t>переломами</w:t>
      </w:r>
      <w:r>
        <w:rPr>
          <w:spacing w:val="43"/>
        </w:rPr>
        <w:t> </w:t>
      </w:r>
      <w:r>
        <w:rPr>
          <w:spacing w:val="-1"/>
        </w:rPr>
        <w:t>лодыжек</w:t>
      </w:r>
      <w:r>
        <w:rPr>
          <w:spacing w:val="49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целью</w:t>
      </w:r>
      <w:r>
        <w:rPr>
          <w:spacing w:val="47"/>
        </w:rPr>
        <w:t> </w:t>
      </w:r>
      <w:r>
        <w:rPr/>
        <w:t>исключения</w:t>
      </w:r>
      <w:r>
        <w:rPr>
          <w:spacing w:val="42"/>
        </w:rPr>
        <w:t> </w:t>
      </w:r>
      <w:r>
        <w:rPr>
          <w:spacing w:val="-1"/>
        </w:rPr>
        <w:t>разрыва</w:t>
      </w:r>
      <w:r>
        <w:rPr>
          <w:spacing w:val="44"/>
        </w:rPr>
        <w:t> </w:t>
      </w:r>
      <w:r>
        <w:rPr/>
        <w:t>ДМБС</w:t>
      </w:r>
      <w:r>
        <w:rPr>
          <w:spacing w:val="59"/>
          <w:w w:val="102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40"/>
        </w:rPr>
        <w:t> </w:t>
      </w:r>
      <w:r>
        <w:rPr/>
        <w:t>интраоперационный</w:t>
      </w:r>
      <w:r>
        <w:rPr>
          <w:spacing w:val="40"/>
        </w:rPr>
        <w:t> </w:t>
      </w:r>
      <w:r>
        <w:rPr>
          <w:spacing w:val="-1"/>
        </w:rPr>
        <w:t>контроль</w:t>
      </w:r>
      <w:r>
        <w:rPr>
          <w:spacing w:val="42"/>
        </w:rPr>
        <w:t> </w:t>
      </w:r>
      <w:r>
        <w:rPr>
          <w:spacing w:val="-1"/>
        </w:rPr>
        <w:t>ДМБС</w:t>
      </w:r>
      <w:r>
        <w:rPr>
          <w:spacing w:val="41"/>
        </w:rPr>
        <w:t> </w:t>
      </w:r>
      <w:r>
        <w:rPr/>
        <w:t>с</w:t>
      </w:r>
      <w:r>
        <w:rPr>
          <w:spacing w:val="42"/>
        </w:rPr>
        <w:t> </w:t>
      </w:r>
      <w:r>
        <w:rPr/>
        <w:t>применением</w:t>
      </w:r>
      <w:r>
        <w:rPr>
          <w:spacing w:val="40"/>
        </w:rPr>
        <w:t> </w:t>
      </w:r>
      <w:r>
        <w:rPr/>
        <w:t>техники</w:t>
      </w:r>
      <w:r>
        <w:rPr>
          <w:spacing w:val="38"/>
        </w:rPr>
        <w:t> </w:t>
      </w:r>
      <w:r>
        <w:rPr/>
        <w:t>«hook</w:t>
      </w:r>
      <w:r>
        <w:rPr>
          <w:spacing w:val="42"/>
        </w:rPr>
        <w:t> </w:t>
      </w:r>
      <w:r>
        <w:rPr>
          <w:spacing w:val="-1"/>
        </w:rPr>
        <w:t>тест»,</w:t>
      </w:r>
      <w:r>
        <w:rPr>
          <w:spacing w:val="29"/>
          <w:w w:val="102"/>
        </w:rPr>
        <w:t> </w:t>
      </w:r>
      <w:r>
        <w:rPr/>
        <w:t>а</w:t>
      </w:r>
      <w:r>
        <w:rPr>
          <w:spacing w:val="38"/>
        </w:rPr>
        <w:t> </w:t>
      </w:r>
      <w:r>
        <w:rPr/>
        <w:t>также</w:t>
      </w:r>
      <w:r>
        <w:rPr>
          <w:spacing w:val="37"/>
        </w:rPr>
        <w:t> </w:t>
      </w:r>
      <w:r>
        <w:rPr/>
        <w:t>интраоперационных</w:t>
      </w:r>
      <w:r>
        <w:rPr>
          <w:spacing w:val="36"/>
        </w:rPr>
        <w:t> </w:t>
      </w:r>
      <w:r>
        <w:rPr>
          <w:spacing w:val="-1"/>
        </w:rPr>
        <w:t>стресс-рентгенограмм</w:t>
      </w:r>
      <w:r>
        <w:rPr>
          <w:spacing w:val="35"/>
        </w:rPr>
        <w:t> </w:t>
      </w:r>
      <w:r>
        <w:rPr/>
        <w:t>для</w:t>
      </w:r>
      <w:r>
        <w:rPr>
          <w:spacing w:val="37"/>
        </w:rPr>
        <w:t> </w:t>
      </w:r>
      <w:r>
        <w:rPr/>
        <w:t>выявления</w:t>
      </w:r>
      <w:r>
        <w:rPr>
          <w:spacing w:val="37"/>
        </w:rPr>
        <w:t> </w:t>
      </w:r>
      <w:r>
        <w:rPr/>
        <w:t>нестабильности</w:t>
      </w:r>
      <w:r>
        <w:rPr>
          <w:spacing w:val="39"/>
        </w:rPr>
        <w:t> </w:t>
      </w:r>
      <w:r>
        <w:rPr>
          <w:spacing w:val="-1"/>
        </w:rPr>
        <w:t>ГСС</w:t>
      </w:r>
      <w:r>
        <w:rPr>
          <w:spacing w:val="38"/>
        </w:rPr>
        <w:t> </w:t>
      </w:r>
      <w:r>
        <w:rPr/>
        <w:t>и</w:t>
      </w:r>
      <w:r>
        <w:rPr>
          <w:spacing w:val="54"/>
          <w:w w:val="102"/>
        </w:rPr>
        <w:t> </w:t>
      </w:r>
      <w:r>
        <w:rPr/>
        <w:t>подвывиха</w:t>
      </w:r>
      <w:r>
        <w:rPr>
          <w:spacing w:val="15"/>
        </w:rPr>
        <w:t> </w:t>
      </w:r>
      <w:r>
        <w:rPr/>
        <w:t>с</w:t>
      </w:r>
      <w:r>
        <w:rPr>
          <w:spacing w:val="13"/>
        </w:rPr>
        <w:t> </w:t>
      </w:r>
      <w:r>
        <w:rPr/>
        <w:t>расширением</w:t>
      </w:r>
      <w:r>
        <w:rPr>
          <w:spacing w:val="14"/>
        </w:rPr>
        <w:t> </w:t>
      </w:r>
      <w:r>
        <w:rPr>
          <w:spacing w:val="-1"/>
        </w:rPr>
        <w:t>медиальной</w:t>
      </w:r>
      <w:r>
        <w:rPr>
          <w:spacing w:val="18"/>
        </w:rPr>
        <w:t> </w:t>
      </w:r>
      <w:r>
        <w:rPr>
          <w:spacing w:val="-1"/>
        </w:rPr>
        <w:t>суставной</w:t>
      </w:r>
      <w:r>
        <w:rPr>
          <w:spacing w:val="15"/>
        </w:rPr>
        <w:t> </w:t>
      </w:r>
      <w:r>
        <w:rPr>
          <w:spacing w:val="-1"/>
        </w:rPr>
        <w:t>щели</w:t>
      </w:r>
      <w:r>
        <w:rPr>
          <w:spacing w:val="16"/>
        </w:rPr>
        <w:t> </w:t>
      </w:r>
      <w:r>
        <w:rPr/>
        <w:t>[3,</w:t>
      </w:r>
      <w:r>
        <w:rPr>
          <w:spacing w:val="14"/>
        </w:rPr>
        <w:t> </w:t>
      </w:r>
      <w:r>
        <w:rPr/>
        <w:t>7,</w:t>
      </w:r>
      <w:r>
        <w:rPr>
          <w:spacing w:val="14"/>
        </w:rPr>
        <w:t> </w:t>
      </w:r>
      <w:r>
        <w:rPr/>
        <w:t>42,</w:t>
      </w:r>
      <w:r>
        <w:rPr>
          <w:spacing w:val="14"/>
        </w:rPr>
        <w:t> </w:t>
      </w:r>
      <w:r>
        <w:rPr/>
        <w:t>43].</w:t>
      </w:r>
      <w:r>
        <w:rPr/>
      </w:r>
    </w:p>
    <w:p>
      <w:pPr>
        <w:pStyle w:val="BodyText"/>
        <w:spacing w:line="368" w:lineRule="auto" w:before="8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 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роль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целостности 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бильнос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ДМБС 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осуществлять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остеосинтеза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всех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других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компонентов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повреждения,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нуждаются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(латеральной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лод</w:t>
      </w:r>
      <w:r>
        <w:rPr>
          <w:rFonts w:ascii="Times New Roman" w:hAnsi="Times New Roman" w:cs="Times New Roman" w:eastAsia="Times New Roman"/>
          <w:spacing w:val="-1"/>
          <w:w w:val="105"/>
        </w:rPr>
        <w:t>ыж</w:t>
      </w:r>
      <w:r>
        <w:rPr>
          <w:rFonts w:ascii="Times New Roman" w:hAnsi="Times New Roman" w:cs="Times New Roman" w:eastAsia="Times New Roman"/>
          <w:spacing w:val="-2"/>
          <w:w w:val="105"/>
        </w:rPr>
        <w:t>ки,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медиальной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лодыжки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заднего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края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ББ</w:t>
      </w:r>
      <w:r>
        <w:rPr>
          <w:rFonts w:ascii="Times New Roman" w:hAnsi="Times New Roman" w:cs="Times New Roman" w:eastAsia="Times New Roman"/>
          <w:spacing w:val="-2"/>
          <w:w w:val="105"/>
        </w:rPr>
        <w:t>К)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3,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42,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43].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положительного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hook-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рентгенологического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ресс-</w:t>
      </w:r>
      <w:r>
        <w:rPr>
          <w:rFonts w:ascii="Times New Roman" w:hAnsi="Times New Roman" w:cs="Times New Roman" w:eastAsia="Times New Roman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теста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рекомендована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ДМБС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новкой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позиционного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винта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н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нии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1,5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–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2,5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линии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конгруэнтности</w:t>
      </w:r>
      <w:r>
        <w:rPr>
          <w:rFonts w:ascii="Times New Roman" w:hAnsi="Times New Roman" w:cs="Times New Roman" w:eastAsia="Times New Roman"/>
          <w:spacing w:val="68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берцового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сочленения,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1"/>
          <w:w w:val="105"/>
        </w:rPr>
        <w:t>Б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кпереди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кзади,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параллельно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проходить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через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центры</w:t>
      </w:r>
      <w:r>
        <w:rPr>
          <w:rFonts w:ascii="Times New Roman" w:hAnsi="Times New Roman"/>
          <w:spacing w:val="59"/>
          <w:w w:val="103"/>
        </w:rPr>
        <w:t> </w:t>
      </w:r>
      <w:r>
        <w:rPr>
          <w:rFonts w:ascii="Times New Roman" w:hAnsi="Times New Roman"/>
          <w:w w:val="105"/>
        </w:rPr>
        <w:t>поперечников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МБК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направлении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снаружи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кнутри,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сзади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наперёд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углом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30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дусов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фронтальной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плоскости.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Рекомендован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генологический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роль</w:t>
      </w:r>
      <w:r>
        <w:rPr>
          <w:rFonts w:ascii="Times New Roman" w:hAnsi="Times New Roman"/>
          <w:spacing w:val="5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ДМБС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коррек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позиционного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w w:val="105"/>
        </w:rPr>
        <w:t>позиционного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3,5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длиной</w:t>
      </w:r>
      <w:r>
        <w:rPr>
          <w:rFonts w:ascii="Times New Roman" w:hAnsi="Times New Roman"/>
          <w:spacing w:val="65"/>
          <w:w w:val="95"/>
        </w:rPr>
        <w:t> </w:t>
      </w:r>
      <w:r>
        <w:rPr>
          <w:rFonts w:ascii="Times New Roman" w:hAnsi="Times New Roman"/>
          <w:w w:val="105"/>
        </w:rPr>
        <w:t>35-40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мм.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Возможна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позиционного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онокор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w w:val="105"/>
        </w:rPr>
        <w:t>бикортикальной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К.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Кроме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того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зависимости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предпочтений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w w:val="105"/>
        </w:rPr>
        <w:t>клинической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ситуации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качестве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позиционного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винта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4,5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w w:val="105"/>
        </w:rPr>
        <w:t>кортикальных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двух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позиционных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биорезорбируе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имплантов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(имплантаты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биодегр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дируе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80"/>
          <w:w w:val="9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фиксаторов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зок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«эндо-батон»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[4,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5,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7,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42,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43].</w:t>
      </w:r>
      <w:r>
        <w:rPr>
          <w:rFonts w:ascii="Times New Roman" w:hAnsi="Times New Roman"/>
          <w:spacing w:val="23"/>
          <w:w w:val="102"/>
        </w:rPr>
        <w:t> </w:t>
      </w: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удаление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позиционного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винта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через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8-10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</w:t>
      </w:r>
      <w:r>
        <w:rPr>
          <w:rFonts w:ascii="Times New Roman" w:hAnsi="Times New Roman"/>
          <w:spacing w:val="50"/>
          <w:w w:val="101"/>
        </w:rPr>
        <w:t> </w:t>
      </w:r>
      <w:r>
        <w:rPr>
          <w:rFonts w:ascii="Times New Roman" w:hAnsi="Times New Roman"/>
          <w:w w:val="105"/>
        </w:rPr>
        <w:t>началом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полной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осевой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денную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конечность.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5"/>
          <w:w w:val="115"/>
        </w:rPr>
        <w:t> </w:t>
      </w:r>
      <w:r>
        <w:rPr>
          <w:rFonts w:ascii="Times New Roman" w:hAnsi="Times New Roman"/>
        </w:rPr>
        <w:t>одного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позиционных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1064" w:val="left" w:leader="none"/>
        </w:tabs>
        <w:spacing w:line="368" w:lineRule="auto" w:before="21" w:after="0"/>
        <w:ind w:left="396" w:right="108" w:firstLine="404"/>
        <w:jc w:val="both"/>
      </w:pPr>
      <w:r>
        <w:rPr>
          <w:spacing w:val="-1"/>
        </w:rPr>
        <w:t>Пациентам</w:t>
      </w:r>
      <w:r>
        <w:rPr>
          <w:spacing w:val="4"/>
        </w:rPr>
        <w:t> </w:t>
      </w:r>
      <w:r>
        <w:rPr/>
        <w:t>с</w:t>
      </w:r>
      <w:r>
        <w:rPr>
          <w:spacing w:val="4"/>
        </w:rPr>
        <w:t> </w:t>
      </w:r>
      <w:r>
        <w:rPr/>
        <w:t>переломами</w:t>
      </w:r>
      <w:r>
        <w:rPr>
          <w:spacing w:val="7"/>
        </w:rPr>
        <w:t> </w:t>
      </w:r>
      <w:r>
        <w:rPr>
          <w:spacing w:val="-1"/>
        </w:rPr>
        <w:t>лодыжек</w:t>
      </w:r>
      <w:r>
        <w:rPr>
          <w:spacing w:val="8"/>
        </w:rPr>
        <w:t> </w:t>
      </w:r>
      <w:r>
        <w:rPr>
          <w:rFonts w:ascii="Times New Roman" w:hAnsi="Times New Roman"/>
        </w:rPr>
        <w:t>рекомендован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по</w:t>
      </w:r>
      <w:r>
        <w:rPr>
          <w:spacing w:val="7"/>
        </w:rPr>
        <w:t> </w:t>
      </w:r>
      <w:r>
        <w:rPr/>
        <w:t>завершению</w:t>
      </w:r>
      <w:r>
        <w:rPr>
          <w:spacing w:val="3"/>
        </w:rPr>
        <w:t> </w:t>
      </w:r>
      <w:r>
        <w:rPr>
          <w:spacing w:val="-1"/>
        </w:rPr>
        <w:t>фиксации</w:t>
      </w:r>
      <w:r>
        <w:rPr>
          <w:spacing w:val="8"/>
        </w:rPr>
        <w:t> </w:t>
      </w:r>
      <w:r>
        <w:rPr>
          <w:spacing w:val="-1"/>
        </w:rPr>
        <w:t>всех</w:t>
      </w:r>
      <w:r>
        <w:rPr>
          <w:spacing w:val="51"/>
          <w:w w:val="102"/>
        </w:rPr>
        <w:t> </w:t>
      </w:r>
      <w:r>
        <w:rPr/>
        <w:t>компонентов</w:t>
      </w:r>
      <w:r>
        <w:rPr>
          <w:spacing w:val="13"/>
        </w:rPr>
        <w:t> </w:t>
      </w:r>
      <w:r>
        <w:rPr/>
        <w:t>перелома</w:t>
      </w:r>
      <w:r>
        <w:rPr>
          <w:spacing w:val="16"/>
        </w:rPr>
        <w:t> </w:t>
      </w:r>
      <w:r>
        <w:rPr/>
        <w:t>интраоперационный</w:t>
      </w:r>
      <w:r>
        <w:rPr>
          <w:spacing w:val="19"/>
        </w:rPr>
        <w:t> </w:t>
      </w:r>
      <w:r>
        <w:rPr>
          <w:spacing w:val="-1"/>
        </w:rPr>
        <w:t>рентгенологический</w:t>
      </w:r>
      <w:r>
        <w:rPr>
          <w:spacing w:val="18"/>
        </w:rPr>
        <w:t> </w:t>
      </w:r>
      <w:r>
        <w:rPr/>
        <w:t>контроль</w:t>
      </w:r>
      <w:r>
        <w:rPr>
          <w:spacing w:val="16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трех</w:t>
      </w:r>
      <w:r>
        <w:rPr>
          <w:spacing w:val="58"/>
          <w:w w:val="102"/>
        </w:rPr>
        <w:t> </w:t>
      </w:r>
      <w:r>
        <w:rPr/>
        <w:t>стандартных</w:t>
      </w:r>
      <w:r>
        <w:rPr>
          <w:spacing w:val="37"/>
        </w:rPr>
        <w:t> </w:t>
      </w:r>
      <w:r>
        <w:rPr>
          <w:spacing w:val="-1"/>
        </w:rPr>
        <w:t>проекциях</w:t>
      </w:r>
      <w:r>
        <w:rPr>
          <w:spacing w:val="43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целью</w:t>
      </w:r>
      <w:r>
        <w:rPr>
          <w:spacing w:val="40"/>
        </w:rPr>
        <w:t> </w:t>
      </w:r>
      <w:r>
        <w:rPr>
          <w:spacing w:val="-1"/>
        </w:rPr>
        <w:t>контроля</w:t>
      </w:r>
      <w:r>
        <w:rPr>
          <w:spacing w:val="38"/>
        </w:rPr>
        <w:t> </w:t>
      </w:r>
      <w:r>
        <w:rPr/>
        <w:t>восстановления</w:t>
      </w:r>
      <w:r>
        <w:rPr>
          <w:spacing w:val="40"/>
        </w:rPr>
        <w:t> </w:t>
      </w:r>
      <w:r>
        <w:rPr>
          <w:spacing w:val="-1"/>
        </w:rPr>
        <w:t>конгруэнтности</w:t>
      </w:r>
      <w:r>
        <w:rPr>
          <w:spacing w:val="42"/>
        </w:rPr>
        <w:t> </w:t>
      </w:r>
      <w:r>
        <w:rPr/>
        <w:t>суставных</w:t>
      </w:r>
      <w:r>
        <w:rPr>
          <w:spacing w:val="70"/>
          <w:w w:val="102"/>
        </w:rPr>
        <w:t> </w:t>
      </w:r>
      <w:r>
        <w:rPr/>
        <w:t>поверхностей,</w:t>
      </w:r>
      <w:r>
        <w:rPr>
          <w:spacing w:val="15"/>
        </w:rPr>
        <w:t> </w:t>
      </w:r>
      <w:r>
        <w:rPr/>
        <w:t>положения</w:t>
      </w:r>
      <w:r>
        <w:rPr>
          <w:spacing w:val="16"/>
        </w:rPr>
        <w:t> </w:t>
      </w:r>
      <w:r>
        <w:rPr>
          <w:spacing w:val="-1"/>
        </w:rPr>
        <w:t>отломков</w:t>
      </w:r>
      <w:r>
        <w:rPr>
          <w:spacing w:val="14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имплантатов</w:t>
      </w:r>
      <w:r>
        <w:rPr>
          <w:spacing w:val="11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стабильности</w:t>
      </w:r>
      <w:r>
        <w:rPr>
          <w:spacing w:val="18"/>
        </w:rPr>
        <w:t> </w:t>
      </w:r>
      <w:r>
        <w:rPr>
          <w:spacing w:val="-1"/>
        </w:rPr>
        <w:t>голеностопного</w:t>
      </w:r>
      <w:r>
        <w:rPr>
          <w:spacing w:val="18"/>
        </w:rPr>
        <w:t> </w:t>
      </w:r>
      <w:r>
        <w:rPr>
          <w:spacing w:val="-1"/>
        </w:rPr>
        <w:t>сустава</w:t>
      </w:r>
      <w:r>
        <w:rPr>
          <w:spacing w:val="83"/>
          <w:w w:val="102"/>
        </w:rPr>
        <w:t> </w:t>
      </w:r>
      <w:r>
        <w:rPr/>
        <w:t>[3,</w:t>
      </w:r>
      <w:r>
        <w:rPr>
          <w:spacing w:val="6"/>
        </w:rPr>
        <w:t> </w:t>
      </w:r>
      <w:r>
        <w:rPr/>
        <w:t>5,</w:t>
      </w:r>
      <w:r>
        <w:rPr>
          <w:spacing w:val="7"/>
        </w:rPr>
        <w:t> </w:t>
      </w:r>
      <w:r>
        <w:rPr/>
        <w:t>7,</w:t>
      </w:r>
      <w:r>
        <w:rPr>
          <w:spacing w:val="7"/>
        </w:rPr>
        <w:t> </w:t>
      </w:r>
      <w:r>
        <w:rPr/>
        <w:t>42,</w:t>
      </w:r>
      <w:r>
        <w:rPr>
          <w:spacing w:val="7"/>
        </w:rPr>
        <w:t> </w:t>
      </w:r>
      <w:r>
        <w:rPr/>
        <w:t>43].</w:t>
      </w:r>
      <w:r>
        <w:rPr/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174"/>
        <w:ind w:left="1332" w:right="128" w:hanging="53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10"/>
          <w:u w:val="thick" w:color="000000"/>
        </w:rPr>
        <w:t>3.2.5</w:t>
      </w:r>
      <w:r>
        <w:rPr>
          <w:rFonts w:ascii="Times New Roman" w:hAnsi="Times New Roman"/>
          <w:spacing w:val="-34"/>
          <w:w w:val="110"/>
          <w:u w:val="thick" w:color="000000"/>
        </w:rPr>
        <w:t> </w:t>
      </w:r>
      <w:r>
        <w:rPr>
          <w:rFonts w:ascii="Times New Roman" w:hAnsi="Times New Roman"/>
          <w:spacing w:val="-3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Применение</w:t>
      </w:r>
      <w:r>
        <w:rPr>
          <w:rFonts w:ascii="Times New Roman" w:hAnsi="Times New Roman"/>
          <w:spacing w:val="-35"/>
          <w:w w:val="110"/>
          <w:u w:val="thick" w:color="000000"/>
        </w:rPr>
        <w:t> </w:t>
      </w:r>
      <w:r>
        <w:rPr>
          <w:rFonts w:ascii="Times New Roman" w:hAnsi="Times New Roman"/>
          <w:spacing w:val="-3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пп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р</w:t>
      </w:r>
      <w:r>
        <w:rPr>
          <w:rFonts w:ascii="Times New Roman" w:hAnsi="Times New Roman"/>
          <w:spacing w:val="-1"/>
          <w:w w:val="110"/>
          <w:u w:val="thick" w:color="000000"/>
        </w:rPr>
        <w:t>ата</w:t>
      </w:r>
      <w:r>
        <w:rPr>
          <w:rFonts w:ascii="Times New Roman" w:hAnsi="Times New Roman"/>
          <w:spacing w:val="-34"/>
          <w:w w:val="110"/>
          <w:u w:val="thick" w:color="000000"/>
        </w:rPr>
        <w:t> </w:t>
      </w:r>
      <w:r>
        <w:rPr>
          <w:rFonts w:ascii="Times New Roman" w:hAnsi="Times New Roman"/>
          <w:spacing w:val="-3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внешней</w:t>
      </w:r>
      <w:r>
        <w:rPr>
          <w:rFonts w:ascii="Times New Roman" w:hAnsi="Times New Roman"/>
          <w:spacing w:val="-36"/>
          <w:w w:val="110"/>
          <w:u w:val="thick" w:color="000000"/>
        </w:rPr>
        <w:t> </w:t>
      </w:r>
      <w:r>
        <w:rPr>
          <w:rFonts w:ascii="Times New Roman" w:hAnsi="Times New Roman"/>
          <w:spacing w:val="-3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фиксации</w:t>
      </w:r>
      <w:r>
        <w:rPr>
          <w:rFonts w:ascii="Times New Roman" w:hAnsi="Times New Roman"/>
          <w:spacing w:val="-32"/>
          <w:w w:val="110"/>
          <w:u w:val="thick" w:color="000000"/>
        </w:rPr>
        <w:t> </w:t>
      </w:r>
      <w:r>
        <w:rPr>
          <w:rFonts w:ascii="Times New Roman" w:hAnsi="Times New Roman"/>
          <w:spacing w:val="-3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при</w:t>
      </w:r>
      <w:r>
        <w:rPr>
          <w:rFonts w:ascii="Times New Roman" w:hAnsi="Times New Roman"/>
          <w:spacing w:val="-32"/>
          <w:w w:val="110"/>
          <w:u w:val="thick" w:color="000000"/>
        </w:rPr>
        <w:t> </w:t>
      </w:r>
      <w:r>
        <w:rPr>
          <w:rFonts w:ascii="Times New Roman" w:hAnsi="Times New Roman"/>
          <w:spacing w:val="-3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оперативном</w:t>
      </w:r>
      <w:r>
        <w:rPr>
          <w:rFonts w:ascii="Times New Roman" w:hAnsi="Times New Roman"/>
          <w:spacing w:val="-35"/>
          <w:w w:val="110"/>
          <w:u w:val="thick" w:color="000000"/>
        </w:rPr>
        <w:t> </w:t>
      </w:r>
      <w:r>
        <w:rPr>
          <w:rFonts w:ascii="Times New Roman" w:hAnsi="Times New Roman"/>
          <w:spacing w:val="-3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лечении</w:t>
      </w:r>
      <w:r>
        <w:rPr>
          <w:rFonts w:ascii="Times New Roman" w:hAnsi="Times New Roman"/>
          <w:spacing w:val="-34"/>
          <w:w w:val="110"/>
          <w:u w:val="thick" w:color="000000"/>
        </w:rPr>
        <w:t> </w:t>
      </w:r>
      <w:r>
        <w:rPr>
          <w:rFonts w:ascii="Times New Roman" w:hAnsi="Times New Roman"/>
          <w:spacing w:val="-3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перелома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w w:val="105"/>
        </w:rPr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лоды</w:t>
      </w:r>
      <w:r>
        <w:rPr>
          <w:rFonts w:ascii="Times New Roman" w:hAnsi="Times New Roman"/>
          <w:spacing w:val="-1"/>
          <w:w w:val="110"/>
          <w:u w:val="thick" w:color="000000"/>
        </w:rPr>
        <w:t>ж</w:t>
      </w:r>
      <w:r>
        <w:rPr>
          <w:rFonts w:ascii="Times New Roman" w:hAnsi="Times New Roman"/>
          <w:spacing w:val="-2"/>
          <w:w w:val="110"/>
          <w:u w:val="thick" w:color="000000"/>
        </w:rPr>
        <w:t>ек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1064" w:val="left" w:leader="none"/>
        </w:tabs>
        <w:spacing w:line="370" w:lineRule="auto" w:before="0" w:after="0"/>
        <w:ind w:left="396" w:right="109" w:firstLine="404"/>
        <w:jc w:val="both"/>
      </w:pPr>
      <w:r>
        <w:rPr>
          <w:spacing w:val="-4"/>
        </w:rPr>
        <w:t>Взрослым</w:t>
      </w:r>
      <w:r>
        <w:rPr>
          <w:spacing w:val="3"/>
        </w:rPr>
        <w:t> </w:t>
      </w:r>
      <w:r>
        <w:rPr/>
        <w:t>пациентам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/>
        <w:t>переломами</w:t>
      </w:r>
      <w:r>
        <w:rPr>
          <w:spacing w:val="17"/>
        </w:rPr>
        <w:t> </w:t>
      </w:r>
      <w:r>
        <w:rPr>
          <w:spacing w:val="-1"/>
        </w:rPr>
        <w:t>лодыжек</w:t>
      </w:r>
      <w:r>
        <w:rPr>
          <w:spacing w:val="18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16"/>
        </w:rPr>
        <w:t> </w:t>
      </w:r>
      <w:r>
        <w:rPr>
          <w:spacing w:val="-1"/>
        </w:rPr>
        <w:t>временной</w:t>
      </w:r>
      <w:r>
        <w:rPr>
          <w:spacing w:val="18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окончательной</w:t>
      </w:r>
      <w:r>
        <w:rPr>
          <w:spacing w:val="65"/>
          <w:w w:val="102"/>
        </w:rPr>
        <w:t> </w:t>
      </w:r>
      <w:r>
        <w:rPr/>
        <w:t>фиксации</w:t>
      </w:r>
      <w:r>
        <w:rPr>
          <w:spacing w:val="12"/>
        </w:rPr>
        <w:t> </w:t>
      </w:r>
      <w:r>
        <w:rPr/>
        <w:t>отломков</w:t>
      </w:r>
      <w:r>
        <w:rPr>
          <w:spacing w:val="13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применение</w:t>
      </w:r>
      <w:r>
        <w:rPr>
          <w:spacing w:val="12"/>
        </w:rPr>
        <w:t> </w:t>
      </w:r>
      <w:r>
        <w:rPr/>
        <w:t>аппаратов</w:t>
      </w:r>
      <w:r>
        <w:rPr>
          <w:spacing w:val="12"/>
        </w:rPr>
        <w:t> </w:t>
      </w:r>
      <w:r>
        <w:rPr/>
        <w:t>наружной</w:t>
      </w:r>
      <w:r>
        <w:rPr>
          <w:spacing w:val="15"/>
        </w:rPr>
        <w:t> </w:t>
      </w:r>
      <w:r>
        <w:rPr>
          <w:spacing w:val="-1"/>
        </w:rPr>
        <w:t>фиксации</w:t>
      </w:r>
      <w:r>
        <w:rPr>
          <w:spacing w:val="10"/>
        </w:rPr>
        <w:t> </w:t>
      </w:r>
      <w:r>
        <w:rPr/>
        <w:t>при</w:t>
      </w:r>
      <w:r>
        <w:rPr>
          <w:spacing w:val="49"/>
          <w:w w:val="102"/>
        </w:rPr>
        <w:t> </w:t>
      </w:r>
      <w:r>
        <w:rPr/>
        <w:t>нестабильных</w:t>
      </w:r>
      <w:r>
        <w:rPr>
          <w:spacing w:val="20"/>
        </w:rPr>
        <w:t> </w:t>
      </w:r>
      <w:r>
        <w:rPr/>
        <w:t>переломах</w:t>
      </w:r>
      <w:r>
        <w:rPr>
          <w:spacing w:val="19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переломовывихах</w:t>
      </w:r>
      <w:r>
        <w:rPr>
          <w:spacing w:val="21"/>
        </w:rPr>
        <w:t> </w:t>
      </w:r>
      <w:r>
        <w:rPr/>
        <w:t>ГСС</w:t>
      </w:r>
      <w:r>
        <w:rPr>
          <w:spacing w:val="21"/>
        </w:rPr>
        <w:t> </w:t>
      </w:r>
      <w:r>
        <w:rPr/>
        <w:t>по</w:t>
      </w:r>
      <w:r>
        <w:rPr>
          <w:spacing w:val="24"/>
        </w:rPr>
        <w:t> </w:t>
      </w:r>
      <w:r>
        <w:rPr>
          <w:spacing w:val="-1"/>
        </w:rPr>
        <w:t>следующим</w:t>
      </w:r>
      <w:r>
        <w:rPr>
          <w:spacing w:val="20"/>
        </w:rPr>
        <w:t> </w:t>
      </w:r>
      <w:r>
        <w:rPr/>
        <w:t>показаниям:</w:t>
      </w:r>
      <w:r>
        <w:rPr/>
      </w:r>
    </w:p>
    <w:p>
      <w:pPr>
        <w:pStyle w:val="BodyText"/>
        <w:numPr>
          <w:ilvl w:val="1"/>
          <w:numId w:val="16"/>
        </w:numPr>
        <w:tabs>
          <w:tab w:pos="1463" w:val="left" w:leader="none"/>
        </w:tabs>
        <w:spacing w:line="368" w:lineRule="auto" w:before="20" w:after="0"/>
        <w:ind w:left="1462" w:right="113" w:hanging="398"/>
        <w:jc w:val="both"/>
      </w:pPr>
      <w:r>
        <w:rPr/>
        <w:t>открытые</w:t>
      </w:r>
      <w:r>
        <w:rPr>
          <w:spacing w:val="15"/>
        </w:rPr>
        <w:t> </w:t>
      </w:r>
      <w:r>
        <w:rPr>
          <w:spacing w:val="-1"/>
        </w:rPr>
        <w:t>переломы</w:t>
      </w:r>
      <w:r>
        <w:rPr>
          <w:spacing w:val="18"/>
        </w:rPr>
        <w:t> </w:t>
      </w:r>
      <w:r>
        <w:rPr>
          <w:spacing w:val="-2"/>
        </w:rPr>
        <w:t>со</w:t>
      </w:r>
      <w:r>
        <w:rPr>
          <w:spacing w:val="19"/>
        </w:rPr>
        <w:t> </w:t>
      </w:r>
      <w:r>
        <w:rPr/>
        <w:t>значительным</w:t>
      </w:r>
      <w:r>
        <w:rPr>
          <w:spacing w:val="16"/>
        </w:rPr>
        <w:t> </w:t>
      </w:r>
      <w:r>
        <w:rPr>
          <w:spacing w:val="-1"/>
        </w:rPr>
        <w:t>повреждением</w:t>
      </w:r>
      <w:r>
        <w:rPr>
          <w:spacing w:val="15"/>
        </w:rPr>
        <w:t> </w:t>
      </w:r>
      <w:r>
        <w:rPr/>
        <w:t>мягких</w:t>
      </w:r>
      <w:r>
        <w:rPr>
          <w:spacing w:val="19"/>
        </w:rPr>
        <w:t> </w:t>
      </w:r>
      <w:r>
        <w:rPr/>
        <w:t>тканей </w:t>
      </w:r>
      <w:r>
        <w:rPr>
          <w:spacing w:val="17"/>
        </w:rPr>
        <w:t> </w:t>
      </w:r>
      <w:r>
        <w:rPr/>
        <w:t>при</w:t>
      </w:r>
      <w:r>
        <w:rPr>
          <w:spacing w:val="48"/>
          <w:w w:val="102"/>
        </w:rPr>
        <w:t> </w:t>
      </w:r>
      <w:r>
        <w:rPr/>
        <w:t>высоком</w:t>
      </w:r>
      <w:r>
        <w:rPr>
          <w:spacing w:val="9"/>
        </w:rPr>
        <w:t> </w:t>
      </w:r>
      <w:r>
        <w:rPr>
          <w:spacing w:val="-1"/>
        </w:rPr>
        <w:t>риске</w:t>
      </w:r>
      <w:r>
        <w:rPr>
          <w:spacing w:val="9"/>
        </w:rPr>
        <w:t> </w:t>
      </w:r>
      <w:r>
        <w:rPr/>
        <w:t>инфекционных</w:t>
      </w:r>
      <w:r>
        <w:rPr>
          <w:spacing w:val="7"/>
        </w:rPr>
        <w:t> </w:t>
      </w:r>
      <w:r>
        <w:rPr/>
        <w:t>осложнений</w:t>
      </w:r>
      <w:r>
        <w:rPr>
          <w:spacing w:val="9"/>
        </w:rPr>
        <w:t> </w:t>
      </w:r>
      <w:r>
        <w:rPr>
          <w:spacing w:val="-1"/>
        </w:rPr>
        <w:t>применения</w:t>
      </w:r>
      <w:r>
        <w:rPr>
          <w:spacing w:val="13"/>
        </w:rPr>
        <w:t> </w:t>
      </w:r>
      <w:r>
        <w:rPr/>
        <w:t>методов</w:t>
      </w:r>
      <w:r>
        <w:rPr>
          <w:spacing w:val="9"/>
        </w:rPr>
        <w:t> </w:t>
      </w:r>
      <w:r>
        <w:rPr>
          <w:spacing w:val="-1"/>
        </w:rPr>
        <w:t>накостного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37"/>
          <w:w w:val="102"/>
        </w:rPr>
        <w:t> </w:t>
      </w:r>
      <w:r>
        <w:rPr/>
        <w:t>интрамедуллярного </w:t>
      </w:r>
      <w:r>
        <w:rPr>
          <w:spacing w:val="8"/>
        </w:rPr>
        <w:t> </w:t>
      </w:r>
      <w:r>
        <w:rPr>
          <w:spacing w:val="-1"/>
        </w:rPr>
        <w:t>остеосинтеза;</w:t>
      </w:r>
      <w:r>
        <w:rPr/>
      </w:r>
    </w:p>
    <w:p>
      <w:pPr>
        <w:pStyle w:val="BodyText"/>
        <w:numPr>
          <w:ilvl w:val="1"/>
          <w:numId w:val="16"/>
        </w:numPr>
        <w:tabs>
          <w:tab w:pos="1463" w:val="left" w:leader="none"/>
        </w:tabs>
        <w:spacing w:line="368" w:lineRule="auto" w:before="21" w:after="0"/>
        <w:ind w:left="1462" w:right="117" w:hanging="398"/>
        <w:jc w:val="both"/>
      </w:pPr>
      <w:r>
        <w:rPr/>
        <w:t>нестабильный</w:t>
      </w:r>
      <w:r>
        <w:rPr>
          <w:spacing w:val="27"/>
        </w:rPr>
        <w:t> </w:t>
      </w:r>
      <w:r>
        <w:rPr/>
        <w:t>перелом</w:t>
      </w:r>
      <w:r>
        <w:rPr>
          <w:spacing w:val="23"/>
        </w:rPr>
        <w:t> </w:t>
      </w:r>
      <w:r>
        <w:rPr/>
        <w:t>голеностопного</w:t>
      </w:r>
      <w:r>
        <w:rPr>
          <w:spacing w:val="31"/>
        </w:rPr>
        <w:t> </w:t>
      </w:r>
      <w:r>
        <w:rPr>
          <w:spacing w:val="-1"/>
        </w:rPr>
        <w:t>сустава</w:t>
      </w:r>
      <w:r>
        <w:rPr>
          <w:spacing w:val="30"/>
        </w:rPr>
        <w:t> </w:t>
      </w:r>
      <w:r>
        <w:rPr/>
        <w:t>в</w:t>
      </w:r>
      <w:r>
        <w:rPr>
          <w:spacing w:val="26"/>
        </w:rPr>
        <w:t> </w:t>
      </w:r>
      <w:r>
        <w:rPr/>
        <w:t>составе</w:t>
      </w:r>
      <w:r>
        <w:rPr>
          <w:spacing w:val="25"/>
        </w:rPr>
        <w:t> </w:t>
      </w:r>
      <w:r>
        <w:rPr/>
        <w:t>политравмы</w:t>
      </w:r>
      <w:r>
        <w:rPr>
          <w:spacing w:val="25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1"/>
        </w:rPr>
        <w:t>учетом</w:t>
      </w:r>
      <w:r>
        <w:rPr>
          <w:spacing w:val="32"/>
          <w:w w:val="102"/>
        </w:rPr>
        <w:t> </w:t>
      </w:r>
      <w:r>
        <w:rPr>
          <w:spacing w:val="-1"/>
        </w:rPr>
        <w:t>тактики</w:t>
      </w:r>
      <w:r>
        <w:rPr>
          <w:spacing w:val="24"/>
        </w:rPr>
        <w:t> </w:t>
      </w:r>
      <w:r>
        <w:rPr/>
        <w:t>этапного</w:t>
      </w:r>
      <w:r>
        <w:rPr>
          <w:spacing w:val="23"/>
        </w:rPr>
        <w:t> </w:t>
      </w:r>
      <w:r>
        <w:rPr>
          <w:spacing w:val="-1"/>
        </w:rPr>
        <w:t>лечения</w:t>
      </w:r>
      <w:r>
        <w:rPr>
          <w:spacing w:val="26"/>
        </w:rPr>
        <w:t> </w:t>
      </w:r>
      <w:r>
        <w:rPr>
          <w:spacing w:val="-1"/>
        </w:rPr>
        <w:t>переломов;</w:t>
      </w:r>
      <w:r>
        <w:rPr/>
      </w:r>
    </w:p>
    <w:p>
      <w:pPr>
        <w:pStyle w:val="BodyText"/>
        <w:numPr>
          <w:ilvl w:val="1"/>
          <w:numId w:val="16"/>
        </w:numPr>
        <w:tabs>
          <w:tab w:pos="1463" w:val="left" w:leader="none"/>
        </w:tabs>
        <w:spacing w:line="368" w:lineRule="auto" w:before="21" w:after="0"/>
        <w:ind w:left="1462" w:right="115" w:hanging="398"/>
        <w:jc w:val="both"/>
      </w:pPr>
      <w:r>
        <w:rPr/>
        <w:t>обширные</w:t>
      </w:r>
      <w:r>
        <w:rPr>
          <w:spacing w:val="51"/>
        </w:rPr>
        <w:t> </w:t>
      </w:r>
      <w:r>
        <w:rPr>
          <w:spacing w:val="-1"/>
        </w:rPr>
        <w:t>дефекты</w:t>
      </w:r>
      <w:r>
        <w:rPr>
          <w:spacing w:val="53"/>
        </w:rPr>
        <w:t> </w:t>
      </w:r>
      <w:r>
        <w:rPr>
          <w:spacing w:val="-1"/>
        </w:rPr>
        <w:t>кожи</w:t>
      </w:r>
      <w:r>
        <w:rPr/>
        <w:t> и </w:t>
      </w:r>
      <w:r>
        <w:rPr>
          <w:spacing w:val="-1"/>
        </w:rPr>
        <w:t>мягких</w:t>
      </w:r>
      <w:r>
        <w:rPr>
          <w:spacing w:val="53"/>
        </w:rPr>
        <w:t> </w:t>
      </w:r>
      <w:r>
        <w:rPr/>
        <w:t>тканей,</w:t>
      </w:r>
      <w:r>
        <w:rPr>
          <w:spacing w:val="53"/>
        </w:rPr>
        <w:t> </w:t>
      </w:r>
      <w:r>
        <w:rPr>
          <w:spacing w:val="-1"/>
        </w:rPr>
        <w:t>ликвидировать</w:t>
      </w:r>
      <w:r>
        <w:rPr>
          <w:spacing w:val="54"/>
        </w:rPr>
        <w:t> </w:t>
      </w:r>
      <w:r>
        <w:rPr/>
        <w:t>которые</w:t>
      </w:r>
      <w:r>
        <w:rPr>
          <w:spacing w:val="50"/>
        </w:rPr>
        <w:t> </w:t>
      </w:r>
      <w:r>
        <w:rPr/>
        <w:t>в</w:t>
      </w:r>
      <w:r>
        <w:rPr>
          <w:spacing w:val="52"/>
        </w:rPr>
        <w:t> </w:t>
      </w:r>
      <w:r>
        <w:rPr/>
        <w:t>раннем</w:t>
      </w:r>
      <w:r>
        <w:rPr>
          <w:spacing w:val="55"/>
          <w:w w:val="102"/>
        </w:rPr>
        <w:t> </w:t>
      </w:r>
      <w:r>
        <w:rPr/>
        <w:t>посттравматическом</w:t>
      </w:r>
      <w:r>
        <w:rPr>
          <w:spacing w:val="28"/>
        </w:rPr>
        <w:t> </w:t>
      </w:r>
      <w:r>
        <w:rPr/>
        <w:t>периоде</w:t>
      </w:r>
      <w:r>
        <w:rPr>
          <w:spacing w:val="27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представляется</w:t>
      </w:r>
      <w:r>
        <w:rPr>
          <w:spacing w:val="25"/>
        </w:rPr>
        <w:t> </w:t>
      </w:r>
      <w:r>
        <w:rPr/>
        <w:t>возможным;</w:t>
      </w:r>
      <w:r>
        <w:rPr/>
      </w:r>
    </w:p>
    <w:p>
      <w:pPr>
        <w:pStyle w:val="BodyText"/>
        <w:numPr>
          <w:ilvl w:val="1"/>
          <w:numId w:val="16"/>
        </w:numPr>
        <w:tabs>
          <w:tab w:pos="1463" w:val="left" w:leader="none"/>
        </w:tabs>
        <w:spacing w:line="240" w:lineRule="auto" w:before="21" w:after="0"/>
        <w:ind w:left="1462" w:right="0" w:hanging="398"/>
        <w:jc w:val="left"/>
      </w:pPr>
      <w:r>
        <w:rPr/>
        <w:t>инфекция</w:t>
      </w:r>
      <w:r>
        <w:rPr>
          <w:spacing w:val="27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области</w:t>
      </w:r>
      <w:r>
        <w:rPr>
          <w:spacing w:val="26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/>
        <w:t>вмешательства;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1"/>
          <w:numId w:val="16"/>
        </w:numPr>
        <w:tabs>
          <w:tab w:pos="1463" w:val="left" w:leader="none"/>
        </w:tabs>
        <w:spacing w:line="368" w:lineRule="auto" w:before="55" w:after="0"/>
        <w:ind w:left="1462" w:right="128" w:hanging="398"/>
        <w:jc w:val="left"/>
      </w:pPr>
      <w:r>
        <w:rPr/>
        <w:t>обширные</w:t>
      </w:r>
      <w:r>
        <w:rPr>
          <w:spacing w:val="18"/>
        </w:rPr>
        <w:t> </w:t>
      </w:r>
      <w:r>
        <w:rPr>
          <w:spacing w:val="-1"/>
        </w:rPr>
        <w:t>дефекты</w:t>
      </w:r>
      <w:r>
        <w:rPr>
          <w:spacing w:val="19"/>
        </w:rPr>
        <w:t> </w:t>
      </w:r>
      <w:r>
        <w:rPr/>
        <w:t>кости,</w:t>
      </w:r>
      <w:r>
        <w:rPr>
          <w:spacing w:val="22"/>
        </w:rPr>
        <w:t> </w:t>
      </w:r>
      <w:r>
        <w:rPr/>
        <w:t>требующие</w:t>
      </w:r>
      <w:r>
        <w:rPr>
          <w:spacing w:val="17"/>
        </w:rPr>
        <w:t> </w:t>
      </w:r>
      <w:r>
        <w:rPr>
          <w:spacing w:val="-1"/>
        </w:rPr>
        <w:t>замещения</w:t>
      </w:r>
      <w:r>
        <w:rPr>
          <w:spacing w:val="22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использованием</w:t>
      </w:r>
      <w:r>
        <w:rPr>
          <w:spacing w:val="20"/>
        </w:rPr>
        <w:t> </w:t>
      </w:r>
      <w:r>
        <w:rPr>
          <w:spacing w:val="-1"/>
        </w:rPr>
        <w:t>технологии</w:t>
      </w:r>
      <w:r>
        <w:rPr>
          <w:spacing w:val="82"/>
          <w:w w:val="102"/>
        </w:rPr>
        <w:t> </w:t>
      </w:r>
      <w:r>
        <w:rPr/>
        <w:t>удлинения</w:t>
      </w:r>
      <w:r>
        <w:rPr>
          <w:spacing w:val="32"/>
        </w:rPr>
        <w:t> </w:t>
      </w:r>
      <w:r>
        <w:rPr>
          <w:spacing w:val="-1"/>
        </w:rPr>
        <w:t>кости;</w:t>
      </w:r>
      <w:r>
        <w:rPr/>
      </w:r>
    </w:p>
    <w:p>
      <w:pPr>
        <w:pStyle w:val="BodyText"/>
        <w:numPr>
          <w:ilvl w:val="1"/>
          <w:numId w:val="16"/>
        </w:numPr>
        <w:tabs>
          <w:tab w:pos="1463" w:val="left" w:leader="none"/>
          <w:tab w:pos="4020" w:val="left" w:leader="none"/>
          <w:tab w:pos="5267" w:val="left" w:leader="none"/>
          <w:tab w:pos="6481" w:val="left" w:leader="none"/>
          <w:tab w:pos="7494" w:val="left" w:leader="none"/>
          <w:tab w:pos="8829" w:val="left" w:leader="none"/>
        </w:tabs>
        <w:spacing w:line="366" w:lineRule="auto" w:before="24" w:after="0"/>
        <w:ind w:left="1462" w:right="114" w:hanging="398"/>
        <w:jc w:val="left"/>
      </w:pPr>
      <w:r>
        <w:rPr/>
        <w:t>неудовлетворительный</w:t>
        <w:tab/>
        <w:t>результат</w:t>
        <w:tab/>
      </w:r>
      <w:r>
        <w:rPr>
          <w:spacing w:val="-1"/>
        </w:rPr>
        <w:t>закрытой</w:t>
        <w:tab/>
        <w:t>ручной</w:t>
        <w:tab/>
        <w:t>репозиции</w:t>
        <w:tab/>
      </w:r>
      <w:r>
        <w:rPr/>
        <w:t>при</w:t>
      </w:r>
      <w:r>
        <w:rPr>
          <w:spacing w:val="41"/>
          <w:w w:val="102"/>
        </w:rPr>
        <w:t> </w:t>
      </w:r>
      <w:r>
        <w:rPr>
          <w:spacing w:val="-1"/>
        </w:rPr>
        <w:t>сохраняющемся</w:t>
      </w:r>
      <w:r>
        <w:rPr>
          <w:spacing w:val="29"/>
        </w:rPr>
        <w:t> </w:t>
      </w:r>
      <w:r>
        <w:rPr/>
        <w:t>значительном</w:t>
      </w:r>
      <w:r>
        <w:rPr>
          <w:spacing w:val="30"/>
        </w:rPr>
        <w:t> </w:t>
      </w:r>
      <w:r>
        <w:rPr/>
        <w:t>смещении</w:t>
      </w:r>
      <w:r>
        <w:rPr>
          <w:spacing w:val="34"/>
        </w:rPr>
        <w:t> </w:t>
      </w:r>
      <w:r>
        <w:rPr>
          <w:spacing w:val="-1"/>
        </w:rPr>
        <w:t>отломков;</w:t>
      </w:r>
      <w:r>
        <w:rPr/>
      </w:r>
    </w:p>
    <w:p>
      <w:pPr>
        <w:pStyle w:val="BodyText"/>
        <w:numPr>
          <w:ilvl w:val="1"/>
          <w:numId w:val="16"/>
        </w:numPr>
        <w:tabs>
          <w:tab w:pos="1463" w:val="left" w:leader="none"/>
        </w:tabs>
        <w:spacing w:line="240" w:lineRule="auto" w:before="26" w:after="0"/>
        <w:ind w:left="1462" w:right="0" w:hanging="398"/>
        <w:jc w:val="left"/>
      </w:pPr>
      <w:r>
        <w:rPr>
          <w:spacing w:val="-1"/>
        </w:rPr>
        <w:t>опасность</w:t>
      </w:r>
      <w:r>
        <w:rPr>
          <w:spacing w:val="18"/>
        </w:rPr>
        <w:t> </w:t>
      </w:r>
      <w:r>
        <w:rPr/>
        <w:t>некроза</w:t>
      </w:r>
      <w:r>
        <w:rPr>
          <w:spacing w:val="13"/>
        </w:rPr>
        <w:t> </w:t>
      </w:r>
      <w:r>
        <w:rPr/>
        <w:t>кожи</w:t>
      </w:r>
      <w:r>
        <w:rPr>
          <w:spacing w:val="19"/>
        </w:rPr>
        <w:t> </w:t>
      </w:r>
      <w:r>
        <w:rPr/>
        <w:t>от</w:t>
      </w:r>
      <w:r>
        <w:rPr>
          <w:spacing w:val="18"/>
        </w:rPr>
        <w:t> </w:t>
      </w:r>
      <w:r>
        <w:rPr>
          <w:spacing w:val="-1"/>
        </w:rPr>
        <w:t>давления</w:t>
      </w:r>
      <w:r>
        <w:rPr>
          <w:spacing w:val="19"/>
        </w:rPr>
        <w:t> </w:t>
      </w:r>
      <w:r>
        <w:rPr/>
        <w:t>смещёнными</w:t>
      </w:r>
      <w:r>
        <w:rPr>
          <w:spacing w:val="15"/>
        </w:rPr>
        <w:t> </w:t>
      </w:r>
      <w:r>
        <w:rPr/>
        <w:t>отломками</w:t>
      </w:r>
      <w:r>
        <w:rPr>
          <w:spacing w:val="17"/>
        </w:rPr>
        <w:t> </w:t>
      </w:r>
      <w:r>
        <w:rPr>
          <w:spacing w:val="-1"/>
        </w:rPr>
        <w:t>изнутри</w:t>
      </w:r>
      <w:r>
        <w:rPr>
          <w:spacing w:val="18"/>
        </w:rPr>
        <w:t> </w:t>
      </w:r>
      <w:r>
        <w:rPr/>
        <w:t>[3,</w:t>
      </w:r>
      <w:r>
        <w:rPr>
          <w:spacing w:val="16"/>
        </w:rPr>
        <w:t> </w:t>
      </w:r>
      <w:r>
        <w:rPr/>
        <w:t>75].</w:t>
      </w:r>
      <w:r>
        <w:rPr/>
      </w:r>
    </w:p>
    <w:p>
      <w:pPr>
        <w:pStyle w:val="BodyText"/>
        <w:tabs>
          <w:tab w:pos="1887" w:val="left" w:leader="none"/>
          <w:tab w:pos="3181" w:val="left" w:leader="none"/>
          <w:tab w:pos="3571" w:val="left" w:leader="none"/>
          <w:tab w:pos="4675" w:val="left" w:leader="none"/>
          <w:tab w:pos="6179" w:val="left" w:leader="none"/>
          <w:tab w:pos="7554" w:val="left" w:leader="none"/>
          <w:tab w:pos="9084" w:val="left" w:leader="none"/>
        </w:tabs>
        <w:spacing w:line="369" w:lineRule="auto" w:before="131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окончательного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переломах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лодыжек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используется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редко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ввиду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специфических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нений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ограничений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(инфекции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рескож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  <w:tab/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руднений</w:t>
        <w:tab/>
      </w:r>
      <w:r>
        <w:rPr>
          <w:rFonts w:ascii="Times New Roman" w:hAnsi="Times New Roman" w:cs="Times New Roman" w:eastAsia="Times New Roman"/>
          <w:w w:val="90"/>
        </w:rPr>
        <w:t>в</w:t>
      </w:r>
      <w:r>
        <w:rPr>
          <w:rFonts w:ascii="Times New Roman" w:hAnsi="Times New Roman" w:cs="Times New Roman" w:eastAsia="Times New Roman"/>
          <w:spacing w:val="83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реабилитационном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лечении,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неудобс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больного).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правило,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наружная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фиксация</w:t>
      </w:r>
      <w:r>
        <w:rPr>
          <w:rFonts w:ascii="Times New Roman" w:hAnsi="Times New Roman" w:cs="Times New Roman" w:eastAsia="Times New Roman"/>
          <w:spacing w:val="52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качестве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предварительного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открытых</w:t>
      </w:r>
      <w:r>
        <w:rPr>
          <w:rFonts w:ascii="Times New Roman" w:hAnsi="Times New Roman" w:cs="Times New Roman" w:eastAsia="Times New Roman"/>
          <w:spacing w:val="62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е.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дальнейшем,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заживления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общего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состояния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больного,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конверси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внутреннюю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3,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75].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7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3.2.6. 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Особе</w:t>
      </w:r>
      <w:r>
        <w:rPr>
          <w:rFonts w:ascii="Times New Roman" w:hAnsi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рург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ого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лечения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возрасте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2" w:after="0"/>
        <w:ind w:left="396" w:right="109" w:firstLine="396"/>
        <w:jc w:val="both"/>
      </w:pPr>
      <w:r>
        <w:rPr/>
        <w:t>У</w:t>
      </w:r>
      <w:r>
        <w:rPr>
          <w:spacing w:val="43"/>
        </w:rPr>
        <w:t> </w:t>
      </w:r>
      <w:r>
        <w:rPr/>
        <w:t>детей</w:t>
      </w:r>
      <w:r>
        <w:rPr>
          <w:spacing w:val="43"/>
        </w:rPr>
        <w:t> </w:t>
      </w:r>
      <w:r>
        <w:rPr/>
        <w:t>при</w:t>
      </w:r>
      <w:r>
        <w:rPr>
          <w:spacing w:val="43"/>
        </w:rPr>
        <w:t> </w:t>
      </w:r>
      <w:r>
        <w:rPr>
          <w:spacing w:val="-1"/>
        </w:rPr>
        <w:t>внутрисуставных</w:t>
      </w:r>
      <w:r>
        <w:rPr>
          <w:spacing w:val="44"/>
        </w:rPr>
        <w:t> </w:t>
      </w:r>
      <w:r>
        <w:rPr/>
        <w:t>переломах</w:t>
      </w:r>
      <w:r>
        <w:rPr>
          <w:spacing w:val="43"/>
        </w:rPr>
        <w:t> </w:t>
      </w:r>
      <w:r>
        <w:rPr/>
        <w:t>после</w:t>
      </w:r>
      <w:r>
        <w:rPr>
          <w:spacing w:val="44"/>
        </w:rPr>
        <w:t> </w:t>
      </w:r>
      <w:r>
        <w:rPr/>
        <w:t>неудачной</w:t>
      </w:r>
      <w:r>
        <w:rPr>
          <w:spacing w:val="44"/>
        </w:rPr>
        <w:t> </w:t>
      </w:r>
      <w:r>
        <w:rPr>
          <w:spacing w:val="-1"/>
        </w:rPr>
        <w:t>попытки</w:t>
      </w:r>
      <w:r>
        <w:rPr>
          <w:spacing w:val="41"/>
        </w:rPr>
        <w:t> </w:t>
      </w:r>
      <w:r>
        <w:rPr/>
        <w:t>закрытой</w:t>
      </w:r>
      <w:r>
        <w:rPr>
          <w:spacing w:val="38"/>
          <w:w w:val="102"/>
        </w:rPr>
        <w:t> </w:t>
      </w:r>
      <w:r>
        <w:rPr/>
        <w:t>репозиции</w:t>
      </w:r>
      <w:r>
        <w:rPr>
          <w:spacing w:val="46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49"/>
        </w:rPr>
        <w:t> </w:t>
      </w:r>
      <w:r>
        <w:rPr>
          <w:spacing w:val="-1"/>
        </w:rPr>
        <w:t>анатомичная</w:t>
      </w:r>
      <w:r>
        <w:rPr>
          <w:spacing w:val="48"/>
        </w:rPr>
        <w:t> </w:t>
      </w:r>
      <w:r>
        <w:rPr>
          <w:spacing w:val="-1"/>
        </w:rPr>
        <w:t>репозиция</w:t>
      </w:r>
      <w:r>
        <w:rPr>
          <w:spacing w:val="48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профилактики</w:t>
      </w:r>
      <w:r>
        <w:rPr>
          <w:spacing w:val="51"/>
        </w:rPr>
        <w:t> </w:t>
      </w:r>
      <w:r>
        <w:rPr/>
        <w:t>дегенеративных</w:t>
      </w:r>
      <w:r>
        <w:rPr>
          <w:spacing w:val="64"/>
          <w:w w:val="102"/>
        </w:rPr>
        <w:t> </w:t>
      </w:r>
      <w:r>
        <w:rPr/>
        <w:t>изменений</w:t>
      </w:r>
      <w:r>
        <w:rPr>
          <w:spacing w:val="16"/>
        </w:rPr>
        <w:t> </w:t>
      </w:r>
      <w:r>
        <w:rPr/>
        <w:t>сустава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/>
        <w:t>вторичных</w:t>
      </w:r>
      <w:r>
        <w:rPr>
          <w:spacing w:val="19"/>
        </w:rPr>
        <w:t> </w:t>
      </w:r>
      <w:r>
        <w:rPr>
          <w:spacing w:val="-1"/>
        </w:rPr>
        <w:t>деформаций,</w:t>
      </w:r>
      <w:r>
        <w:rPr>
          <w:spacing w:val="16"/>
        </w:rPr>
        <w:t> </w:t>
      </w:r>
      <w:r>
        <w:rPr>
          <w:spacing w:val="-1"/>
        </w:rPr>
        <w:t>связанных</w:t>
      </w:r>
      <w:r>
        <w:rPr>
          <w:spacing w:val="17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повреждением</w:t>
      </w:r>
      <w:r>
        <w:rPr>
          <w:spacing w:val="15"/>
        </w:rPr>
        <w:t> </w:t>
      </w:r>
      <w:r>
        <w:rPr>
          <w:spacing w:val="-1"/>
        </w:rPr>
        <w:t>зон</w:t>
      </w:r>
      <w:r>
        <w:rPr>
          <w:spacing w:val="21"/>
        </w:rPr>
        <w:t> </w:t>
      </w:r>
      <w:r>
        <w:rPr>
          <w:spacing w:val="-1"/>
        </w:rPr>
        <w:t>роста</w:t>
      </w:r>
      <w:r>
        <w:rPr>
          <w:spacing w:val="15"/>
        </w:rPr>
        <w:t> </w:t>
      </w:r>
      <w:r>
        <w:rPr/>
        <w:t>[53].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5" w:after="0"/>
        <w:ind w:left="396" w:right="106" w:firstLine="396"/>
        <w:jc w:val="both"/>
      </w:pPr>
      <w:r>
        <w:rPr/>
        <w:t>У</w:t>
      </w:r>
      <w:r>
        <w:rPr>
          <w:spacing w:val="5"/>
        </w:rPr>
        <w:t> </w:t>
      </w:r>
      <w:r>
        <w:rPr>
          <w:spacing w:val="-1"/>
        </w:rPr>
        <w:t>детей</w:t>
      </w:r>
      <w:r>
        <w:rPr>
          <w:spacing w:val="9"/>
        </w:rPr>
        <w:t> </w:t>
      </w:r>
      <w:r>
        <w:rPr/>
        <w:t>с</w:t>
      </w:r>
      <w:r>
        <w:rPr>
          <w:spacing w:val="2"/>
        </w:rPr>
        <w:t> </w:t>
      </w:r>
      <w:r>
        <w:rPr/>
        <w:t>неудовлетворительным</w:t>
      </w:r>
      <w:r>
        <w:rPr>
          <w:spacing w:val="1"/>
        </w:rPr>
        <w:t> </w:t>
      </w:r>
      <w:r>
        <w:rPr/>
        <w:t>остаточным</w:t>
      </w:r>
      <w:r>
        <w:rPr>
          <w:spacing w:val="6"/>
        </w:rPr>
        <w:t> </w:t>
      </w:r>
      <w:r>
        <w:rPr>
          <w:spacing w:val="-1"/>
        </w:rPr>
        <w:t>смещением</w:t>
      </w:r>
      <w:r>
        <w:rPr>
          <w:spacing w:val="5"/>
        </w:rPr>
        <w:t> </w:t>
      </w:r>
      <w:r>
        <w:rPr/>
        <w:t>после</w:t>
      </w:r>
      <w:r>
        <w:rPr>
          <w:spacing w:val="4"/>
        </w:rPr>
        <w:t> </w:t>
      </w:r>
      <w:r>
        <w:rPr>
          <w:spacing w:val="-1"/>
        </w:rPr>
        <w:t>закрытой</w:t>
      </w:r>
      <w:r>
        <w:rPr>
          <w:spacing w:val="9"/>
        </w:rPr>
        <w:t> </w:t>
      </w:r>
      <w:r>
        <w:rPr>
          <w:spacing w:val="-1"/>
        </w:rPr>
        <w:t>репозиции</w:t>
      </w:r>
      <w:r>
        <w:rPr>
          <w:spacing w:val="58"/>
          <w:w w:val="102"/>
        </w:rPr>
        <w:t> </w:t>
      </w:r>
      <w:r>
        <w:rPr/>
        <w:t>(угловая</w:t>
      </w:r>
      <w:r>
        <w:rPr>
          <w:spacing w:val="4"/>
        </w:rPr>
        <w:t> </w:t>
      </w:r>
      <w:r>
        <w:rPr/>
        <w:t>деформация</w:t>
      </w:r>
      <w:r>
        <w:rPr>
          <w:spacing w:val="7"/>
        </w:rPr>
        <w:t> </w:t>
      </w:r>
      <w:r>
        <w:rPr>
          <w:spacing w:val="-1"/>
        </w:rPr>
        <w:t>более</w:t>
      </w:r>
      <w:r>
        <w:rPr>
          <w:spacing w:val="8"/>
        </w:rPr>
        <w:t> </w:t>
      </w:r>
      <w:r>
        <w:rPr/>
        <w:t>15</w:t>
      </w:r>
      <w:r>
        <w:rPr>
          <w:spacing w:val="6"/>
        </w:rPr>
        <w:t> </w:t>
      </w:r>
      <w:r>
        <w:rPr/>
        <w:t>градусов</w:t>
      </w:r>
      <w:r>
        <w:rPr>
          <w:spacing w:val="7"/>
        </w:rPr>
        <w:t> </w:t>
      </w:r>
      <w:r>
        <w:rPr/>
        <w:t>у</w:t>
      </w:r>
      <w:r>
        <w:rPr>
          <w:spacing w:val="4"/>
        </w:rPr>
        <w:t> </w:t>
      </w:r>
      <w:r>
        <w:rPr/>
        <w:t>детей</w:t>
      </w:r>
      <w:r>
        <w:rPr>
          <w:spacing w:val="10"/>
        </w:rPr>
        <w:t> </w:t>
      </w:r>
      <w:r>
        <w:rPr/>
        <w:t>после</w:t>
      </w:r>
      <w:r>
        <w:rPr>
          <w:spacing w:val="8"/>
        </w:rPr>
        <w:t> </w:t>
      </w:r>
      <w:r>
        <w:rPr/>
        <w:t>10</w:t>
      </w:r>
      <w:r>
        <w:rPr>
          <w:spacing w:val="4"/>
        </w:rPr>
        <w:t> </w:t>
      </w:r>
      <w:r>
        <w:rPr/>
        <w:t>лет,</w:t>
      </w:r>
      <w:r>
        <w:rPr>
          <w:spacing w:val="6"/>
        </w:rPr>
        <w:t> </w:t>
      </w:r>
      <w:r>
        <w:rPr>
          <w:spacing w:val="-1"/>
        </w:rPr>
        <w:t>смещение</w:t>
      </w:r>
      <w:r>
        <w:rPr>
          <w:spacing w:val="7"/>
        </w:rPr>
        <w:t> </w:t>
      </w:r>
      <w:r>
        <w:rPr/>
        <w:t>по</w:t>
      </w:r>
      <w:r>
        <w:rPr>
          <w:spacing w:val="4"/>
        </w:rPr>
        <w:t> </w:t>
      </w:r>
      <w:r>
        <w:rPr/>
        <w:t>зоне</w:t>
      </w:r>
      <w:r>
        <w:rPr>
          <w:spacing w:val="8"/>
        </w:rPr>
        <w:t> </w:t>
      </w:r>
      <w:r>
        <w:rPr>
          <w:spacing w:val="-1"/>
        </w:rPr>
        <w:t>роста</w:t>
      </w:r>
      <w:r>
        <w:rPr>
          <w:spacing w:val="8"/>
        </w:rPr>
        <w:t> </w:t>
      </w:r>
      <w:r>
        <w:rPr/>
        <w:t>более</w:t>
      </w:r>
      <w:r>
        <w:rPr>
          <w:spacing w:val="38"/>
          <w:w w:val="102"/>
        </w:rPr>
        <w:t> </w:t>
      </w:r>
      <w:r>
        <w:rPr/>
        <w:t>3</w:t>
      </w:r>
      <w:r>
        <w:rPr>
          <w:spacing w:val="6"/>
        </w:rPr>
        <w:t> </w:t>
      </w:r>
      <w:r>
        <w:rPr>
          <w:spacing w:val="-1"/>
        </w:rPr>
        <w:t>мм,</w:t>
      </w:r>
      <w:r>
        <w:rPr>
          <w:spacing w:val="5"/>
        </w:rPr>
        <w:t> </w:t>
      </w:r>
      <w:r>
        <w:rPr/>
        <w:t>по</w:t>
      </w:r>
      <w:r>
        <w:rPr>
          <w:spacing w:val="4"/>
        </w:rPr>
        <w:t> </w:t>
      </w:r>
      <w:r>
        <w:rPr>
          <w:spacing w:val="-1"/>
        </w:rPr>
        <w:t>суставной</w:t>
      </w:r>
      <w:r>
        <w:rPr>
          <w:spacing w:val="6"/>
        </w:rPr>
        <w:t> </w:t>
      </w:r>
      <w:r>
        <w:rPr/>
        <w:t>поверхности</w:t>
      </w:r>
      <w:r>
        <w:rPr>
          <w:spacing w:val="4"/>
        </w:rPr>
        <w:t> </w:t>
      </w:r>
      <w:r>
        <w:rPr/>
        <w:t>более</w:t>
      </w:r>
      <w:r>
        <w:rPr>
          <w:spacing w:val="2"/>
        </w:rPr>
        <w:t> </w:t>
      </w:r>
      <w:r>
        <w:rPr/>
        <w:t>2</w:t>
      </w:r>
      <w:r>
        <w:rPr>
          <w:spacing w:val="7"/>
        </w:rPr>
        <w:t> </w:t>
      </w:r>
      <w:r>
        <w:rPr>
          <w:spacing w:val="-1"/>
        </w:rPr>
        <w:t>мм)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1"/>
        </w:rPr>
        <w:t>хирургическое</w:t>
      </w:r>
      <w:r>
        <w:rPr>
          <w:spacing w:val="4"/>
        </w:rPr>
        <w:t> </w:t>
      </w:r>
      <w:r>
        <w:rPr/>
        <w:t>лечение</w:t>
      </w:r>
      <w:r>
        <w:rPr>
          <w:spacing w:val="8"/>
        </w:rPr>
        <w:t> </w:t>
      </w:r>
      <w:r>
        <w:rPr/>
        <w:t>–</w:t>
      </w:r>
      <w:r>
        <w:rPr>
          <w:spacing w:val="33"/>
          <w:w w:val="102"/>
        </w:rPr>
        <w:t> </w:t>
      </w:r>
      <w:r>
        <w:rPr/>
        <w:t>открытая</w:t>
      </w:r>
      <w:r>
        <w:rPr>
          <w:spacing w:val="15"/>
        </w:rPr>
        <w:t> </w:t>
      </w:r>
      <w:r>
        <w:rPr/>
        <w:t>репозиция</w:t>
      </w:r>
      <w:r>
        <w:rPr>
          <w:spacing w:val="20"/>
        </w:rPr>
        <w:t> </w:t>
      </w:r>
      <w:r>
        <w:rPr/>
        <w:t>и</w:t>
      </w:r>
      <w:r>
        <w:rPr>
          <w:spacing w:val="18"/>
        </w:rPr>
        <w:t> </w:t>
      </w:r>
      <w:r>
        <w:rPr/>
        <w:t>стабилизация</w:t>
      </w:r>
      <w:r>
        <w:rPr>
          <w:spacing w:val="18"/>
        </w:rPr>
        <w:t> </w:t>
      </w:r>
      <w:r>
        <w:rPr/>
        <w:t>для</w:t>
      </w:r>
      <w:r>
        <w:rPr>
          <w:spacing w:val="18"/>
        </w:rPr>
        <w:t> </w:t>
      </w:r>
      <w:r>
        <w:rPr>
          <w:spacing w:val="-1"/>
        </w:rPr>
        <w:t>профилактики</w:t>
      </w:r>
      <w:r>
        <w:rPr>
          <w:spacing w:val="21"/>
        </w:rPr>
        <w:t> </w:t>
      </w:r>
      <w:r>
        <w:rPr>
          <w:spacing w:val="-1"/>
        </w:rPr>
        <w:t>дегенеративных</w:t>
      </w:r>
      <w:r>
        <w:rPr>
          <w:spacing w:val="18"/>
        </w:rPr>
        <w:t> </w:t>
      </w:r>
      <w:r>
        <w:rPr/>
        <w:t>изменений</w:t>
      </w:r>
      <w:r>
        <w:rPr>
          <w:spacing w:val="21"/>
        </w:rPr>
        <w:t> </w:t>
      </w:r>
      <w:r>
        <w:rPr>
          <w:spacing w:val="-1"/>
        </w:rPr>
        <w:t>сустава</w:t>
      </w:r>
      <w:r>
        <w:rPr>
          <w:spacing w:val="59"/>
          <w:w w:val="102"/>
        </w:rPr>
        <w:t> </w:t>
      </w:r>
      <w:r>
        <w:rPr/>
        <w:t>и</w:t>
      </w:r>
      <w:r>
        <w:rPr>
          <w:spacing w:val="18"/>
        </w:rPr>
        <w:t> </w:t>
      </w:r>
      <w:r>
        <w:rPr/>
        <w:t>вторичных</w:t>
      </w:r>
      <w:r>
        <w:rPr>
          <w:spacing w:val="14"/>
        </w:rPr>
        <w:t> </w:t>
      </w:r>
      <w:r>
        <w:rPr/>
        <w:t>деформаций,</w:t>
      </w:r>
      <w:r>
        <w:rPr>
          <w:spacing w:val="17"/>
        </w:rPr>
        <w:t> </w:t>
      </w:r>
      <w:r>
        <w:rPr/>
        <w:t>связанных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повреждением</w:t>
      </w:r>
      <w:r>
        <w:rPr>
          <w:spacing w:val="13"/>
        </w:rPr>
        <w:t> </w:t>
      </w:r>
      <w:r>
        <w:rPr/>
        <w:t>зон</w:t>
      </w:r>
      <w:r>
        <w:rPr>
          <w:spacing w:val="16"/>
        </w:rPr>
        <w:t> </w:t>
      </w:r>
      <w:r>
        <w:rPr/>
        <w:t>роста</w:t>
      </w:r>
      <w:r>
        <w:rPr>
          <w:spacing w:val="17"/>
        </w:rPr>
        <w:t> </w:t>
      </w:r>
      <w:r>
        <w:rPr>
          <w:spacing w:val="-1"/>
        </w:rPr>
        <w:t>[53].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5" w:after="0"/>
        <w:ind w:left="396" w:right="107" w:firstLine="396"/>
        <w:jc w:val="both"/>
      </w:pPr>
      <w:r>
        <w:rPr/>
        <w:t>Использование</w:t>
      </w:r>
      <w:r>
        <w:rPr>
          <w:spacing w:val="25"/>
        </w:rPr>
        <w:t> </w:t>
      </w:r>
      <w:r>
        <w:rPr/>
        <w:t>накостного</w:t>
      </w:r>
      <w:r>
        <w:rPr>
          <w:spacing w:val="26"/>
        </w:rPr>
        <w:t> </w:t>
      </w:r>
      <w:r>
        <w:rPr>
          <w:spacing w:val="-1"/>
        </w:rPr>
        <w:t>остеосинтеза</w:t>
      </w:r>
      <w:r>
        <w:rPr>
          <w:spacing w:val="28"/>
        </w:rPr>
        <w:t> </w:t>
      </w:r>
      <w:r>
        <w:rPr/>
        <w:t>при</w:t>
      </w:r>
      <w:r>
        <w:rPr>
          <w:spacing w:val="29"/>
        </w:rPr>
        <w:t> </w:t>
      </w:r>
      <w:r>
        <w:rPr/>
        <w:t>лечении</w:t>
      </w:r>
      <w:r>
        <w:rPr>
          <w:spacing w:val="29"/>
        </w:rPr>
        <w:t> </w:t>
      </w:r>
      <w:r>
        <w:rPr>
          <w:spacing w:val="-1"/>
        </w:rPr>
        <w:t>детей</w:t>
      </w:r>
      <w:r>
        <w:rPr>
          <w:spacing w:val="27"/>
        </w:rPr>
        <w:t> </w:t>
      </w:r>
      <w:r>
        <w:rPr/>
        <w:t>с</w:t>
      </w:r>
      <w:r>
        <w:rPr>
          <w:spacing w:val="24"/>
        </w:rPr>
        <w:t> </w:t>
      </w:r>
      <w:r>
        <w:rPr/>
        <w:t>переломами</w:t>
      </w:r>
      <w:r>
        <w:rPr>
          <w:spacing w:val="27"/>
        </w:rPr>
        <w:t> </w:t>
      </w:r>
      <w:r>
        <w:rPr/>
        <w:t>лодыжек</w:t>
      </w:r>
      <w:r>
        <w:rPr>
          <w:spacing w:val="34"/>
          <w:w w:val="10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после</w:t>
      </w:r>
      <w:r>
        <w:rPr>
          <w:spacing w:val="31"/>
        </w:rPr>
        <w:t> </w:t>
      </w:r>
      <w:r>
        <w:rPr/>
        <w:t>окончания</w:t>
      </w:r>
      <w:r>
        <w:rPr>
          <w:spacing w:val="27"/>
        </w:rPr>
        <w:t> </w:t>
      </w:r>
      <w:r>
        <w:rPr>
          <w:spacing w:val="-1"/>
        </w:rPr>
        <w:t>костного</w:t>
      </w:r>
      <w:r>
        <w:rPr>
          <w:spacing w:val="29"/>
        </w:rPr>
        <w:t> </w:t>
      </w:r>
      <w:r>
        <w:rPr>
          <w:spacing w:val="-1"/>
        </w:rPr>
        <w:t>роста</w:t>
      </w:r>
      <w:r>
        <w:rPr>
          <w:spacing w:val="32"/>
        </w:rPr>
        <w:t> </w:t>
      </w:r>
      <w:r>
        <w:rPr/>
        <w:t>для</w:t>
      </w:r>
      <w:r>
        <w:rPr>
          <w:spacing w:val="27"/>
        </w:rPr>
        <w:t> </w:t>
      </w:r>
      <w:r>
        <w:rPr>
          <w:spacing w:val="-1"/>
        </w:rPr>
        <w:t>профилактики</w:t>
      </w:r>
      <w:r>
        <w:rPr/>
        <w:t> </w:t>
      </w:r>
      <w:r>
        <w:rPr>
          <w:spacing w:val="31"/>
        </w:rPr>
        <w:t> </w:t>
      </w:r>
      <w:r>
        <w:rPr>
          <w:spacing w:val="-1"/>
        </w:rPr>
        <w:t>вторичных</w:t>
      </w:r>
      <w:r>
        <w:rPr>
          <w:spacing w:val="72"/>
          <w:w w:val="102"/>
        </w:rPr>
        <w:t> </w:t>
      </w:r>
      <w:r>
        <w:rPr/>
        <w:t>деформаций,</w:t>
      </w:r>
      <w:r>
        <w:rPr>
          <w:spacing w:val="16"/>
        </w:rPr>
        <w:t> </w:t>
      </w:r>
      <w:r>
        <w:rPr>
          <w:spacing w:val="-1"/>
        </w:rPr>
        <w:t>связанных</w:t>
      </w:r>
      <w:r>
        <w:rPr>
          <w:spacing w:val="16"/>
        </w:rPr>
        <w:t> </w:t>
      </w:r>
      <w:r>
        <w:rPr/>
        <w:t>с</w:t>
      </w:r>
      <w:r>
        <w:rPr>
          <w:spacing w:val="14"/>
        </w:rPr>
        <w:t> </w:t>
      </w:r>
      <w:r>
        <w:rPr/>
        <w:t>фиксацией</w:t>
      </w:r>
      <w:r>
        <w:rPr>
          <w:spacing w:val="16"/>
        </w:rPr>
        <w:t> </w:t>
      </w:r>
      <w:r>
        <w:rPr/>
        <w:t>зон</w:t>
      </w:r>
      <w:r>
        <w:rPr>
          <w:spacing w:val="16"/>
        </w:rPr>
        <w:t> </w:t>
      </w:r>
      <w:r>
        <w:rPr>
          <w:spacing w:val="-1"/>
        </w:rPr>
        <w:t>роста</w:t>
      </w:r>
      <w:r>
        <w:rPr>
          <w:spacing w:val="17"/>
        </w:rPr>
        <w:t> </w:t>
      </w:r>
      <w:r>
        <w:rPr>
          <w:spacing w:val="-1"/>
        </w:rPr>
        <w:t>[58].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5" w:after="0"/>
        <w:ind w:left="396" w:right="106" w:firstLine="396"/>
        <w:jc w:val="both"/>
      </w:pPr>
      <w:r>
        <w:rPr>
          <w:spacing w:val="-1"/>
        </w:rPr>
        <w:t>Фиксацию</w:t>
      </w:r>
      <w:r>
        <w:rPr>
          <w:spacing w:val="39"/>
        </w:rPr>
        <w:t> </w:t>
      </w:r>
      <w:r>
        <w:rPr/>
        <w:t>переломов</w:t>
      </w:r>
      <w:r>
        <w:rPr>
          <w:spacing w:val="36"/>
        </w:rPr>
        <w:t> </w:t>
      </w:r>
      <w:r>
        <w:rPr/>
        <w:t>лодыжек</w:t>
      </w:r>
      <w:r>
        <w:rPr>
          <w:spacing w:val="34"/>
        </w:rPr>
        <w:t> </w:t>
      </w:r>
      <w:r>
        <w:rPr/>
        <w:t>у</w:t>
      </w:r>
      <w:r>
        <w:rPr>
          <w:spacing w:val="36"/>
        </w:rPr>
        <w:t> </w:t>
      </w:r>
      <w:r>
        <w:rPr/>
        <w:t>детей</w:t>
      </w:r>
      <w:r>
        <w:rPr>
          <w:spacing w:val="38"/>
        </w:rPr>
        <w:t> </w:t>
      </w:r>
      <w:r>
        <w:rPr/>
        <w:t>с</w:t>
      </w:r>
      <w:r>
        <w:rPr>
          <w:spacing w:val="34"/>
        </w:rPr>
        <w:t> </w:t>
      </w:r>
      <w:r>
        <w:rPr/>
        <w:t>открытыми</w:t>
      </w:r>
      <w:r>
        <w:rPr>
          <w:spacing w:val="35"/>
        </w:rPr>
        <w:t> </w:t>
      </w:r>
      <w:r>
        <w:rPr/>
        <w:t>зонами</w:t>
      </w:r>
      <w:r>
        <w:rPr>
          <w:spacing w:val="35"/>
        </w:rPr>
        <w:t> </w:t>
      </w:r>
      <w:r>
        <w:rPr/>
        <w:t>роста</w:t>
      </w:r>
      <w:r>
        <w:rPr>
          <w:spacing w:val="44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6"/>
          <w:w w:val="102"/>
        </w:rPr>
        <w:t> </w:t>
      </w:r>
      <w:r>
        <w:rPr/>
        <w:t>выполнять</w:t>
      </w:r>
      <w:r>
        <w:rPr>
          <w:spacing w:val="37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помощью</w:t>
      </w:r>
      <w:r>
        <w:rPr>
          <w:spacing w:val="36"/>
        </w:rPr>
        <w:t> </w:t>
      </w:r>
      <w:r>
        <w:rPr/>
        <w:t>спиц</w:t>
      </w:r>
      <w:r>
        <w:rPr>
          <w:spacing w:val="39"/>
        </w:rPr>
        <w:t> </w:t>
      </w:r>
      <w:r>
        <w:rPr>
          <w:spacing w:val="-1"/>
        </w:rPr>
        <w:t>Киршнера,</w:t>
      </w:r>
      <w:r>
        <w:rPr>
          <w:spacing w:val="36"/>
        </w:rPr>
        <w:t> </w:t>
      </w:r>
      <w:r>
        <w:rPr/>
        <w:t>винтов,</w:t>
      </w:r>
      <w:r>
        <w:rPr>
          <w:spacing w:val="35"/>
        </w:rPr>
        <w:t> </w:t>
      </w:r>
      <w:r>
        <w:rPr/>
        <w:t>методики</w:t>
      </w:r>
      <w:r>
        <w:rPr>
          <w:spacing w:val="36"/>
        </w:rPr>
        <w:t> </w:t>
      </w:r>
      <w:r>
        <w:rPr/>
        <w:t>Weber</w:t>
      </w:r>
      <w:r>
        <w:rPr>
          <w:spacing w:val="34"/>
        </w:rPr>
        <w:t> </w:t>
      </w:r>
      <w:r>
        <w:rPr/>
        <w:t>для</w:t>
      </w:r>
      <w:r>
        <w:rPr>
          <w:spacing w:val="34"/>
        </w:rPr>
        <w:t> </w:t>
      </w:r>
      <w:r>
        <w:rPr/>
        <w:t>осуществления</w:t>
      </w:r>
      <w:r>
        <w:rPr>
          <w:spacing w:val="38"/>
          <w:w w:val="102"/>
        </w:rPr>
        <w:t> </w:t>
      </w:r>
      <w:r>
        <w:rPr/>
        <w:t>стабильного</w:t>
      </w:r>
      <w:r>
        <w:rPr>
          <w:spacing w:val="3"/>
        </w:rPr>
        <w:t> </w:t>
      </w:r>
      <w:r>
        <w:rPr>
          <w:spacing w:val="-1"/>
        </w:rPr>
        <w:t>остеосинтеза</w:t>
      </w:r>
      <w:r>
        <w:rPr>
          <w:spacing w:val="3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профилактики</w:t>
      </w:r>
      <w:r>
        <w:rPr>
          <w:spacing w:val="6"/>
        </w:rPr>
        <w:t> </w:t>
      </w:r>
      <w:r>
        <w:rPr/>
        <w:t>вторичных</w:t>
      </w:r>
      <w:r>
        <w:rPr>
          <w:spacing w:val="3"/>
        </w:rPr>
        <w:t> </w:t>
      </w:r>
      <w:r>
        <w:rPr/>
        <w:t>деформаций, </w:t>
      </w:r>
      <w:r>
        <w:rPr>
          <w:spacing w:val="3"/>
        </w:rPr>
        <w:t> </w:t>
      </w:r>
      <w:r>
        <w:rPr/>
        <w:t>связанных </w:t>
      </w:r>
      <w:r>
        <w:rPr>
          <w:spacing w:val="2"/>
        </w:rPr>
        <w:t> </w:t>
      </w:r>
      <w:r>
        <w:rPr/>
        <w:t>с</w:t>
      </w:r>
      <w:r>
        <w:rPr>
          <w:spacing w:val="58"/>
          <w:w w:val="102"/>
        </w:rPr>
        <w:t> </w:t>
      </w:r>
      <w:r>
        <w:rPr/>
        <w:t>нарушением</w:t>
      </w:r>
      <w:r>
        <w:rPr>
          <w:spacing w:val="21"/>
        </w:rPr>
        <w:t> </w:t>
      </w:r>
      <w:r>
        <w:rPr/>
        <w:t>функционирования</w:t>
      </w:r>
      <w:r>
        <w:rPr>
          <w:spacing w:val="25"/>
        </w:rPr>
        <w:t> </w:t>
      </w:r>
      <w:r>
        <w:rPr>
          <w:spacing w:val="-1"/>
        </w:rPr>
        <w:t>зон</w:t>
      </w:r>
      <w:r>
        <w:rPr>
          <w:spacing w:val="25"/>
        </w:rPr>
        <w:t> </w:t>
      </w:r>
      <w:r>
        <w:rPr>
          <w:spacing w:val="-1"/>
        </w:rPr>
        <w:t>роста</w:t>
      </w:r>
      <w:r>
        <w:rPr>
          <w:spacing w:val="20"/>
        </w:rPr>
        <w:t> </w:t>
      </w:r>
      <w:r>
        <w:rPr/>
        <w:t>[59].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80" w:bottom="900" w:left="1720" w:right="1220"/>
        </w:sectPr>
      </w:pP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55" w:after="0"/>
        <w:ind w:left="396" w:right="106" w:firstLine="396"/>
        <w:jc w:val="both"/>
      </w:pPr>
      <w:r>
        <w:rPr>
          <w:spacing w:val="-1"/>
        </w:rPr>
        <w:t>При</w:t>
      </w:r>
      <w:r>
        <w:rPr>
          <w:spacing w:val="42"/>
        </w:rPr>
        <w:t> </w:t>
      </w:r>
      <w:r>
        <w:rPr/>
        <w:t>остеосинтезе</w:t>
      </w:r>
      <w:r>
        <w:rPr>
          <w:spacing w:val="37"/>
        </w:rPr>
        <w:t> </w:t>
      </w:r>
      <w:r>
        <w:rPr/>
        <w:t>переломов</w:t>
      </w:r>
      <w:r>
        <w:rPr>
          <w:spacing w:val="43"/>
        </w:rPr>
        <w:t> </w:t>
      </w:r>
      <w:r>
        <w:rPr/>
        <w:t>лодыжек</w:t>
      </w:r>
      <w:r>
        <w:rPr>
          <w:spacing w:val="43"/>
        </w:rPr>
        <w:t> </w:t>
      </w:r>
      <w:r>
        <w:rPr/>
        <w:t>у</w:t>
      </w:r>
      <w:r>
        <w:rPr>
          <w:spacing w:val="43"/>
        </w:rPr>
        <w:t> </w:t>
      </w:r>
      <w:r>
        <w:rPr>
          <w:spacing w:val="-1"/>
        </w:rPr>
        <w:t>детей</w:t>
      </w:r>
      <w:r>
        <w:rPr>
          <w:spacing w:val="48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spacing w:val="-1"/>
        </w:rPr>
        <w:t>располагать</w:t>
      </w:r>
      <w:r>
        <w:rPr>
          <w:spacing w:val="40"/>
          <w:w w:val="102"/>
        </w:rPr>
        <w:t> </w:t>
      </w:r>
      <w:r>
        <w:rPr/>
        <w:t>компрессирующие</w:t>
      </w:r>
      <w:r>
        <w:rPr>
          <w:spacing w:val="14"/>
        </w:rPr>
        <w:t> </w:t>
      </w:r>
      <w:r>
        <w:rPr/>
        <w:t>винты</w:t>
      </w:r>
      <w:r>
        <w:rPr>
          <w:spacing w:val="12"/>
        </w:rPr>
        <w:t> </w:t>
      </w:r>
      <w:r>
        <w:rPr/>
        <w:t>параллельно</w:t>
      </w:r>
      <w:r>
        <w:rPr>
          <w:spacing w:val="12"/>
        </w:rPr>
        <w:t> </w:t>
      </w:r>
      <w:r>
        <w:rPr/>
        <w:t>зоне</w:t>
      </w:r>
      <w:r>
        <w:rPr>
          <w:spacing w:val="12"/>
        </w:rPr>
        <w:t> </w:t>
      </w:r>
      <w:r>
        <w:rPr>
          <w:spacing w:val="-1"/>
        </w:rPr>
        <w:t>роста</w:t>
      </w:r>
      <w:r>
        <w:rPr>
          <w:spacing w:val="14"/>
        </w:rPr>
        <w:t> </w:t>
      </w:r>
      <w:r>
        <w:rPr>
          <w:spacing w:val="-1"/>
        </w:rPr>
        <w:t>(без</w:t>
      </w:r>
      <w:r>
        <w:rPr>
          <w:spacing w:val="16"/>
        </w:rPr>
        <w:t> </w:t>
      </w:r>
      <w:r>
        <w:rPr/>
        <w:t>пересечения)</w:t>
      </w:r>
      <w:r>
        <w:rPr>
          <w:spacing w:val="14"/>
        </w:rPr>
        <w:t> </w:t>
      </w:r>
      <w:r>
        <w:rPr/>
        <w:t>–</w:t>
      </w:r>
      <w:r>
        <w:rPr>
          <w:spacing w:val="8"/>
        </w:rPr>
        <w:t> </w:t>
      </w:r>
      <w:r>
        <w:rPr/>
        <w:t>из</w:t>
      </w:r>
      <w:r>
        <w:rPr>
          <w:spacing w:val="14"/>
        </w:rPr>
        <w:t> </w:t>
      </w:r>
      <w:r>
        <w:rPr>
          <w:spacing w:val="-1"/>
        </w:rPr>
        <w:t>эпифиза</w:t>
      </w:r>
      <w:r>
        <w:rPr>
          <w:spacing w:val="16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эпифиз,</w:t>
      </w:r>
      <w:r>
        <w:rPr>
          <w:spacing w:val="38"/>
          <w:w w:val="102"/>
        </w:rPr>
        <w:t> </w:t>
      </w:r>
      <w:r>
        <w:rPr/>
        <w:t>из</w:t>
      </w:r>
      <w:r>
        <w:rPr>
          <w:spacing w:val="7"/>
        </w:rPr>
        <w:t> </w:t>
      </w:r>
      <w:r>
        <w:rPr>
          <w:spacing w:val="-1"/>
        </w:rPr>
        <w:t>метафиза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метафиз</w:t>
      </w:r>
      <w:r>
        <w:rPr>
          <w:spacing w:val="6"/>
        </w:rPr>
        <w:t> </w:t>
      </w:r>
      <w:r>
        <w:rPr/>
        <w:t>для</w:t>
      </w:r>
      <w:r>
        <w:rPr>
          <w:spacing w:val="3"/>
        </w:rPr>
        <w:t> </w:t>
      </w:r>
      <w:r>
        <w:rPr>
          <w:spacing w:val="-1"/>
        </w:rPr>
        <w:t>профилактики</w:t>
      </w:r>
      <w:r>
        <w:rPr>
          <w:spacing w:val="7"/>
        </w:rPr>
        <w:t> </w:t>
      </w:r>
      <w:r>
        <w:rPr>
          <w:spacing w:val="-1"/>
        </w:rPr>
        <w:t>вторичных</w:t>
      </w:r>
      <w:r>
        <w:rPr>
          <w:spacing w:val="3"/>
        </w:rPr>
        <w:t> </w:t>
      </w:r>
      <w:r>
        <w:rPr/>
        <w:t>деформаций,</w:t>
      </w:r>
      <w:r>
        <w:rPr>
          <w:spacing w:val="6"/>
        </w:rPr>
        <w:t> </w:t>
      </w:r>
      <w:r>
        <w:rPr/>
        <w:t>связанных с</w:t>
      </w:r>
      <w:r>
        <w:rPr>
          <w:spacing w:val="4"/>
        </w:rPr>
        <w:t> </w:t>
      </w:r>
      <w:r>
        <w:rPr>
          <w:spacing w:val="-1"/>
        </w:rPr>
        <w:t>нарушением</w:t>
      </w:r>
      <w:r>
        <w:rPr>
          <w:spacing w:val="81"/>
          <w:w w:val="102"/>
        </w:rPr>
        <w:t> </w:t>
      </w:r>
      <w:r>
        <w:rPr>
          <w:spacing w:val="-1"/>
        </w:rPr>
        <w:t>функции</w:t>
      </w:r>
      <w:r>
        <w:rPr>
          <w:spacing w:val="15"/>
        </w:rPr>
        <w:t> </w:t>
      </w:r>
      <w:r>
        <w:rPr/>
        <w:t>зон</w:t>
      </w:r>
      <w:r>
        <w:rPr>
          <w:spacing w:val="16"/>
        </w:rPr>
        <w:t> </w:t>
      </w:r>
      <w:r>
        <w:rPr>
          <w:spacing w:val="-1"/>
        </w:rPr>
        <w:t>роста</w:t>
      </w:r>
      <w:r>
        <w:rPr>
          <w:spacing w:val="16"/>
        </w:rPr>
        <w:t> </w:t>
      </w:r>
      <w:r>
        <w:rPr/>
        <w:t>[60].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7" w:lineRule="auto" w:before="152" w:after="0"/>
        <w:ind w:left="396" w:right="128" w:firstLine="396"/>
        <w:jc w:val="left"/>
        <w:rPr>
          <w:rFonts w:ascii="Times New Roman" w:hAnsi="Times New Roman" w:cs="Times New Roman" w:eastAsia="Times New Roman"/>
        </w:rPr>
      </w:pPr>
      <w:r>
        <w:rPr>
          <w:w w:val="105"/>
        </w:rPr>
        <w:t>Трансфизарные</w:t>
      </w:r>
      <w:r>
        <w:rPr>
          <w:spacing w:val="-5"/>
          <w:w w:val="105"/>
        </w:rPr>
        <w:t> </w:t>
      </w:r>
      <w:r>
        <w:rPr>
          <w:w w:val="105"/>
        </w:rPr>
        <w:t>фиксирующие</w:t>
      </w:r>
      <w:r>
        <w:rPr>
          <w:spacing w:val="-4"/>
          <w:w w:val="105"/>
        </w:rPr>
        <w:t> </w:t>
      </w:r>
      <w:r>
        <w:rPr>
          <w:spacing w:val="-2"/>
          <w:w w:val="105"/>
        </w:rPr>
        <w:t>элементы</w:t>
      </w:r>
      <w:r>
        <w:rPr>
          <w:spacing w:val="-5"/>
          <w:w w:val="105"/>
        </w:rPr>
        <w:t> </w:t>
      </w:r>
      <w:r>
        <w:rPr>
          <w:w w:val="105"/>
        </w:rPr>
        <w:t>должны</w:t>
      </w:r>
      <w:r>
        <w:rPr>
          <w:spacing w:val="-2"/>
          <w:w w:val="105"/>
        </w:rPr>
        <w:t> </w:t>
      </w:r>
      <w:r>
        <w:rPr>
          <w:w w:val="105"/>
        </w:rPr>
        <w:t>быть</w:t>
      </w:r>
      <w:r>
        <w:rPr>
          <w:spacing w:val="-4"/>
          <w:w w:val="105"/>
        </w:rPr>
        <w:t> </w:t>
      </w:r>
      <w:r>
        <w:rPr>
          <w:spacing w:val="-2"/>
          <w:w w:val="105"/>
        </w:rPr>
        <w:t>своевременно</w:t>
      </w:r>
      <w:r>
        <w:rPr>
          <w:spacing w:val="-3"/>
          <w:w w:val="105"/>
        </w:rPr>
        <w:t> </w:t>
      </w:r>
      <w:r>
        <w:rPr>
          <w:w w:val="105"/>
        </w:rPr>
        <w:t>удалены</w:t>
      </w:r>
      <w:r>
        <w:rPr>
          <w:spacing w:val="-5"/>
          <w:w w:val="105"/>
        </w:rPr>
        <w:t> </w:t>
      </w:r>
      <w:r>
        <w:rPr>
          <w:w w:val="105"/>
        </w:rPr>
        <w:t>для</w:t>
      </w:r>
      <w:r>
        <w:rPr>
          <w:spacing w:val="50"/>
          <w:w w:val="102"/>
        </w:rPr>
        <w:t> </w:t>
      </w:r>
      <w:r>
        <w:rPr>
          <w:w w:val="105"/>
        </w:rPr>
        <w:t>профилактики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вторичных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деформаций,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связанных</w:t>
      </w:r>
      <w:r>
        <w:rPr>
          <w:spacing w:val="-20"/>
          <w:w w:val="105"/>
        </w:rPr>
        <w:t> </w:t>
      </w:r>
      <w:r>
        <w:rPr>
          <w:w w:val="105"/>
        </w:rPr>
        <w:t>с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нарушением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функции</w:t>
      </w:r>
      <w:r>
        <w:rPr>
          <w:spacing w:val="-21"/>
          <w:w w:val="105"/>
        </w:rPr>
        <w:t> </w:t>
      </w:r>
      <w:r>
        <w:rPr>
          <w:w w:val="105"/>
        </w:rPr>
        <w:t>зон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роста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[53].</w:t>
      </w:r>
      <w:r>
        <w:rPr>
          <w:spacing w:val="91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6" w:lineRule="auto" w:before="25" w:after="0"/>
        <w:ind w:left="396" w:right="112" w:firstLine="396"/>
        <w:jc w:val="both"/>
      </w:pP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/>
        <w:t>переломами</w:t>
      </w:r>
      <w:r>
        <w:rPr>
          <w:spacing w:val="18"/>
        </w:rPr>
        <w:t> </w:t>
      </w:r>
      <w:r>
        <w:rPr/>
        <w:t>лодыжек</w:t>
      </w:r>
      <w:r>
        <w:rPr>
          <w:spacing w:val="16"/>
        </w:rPr>
        <w:t> </w:t>
      </w:r>
      <w:r>
        <w:rPr/>
        <w:t>при</w:t>
      </w:r>
      <w:r>
        <w:rPr>
          <w:spacing w:val="16"/>
        </w:rPr>
        <w:t> </w:t>
      </w:r>
      <w:r>
        <w:rPr/>
        <w:t>оценке</w:t>
      </w:r>
      <w:r>
        <w:rPr>
          <w:spacing w:val="15"/>
        </w:rPr>
        <w:t> </w:t>
      </w:r>
      <w:r>
        <w:rPr>
          <w:spacing w:val="-1"/>
        </w:rPr>
        <w:t>рисков</w:t>
      </w:r>
      <w:r>
        <w:rPr>
          <w:spacing w:val="16"/>
        </w:rPr>
        <w:t> </w:t>
      </w:r>
      <w:r>
        <w:rPr>
          <w:spacing w:val="-1"/>
        </w:rPr>
        <w:t>преждевременного</w:t>
      </w:r>
      <w:r>
        <w:rPr>
          <w:spacing w:val="16"/>
        </w:rPr>
        <w:t> </w:t>
      </w:r>
      <w:r>
        <w:rPr/>
        <w:t>закрытия</w:t>
      </w:r>
      <w:r>
        <w:rPr>
          <w:spacing w:val="17"/>
        </w:rPr>
        <w:t> </w:t>
      </w:r>
      <w:r>
        <w:rPr/>
        <w:t>зон</w:t>
      </w:r>
      <w:r>
        <w:rPr>
          <w:spacing w:val="58"/>
          <w:w w:val="102"/>
        </w:rPr>
        <w:t> </w:t>
      </w:r>
      <w:r>
        <w:rPr>
          <w:spacing w:val="-1"/>
        </w:rPr>
        <w:t>роста</w:t>
      </w:r>
      <w:r>
        <w:rPr>
          <w:spacing w:val="38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учитывать</w:t>
      </w:r>
      <w:r>
        <w:rPr>
          <w:spacing w:val="40"/>
        </w:rPr>
        <w:t> </w:t>
      </w:r>
      <w:r>
        <w:rPr/>
        <w:t>величину</w:t>
      </w:r>
      <w:r>
        <w:rPr>
          <w:spacing w:val="34"/>
        </w:rPr>
        <w:t> </w:t>
      </w:r>
      <w:r>
        <w:rPr>
          <w:spacing w:val="-1"/>
        </w:rPr>
        <w:t>остаточного</w:t>
      </w:r>
      <w:r>
        <w:rPr>
          <w:spacing w:val="40"/>
        </w:rPr>
        <w:t> </w:t>
      </w:r>
      <w:r>
        <w:rPr>
          <w:spacing w:val="-1"/>
        </w:rPr>
        <w:t>смещения</w:t>
      </w:r>
      <w:r>
        <w:rPr>
          <w:spacing w:val="33"/>
        </w:rPr>
        <w:t> </w:t>
      </w:r>
      <w:r>
        <w:rPr/>
        <w:t>[61].</w:t>
      </w:r>
      <w:r>
        <w:rPr/>
      </w:r>
    </w:p>
    <w:p>
      <w:pPr>
        <w:pStyle w:val="BodyText"/>
        <w:spacing w:line="240" w:lineRule="auto" w:before="10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7" w:lineRule="auto" w:before="152" w:after="0"/>
        <w:ind w:left="396" w:right="115" w:firstLine="396"/>
        <w:jc w:val="both"/>
      </w:pPr>
      <w:r>
        <w:rPr/>
        <w:t>У</w:t>
      </w:r>
      <w:r>
        <w:rPr>
          <w:spacing w:val="49"/>
        </w:rPr>
        <w:t> </w:t>
      </w:r>
      <w:r>
        <w:rPr/>
        <w:t>детей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переломами</w:t>
      </w:r>
      <w:r>
        <w:rPr>
          <w:spacing w:val="51"/>
        </w:rPr>
        <w:t> </w:t>
      </w:r>
      <w:r>
        <w:rPr/>
        <w:t>большеберцовой</w:t>
      </w:r>
      <w:r>
        <w:rPr>
          <w:spacing w:val="50"/>
        </w:rPr>
        <w:t> </w:t>
      </w:r>
      <w:r>
        <w:rPr>
          <w:spacing w:val="-1"/>
        </w:rPr>
        <w:t>кости</w:t>
      </w:r>
      <w:r>
        <w:rPr>
          <w:spacing w:val="49"/>
        </w:rPr>
        <w:t> </w:t>
      </w:r>
      <w:r>
        <w:rPr>
          <w:spacing w:val="-1"/>
        </w:rPr>
        <w:t>(Salter-Harris</w:t>
      </w:r>
      <w:r>
        <w:rPr>
          <w:spacing w:val="52"/>
        </w:rPr>
        <w:t> </w:t>
      </w:r>
      <w:r>
        <w:rPr>
          <w:spacing w:val="-2"/>
        </w:rPr>
        <w:t>I,</w:t>
      </w:r>
      <w:r>
        <w:rPr>
          <w:spacing w:val="53"/>
        </w:rPr>
        <w:t> </w:t>
      </w:r>
      <w:r>
        <w:rPr/>
        <w:t>II)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малоберцовой</w:t>
      </w:r>
      <w:r>
        <w:rPr>
          <w:spacing w:val="71"/>
          <w:w w:val="102"/>
        </w:rPr>
        <w:t> </w:t>
      </w:r>
      <w:r>
        <w:rPr/>
        <w:t>кости</w:t>
      </w:r>
      <w:r>
        <w:rPr>
          <w:spacing w:val="17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нижней-средней</w:t>
      </w:r>
      <w:r>
        <w:rPr>
          <w:spacing w:val="19"/>
        </w:rPr>
        <w:t> </w:t>
      </w:r>
      <w:r>
        <w:rPr/>
        <w:t>трети</w:t>
      </w:r>
      <w:r>
        <w:rPr>
          <w:spacing w:val="12"/>
        </w:rPr>
        <w:t> </w:t>
      </w:r>
      <w:r>
        <w:rPr/>
        <w:t>при</w:t>
      </w:r>
      <w:r>
        <w:rPr>
          <w:spacing w:val="11"/>
        </w:rPr>
        <w:t> </w:t>
      </w:r>
      <w:r>
        <w:rPr/>
        <w:t>недостаточной</w:t>
      </w:r>
      <w:r>
        <w:rPr>
          <w:spacing w:val="16"/>
        </w:rPr>
        <w:t> </w:t>
      </w:r>
      <w:r>
        <w:rPr>
          <w:spacing w:val="-1"/>
        </w:rPr>
        <w:t>стабильности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/>
        <w:t>закрытой</w:t>
      </w:r>
      <w:r>
        <w:rPr>
          <w:spacing w:val="19"/>
        </w:rPr>
        <w:t> </w:t>
      </w:r>
      <w:r>
        <w:rPr>
          <w:spacing w:val="-1"/>
        </w:rPr>
        <w:t>репозиции</w:t>
      </w:r>
      <w:r>
        <w:rPr>
          <w:spacing w:val="65"/>
          <w:w w:val="102"/>
        </w:rPr>
        <w:t> </w:t>
      </w:r>
      <w:r>
        <w:rPr>
          <w:spacing w:val="-1"/>
        </w:rPr>
        <w:t>рекомендовано</w:t>
      </w:r>
      <w:r>
        <w:rPr>
          <w:spacing w:val="24"/>
        </w:rPr>
        <w:t> </w:t>
      </w:r>
      <w:r>
        <w:rPr/>
        <w:t>использование</w:t>
      </w:r>
      <w:r>
        <w:rPr>
          <w:spacing w:val="20"/>
        </w:rPr>
        <w:t> </w:t>
      </w:r>
      <w:r>
        <w:rPr/>
        <w:t>спиц</w:t>
      </w:r>
      <w:r>
        <w:rPr>
          <w:spacing w:val="25"/>
        </w:rPr>
        <w:t> </w:t>
      </w:r>
      <w:r>
        <w:rPr/>
        <w:t>Киршнера</w:t>
      </w:r>
      <w:r>
        <w:rPr>
          <w:spacing w:val="20"/>
        </w:rPr>
        <w:t> </w:t>
      </w:r>
      <w:r>
        <w:rPr/>
        <w:t>для</w:t>
      </w:r>
      <w:r>
        <w:rPr>
          <w:spacing w:val="22"/>
        </w:rPr>
        <w:t> </w:t>
      </w:r>
      <w:r>
        <w:rPr/>
        <w:t>адекватной</w:t>
      </w:r>
      <w:r>
        <w:rPr>
          <w:spacing w:val="21"/>
        </w:rPr>
        <w:t> </w:t>
      </w:r>
      <w:r>
        <w:rPr>
          <w:spacing w:val="-1"/>
        </w:rPr>
        <w:t>стабилизации</w:t>
      </w:r>
      <w:r>
        <w:rPr>
          <w:spacing w:val="25"/>
        </w:rPr>
        <w:t> </w:t>
      </w:r>
      <w:r>
        <w:rPr/>
        <w:t>[62].</w:t>
      </w:r>
      <w:r>
        <w:rPr/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2" w:after="0"/>
        <w:ind w:left="396" w:right="112" w:firstLine="396"/>
        <w:jc w:val="both"/>
      </w:pPr>
      <w:r>
        <w:rPr/>
        <w:t>У</w:t>
      </w:r>
      <w:r>
        <w:rPr>
          <w:spacing w:val="17"/>
        </w:rPr>
        <w:t> </w:t>
      </w:r>
      <w:r>
        <w:rPr/>
        <w:t>детей</w:t>
      </w:r>
      <w:r>
        <w:rPr>
          <w:spacing w:val="15"/>
        </w:rPr>
        <w:t> </w:t>
      </w:r>
      <w:r>
        <w:rPr/>
        <w:t>при</w:t>
      </w:r>
      <w:r>
        <w:rPr>
          <w:spacing w:val="16"/>
        </w:rPr>
        <w:t> </w:t>
      </w:r>
      <w:r>
        <w:rPr/>
        <w:t>отрывном</w:t>
      </w:r>
      <w:r>
        <w:rPr>
          <w:spacing w:val="12"/>
        </w:rPr>
        <w:t> </w:t>
      </w:r>
      <w:r>
        <w:rPr>
          <w:spacing w:val="-1"/>
        </w:rPr>
        <w:t>переломе</w:t>
      </w:r>
      <w:r>
        <w:rPr>
          <w:spacing w:val="18"/>
        </w:rPr>
        <w:t> </w:t>
      </w:r>
      <w:r>
        <w:rPr/>
        <w:t>Tillaux</w:t>
      </w:r>
      <w:r>
        <w:rPr>
          <w:spacing w:val="17"/>
        </w:rPr>
        <w:t> </w:t>
      </w:r>
      <w:r>
        <w:rPr>
          <w:spacing w:val="-1"/>
        </w:rPr>
        <w:t>(Salter-Harris</w:t>
      </w:r>
      <w:r>
        <w:rPr>
          <w:spacing w:val="18"/>
        </w:rPr>
        <w:t> </w:t>
      </w:r>
      <w:r>
        <w:rPr>
          <w:spacing w:val="-1"/>
        </w:rPr>
        <w:t>III)</w:t>
      </w:r>
      <w:r>
        <w:rPr>
          <w:spacing w:val="17"/>
        </w:rPr>
        <w:t> </w:t>
      </w:r>
      <w:r>
        <w:rPr/>
        <w:t>рекомендован</w:t>
      </w:r>
      <w:r>
        <w:rPr>
          <w:spacing w:val="18"/>
        </w:rPr>
        <w:t> </w:t>
      </w:r>
      <w:r>
        <w:rPr/>
        <w:t>остеосинтез</w:t>
      </w:r>
      <w:r>
        <w:rPr>
          <w:spacing w:val="48"/>
          <w:w w:val="102"/>
        </w:rPr>
        <w:t> </w:t>
      </w:r>
      <w:r>
        <w:rPr/>
        <w:t>компрессирующим</w:t>
      </w:r>
      <w:r>
        <w:rPr>
          <w:spacing w:val="16"/>
        </w:rPr>
        <w:t> </w:t>
      </w:r>
      <w:r>
        <w:rPr/>
        <w:t>винтом</w:t>
      </w:r>
      <w:r>
        <w:rPr>
          <w:spacing w:val="16"/>
        </w:rPr>
        <w:t> </w:t>
      </w:r>
      <w:r>
        <w:rPr>
          <w:spacing w:val="-1"/>
        </w:rPr>
        <w:t>без</w:t>
      </w:r>
      <w:r>
        <w:rPr>
          <w:spacing w:val="17"/>
        </w:rPr>
        <w:t> </w:t>
      </w:r>
      <w:r>
        <w:rPr>
          <w:spacing w:val="-1"/>
        </w:rPr>
        <w:t>пересечения</w:t>
      </w:r>
      <w:r>
        <w:rPr>
          <w:spacing w:val="16"/>
        </w:rPr>
        <w:t> </w:t>
      </w:r>
      <w:r>
        <w:rPr/>
        <w:t>зоны</w:t>
      </w:r>
      <w:r>
        <w:rPr>
          <w:spacing w:val="19"/>
        </w:rPr>
        <w:t> </w:t>
      </w:r>
      <w:r>
        <w:rPr>
          <w:spacing w:val="-1"/>
        </w:rPr>
        <w:t>роста</w:t>
      </w:r>
      <w:r>
        <w:rPr>
          <w:spacing w:val="18"/>
        </w:rPr>
        <w:t> </w:t>
      </w:r>
      <w:r>
        <w:rPr>
          <w:spacing w:val="-1"/>
        </w:rPr>
        <w:t>большеберцовой</w:t>
      </w:r>
      <w:r>
        <w:rPr>
          <w:spacing w:val="20"/>
        </w:rPr>
        <w:t> </w:t>
      </w:r>
      <w:r>
        <w:rPr>
          <w:spacing w:val="-1"/>
        </w:rPr>
        <w:t>кости</w:t>
      </w:r>
      <w:r>
        <w:rPr>
          <w:spacing w:val="20"/>
        </w:rPr>
        <w:t> </w:t>
      </w:r>
      <w:r>
        <w:rPr>
          <w:spacing w:val="-2"/>
        </w:rPr>
        <w:t>(из</w:t>
      </w:r>
      <w:r>
        <w:rPr>
          <w:spacing w:val="22"/>
        </w:rPr>
        <w:t> </w:t>
      </w:r>
      <w:r>
        <w:rPr>
          <w:spacing w:val="-1"/>
        </w:rPr>
        <w:t>эпифиза</w:t>
      </w:r>
      <w:r>
        <w:rPr>
          <w:spacing w:val="63"/>
          <w:w w:val="10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эпифиз)</w:t>
      </w:r>
      <w:r>
        <w:rPr>
          <w:spacing w:val="9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предупреждения</w:t>
      </w:r>
      <w:r>
        <w:rPr>
          <w:spacing w:val="7"/>
        </w:rPr>
        <w:t> </w:t>
      </w:r>
      <w:r>
        <w:rPr>
          <w:spacing w:val="-1"/>
        </w:rPr>
        <w:t>преждевременного</w:t>
      </w:r>
      <w:r>
        <w:rPr>
          <w:spacing w:val="6"/>
        </w:rPr>
        <w:t> </w:t>
      </w:r>
      <w:r>
        <w:rPr/>
        <w:t>закрытия</w:t>
      </w:r>
      <w:r>
        <w:rPr>
          <w:spacing w:val="2"/>
        </w:rPr>
        <w:t> </w:t>
      </w:r>
      <w:r>
        <w:rPr/>
        <w:t>зоны</w:t>
      </w:r>
      <w:r>
        <w:rPr>
          <w:spacing w:val="7"/>
        </w:rPr>
        <w:t> </w:t>
      </w:r>
      <w:r>
        <w:rPr>
          <w:spacing w:val="-1"/>
        </w:rPr>
        <w:t>роста.</w:t>
      </w:r>
      <w:r>
        <w:rPr>
          <w:spacing w:val="6"/>
        </w:rPr>
        <w:t> </w:t>
      </w:r>
      <w:r>
        <w:rPr>
          <w:spacing w:val="-1"/>
        </w:rPr>
        <w:t>При</w:t>
      </w:r>
      <w:r>
        <w:rPr>
          <w:spacing w:val="10"/>
        </w:rPr>
        <w:t> </w:t>
      </w:r>
      <w:r>
        <w:rPr>
          <w:spacing w:val="-1"/>
        </w:rPr>
        <w:t>закрытии</w:t>
      </w:r>
      <w:r>
        <w:rPr>
          <w:spacing w:val="95"/>
          <w:w w:val="102"/>
        </w:rPr>
        <w:t> </w:t>
      </w:r>
      <w:r>
        <w:rPr/>
        <w:t>остальных</w:t>
      </w:r>
      <w:r>
        <w:rPr>
          <w:spacing w:val="54"/>
        </w:rPr>
        <w:t> </w:t>
      </w:r>
      <w:r>
        <w:rPr>
          <w:spacing w:val="-1"/>
        </w:rPr>
        <w:t>частей</w:t>
      </w:r>
      <w:r>
        <w:rPr>
          <w:spacing w:val="2"/>
        </w:rPr>
        <w:t> </w:t>
      </w:r>
      <w:r>
        <w:rPr/>
        <w:t>дистальной  зоны</w:t>
      </w:r>
      <w:r>
        <w:rPr>
          <w:spacing w:val="1"/>
        </w:rPr>
        <w:t> </w:t>
      </w:r>
      <w:r>
        <w:rPr/>
        <w:t>роста</w:t>
      </w:r>
      <w:r>
        <w:rPr>
          <w:spacing w:val="53"/>
        </w:rPr>
        <w:t> </w:t>
      </w:r>
      <w:r>
        <w:rPr>
          <w:spacing w:val="-1"/>
        </w:rPr>
        <w:t>большеберцовой</w:t>
      </w:r>
      <w:r>
        <w:rPr>
          <w:spacing w:val="3"/>
        </w:rPr>
        <w:t> </w:t>
      </w:r>
      <w:r>
        <w:rPr>
          <w:spacing w:val="-1"/>
        </w:rPr>
        <w:t>кости</w:t>
      </w:r>
      <w:r>
        <w:rPr>
          <w:spacing w:val="6"/>
        </w:rPr>
        <w:t> </w:t>
      </w:r>
      <w:r>
        <w:rPr>
          <w:spacing w:val="-1"/>
        </w:rPr>
        <w:t>рекомендовано</w:t>
      </w:r>
      <w:r>
        <w:rPr>
          <w:spacing w:val="78"/>
          <w:w w:val="102"/>
        </w:rPr>
        <w:t> </w:t>
      </w:r>
      <w:r>
        <w:rPr/>
        <w:t>трансфизарное</w:t>
      </w:r>
      <w:r>
        <w:rPr>
          <w:spacing w:val="22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эпифизарное</w:t>
      </w:r>
      <w:r>
        <w:rPr>
          <w:spacing w:val="25"/>
        </w:rPr>
        <w:t> </w:t>
      </w:r>
      <w:r>
        <w:rPr>
          <w:spacing w:val="-1"/>
        </w:rPr>
        <w:t>проведение</w:t>
      </w:r>
      <w:r>
        <w:rPr>
          <w:spacing w:val="22"/>
        </w:rPr>
        <w:t> </w:t>
      </w:r>
      <w:r>
        <w:rPr/>
        <w:t>компрессирующего</w:t>
      </w:r>
      <w:r>
        <w:rPr>
          <w:spacing w:val="24"/>
        </w:rPr>
        <w:t> </w:t>
      </w:r>
      <w:r>
        <w:rPr/>
        <w:t>винта</w:t>
      </w:r>
      <w:r>
        <w:rPr>
          <w:spacing w:val="23"/>
        </w:rPr>
        <w:t> </w:t>
      </w:r>
      <w:r>
        <w:rPr/>
        <w:t>для</w:t>
      </w:r>
      <w:r>
        <w:rPr>
          <w:spacing w:val="20"/>
        </w:rPr>
        <w:t> </w:t>
      </w:r>
      <w:r>
        <w:rPr/>
        <w:t>адекватной</w:t>
      </w:r>
      <w:r>
        <w:rPr>
          <w:spacing w:val="54"/>
          <w:w w:val="102"/>
        </w:rPr>
        <w:t> </w:t>
      </w:r>
      <w:r>
        <w:rPr/>
        <w:t>репозиции</w:t>
      </w:r>
      <w:r>
        <w:rPr>
          <w:spacing w:val="22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межфрагментарной</w:t>
      </w:r>
      <w:r>
        <w:rPr>
          <w:spacing w:val="27"/>
        </w:rPr>
        <w:t> </w:t>
      </w:r>
      <w:r>
        <w:rPr>
          <w:spacing w:val="-1"/>
        </w:rPr>
        <w:t>компрессии</w:t>
      </w:r>
      <w:r>
        <w:rPr>
          <w:spacing w:val="26"/>
        </w:rPr>
        <w:t> </w:t>
      </w:r>
      <w:r>
        <w:rPr/>
        <w:t>[63].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2" w:after="0"/>
        <w:ind w:left="396" w:right="111" w:firstLine="396"/>
        <w:jc w:val="both"/>
      </w:pPr>
      <w:r>
        <w:rPr/>
        <w:t>У</w:t>
      </w:r>
      <w:r>
        <w:rPr>
          <w:spacing w:val="7"/>
        </w:rPr>
        <w:t> </w:t>
      </w:r>
      <w:r>
        <w:rPr>
          <w:spacing w:val="-1"/>
        </w:rPr>
        <w:t>детей</w:t>
      </w:r>
      <w:r>
        <w:rPr>
          <w:spacing w:val="10"/>
        </w:rPr>
        <w:t> </w:t>
      </w:r>
      <w:r>
        <w:rPr/>
        <w:t>при</w:t>
      </w:r>
      <w:r>
        <w:rPr>
          <w:spacing w:val="10"/>
        </w:rPr>
        <w:t> </w:t>
      </w:r>
      <w:r>
        <w:rPr/>
        <w:t>выборе</w:t>
      </w:r>
      <w:r>
        <w:rPr>
          <w:spacing w:val="4"/>
        </w:rPr>
        <w:t> </w:t>
      </w:r>
      <w:r>
        <w:rPr/>
        <w:t>остеосинтеза</w:t>
      </w:r>
      <w:r>
        <w:rPr>
          <w:spacing w:val="5"/>
        </w:rPr>
        <w:t> </w:t>
      </w:r>
      <w:r>
        <w:rPr/>
        <w:t>медиальной</w:t>
      </w:r>
      <w:r>
        <w:rPr>
          <w:spacing w:val="8"/>
        </w:rPr>
        <w:t> </w:t>
      </w:r>
      <w:r>
        <w:rPr/>
        <w:t>лодыжки</w:t>
      </w:r>
      <w:r>
        <w:rPr>
          <w:spacing w:val="8"/>
        </w:rPr>
        <w:t> </w:t>
      </w:r>
      <w:r>
        <w:rPr>
          <w:spacing w:val="-1"/>
        </w:rPr>
        <w:t>рекомендовано</w:t>
      </w:r>
      <w:r>
        <w:rPr>
          <w:spacing w:val="5"/>
        </w:rPr>
        <w:t> </w:t>
      </w:r>
      <w:r>
        <w:rPr/>
        <w:t>избегать</w:t>
      </w:r>
      <w:r>
        <w:rPr>
          <w:spacing w:val="48"/>
          <w:w w:val="102"/>
        </w:rPr>
        <w:t> </w:t>
      </w:r>
      <w:r>
        <w:rPr>
          <w:spacing w:val="-1"/>
        </w:rPr>
        <w:t>компрессии</w:t>
      </w:r>
      <w:r>
        <w:rPr>
          <w:spacing w:val="19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травматизации</w:t>
      </w:r>
      <w:r>
        <w:rPr>
          <w:spacing w:val="15"/>
        </w:rPr>
        <w:t> </w:t>
      </w:r>
      <w:r>
        <w:rPr/>
        <w:t>зоны</w:t>
      </w:r>
      <w:r>
        <w:rPr>
          <w:spacing w:val="20"/>
        </w:rPr>
        <w:t> </w:t>
      </w:r>
      <w:r>
        <w:rPr>
          <w:spacing w:val="-1"/>
        </w:rPr>
        <w:t>роста.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19"/>
        </w:rPr>
        <w:t> </w:t>
      </w:r>
      <w:r>
        <w:rPr>
          <w:spacing w:val="-1"/>
        </w:rPr>
        <w:t>остеосинтеза</w:t>
      </w:r>
      <w:r>
        <w:rPr>
          <w:spacing w:val="16"/>
        </w:rPr>
        <w:t> </w:t>
      </w:r>
      <w:r>
        <w:rPr/>
        <w:t>медиальной</w:t>
      </w:r>
      <w:r>
        <w:rPr>
          <w:spacing w:val="16"/>
        </w:rPr>
        <w:t> </w:t>
      </w:r>
      <w:r>
        <w:rPr/>
        <w:t>лодыжки</w:t>
      </w:r>
      <w:r>
        <w:rPr>
          <w:spacing w:val="16"/>
        </w:rPr>
        <w:t> </w:t>
      </w:r>
      <w:r>
        <w:rPr/>
        <w:t>у</w:t>
      </w:r>
      <w:r>
        <w:rPr>
          <w:spacing w:val="18"/>
        </w:rPr>
        <w:t> </w:t>
      </w:r>
      <w:r>
        <w:rPr/>
        <w:t>детей</w:t>
      </w:r>
      <w:r>
        <w:rPr>
          <w:spacing w:val="14"/>
        </w:rPr>
        <w:t> </w:t>
      </w:r>
      <w:r>
        <w:rPr/>
        <w:t>с</w:t>
      </w:r>
      <w:r>
        <w:rPr>
          <w:spacing w:val="73"/>
          <w:w w:val="102"/>
        </w:rPr>
        <w:t> </w:t>
      </w:r>
      <w:r>
        <w:rPr/>
        <w:t>открытыми</w:t>
      </w:r>
      <w:r>
        <w:rPr>
          <w:spacing w:val="32"/>
        </w:rPr>
        <w:t> </w:t>
      </w:r>
      <w:r>
        <w:rPr/>
        <w:t>зонами</w:t>
      </w:r>
      <w:r>
        <w:rPr>
          <w:spacing w:val="36"/>
        </w:rPr>
        <w:t> </w:t>
      </w:r>
      <w:r>
        <w:rPr>
          <w:spacing w:val="-1"/>
        </w:rPr>
        <w:t>роста</w:t>
      </w:r>
      <w:r>
        <w:rPr>
          <w:spacing w:val="36"/>
        </w:rPr>
        <w:t> </w:t>
      </w:r>
      <w:r>
        <w:rPr>
          <w:spacing w:val="-1"/>
        </w:rPr>
        <w:t>рекомендовано</w:t>
      </w:r>
      <w:r>
        <w:rPr>
          <w:spacing w:val="38"/>
        </w:rPr>
        <w:t> </w:t>
      </w:r>
      <w:r>
        <w:rPr>
          <w:spacing w:val="-1"/>
        </w:rPr>
        <w:t>использовать</w:t>
      </w:r>
      <w:r>
        <w:rPr>
          <w:spacing w:val="37"/>
        </w:rPr>
        <w:t> </w:t>
      </w:r>
      <w:r>
        <w:rPr>
          <w:spacing w:val="-1"/>
        </w:rPr>
        <w:t>спицы</w:t>
      </w:r>
      <w:r>
        <w:rPr>
          <w:spacing w:val="39"/>
        </w:rPr>
        <w:t> </w:t>
      </w:r>
      <w:r>
        <w:rPr>
          <w:spacing w:val="-1"/>
        </w:rPr>
        <w:t>Киршнера,</w:t>
      </w:r>
      <w:r>
        <w:rPr>
          <w:spacing w:val="33"/>
        </w:rPr>
        <w:t> </w:t>
      </w:r>
      <w:r>
        <w:rPr/>
        <w:t>серкляжную</w:t>
      </w:r>
      <w:r>
        <w:rPr>
          <w:spacing w:val="77"/>
          <w:w w:val="102"/>
        </w:rPr>
        <w:t> </w:t>
      </w:r>
      <w:r>
        <w:rPr/>
        <w:t>технику</w:t>
      </w:r>
      <w:r>
        <w:rPr>
          <w:spacing w:val="8"/>
        </w:rPr>
        <w:t> </w:t>
      </w:r>
      <w:r>
        <w:rPr>
          <w:spacing w:val="-1"/>
        </w:rPr>
        <w:t>Weber,</w:t>
      </w:r>
      <w:r>
        <w:rPr>
          <w:spacing w:val="12"/>
        </w:rPr>
        <w:t> </w:t>
      </w:r>
      <w:r>
        <w:rPr/>
        <w:t>или</w:t>
      </w:r>
      <w:r>
        <w:rPr>
          <w:spacing w:val="14"/>
        </w:rPr>
        <w:t> </w:t>
      </w:r>
      <w:r>
        <w:rPr>
          <w:spacing w:val="-1"/>
        </w:rPr>
        <w:t>компрессирующие</w:t>
      </w:r>
      <w:r>
        <w:rPr>
          <w:spacing w:val="12"/>
        </w:rPr>
        <w:t> </w:t>
      </w:r>
      <w:r>
        <w:rPr/>
        <w:t>винты</w:t>
      </w:r>
      <w:r>
        <w:rPr>
          <w:spacing w:val="14"/>
        </w:rPr>
        <w:t> </w:t>
      </w:r>
      <w:r>
        <w:rPr>
          <w:spacing w:val="-1"/>
        </w:rPr>
        <w:t>без</w:t>
      </w:r>
      <w:r>
        <w:rPr>
          <w:spacing w:val="14"/>
        </w:rPr>
        <w:t> </w:t>
      </w:r>
      <w:r>
        <w:rPr/>
        <w:t>перфорации</w:t>
      </w:r>
      <w:r>
        <w:rPr>
          <w:spacing w:val="12"/>
        </w:rPr>
        <w:t> </w:t>
      </w:r>
      <w:r>
        <w:rPr/>
        <w:t>зоны</w:t>
      </w:r>
      <w:r>
        <w:rPr>
          <w:spacing w:val="10"/>
        </w:rPr>
        <w:t> </w:t>
      </w:r>
      <w:r>
        <w:rPr>
          <w:spacing w:val="-1"/>
        </w:rPr>
        <w:t>роста</w:t>
      </w:r>
      <w:r>
        <w:rPr>
          <w:spacing w:val="13"/>
        </w:rPr>
        <w:t> </w:t>
      </w:r>
      <w:r>
        <w:rPr/>
        <w:t>(винт</w:t>
      </w:r>
      <w:r>
        <w:rPr>
          <w:spacing w:val="15"/>
        </w:rPr>
        <w:t> </w:t>
      </w:r>
      <w:r>
        <w:rPr>
          <w:spacing w:val="-1"/>
        </w:rPr>
        <w:t>из</w:t>
      </w:r>
      <w:r>
        <w:rPr>
          <w:spacing w:val="15"/>
        </w:rPr>
        <w:t> </w:t>
      </w:r>
      <w:r>
        <w:rPr>
          <w:spacing w:val="-1"/>
        </w:rPr>
        <w:t>эпифиза</w:t>
      </w:r>
      <w:r>
        <w:rPr>
          <w:spacing w:val="70"/>
          <w:w w:val="102"/>
        </w:rPr>
        <w:t> </w:t>
      </w:r>
      <w:r>
        <w:rPr/>
        <w:t>в</w:t>
      </w:r>
      <w:r>
        <w:rPr>
          <w:spacing w:val="46"/>
        </w:rPr>
        <w:t> </w:t>
      </w:r>
      <w:r>
        <w:rPr/>
        <w:t>эпифиз,</w:t>
      </w:r>
      <w:r>
        <w:rPr>
          <w:spacing w:val="44"/>
        </w:rPr>
        <w:t> </w:t>
      </w:r>
      <w:r>
        <w:rPr>
          <w:spacing w:val="-1"/>
        </w:rPr>
        <w:t>из</w:t>
      </w:r>
      <w:r>
        <w:rPr>
          <w:spacing w:val="48"/>
        </w:rPr>
        <w:t> </w:t>
      </w:r>
      <w:r>
        <w:rPr/>
        <w:t>метафиза</w:t>
      </w:r>
      <w:r>
        <w:rPr>
          <w:spacing w:val="43"/>
        </w:rPr>
        <w:t> </w:t>
      </w:r>
      <w:r>
        <w:rPr/>
        <w:t>в</w:t>
      </w:r>
      <w:r>
        <w:rPr>
          <w:spacing w:val="46"/>
        </w:rPr>
        <w:t> </w:t>
      </w:r>
      <w:r>
        <w:rPr/>
        <w:t>метафиз)</w:t>
      </w:r>
      <w:r>
        <w:rPr>
          <w:spacing w:val="47"/>
        </w:rPr>
        <w:t> </w:t>
      </w:r>
      <w:r>
        <w:rPr/>
        <w:t>для</w:t>
      </w:r>
      <w:r>
        <w:rPr>
          <w:spacing w:val="44"/>
        </w:rPr>
        <w:t> </w:t>
      </w:r>
      <w:r>
        <w:rPr/>
        <w:t>предупреждения</w:t>
      </w:r>
      <w:r>
        <w:rPr>
          <w:spacing w:val="47"/>
        </w:rPr>
        <w:t> </w:t>
      </w:r>
      <w:r>
        <w:rPr>
          <w:spacing w:val="-1"/>
        </w:rPr>
        <w:t>преждевременного</w:t>
      </w:r>
      <w:r>
        <w:rPr>
          <w:spacing w:val="47"/>
        </w:rPr>
        <w:t> </w:t>
      </w:r>
      <w:r>
        <w:rPr/>
        <w:t>закрытия</w:t>
      </w:r>
      <w:r>
        <w:rPr>
          <w:spacing w:val="44"/>
        </w:rPr>
        <w:t> </w:t>
      </w:r>
      <w:r>
        <w:rPr/>
        <w:t>зон</w:t>
      </w:r>
      <w:r>
        <w:rPr>
          <w:spacing w:val="40"/>
          <w:w w:val="102"/>
        </w:rPr>
        <w:t> </w:t>
      </w:r>
      <w:r>
        <w:rPr>
          <w:spacing w:val="-1"/>
        </w:rPr>
        <w:t>роста</w:t>
      </w:r>
      <w:r>
        <w:rPr>
          <w:spacing w:val="20"/>
        </w:rPr>
        <w:t> </w:t>
      </w:r>
      <w:r>
        <w:rPr>
          <w:spacing w:val="-1"/>
        </w:rPr>
        <w:t>[60].</w:t>
      </w:r>
      <w:r>
        <w:rPr/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240" w:lineRule="auto" w:before="155" w:after="0"/>
        <w:ind w:left="1064" w:right="0" w:hanging="272"/>
        <w:jc w:val="left"/>
      </w:pPr>
      <w:r>
        <w:rPr/>
        <w:t>У</w:t>
      </w:r>
      <w:r>
        <w:rPr>
          <w:spacing w:val="15"/>
        </w:rPr>
        <w:t> </w:t>
      </w:r>
      <w:r>
        <w:rPr/>
        <w:t>детей</w:t>
      </w:r>
      <w:r>
        <w:rPr>
          <w:spacing w:val="16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переломами</w:t>
      </w:r>
      <w:r>
        <w:rPr>
          <w:spacing w:val="21"/>
        </w:rPr>
        <w:t> </w:t>
      </w:r>
      <w:r>
        <w:rPr/>
        <w:t>медиальной</w:t>
      </w:r>
      <w:r>
        <w:rPr>
          <w:spacing w:val="18"/>
        </w:rPr>
        <w:t> </w:t>
      </w:r>
      <w:r>
        <w:rPr>
          <w:spacing w:val="-1"/>
        </w:rPr>
        <w:t>лодыжки</w:t>
      </w:r>
      <w:r>
        <w:rPr>
          <w:spacing w:val="18"/>
        </w:rPr>
        <w:t> </w:t>
      </w:r>
      <w:r>
        <w:rPr>
          <w:spacing w:val="-1"/>
        </w:rPr>
        <w:t>Salter-Harris</w:t>
      </w:r>
      <w:r>
        <w:rPr>
          <w:spacing w:val="18"/>
        </w:rPr>
        <w:t> </w:t>
      </w:r>
      <w:r>
        <w:rPr/>
        <w:t>III-IV</w:t>
      </w:r>
      <w:r>
        <w:rPr>
          <w:spacing w:val="13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смещении</w:t>
      </w:r>
      <w:r>
        <w:rPr>
          <w:spacing w:val="18"/>
        </w:rPr>
        <w:t> </w:t>
      </w:r>
      <w:r>
        <w:rPr/>
        <w:t>более</w:t>
      </w:r>
      <w:r>
        <w:rPr/>
      </w:r>
    </w:p>
    <w:p>
      <w:pPr>
        <w:pStyle w:val="BodyText"/>
        <w:spacing w:line="368" w:lineRule="auto" w:before="133"/>
        <w:ind w:right="114"/>
        <w:jc w:val="both"/>
        <w:rPr>
          <w:rFonts w:ascii="Times New Roman" w:hAnsi="Times New Roman" w:cs="Times New Roman" w:eastAsia="Times New Roman"/>
        </w:rPr>
      </w:pPr>
      <w:r>
        <w:rPr>
          <w:w w:val="105"/>
        </w:rPr>
        <w:t>1</w:t>
      </w:r>
      <w:r>
        <w:rPr>
          <w:spacing w:val="29"/>
          <w:w w:val="105"/>
        </w:rPr>
        <w:t> </w:t>
      </w:r>
      <w:r>
        <w:rPr>
          <w:spacing w:val="-3"/>
          <w:w w:val="105"/>
        </w:rPr>
        <w:t>мм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рекомендована</w:t>
      </w:r>
      <w:r>
        <w:rPr>
          <w:spacing w:val="32"/>
          <w:w w:val="105"/>
        </w:rPr>
        <w:t> </w:t>
      </w:r>
      <w:r>
        <w:rPr>
          <w:spacing w:val="-2"/>
          <w:w w:val="105"/>
        </w:rPr>
        <w:t>анатомичная</w:t>
      </w:r>
      <w:r>
        <w:rPr>
          <w:spacing w:val="27"/>
          <w:w w:val="105"/>
        </w:rPr>
        <w:t> </w:t>
      </w:r>
      <w:r>
        <w:rPr>
          <w:w w:val="105"/>
        </w:rPr>
        <w:t>репозиция</w:t>
      </w:r>
      <w:r>
        <w:rPr>
          <w:spacing w:val="27"/>
          <w:w w:val="105"/>
        </w:rPr>
        <w:t> </w:t>
      </w:r>
      <w:r>
        <w:rPr>
          <w:w w:val="105"/>
        </w:rPr>
        <w:t>с</w:t>
      </w:r>
      <w:r>
        <w:rPr>
          <w:spacing w:val="27"/>
          <w:w w:val="105"/>
        </w:rPr>
        <w:t> </w:t>
      </w:r>
      <w:r>
        <w:rPr>
          <w:w w:val="105"/>
        </w:rPr>
        <w:t>точным</w:t>
      </w:r>
      <w:r>
        <w:rPr>
          <w:spacing w:val="27"/>
          <w:w w:val="105"/>
        </w:rPr>
        <w:t> </w:t>
      </w:r>
      <w:r>
        <w:rPr>
          <w:w w:val="105"/>
        </w:rPr>
        <w:t>сопоставлением</w:t>
      </w:r>
      <w:r>
        <w:rPr>
          <w:spacing w:val="28"/>
          <w:w w:val="105"/>
        </w:rPr>
        <w:t> </w:t>
      </w:r>
      <w:r>
        <w:rPr>
          <w:w w:val="105"/>
        </w:rPr>
        <w:t>суставной</w:t>
      </w:r>
      <w:r>
        <w:rPr>
          <w:spacing w:val="60"/>
          <w:w w:val="102"/>
        </w:rPr>
        <w:t> </w:t>
      </w:r>
      <w:r>
        <w:rPr>
          <w:w w:val="105"/>
        </w:rPr>
        <w:t>поверхности</w:t>
      </w:r>
      <w:r>
        <w:rPr>
          <w:spacing w:val="-24"/>
          <w:w w:val="105"/>
        </w:rPr>
        <w:t> </w:t>
      </w:r>
      <w:r>
        <w:rPr>
          <w:w w:val="105"/>
        </w:rPr>
        <w:t>и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зоны</w:t>
      </w:r>
      <w:r>
        <w:rPr>
          <w:spacing w:val="-26"/>
          <w:w w:val="105"/>
        </w:rPr>
        <w:t> </w:t>
      </w:r>
      <w:r>
        <w:rPr>
          <w:w w:val="105"/>
        </w:rPr>
        <w:t>роста</w:t>
      </w:r>
      <w:r>
        <w:rPr>
          <w:spacing w:val="-25"/>
          <w:w w:val="105"/>
        </w:rPr>
        <w:t> </w:t>
      </w:r>
      <w:r>
        <w:rPr>
          <w:w w:val="105"/>
        </w:rPr>
        <w:t>для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предупреждения</w:t>
      </w:r>
      <w:r>
        <w:rPr>
          <w:spacing w:val="-25"/>
          <w:w w:val="105"/>
        </w:rPr>
        <w:t> </w:t>
      </w:r>
      <w:r>
        <w:rPr>
          <w:w w:val="105"/>
        </w:rPr>
        <w:t>преждевременного</w:t>
      </w:r>
      <w:r>
        <w:rPr>
          <w:spacing w:val="-27"/>
          <w:w w:val="105"/>
        </w:rPr>
        <w:t> </w:t>
      </w:r>
      <w:r>
        <w:rPr>
          <w:w w:val="105"/>
        </w:rPr>
        <w:t>закрытия</w:t>
      </w:r>
      <w:r>
        <w:rPr>
          <w:spacing w:val="-26"/>
          <w:w w:val="105"/>
        </w:rPr>
        <w:t> </w:t>
      </w:r>
      <w:r>
        <w:rPr>
          <w:w w:val="105"/>
        </w:rPr>
        <w:t>зон</w:t>
      </w:r>
      <w:r>
        <w:rPr>
          <w:spacing w:val="-26"/>
          <w:w w:val="105"/>
        </w:rPr>
        <w:t> </w:t>
      </w:r>
      <w:r>
        <w:rPr>
          <w:spacing w:val="-2"/>
          <w:w w:val="105"/>
        </w:rPr>
        <w:t>роста</w:t>
      </w:r>
      <w:r>
        <w:rPr>
          <w:spacing w:val="-25"/>
          <w:w w:val="105"/>
        </w:rPr>
        <w:t> </w:t>
      </w:r>
      <w:r>
        <w:rPr>
          <w:w w:val="105"/>
        </w:rPr>
        <w:t>[53].</w:t>
      </w:r>
      <w:r>
        <w:rPr>
          <w:spacing w:val="39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80" w:bottom="900" w:left="1720" w:right="1220"/>
        </w:sectPr>
      </w:pPr>
    </w:p>
    <w:p>
      <w:pPr>
        <w:pStyle w:val="BodyText"/>
        <w:numPr>
          <w:ilvl w:val="0"/>
          <w:numId w:val="18"/>
        </w:numPr>
        <w:tabs>
          <w:tab w:pos="1064" w:val="left" w:leader="none"/>
        </w:tabs>
        <w:spacing w:line="368" w:lineRule="auto" w:before="55" w:after="0"/>
        <w:ind w:left="396" w:right="112" w:firstLine="396"/>
        <w:jc w:val="both"/>
      </w:pPr>
      <w:r>
        <w:rPr/>
        <w:t>У</w:t>
      </w:r>
      <w:r>
        <w:rPr>
          <w:spacing w:val="7"/>
        </w:rPr>
        <w:t> </w:t>
      </w:r>
      <w:r>
        <w:rPr>
          <w:spacing w:val="-1"/>
        </w:rPr>
        <w:t>детей</w:t>
      </w:r>
      <w:r>
        <w:rPr>
          <w:spacing w:val="10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переломами</w:t>
      </w:r>
      <w:r>
        <w:rPr>
          <w:spacing w:val="8"/>
        </w:rPr>
        <w:t> </w:t>
      </w:r>
      <w:r>
        <w:rPr>
          <w:spacing w:val="-1"/>
        </w:rPr>
        <w:t>лодыжек</w:t>
      </w:r>
      <w:r>
        <w:rPr>
          <w:spacing w:val="11"/>
        </w:rPr>
        <w:t> </w:t>
      </w:r>
      <w:r>
        <w:rPr>
          <w:spacing w:val="-1"/>
        </w:rPr>
        <w:t>показания</w:t>
      </w:r>
      <w:r>
        <w:rPr>
          <w:spacing w:val="8"/>
        </w:rPr>
        <w:t> </w:t>
      </w:r>
      <w:r>
        <w:rPr/>
        <w:t>к</w:t>
      </w:r>
      <w:r>
        <w:rPr>
          <w:spacing w:val="11"/>
        </w:rPr>
        <w:t> </w:t>
      </w:r>
      <w:r>
        <w:rPr>
          <w:spacing w:val="-1"/>
        </w:rPr>
        <w:t>восстановлению</w:t>
      </w:r>
      <w:r>
        <w:rPr>
          <w:spacing w:val="5"/>
        </w:rPr>
        <w:t> </w:t>
      </w:r>
      <w:r>
        <w:rPr/>
        <w:t>межберцового</w:t>
      </w:r>
      <w:r>
        <w:rPr>
          <w:spacing w:val="69"/>
          <w:w w:val="102"/>
        </w:rPr>
        <w:t> </w:t>
      </w:r>
      <w:r>
        <w:rPr/>
        <w:t>синдесмоза</w:t>
      </w:r>
      <w:r>
        <w:rPr>
          <w:spacing w:val="46"/>
        </w:rPr>
        <w:t> </w:t>
      </w:r>
      <w:r>
        <w:rPr>
          <w:spacing w:val="-1"/>
        </w:rPr>
        <w:t>(шов,</w:t>
      </w:r>
      <w:r>
        <w:rPr>
          <w:spacing w:val="48"/>
        </w:rPr>
        <w:t> </w:t>
      </w:r>
      <w:r>
        <w:rPr/>
        <w:t>проведение</w:t>
      </w:r>
      <w:r>
        <w:rPr>
          <w:spacing w:val="47"/>
        </w:rPr>
        <w:t> </w:t>
      </w:r>
      <w:r>
        <w:rPr>
          <w:spacing w:val="-1"/>
        </w:rPr>
        <w:t>позиционного</w:t>
      </w:r>
      <w:r>
        <w:rPr>
          <w:spacing w:val="50"/>
        </w:rPr>
        <w:t> </w:t>
      </w:r>
      <w:r>
        <w:rPr>
          <w:spacing w:val="-1"/>
        </w:rPr>
        <w:t>винта,</w:t>
      </w:r>
      <w:r>
        <w:rPr>
          <w:spacing w:val="48"/>
        </w:rPr>
        <w:t> </w:t>
      </w:r>
      <w:r>
        <w:rPr>
          <w:spacing w:val="-1"/>
        </w:rPr>
        <w:t>динамическая</w:t>
      </w:r>
      <w:r>
        <w:rPr>
          <w:spacing w:val="48"/>
        </w:rPr>
        <w:t> </w:t>
      </w:r>
      <w:r>
        <w:rPr/>
        <w:t>стяжка)</w:t>
      </w:r>
      <w:r>
        <w:rPr>
          <w:spacing w:val="48"/>
        </w:rPr>
        <w:t> </w:t>
      </w:r>
      <w:r>
        <w:rPr>
          <w:spacing w:val="-1"/>
        </w:rPr>
        <w:t>рекомендуется</w:t>
      </w:r>
      <w:r>
        <w:rPr>
          <w:spacing w:val="77"/>
          <w:w w:val="102"/>
        </w:rPr>
        <w:t> </w:t>
      </w:r>
      <w:r>
        <w:rPr>
          <w:spacing w:val="-1"/>
        </w:rPr>
        <w:t>определять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4"/>
        </w:rPr>
        <w:t> </w:t>
      </w:r>
      <w:r>
        <w:rPr>
          <w:spacing w:val="-1"/>
        </w:rPr>
        <w:t>остеосинтеза</w:t>
      </w:r>
      <w:r>
        <w:rPr>
          <w:spacing w:val="2"/>
        </w:rPr>
        <w:t> </w:t>
      </w:r>
      <w:r>
        <w:rPr/>
        <w:t>костных</w:t>
      </w:r>
      <w:r>
        <w:rPr>
          <w:spacing w:val="53"/>
        </w:rPr>
        <w:t> </w:t>
      </w:r>
      <w:r>
        <w:rPr/>
        <w:t>повреждений,</w:t>
      </w:r>
      <w:r>
        <w:rPr>
          <w:spacing w:val="3"/>
        </w:rPr>
        <w:t> </w:t>
      </w:r>
      <w:r>
        <w:rPr/>
        <w:t>как</w:t>
      </w:r>
      <w:r>
        <w:rPr>
          <w:spacing w:val="1"/>
        </w:rPr>
        <w:t> </w:t>
      </w:r>
      <w:r>
        <w:rPr/>
        <w:t>и</w:t>
      </w:r>
      <w:r>
        <w:rPr>
          <w:spacing w:val="5"/>
        </w:rPr>
        <w:t> </w:t>
      </w:r>
      <w:r>
        <w:rPr/>
        <w:t>у</w:t>
      </w:r>
      <w:r>
        <w:rPr>
          <w:spacing w:val="3"/>
        </w:rPr>
        <w:t> </w:t>
      </w:r>
      <w:r>
        <w:rPr>
          <w:spacing w:val="-1"/>
        </w:rPr>
        <w:t>взрослых</w:t>
      </w:r>
      <w:r>
        <w:rPr>
          <w:spacing w:val="3"/>
        </w:rPr>
        <w:t> </w:t>
      </w:r>
      <w:r>
        <w:rPr/>
        <w:t>пациентов  для</w:t>
      </w:r>
      <w:r>
        <w:rPr>
          <w:spacing w:val="65"/>
          <w:w w:val="102"/>
        </w:rPr>
        <w:t> </w:t>
      </w:r>
      <w:r>
        <w:rPr/>
        <w:t>минимизации</w:t>
      </w:r>
      <w:r>
        <w:rPr>
          <w:spacing w:val="53"/>
        </w:rPr>
        <w:t> </w:t>
      </w:r>
      <w:r>
        <w:rPr>
          <w:spacing w:val="-1"/>
        </w:rPr>
        <w:t>травматичности</w:t>
      </w:r>
      <w:r>
        <w:rPr>
          <w:spacing w:val="53"/>
        </w:rPr>
        <w:t> </w:t>
      </w:r>
      <w:r>
        <w:rPr/>
        <w:t>хирургического</w:t>
      </w:r>
      <w:r>
        <w:rPr>
          <w:spacing w:val="52"/>
        </w:rPr>
        <w:t> </w:t>
      </w:r>
      <w:r>
        <w:rPr>
          <w:spacing w:val="-1"/>
        </w:rPr>
        <w:t>вмешательства,</w:t>
      </w:r>
      <w:r>
        <w:rPr>
          <w:spacing w:val="1"/>
        </w:rPr>
        <w:t> </w:t>
      </w:r>
      <w:r>
        <w:rPr/>
        <w:t>поскольку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/>
        <w:t>ряде</w:t>
      </w:r>
      <w:r>
        <w:rPr>
          <w:spacing w:val="52"/>
        </w:rPr>
        <w:t> </w:t>
      </w:r>
      <w:r>
        <w:rPr/>
        <w:t>случаев</w:t>
      </w:r>
      <w:r>
        <w:rPr>
          <w:spacing w:val="62"/>
          <w:w w:val="102"/>
        </w:rPr>
        <w:t> </w:t>
      </w:r>
      <w:r>
        <w:rPr/>
        <w:t>после</w:t>
      </w:r>
      <w:r>
        <w:rPr>
          <w:spacing w:val="29"/>
        </w:rPr>
        <w:t> </w:t>
      </w:r>
      <w:r>
        <w:rPr/>
        <w:t>остеосинтеза</w:t>
      </w:r>
      <w:r>
        <w:rPr>
          <w:spacing w:val="37"/>
        </w:rPr>
        <w:t> </w:t>
      </w:r>
      <w:r>
        <w:rPr>
          <w:spacing w:val="-1"/>
        </w:rPr>
        <w:t>переломов</w:t>
      </w:r>
      <w:r>
        <w:rPr>
          <w:spacing w:val="36"/>
        </w:rPr>
        <w:t> </w:t>
      </w:r>
      <w:r>
        <w:rPr>
          <w:spacing w:val="-1"/>
        </w:rPr>
        <w:t>стабильность</w:t>
      </w:r>
      <w:r>
        <w:rPr>
          <w:spacing w:val="38"/>
        </w:rPr>
        <w:t> </w:t>
      </w:r>
      <w:r>
        <w:rPr>
          <w:spacing w:val="-1"/>
        </w:rPr>
        <w:t>межберцового</w:t>
      </w:r>
      <w:r>
        <w:rPr>
          <w:spacing w:val="34"/>
        </w:rPr>
        <w:t> </w:t>
      </w:r>
      <w:r>
        <w:rPr/>
        <w:t>синдесмоза</w:t>
      </w:r>
      <w:r>
        <w:rPr>
          <w:spacing w:val="29"/>
        </w:rPr>
        <w:t> </w:t>
      </w:r>
      <w:r>
        <w:rPr>
          <w:spacing w:val="-1"/>
        </w:rPr>
        <w:t>восстанавливается</w:t>
      </w:r>
      <w:r>
        <w:rPr>
          <w:spacing w:val="104"/>
          <w:w w:val="102"/>
        </w:rPr>
        <w:t> </w:t>
      </w:r>
      <w:r>
        <w:rPr/>
        <w:t>[64].</w:t>
      </w:r>
      <w:r>
        <w:rPr/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8"/>
        </w:numPr>
        <w:tabs>
          <w:tab w:pos="1064" w:val="left" w:leader="none"/>
        </w:tabs>
        <w:spacing w:line="368" w:lineRule="auto" w:before="152" w:after="0"/>
        <w:ind w:left="396" w:right="111" w:firstLine="396"/>
        <w:jc w:val="both"/>
      </w:pPr>
      <w:r>
        <w:rPr/>
        <w:t>У</w:t>
      </w:r>
      <w:r>
        <w:rPr>
          <w:spacing w:val="47"/>
        </w:rPr>
        <w:t> </w:t>
      </w:r>
      <w:r>
        <w:rPr/>
        <w:t>детей</w:t>
      </w:r>
      <w:r>
        <w:rPr>
          <w:spacing w:val="51"/>
        </w:rPr>
        <w:t> </w:t>
      </w:r>
      <w:r>
        <w:rPr/>
        <w:t>с</w:t>
      </w:r>
      <w:r>
        <w:rPr>
          <w:spacing w:val="44"/>
        </w:rPr>
        <w:t> </w:t>
      </w:r>
      <w:r>
        <w:rPr/>
        <w:t>переломами</w:t>
      </w:r>
      <w:r>
        <w:rPr>
          <w:spacing w:val="49"/>
        </w:rPr>
        <w:t> </w:t>
      </w:r>
      <w:r>
        <w:rPr/>
        <w:t>лодыжек</w:t>
      </w:r>
      <w:r>
        <w:rPr>
          <w:spacing w:val="49"/>
        </w:rPr>
        <w:t> </w:t>
      </w:r>
      <w:r>
        <w:rPr/>
        <w:t>использование</w:t>
      </w:r>
      <w:r>
        <w:rPr>
          <w:spacing w:val="45"/>
        </w:rPr>
        <w:t> </w:t>
      </w:r>
      <w:r>
        <w:rPr/>
        <w:t>аппаратов</w:t>
      </w:r>
      <w:r>
        <w:rPr>
          <w:spacing w:val="49"/>
        </w:rPr>
        <w:t> </w:t>
      </w:r>
      <w:r>
        <w:rPr>
          <w:spacing w:val="-1"/>
        </w:rPr>
        <w:t>внешней</w:t>
      </w:r>
      <w:r>
        <w:rPr>
          <w:spacing w:val="51"/>
        </w:rPr>
        <w:t> </w:t>
      </w:r>
      <w:r>
        <w:rPr/>
        <w:t>фиксации</w:t>
      </w:r>
      <w:r>
        <w:rPr>
          <w:spacing w:val="28"/>
          <w:w w:val="102"/>
        </w:rPr>
        <w:t> </w:t>
      </w:r>
      <w:r>
        <w:rPr>
          <w:spacing w:val="-1"/>
        </w:rPr>
        <w:t>рекомендовано</w:t>
      </w:r>
      <w:r>
        <w:rPr>
          <w:spacing w:val="46"/>
        </w:rPr>
        <w:t> </w:t>
      </w:r>
      <w:r>
        <w:rPr/>
        <w:t>при</w:t>
      </w:r>
      <w:r>
        <w:rPr>
          <w:spacing w:val="42"/>
        </w:rPr>
        <w:t> </w:t>
      </w:r>
      <w:r>
        <w:rPr/>
        <w:t>обширных</w:t>
      </w:r>
      <w:r>
        <w:rPr>
          <w:spacing w:val="44"/>
        </w:rPr>
        <w:t> </w:t>
      </w:r>
      <w:r>
        <w:rPr>
          <w:spacing w:val="-1"/>
        </w:rPr>
        <w:t>повреждениях</w:t>
      </w:r>
      <w:r>
        <w:rPr>
          <w:spacing w:val="44"/>
        </w:rPr>
        <w:t> </w:t>
      </w:r>
      <w:r>
        <w:rPr/>
        <w:t>и</w:t>
      </w:r>
      <w:r>
        <w:rPr>
          <w:spacing w:val="44"/>
        </w:rPr>
        <w:t> </w:t>
      </w:r>
      <w:r>
        <w:rPr/>
        <w:t>невозможности</w:t>
      </w:r>
      <w:r>
        <w:rPr>
          <w:spacing w:val="47"/>
        </w:rPr>
        <w:t> </w:t>
      </w:r>
      <w:r>
        <w:rPr>
          <w:spacing w:val="-1"/>
        </w:rPr>
        <w:t>выполнения</w:t>
      </w:r>
      <w:r>
        <w:rPr>
          <w:spacing w:val="68"/>
          <w:w w:val="102"/>
        </w:rPr>
        <w:t> </w:t>
      </w:r>
      <w:r>
        <w:rPr/>
        <w:t>одномоментной</w:t>
      </w:r>
      <w:r>
        <w:rPr>
          <w:spacing w:val="22"/>
        </w:rPr>
        <w:t> </w:t>
      </w:r>
      <w:r>
        <w:rPr>
          <w:spacing w:val="-1"/>
        </w:rPr>
        <w:t>репозиции</w:t>
      </w:r>
      <w:r>
        <w:rPr>
          <w:spacing w:val="26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погружного</w:t>
      </w:r>
      <w:r>
        <w:rPr>
          <w:spacing w:val="25"/>
        </w:rPr>
        <w:t> </w:t>
      </w:r>
      <w:r>
        <w:rPr>
          <w:spacing w:val="-1"/>
        </w:rPr>
        <w:t>остеосинтеза</w:t>
      </w:r>
      <w:r>
        <w:rPr>
          <w:spacing w:val="22"/>
        </w:rPr>
        <w:t> </w:t>
      </w:r>
      <w:r>
        <w:rPr>
          <w:spacing w:val="-1"/>
        </w:rPr>
        <w:t>[65].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19"/>
        </w:numPr>
        <w:tabs>
          <w:tab w:pos="1080" w:val="left" w:leader="none"/>
        </w:tabs>
        <w:spacing w:line="240" w:lineRule="auto" w:before="0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9"/>
        </w:numPr>
        <w:tabs>
          <w:tab w:pos="1307" w:val="left" w:leader="none"/>
        </w:tabs>
        <w:spacing w:line="240" w:lineRule="auto" w:before="174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Послеоперационное</w:t>
      </w:r>
      <w:r>
        <w:rPr>
          <w:rFonts w:ascii="Times New Roman" w:hAnsi="Times New Roman"/>
          <w:spacing w:val="-31"/>
          <w:w w:val="105"/>
          <w:u w:val="thick" w:color="000000"/>
        </w:rPr>
        <w:t> </w:t>
      </w:r>
      <w:r>
        <w:rPr>
          <w:rFonts w:ascii="Times New Roman" w:hAnsi="Times New Roman"/>
          <w:spacing w:val="-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обезболивание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0"/>
        </w:numPr>
        <w:tabs>
          <w:tab w:pos="1139" w:val="left" w:leader="none"/>
        </w:tabs>
        <w:spacing w:line="368" w:lineRule="auto" w:before="136" w:after="0"/>
        <w:ind w:left="396" w:right="110" w:firstLine="404"/>
        <w:jc w:val="both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17"/>
        </w:rPr>
        <w:t> </w:t>
      </w:r>
      <w:r>
        <w:rPr/>
        <w:t>целью</w:t>
      </w:r>
      <w:r>
        <w:rPr>
          <w:spacing w:val="21"/>
        </w:rPr>
        <w:t> </w:t>
      </w:r>
      <w:r>
        <w:rPr/>
        <w:t>адекватного</w:t>
      </w:r>
      <w:r>
        <w:rPr>
          <w:spacing w:val="18"/>
        </w:rPr>
        <w:t> </w:t>
      </w:r>
      <w:r>
        <w:rPr/>
        <w:t>обезболивания</w:t>
      </w:r>
      <w:r>
        <w:rPr>
          <w:spacing w:val="21"/>
        </w:rPr>
        <w:t> </w:t>
      </w:r>
      <w:r>
        <w:rPr/>
        <w:t>пациентам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/>
        <w:t>переломами</w:t>
      </w:r>
      <w:r>
        <w:rPr>
          <w:spacing w:val="16"/>
        </w:rPr>
        <w:t> </w:t>
      </w:r>
      <w:r>
        <w:rPr/>
        <w:t>лодыжек</w:t>
      </w:r>
      <w:r>
        <w:rPr>
          <w:spacing w:val="29"/>
          <w:w w:val="102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использовать</w:t>
      </w:r>
      <w:r>
        <w:rPr>
          <w:spacing w:val="5"/>
        </w:rPr>
        <w:t> </w:t>
      </w:r>
      <w:r>
        <w:rPr>
          <w:spacing w:val="-1"/>
        </w:rPr>
        <w:t>мультимодальную</w:t>
      </w:r>
      <w:r>
        <w:rPr>
          <w:spacing w:val="2"/>
        </w:rPr>
        <w:t> </w:t>
      </w:r>
      <w:r>
        <w:rPr/>
        <w:t>анальгезию,  </w:t>
      </w:r>
      <w:r>
        <w:rPr>
          <w:spacing w:val="-1"/>
        </w:rPr>
        <w:t>которая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может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включать</w:t>
      </w:r>
      <w:r>
        <w:rPr>
          <w:spacing w:val="55"/>
          <w:w w:val="102"/>
        </w:rPr>
        <w:t> </w:t>
      </w:r>
      <w:r>
        <w:rPr/>
        <w:t>НПВП</w:t>
      </w:r>
      <w:r>
        <w:rPr>
          <w:spacing w:val="42"/>
        </w:rPr>
        <w:t> </w:t>
      </w:r>
      <w:r>
        <w:rPr/>
        <w:t>из</w:t>
      </w:r>
      <w:r>
        <w:rPr>
          <w:spacing w:val="50"/>
        </w:rPr>
        <w:t> </w:t>
      </w:r>
      <w:r>
        <w:rPr/>
        <w:t>группы</w:t>
      </w:r>
      <w:r>
        <w:rPr>
          <w:spacing w:val="44"/>
        </w:rPr>
        <w:t> </w:t>
      </w:r>
      <w:r>
        <w:rPr>
          <w:spacing w:val="-1"/>
        </w:rPr>
        <w:t>M01A</w:t>
      </w:r>
      <w:r>
        <w:rPr>
          <w:spacing w:val="46"/>
        </w:rPr>
        <w:t> </w:t>
      </w:r>
      <w:r>
        <w:rPr/>
        <w:t>Нестероидные</w:t>
      </w:r>
      <w:r>
        <w:rPr>
          <w:spacing w:val="45"/>
        </w:rPr>
        <w:t> </w:t>
      </w:r>
      <w:r>
        <w:rPr/>
        <w:t>противовоспалительные</w:t>
      </w:r>
      <w:r>
        <w:rPr>
          <w:spacing w:val="42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противоревматические</w:t>
      </w:r>
      <w:r>
        <w:rPr>
          <w:spacing w:val="54"/>
          <w:w w:val="102"/>
        </w:rPr>
        <w:t> </w:t>
      </w:r>
      <w:r>
        <w:rPr>
          <w:spacing w:val="-1"/>
        </w:rPr>
        <w:t>препараты,</w:t>
      </w:r>
      <w:r>
        <w:rPr>
          <w:spacing w:val="6"/>
        </w:rPr>
        <w:t> </w:t>
      </w:r>
      <w:r>
        <w:rPr/>
        <w:t>парацетамол**,</w:t>
      </w:r>
      <w:r>
        <w:rPr>
          <w:spacing w:val="6"/>
        </w:rPr>
        <w:t> </w:t>
      </w:r>
      <w:r>
        <w:rPr>
          <w:spacing w:val="-1"/>
        </w:rPr>
        <w:t>габапентиноиды</w:t>
      </w:r>
      <w:r>
        <w:rPr>
          <w:spacing w:val="8"/>
        </w:rPr>
        <w:t> </w:t>
      </w:r>
      <w:r>
        <w:rPr/>
        <w:t>и</w:t>
      </w:r>
      <w:r>
        <w:rPr>
          <w:spacing w:val="6"/>
        </w:rPr>
        <w:t> </w:t>
      </w:r>
      <w:r>
        <w:rPr/>
        <w:t>опиоиды</w:t>
      </w:r>
      <w:r>
        <w:rPr>
          <w:spacing w:val="8"/>
        </w:rPr>
        <w:t> </w:t>
      </w:r>
      <w:r>
        <w:rPr/>
        <w:t>немедленного</w:t>
      </w:r>
      <w:r>
        <w:rPr>
          <w:spacing w:val="4"/>
        </w:rPr>
        <w:t> </w:t>
      </w:r>
      <w:r>
        <w:rPr/>
        <w:t>высвобождения</w:t>
      </w:r>
      <w:r>
        <w:rPr>
          <w:spacing w:val="7"/>
        </w:rPr>
        <w:t> </w:t>
      </w:r>
      <w:r>
        <w:rPr/>
        <w:t>с</w:t>
      </w:r>
      <w:r>
        <w:rPr>
          <w:spacing w:val="54"/>
          <w:w w:val="102"/>
        </w:rPr>
        <w:t> </w:t>
      </w:r>
      <w:r>
        <w:rPr/>
        <w:t>учетом</w:t>
      </w:r>
      <w:r>
        <w:rPr>
          <w:spacing w:val="7"/>
        </w:rPr>
        <w:t> </w:t>
      </w:r>
      <w:r>
        <w:rPr/>
        <w:t>возрастных</w:t>
      </w:r>
      <w:r>
        <w:rPr>
          <w:spacing w:val="8"/>
        </w:rPr>
        <w:t> </w:t>
      </w:r>
      <w:r>
        <w:rPr>
          <w:spacing w:val="-1"/>
        </w:rPr>
        <w:t>ограничений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/>
        <w:t>инструкции</w:t>
      </w:r>
      <w:r>
        <w:rPr>
          <w:spacing w:val="6"/>
        </w:rPr>
        <w:t> </w:t>
      </w:r>
      <w:r>
        <w:rPr/>
        <w:t>по</w:t>
      </w:r>
      <w:r>
        <w:rPr>
          <w:spacing w:val="8"/>
        </w:rPr>
        <w:t> </w:t>
      </w:r>
      <w:r>
        <w:rPr>
          <w:spacing w:val="-1"/>
        </w:rPr>
        <w:t>медицинскому</w:t>
      </w:r>
      <w:r>
        <w:rPr>
          <w:spacing w:val="7"/>
        </w:rPr>
        <w:t> </w:t>
      </w:r>
      <w:r>
        <w:rPr/>
        <w:t>применению,</w:t>
      </w:r>
      <w:r>
        <w:rPr>
          <w:spacing w:val="6"/>
        </w:rPr>
        <w:t> </w:t>
      </w:r>
      <w:r>
        <w:rPr/>
        <w:t>при</w:t>
      </w:r>
      <w:r>
        <w:rPr>
          <w:spacing w:val="41"/>
          <w:w w:val="102"/>
        </w:rPr>
        <w:t> </w:t>
      </w:r>
      <w:r>
        <w:rPr/>
        <w:t>невозможности</w:t>
      </w:r>
      <w:r>
        <w:rPr>
          <w:spacing w:val="22"/>
        </w:rPr>
        <w:t> </w:t>
      </w:r>
      <w:r>
        <w:rPr/>
        <w:t>её</w:t>
      </w:r>
      <w:r>
        <w:rPr>
          <w:spacing w:val="18"/>
        </w:rPr>
        <w:t> </w:t>
      </w:r>
      <w:r>
        <w:rPr>
          <w:spacing w:val="-1"/>
        </w:rPr>
        <w:t>назначения</w:t>
      </w:r>
      <w:r>
        <w:rPr>
          <w:spacing w:val="24"/>
        </w:rPr>
        <w:t> </w:t>
      </w:r>
      <w:r>
        <w:rPr/>
        <w:t>–</w:t>
      </w:r>
      <w:r>
        <w:rPr>
          <w:spacing w:val="19"/>
        </w:rPr>
        <w:t> </w:t>
      </w:r>
      <w:r>
        <w:rPr/>
        <w:t>мономодальную</w:t>
      </w:r>
      <w:r>
        <w:rPr>
          <w:spacing w:val="28"/>
        </w:rPr>
        <w:t> </w:t>
      </w:r>
      <w:r>
        <w:rPr>
          <w:spacing w:val="-1"/>
        </w:rPr>
        <w:t>[76–78]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обеспечить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полноценное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w w:val="105"/>
        </w:rPr>
        <w:t>выполнения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любых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нипул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ций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весь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период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продолжительность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которого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существенно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рьируе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зависимости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выбранной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  <w:w w:val="105"/>
        </w:rPr>
        <w:t>пациента.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проведении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стационаре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назначения,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выполненные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эта</w:t>
      </w:r>
      <w:r>
        <w:rPr>
          <w:rFonts w:ascii="Times New Roman" w:hAnsi="Times New Roman"/>
          <w:spacing w:val="-2"/>
          <w:w w:val="105"/>
        </w:rPr>
        <w:t>пе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оказания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неотложной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медицинской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помощи.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периоде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травмы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целью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надлежащую</w:t>
      </w:r>
      <w:r>
        <w:rPr>
          <w:rFonts w:ascii="Times New Roman" w:hAnsi="Times New Roman"/>
          <w:spacing w:val="39"/>
          <w:w w:val="96"/>
        </w:rPr>
        <w:t> </w:t>
      </w:r>
      <w:r>
        <w:rPr>
          <w:rFonts w:ascii="Times New Roman" w:hAnsi="Times New Roman"/>
          <w:w w:val="105"/>
        </w:rPr>
        <w:t>иммобилизацию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помощи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вакуумной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шин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вакуумного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</w:rPr>
        <w:t>внешней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Из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фармакологических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страте</w:t>
      </w:r>
      <w:r>
        <w:rPr>
          <w:rFonts w:ascii="Times New Roman" w:hAnsi="Times New Roman"/>
          <w:spacing w:val="-2"/>
        </w:rPr>
        <w:t>гий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настоящее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общепринятым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31"/>
          <w:w w:val="103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мультимодальной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ММА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представляющей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собо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использование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</w:rPr>
        <w:t>нескольких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неопиоидных)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разным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змом</w:t>
      </w:r>
      <w:r>
        <w:rPr>
          <w:rFonts w:ascii="Times New Roman" w:hAnsi="Times New Roman"/>
          <w:spacing w:val="66"/>
          <w:w w:val="103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нефармакологических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мешате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направленных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9"/>
          <w:w w:val="1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фер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и/или 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центральные 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астк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системы 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[79].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Такое 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80" w:bottom="900" w:left="1720" w:right="1220"/>
        </w:sectPr>
      </w:pPr>
    </w:p>
    <w:p>
      <w:pPr>
        <w:pStyle w:val="BodyText"/>
        <w:spacing w:line="369" w:lineRule="auto" w:before="58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эффективно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болевой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эффектов</w:t>
      </w:r>
      <w:r>
        <w:rPr>
          <w:rFonts w:ascii="Times New Roman" w:hAnsi="Times New Roman"/>
          <w:spacing w:val="46"/>
          <w:w w:val="94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лекарственных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снижению</w:t>
      </w:r>
      <w:r>
        <w:rPr>
          <w:rFonts w:ascii="Times New Roman" w:hAnsi="Times New Roman"/>
          <w:spacing w:val="40"/>
          <w:w w:val="96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и/или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доз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опиоидных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иков.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образом,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MMA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43"/>
          <w:w w:val="169"/>
        </w:rPr>
        <w:t> </w:t>
      </w:r>
      <w:r>
        <w:rPr>
          <w:rFonts w:ascii="Times New Roman" w:hAnsi="Times New Roman"/>
          <w:w w:val="105"/>
        </w:rPr>
        <w:t>профиль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дого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лекарства,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обеспечивая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синергетический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роль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ссов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лекарств.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Послеоперационная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ММА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включать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w w:val="105"/>
        </w:rPr>
        <w:t>психотерапию,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физиотерапию,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НПВП,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парацетамол**,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габапентиноиды,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регион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рную</w:t>
      </w:r>
      <w:r>
        <w:rPr>
          <w:rFonts w:ascii="Times New Roman" w:hAnsi="Times New Roman"/>
          <w:spacing w:val="34"/>
          <w:w w:val="96"/>
        </w:rPr>
        <w:t> </w:t>
      </w:r>
      <w:r>
        <w:rPr>
          <w:rFonts w:ascii="Times New Roman" w:hAnsi="Times New Roman"/>
          <w:w w:val="105"/>
        </w:rPr>
        <w:t>анестезию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(однократное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введение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установка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w w:val="105"/>
        </w:rPr>
        <w:t> для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ерических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нервов),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местные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инъекции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77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научной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авторы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акцентируют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внимание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w w:val="105"/>
        </w:rPr>
        <w:t>самых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низких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доз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опиоидов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ечение,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можно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короткого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54"/>
          <w:w w:val="115"/>
        </w:rPr>
        <w:t> </w:t>
      </w:r>
      <w:r>
        <w:rPr>
          <w:rFonts w:ascii="Times New Roman" w:hAnsi="Times New Roman"/>
          <w:w w:val="105"/>
        </w:rPr>
        <w:t>времени,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используют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пролонгированным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высвобождением.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адьюванта 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на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фоне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ММА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можно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однократное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2"/>
        <w:ind w:right="11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#дексаметазона**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периоперационный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период,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который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дает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значимое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болевого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синдрома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76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помнить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длительности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парентерального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введения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НПВП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(кеторолак**,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ен**,</w:t>
      </w:r>
      <w:r>
        <w:rPr>
          <w:rFonts w:ascii="Times New Roman" w:hAnsi="Times New Roman"/>
          <w:spacing w:val="41"/>
          <w:w w:val="102"/>
        </w:rPr>
        <w:t> </w:t>
      </w:r>
      <w:r>
        <w:rPr>
          <w:rFonts w:ascii="Times New Roman" w:hAnsi="Times New Roman"/>
          <w:w w:val="105"/>
        </w:rPr>
        <w:t>диклофенак**),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своевременного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перевода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пероральный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согласования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льнейшего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чебной</w:t>
      </w:r>
      <w:r>
        <w:rPr>
          <w:rFonts w:ascii="Times New Roman" w:hAnsi="Times New Roman"/>
          <w:spacing w:val="59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иссией.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Конкре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w w:val="105"/>
        </w:rPr>
        <w:t>  выбор  </w:t>
      </w:r>
      <w:r>
        <w:rPr>
          <w:rFonts w:ascii="Times New Roman" w:hAnsi="Times New Roman"/>
          <w:spacing w:val="-2"/>
          <w:w w:val="105"/>
        </w:rPr>
        <w:t>способ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местной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езии</w:t>
      </w:r>
      <w:r>
        <w:rPr>
          <w:rFonts w:ascii="Times New Roman" w:hAnsi="Times New Roman"/>
          <w:w w:val="105"/>
        </w:rPr>
        <w:t>  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95"/>
          <w:w w:val="94"/>
        </w:rPr>
        <w:t> </w:t>
      </w:r>
      <w:r>
        <w:rPr>
          <w:rFonts w:ascii="Times New Roman" w:hAnsi="Times New Roman"/>
          <w:w w:val="105"/>
        </w:rPr>
        <w:t>осуществляет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индивиду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особенностями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</w:rPr>
        <w:t>локальными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ротоко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оснащением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организации.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обезболивающей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дозу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пероральным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или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введения,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внутримышечных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инъекций.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left="423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препараты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Приложениях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3.1-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3.3.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064" w:val="left" w:leader="none"/>
        </w:tabs>
        <w:spacing w:line="366" w:lineRule="auto" w:before="155" w:after="0"/>
        <w:ind w:left="396" w:right="114" w:firstLine="396"/>
        <w:jc w:val="both"/>
      </w:pPr>
      <w:r>
        <w:rPr/>
        <w:t>У</w:t>
      </w:r>
      <w:r>
        <w:rPr>
          <w:spacing w:val="31"/>
        </w:rPr>
        <w:t> </w:t>
      </w:r>
      <w:r>
        <w:rPr/>
        <w:t>детей</w:t>
      </w:r>
      <w:r>
        <w:rPr>
          <w:spacing w:val="29"/>
        </w:rPr>
        <w:t> </w:t>
      </w:r>
      <w:r>
        <w:rPr/>
        <w:t>с</w:t>
      </w:r>
      <w:r>
        <w:rPr>
          <w:spacing w:val="36"/>
        </w:rPr>
        <w:t> </w:t>
      </w:r>
      <w:r>
        <w:rPr/>
        <w:t>переломами</w:t>
      </w:r>
      <w:r>
        <w:rPr>
          <w:spacing w:val="34"/>
        </w:rPr>
        <w:t> </w:t>
      </w:r>
      <w:r>
        <w:rPr>
          <w:spacing w:val="-1"/>
        </w:rPr>
        <w:t>лодыжек</w:t>
      </w:r>
      <w:r>
        <w:rPr>
          <w:spacing w:val="31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целью</w:t>
      </w:r>
      <w:r>
        <w:rPr>
          <w:spacing w:val="35"/>
        </w:rPr>
        <w:t> </w:t>
      </w:r>
      <w:r>
        <w:rPr/>
        <w:t>анальгезии</w:t>
      </w:r>
      <w:r>
        <w:rPr>
          <w:spacing w:val="34"/>
        </w:rPr>
        <w:t> </w:t>
      </w:r>
      <w:r>
        <w:rPr>
          <w:spacing w:val="-1"/>
        </w:rPr>
        <w:t>рекомендовано</w:t>
      </w:r>
      <w:r>
        <w:rPr>
          <w:spacing w:val="31"/>
        </w:rPr>
        <w:t> </w:t>
      </w:r>
      <w:r>
        <w:rPr/>
        <w:t>использование</w:t>
      </w:r>
      <w:r>
        <w:rPr>
          <w:spacing w:val="43"/>
          <w:w w:val="102"/>
        </w:rPr>
        <w:t> </w:t>
      </w:r>
      <w:r>
        <w:rPr>
          <w:spacing w:val="-1"/>
        </w:rPr>
        <w:t>парацетамола**</w:t>
      </w:r>
      <w:r>
        <w:rPr>
          <w:spacing w:val="26"/>
        </w:rPr>
        <w:t> </w:t>
      </w:r>
      <w:r>
        <w:rPr/>
        <w:t>и</w:t>
      </w:r>
      <w:r>
        <w:rPr>
          <w:spacing w:val="23"/>
        </w:rPr>
        <w:t> </w:t>
      </w:r>
      <w:r>
        <w:rPr/>
        <w:t>ибупрофена**</w:t>
      </w:r>
      <w:r>
        <w:rPr>
          <w:spacing w:val="24"/>
        </w:rPr>
        <w:t> </w:t>
      </w:r>
      <w:r>
        <w:rPr/>
        <w:t>[69].</w:t>
      </w:r>
      <w:r>
        <w:rPr/>
      </w:r>
    </w:p>
    <w:p>
      <w:pPr>
        <w:pStyle w:val="BodyText"/>
        <w:spacing w:line="240" w:lineRule="auto" w:before="10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1"/>
        </w:numPr>
        <w:tabs>
          <w:tab w:pos="1064" w:val="left" w:leader="none"/>
        </w:tabs>
        <w:spacing w:line="368" w:lineRule="auto" w:before="152" w:after="0"/>
        <w:ind w:left="396" w:right="112" w:firstLine="396"/>
        <w:jc w:val="both"/>
      </w:pP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выраженном</w:t>
      </w:r>
      <w:r>
        <w:rPr>
          <w:spacing w:val="15"/>
        </w:rPr>
        <w:t> </w:t>
      </w:r>
      <w:r>
        <w:rPr>
          <w:spacing w:val="-1"/>
        </w:rPr>
        <w:t>болевом</w:t>
      </w:r>
      <w:r>
        <w:rPr>
          <w:spacing w:val="15"/>
        </w:rPr>
        <w:t> </w:t>
      </w:r>
      <w:r>
        <w:rPr/>
        <w:t>синдроме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отсутствии</w:t>
      </w:r>
      <w:r>
        <w:rPr>
          <w:spacing w:val="17"/>
        </w:rPr>
        <w:t> </w:t>
      </w:r>
      <w:r>
        <w:rPr>
          <w:spacing w:val="-1"/>
        </w:rPr>
        <w:t>эффективности</w:t>
      </w:r>
      <w:r>
        <w:rPr>
          <w:spacing w:val="16"/>
        </w:rPr>
        <w:t> </w:t>
      </w:r>
      <w:r>
        <w:rPr>
          <w:spacing w:val="-1"/>
        </w:rPr>
        <w:t>парацетамола**</w:t>
      </w:r>
      <w:r>
        <w:rPr>
          <w:spacing w:val="17"/>
        </w:rPr>
        <w:t> </w:t>
      </w:r>
      <w:r>
        <w:rPr/>
        <w:t>и</w:t>
      </w:r>
      <w:r>
        <w:rPr>
          <w:spacing w:val="97"/>
          <w:w w:val="102"/>
        </w:rPr>
        <w:t> </w:t>
      </w:r>
      <w:r>
        <w:rPr/>
        <w:t>ибупрофена**</w:t>
      </w:r>
      <w:r>
        <w:rPr>
          <w:spacing w:val="43"/>
        </w:rPr>
        <w:t> </w:t>
      </w:r>
      <w:r>
        <w:rPr/>
        <w:t>у</w:t>
      </w:r>
      <w:r>
        <w:rPr>
          <w:spacing w:val="44"/>
        </w:rPr>
        <w:t> </w:t>
      </w:r>
      <w:r>
        <w:rPr>
          <w:spacing w:val="-1"/>
        </w:rPr>
        <w:t>детей</w:t>
      </w:r>
      <w:r>
        <w:rPr>
          <w:spacing w:val="45"/>
        </w:rPr>
        <w:t> </w:t>
      </w:r>
      <w:r>
        <w:rPr>
          <w:spacing w:val="-1"/>
        </w:rPr>
        <w:t>рекомендовано</w:t>
      </w:r>
      <w:r>
        <w:rPr>
          <w:spacing w:val="44"/>
        </w:rPr>
        <w:t> </w:t>
      </w:r>
      <w:r>
        <w:rPr/>
        <w:t>использование</w:t>
      </w:r>
      <w:r>
        <w:rPr>
          <w:spacing w:val="43"/>
        </w:rPr>
        <w:t> </w:t>
      </w:r>
      <w:r>
        <w:rPr>
          <w:spacing w:val="-1"/>
        </w:rPr>
        <w:t>других</w:t>
      </w:r>
      <w:r>
        <w:rPr>
          <w:spacing w:val="44"/>
        </w:rPr>
        <w:t> </w:t>
      </w:r>
      <w:r>
        <w:rPr>
          <w:spacing w:val="-1"/>
        </w:rPr>
        <w:t>нестероидных</w:t>
      </w:r>
      <w:r>
        <w:rPr>
          <w:spacing w:val="46"/>
        </w:rPr>
        <w:t> </w:t>
      </w:r>
      <w:r>
        <w:rPr/>
        <w:t>и</w:t>
      </w:r>
      <w:r>
        <w:rPr>
          <w:spacing w:val="67"/>
          <w:w w:val="102"/>
        </w:rPr>
        <w:t> </w:t>
      </w:r>
      <w:r>
        <w:rPr/>
        <w:t>наркотических</w:t>
      </w:r>
      <w:r>
        <w:rPr>
          <w:spacing w:val="53"/>
        </w:rPr>
        <w:t> </w:t>
      </w:r>
      <w:r>
        <w:rPr>
          <w:spacing w:val="-1"/>
        </w:rPr>
        <w:t>анальгетиков</w:t>
      </w:r>
      <w:r>
        <w:rPr/>
        <w:t>  </w:t>
      </w:r>
      <w:r>
        <w:rPr>
          <w:spacing w:val="-1"/>
        </w:rPr>
        <w:t>при</w:t>
      </w:r>
      <w:r>
        <w:rPr>
          <w:spacing w:val="1"/>
        </w:rPr>
        <w:t> </w:t>
      </w:r>
      <w:r>
        <w:rPr>
          <w:spacing w:val="-1"/>
        </w:rPr>
        <w:t>наличии</w:t>
      </w:r>
      <w:r>
        <w:rPr>
          <w:spacing w:val="2"/>
        </w:rPr>
        <w:t> </w:t>
      </w:r>
      <w:r>
        <w:rPr>
          <w:spacing w:val="-1"/>
        </w:rPr>
        <w:t>соответствующих</w:t>
      </w:r>
      <w:r>
        <w:rPr>
          <w:spacing w:val="54"/>
        </w:rPr>
        <w:t> </w:t>
      </w:r>
      <w:r>
        <w:rPr>
          <w:spacing w:val="-1"/>
        </w:rPr>
        <w:t>показаний</w:t>
      </w:r>
      <w:r>
        <w:rPr>
          <w:spacing w:val="2"/>
        </w:rPr>
        <w:t> </w:t>
      </w:r>
      <w:r>
        <w:rPr/>
        <w:t>и  </w:t>
      </w:r>
      <w:r>
        <w:rPr>
          <w:spacing w:val="-1"/>
        </w:rPr>
        <w:t>отсутствии</w:t>
      </w:r>
      <w:r>
        <w:rPr>
          <w:spacing w:val="87"/>
          <w:w w:val="102"/>
        </w:rPr>
        <w:t> </w:t>
      </w:r>
      <w:r>
        <w:rPr>
          <w:spacing w:val="-1"/>
        </w:rPr>
        <w:t>противопоказаний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[69].</w:t>
      </w:r>
      <w:r>
        <w:rPr/>
      </w:r>
    </w:p>
    <w:p>
      <w:pPr>
        <w:pStyle w:val="BodyText"/>
        <w:spacing w:line="240" w:lineRule="auto" w:before="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2"/>
          <w:numId w:val="19"/>
        </w:numPr>
        <w:tabs>
          <w:tab w:pos="1307" w:val="left" w:leader="none"/>
        </w:tabs>
        <w:spacing w:line="240" w:lineRule="auto" w:before="58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Хирургическая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ибио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064" w:val="left" w:leader="none"/>
        </w:tabs>
        <w:spacing w:line="368" w:lineRule="auto" w:before="155" w:after="0"/>
        <w:ind w:left="396" w:right="108" w:firstLine="404"/>
        <w:jc w:val="both"/>
      </w:pPr>
      <w:r>
        <w:rPr>
          <w:spacing w:val="-1"/>
        </w:rPr>
        <w:t>При</w:t>
      </w:r>
      <w:r>
        <w:rPr>
          <w:spacing w:val="40"/>
        </w:rPr>
        <w:t> </w:t>
      </w:r>
      <w:r>
        <w:rPr>
          <w:spacing w:val="-1"/>
        </w:rPr>
        <w:t>хирургическом</w:t>
      </w:r>
      <w:r>
        <w:rPr>
          <w:spacing w:val="37"/>
        </w:rPr>
        <w:t> </w:t>
      </w:r>
      <w:r>
        <w:rPr>
          <w:spacing w:val="-1"/>
        </w:rPr>
        <w:t>лечении</w:t>
      </w:r>
      <w:r>
        <w:rPr>
          <w:spacing w:val="42"/>
        </w:rPr>
        <w:t> </w:t>
      </w:r>
      <w:r>
        <w:rPr/>
        <w:t>пациентов</w:t>
      </w:r>
      <w:r>
        <w:rPr>
          <w:spacing w:val="36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переломами</w:t>
      </w:r>
      <w:r>
        <w:rPr>
          <w:spacing w:val="38"/>
        </w:rPr>
        <w:t> </w:t>
      </w:r>
      <w:r>
        <w:rPr>
          <w:spacing w:val="-1"/>
        </w:rPr>
        <w:t>лодыжек</w:t>
      </w:r>
      <w:r>
        <w:rPr>
          <w:spacing w:val="5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75"/>
          <w:w w:val="120"/>
        </w:rPr>
        <w:t> </w:t>
      </w:r>
      <w:r>
        <w:rPr/>
        <w:t>проводить</w:t>
      </w:r>
      <w:r>
        <w:rPr>
          <w:spacing w:val="20"/>
        </w:rPr>
        <w:t> </w:t>
      </w:r>
      <w:r>
        <w:rPr/>
        <w:t>хирургическую</w:t>
      </w:r>
      <w:r>
        <w:rPr>
          <w:spacing w:val="17"/>
        </w:rPr>
        <w:t> </w:t>
      </w:r>
      <w:r>
        <w:rPr/>
        <w:t>антибиотикопрофилактику</w:t>
      </w:r>
      <w:r>
        <w:rPr>
          <w:spacing w:val="18"/>
        </w:rPr>
        <w:t> </w:t>
      </w:r>
      <w:r>
        <w:rPr/>
        <w:t>(ХАП)</w:t>
      </w:r>
      <w:r>
        <w:rPr>
          <w:spacing w:val="18"/>
        </w:rPr>
        <w:t> </w:t>
      </w:r>
      <w:r>
        <w:rPr/>
        <w:t>инфекции</w:t>
      </w:r>
      <w:r>
        <w:rPr>
          <w:spacing w:val="21"/>
        </w:rPr>
        <w:t> </w:t>
      </w:r>
      <w:r>
        <w:rPr>
          <w:spacing w:val="-1"/>
        </w:rPr>
        <w:t>области</w:t>
      </w:r>
      <w:r>
        <w:rPr>
          <w:spacing w:val="24"/>
          <w:w w:val="102"/>
        </w:rPr>
        <w:t> </w:t>
      </w:r>
      <w:r>
        <w:rPr/>
        <w:t>хирургического </w:t>
      </w:r>
      <w:r>
        <w:rPr>
          <w:spacing w:val="-1"/>
        </w:rPr>
        <w:t>вмешательства</w:t>
      </w:r>
      <w:r>
        <w:rPr>
          <w:spacing w:val="3"/>
        </w:rPr>
        <w:t> </w:t>
      </w:r>
      <w:r>
        <w:rPr/>
        <w:t>однократным</w:t>
      </w:r>
      <w:r>
        <w:rPr>
          <w:spacing w:val="52"/>
        </w:rPr>
        <w:t> </w:t>
      </w:r>
      <w:r>
        <w:rPr/>
        <w:t>предоперационным</w:t>
      </w:r>
      <w:r>
        <w:rPr>
          <w:spacing w:val="1"/>
        </w:rPr>
        <w:t> </w:t>
      </w:r>
      <w:r>
        <w:rPr>
          <w:spacing w:val="-1"/>
        </w:rPr>
        <w:t>введением</w:t>
      </w:r>
      <w:r>
        <w:rPr>
          <w:spacing w:val="46"/>
          <w:w w:val="102"/>
        </w:rPr>
        <w:t> </w:t>
      </w:r>
      <w:r>
        <w:rPr/>
        <w:t>антибактериального</w:t>
      </w:r>
      <w:r>
        <w:rPr>
          <w:spacing w:val="47"/>
        </w:rPr>
        <w:t> </w:t>
      </w:r>
      <w:r>
        <w:rPr>
          <w:spacing w:val="-1"/>
        </w:rPr>
        <w:t>препарата</w:t>
      </w:r>
      <w:r>
        <w:rPr>
          <w:spacing w:val="52"/>
        </w:rPr>
        <w:t> </w:t>
      </w:r>
      <w:r>
        <w:rPr/>
        <w:t>с</w:t>
      </w:r>
      <w:r>
        <w:rPr>
          <w:spacing w:val="51"/>
        </w:rPr>
        <w:t> </w:t>
      </w:r>
      <w:r>
        <w:rPr/>
        <w:t>целью</w:t>
      </w:r>
      <w:r>
        <w:rPr>
          <w:spacing w:val="50"/>
        </w:rPr>
        <w:t> </w:t>
      </w:r>
      <w:r>
        <w:rPr/>
        <w:t>снижения</w:t>
      </w:r>
      <w:r>
        <w:rPr>
          <w:spacing w:val="53"/>
        </w:rPr>
        <w:t> </w:t>
      </w:r>
      <w:r>
        <w:rPr>
          <w:spacing w:val="-1"/>
        </w:rPr>
        <w:t>риска</w:t>
      </w:r>
      <w:r>
        <w:rPr>
          <w:spacing w:val="51"/>
        </w:rPr>
        <w:t> </w:t>
      </w:r>
      <w:r>
        <w:rPr>
          <w:spacing w:val="-1"/>
        </w:rPr>
        <w:t>развития</w:t>
      </w:r>
      <w:r>
        <w:rPr>
          <w:spacing w:val="51"/>
        </w:rPr>
        <w:t> </w:t>
      </w:r>
      <w:r>
        <w:rPr/>
        <w:t>инфекционных</w:t>
      </w:r>
      <w:r>
        <w:rPr>
          <w:spacing w:val="46"/>
          <w:w w:val="102"/>
        </w:rPr>
        <w:t> </w:t>
      </w:r>
      <w:r>
        <w:rPr/>
        <w:t>осложнений</w:t>
      </w:r>
      <w:r>
        <w:rPr>
          <w:spacing w:val="41"/>
        </w:rPr>
        <w:t> </w:t>
      </w:r>
      <w:r>
        <w:rPr/>
        <w:t>[80-81].</w:t>
      </w:r>
      <w:r>
        <w:rPr/>
      </w:r>
    </w:p>
    <w:p>
      <w:pPr>
        <w:pStyle w:val="BodyText"/>
        <w:spacing w:line="368" w:lineRule="auto" w:before="8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международными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клинически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руководс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w w:val="105"/>
        </w:rPr>
        <w:t>[80,</w:t>
      </w:r>
      <w:r>
        <w:rPr>
          <w:spacing w:val="22"/>
          <w:w w:val="105"/>
        </w:rPr>
        <w:t> </w:t>
      </w:r>
      <w:r>
        <w:rPr>
          <w:w w:val="105"/>
        </w:rPr>
        <w:t>82]</w:t>
      </w:r>
      <w:r>
        <w:rPr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задачей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создание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ерицидн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концентраций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0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тканях,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подверг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ющихс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микробной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контаминации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spacing w:val="5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инфекций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вмешательства.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Необходимость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предстоящей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операции: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ХАП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установкой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ортопедических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металлических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конструкций.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проводить: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</w:rPr>
        <w:t>контаминированных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ран;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«чистых»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которы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9"/>
          <w:w w:val="9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ортопедические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импланты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металлические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конструкции.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инфицированных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(«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ряз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»)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ХА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показана,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064" w:val="left" w:leader="none"/>
        </w:tabs>
        <w:spacing w:line="369" w:lineRule="auto" w:before="21" w:after="0"/>
        <w:ind w:left="396" w:right="108" w:firstLine="404"/>
        <w:jc w:val="both"/>
      </w:pPr>
      <w:r>
        <w:rPr/>
        <w:t>У</w:t>
      </w:r>
      <w:r>
        <w:rPr>
          <w:spacing w:val="54"/>
        </w:rPr>
        <w:t> </w:t>
      </w:r>
      <w:r>
        <w:rPr/>
        <w:t>пациентов</w:t>
      </w:r>
      <w:r>
        <w:rPr>
          <w:spacing w:val="53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переломами</w:t>
      </w:r>
      <w:r>
        <w:rPr>
          <w:spacing w:val="54"/>
        </w:rPr>
        <w:t> </w:t>
      </w:r>
      <w:r>
        <w:rPr/>
        <w:t>лодыжек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использовать  в</w:t>
      </w:r>
      <w:r>
        <w:rPr>
          <w:spacing w:val="55"/>
        </w:rPr>
        <w:t> </w:t>
      </w:r>
      <w:r>
        <w:rPr>
          <w:spacing w:val="-1"/>
        </w:rPr>
        <w:t>качестве</w:t>
      </w:r>
      <w:r>
        <w:rPr>
          <w:spacing w:val="38"/>
          <w:w w:val="102"/>
        </w:rPr>
        <w:t> </w:t>
      </w:r>
      <w:r>
        <w:rPr/>
        <w:t>основных</w:t>
      </w:r>
      <w:r>
        <w:rPr>
          <w:spacing w:val="39"/>
        </w:rPr>
        <w:t> </w:t>
      </w:r>
      <w:r>
        <w:rPr>
          <w:spacing w:val="-1"/>
        </w:rPr>
        <w:t>препаратов</w:t>
      </w:r>
      <w:r>
        <w:rPr>
          <w:spacing w:val="42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целью</w:t>
      </w:r>
      <w:r>
        <w:rPr>
          <w:spacing w:val="44"/>
        </w:rPr>
        <w:t> </w:t>
      </w:r>
      <w:r>
        <w:rPr/>
        <w:t>хирургической</w:t>
      </w:r>
      <w:r>
        <w:rPr>
          <w:spacing w:val="38"/>
        </w:rPr>
        <w:t> </w:t>
      </w:r>
      <w:r>
        <w:rPr/>
        <w:t>антибиотикопрофилактики</w:t>
      </w:r>
      <w:r>
        <w:rPr>
          <w:spacing w:val="37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проведении</w:t>
      </w:r>
      <w:r>
        <w:rPr>
          <w:spacing w:val="44"/>
          <w:w w:val="102"/>
        </w:rPr>
        <w:t> </w:t>
      </w:r>
      <w:r>
        <w:rPr/>
        <w:t>оперативных</w:t>
      </w:r>
      <w:r>
        <w:rPr>
          <w:spacing w:val="18"/>
        </w:rPr>
        <w:t> </w:t>
      </w:r>
      <w:r>
        <w:rPr>
          <w:spacing w:val="-1"/>
        </w:rPr>
        <w:t>вмешательств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/>
        <w:t>травматологии</w:t>
      </w:r>
      <w:r>
        <w:rPr>
          <w:spacing w:val="2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ортопедии</w:t>
      </w:r>
      <w:r>
        <w:rPr>
          <w:spacing w:val="24"/>
        </w:rPr>
        <w:t> </w:t>
      </w:r>
      <w:r>
        <w:rPr>
          <w:spacing w:val="-1"/>
        </w:rPr>
        <w:t>цефалоспорины</w:t>
      </w:r>
      <w:r>
        <w:rPr>
          <w:spacing w:val="25"/>
        </w:rPr>
        <w:t> </w:t>
      </w:r>
      <w:r>
        <w:rPr/>
        <w:t>I</w:t>
      </w:r>
      <w:r>
        <w:rPr>
          <w:spacing w:val="14"/>
        </w:rPr>
        <w:t> </w:t>
      </w:r>
      <w:r>
        <w:rPr/>
        <w:t>и</w:t>
      </w:r>
      <w:r>
        <w:rPr>
          <w:spacing w:val="24"/>
        </w:rPr>
        <w:t> </w:t>
      </w:r>
      <w:r>
        <w:rPr/>
        <w:t>II</w:t>
      </w:r>
      <w:r>
        <w:rPr>
          <w:spacing w:val="21"/>
        </w:rPr>
        <w:t> </w:t>
      </w:r>
      <w:r>
        <w:rPr/>
        <w:t>поколения</w:t>
      </w:r>
      <w:r>
        <w:rPr>
          <w:spacing w:val="66"/>
          <w:w w:val="102"/>
        </w:rPr>
        <w:t> </w:t>
      </w:r>
      <w:r>
        <w:rPr/>
        <w:t>(цефазолин**,</w:t>
      </w:r>
      <w:r>
        <w:rPr>
          <w:spacing w:val="10"/>
        </w:rPr>
        <w:t> </w:t>
      </w:r>
      <w:r>
        <w:rPr>
          <w:spacing w:val="-1"/>
        </w:rPr>
        <w:t>цефуроксим**),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качестве</w:t>
      </w:r>
      <w:r>
        <w:rPr>
          <w:spacing w:val="11"/>
        </w:rPr>
        <w:t> </w:t>
      </w:r>
      <w:r>
        <w:rPr/>
        <w:t>альтернативы</w:t>
      </w:r>
      <w:r>
        <w:rPr>
          <w:spacing w:val="10"/>
        </w:rPr>
        <w:t> </w:t>
      </w:r>
      <w:r>
        <w:rPr/>
        <w:t>при</w:t>
      </w:r>
      <w:r>
        <w:rPr>
          <w:spacing w:val="9"/>
        </w:rPr>
        <w:t> </w:t>
      </w:r>
      <w:r>
        <w:rPr/>
        <w:t>непереносимости</w:t>
      </w:r>
      <w:r>
        <w:rPr>
          <w:spacing w:val="13"/>
        </w:rPr>
        <w:t> </w:t>
      </w:r>
      <w:r>
        <w:rPr>
          <w:spacing w:val="-1"/>
        </w:rPr>
        <w:t>бета-</w:t>
      </w:r>
      <w:r>
        <w:rPr>
          <w:spacing w:val="56"/>
          <w:w w:val="102"/>
        </w:rPr>
        <w:t> </w:t>
      </w:r>
      <w:r>
        <w:rPr/>
        <w:t>лактамных</w:t>
      </w:r>
      <w:r>
        <w:rPr>
          <w:spacing w:val="2"/>
        </w:rPr>
        <w:t> </w:t>
      </w:r>
      <w:r>
        <w:rPr>
          <w:spacing w:val="-1"/>
        </w:rPr>
        <w:t>антибиотиков</w:t>
      </w:r>
      <w:r>
        <w:rPr>
          <w:spacing w:val="2"/>
        </w:rPr>
        <w:t> </w:t>
      </w:r>
      <w:r>
        <w:rPr/>
        <w:t>–</w:t>
      </w:r>
      <w:r>
        <w:rPr>
          <w:spacing w:val="5"/>
        </w:rPr>
        <w:t> </w:t>
      </w:r>
      <w:r>
        <w:rPr>
          <w:spacing w:val="-1"/>
        </w:rPr>
        <w:t>антибиотики</w:t>
      </w:r>
      <w:r>
        <w:rPr>
          <w:spacing w:val="6"/>
        </w:rPr>
        <w:t> </w:t>
      </w:r>
      <w:r>
        <w:rPr>
          <w:spacing w:val="-1"/>
        </w:rPr>
        <w:t>гликопептидной</w:t>
      </w:r>
      <w:r>
        <w:rPr>
          <w:spacing w:val="1"/>
        </w:rPr>
        <w:t> </w:t>
      </w:r>
      <w:r>
        <w:rPr>
          <w:spacing w:val="-1"/>
        </w:rPr>
        <w:t>структуры</w:t>
      </w:r>
      <w:r>
        <w:rPr>
          <w:spacing w:val="3"/>
        </w:rPr>
        <w:t> </w:t>
      </w:r>
      <w:r>
        <w:rPr/>
        <w:t>(ванкомицин**),</w:t>
      </w:r>
      <w:r>
        <w:rPr>
          <w:spacing w:val="80"/>
          <w:w w:val="102"/>
        </w:rPr>
        <w:t> </w:t>
      </w:r>
      <w:r>
        <w:rPr/>
        <w:t>линкозамиды</w:t>
      </w:r>
      <w:r>
        <w:rPr>
          <w:spacing w:val="33"/>
        </w:rPr>
        <w:t> </w:t>
      </w:r>
      <w:r>
        <w:rPr/>
        <w:t>(#клиндамицин**)</w:t>
      </w:r>
      <w:r>
        <w:rPr>
          <w:spacing w:val="33"/>
        </w:rPr>
        <w:t> </w:t>
      </w:r>
      <w:r>
        <w:rPr/>
        <w:t>[80].</w:t>
      </w:r>
      <w:r>
        <w:rPr/>
      </w:r>
    </w:p>
    <w:p>
      <w:pPr>
        <w:pStyle w:val="BodyText"/>
        <w:tabs>
          <w:tab w:pos="1657" w:val="left" w:leader="none"/>
          <w:tab w:pos="1890" w:val="left" w:leader="none"/>
          <w:tab w:pos="2484" w:val="left" w:leader="none"/>
          <w:tab w:pos="3651" w:val="left" w:leader="none"/>
          <w:tab w:pos="4041" w:val="left" w:leader="none"/>
          <w:tab w:pos="4929" w:val="left" w:leader="none"/>
          <w:tab w:pos="5423" w:val="left" w:leader="none"/>
          <w:tab w:pos="7082" w:val="left" w:leader="none"/>
          <w:tab w:pos="7232" w:val="left" w:leader="none"/>
          <w:tab w:pos="8866" w:val="left" w:leader="none"/>
        </w:tabs>
        <w:spacing w:line="369" w:lineRule="auto" w:before="2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7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неотягощенным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ллерго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незо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46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факторов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ска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метициллин-резистентных</w:t>
        <w:tab/>
        <w:t>стафилококков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</w:r>
      <w:r>
        <w:rPr>
          <w:rFonts w:ascii="Times New Roman" w:hAnsi="Times New Roman" w:cs="Times New Roman" w:eastAsia="Times New Roman"/>
          <w:spacing w:val="3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лоспорин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поколения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(цефазолин**,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цефуроксим**),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вводятся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 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 минут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 разреза</w:t>
      </w:r>
      <w:r>
        <w:rPr>
          <w:rFonts w:ascii="Times New Roman" w:hAnsi="Times New Roman" w:cs="Times New Roman" w:eastAsia="Times New Roman"/>
          <w:spacing w:val="35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кожи. 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непереноси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w w:val="105"/>
        </w:rPr>
        <w:t>бета-лактамных  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антибиотиков</w:t>
        <w:tab/>
        <w:t>следует 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назначить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w w:val="95"/>
        </w:rPr>
        <w:t>комбинацию</w:t>
        <w:tab/>
        <w:tab/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а**</w:t>
        <w:tab/>
      </w:r>
      <w:r>
        <w:rPr>
          <w:rFonts w:ascii="Times New Roman" w:hAnsi="Times New Roman" w:cs="Times New Roman" w:eastAsia="Times New Roman"/>
        </w:rPr>
        <w:t>с</w:t>
        <w:tab/>
      </w:r>
      <w:r>
        <w:rPr>
          <w:rFonts w:ascii="Times New Roman" w:hAnsi="Times New Roman" w:cs="Times New Roman" w:eastAsia="Times New Roman"/>
          <w:w w:val="95"/>
        </w:rPr>
        <w:t>одним</w:t>
        <w:tab/>
        <w:t>из</w:t>
        <w:tab/>
      </w:r>
      <w:r>
        <w:rPr>
          <w:rFonts w:ascii="Times New Roman" w:hAnsi="Times New Roman" w:cs="Times New Roman" w:eastAsia="Times New Roman"/>
        </w:rPr>
        <w:t>фторхинолонов</w:t>
        <w:tab/>
        <w:tab/>
      </w:r>
      <w:r>
        <w:rPr>
          <w:rFonts w:ascii="Times New Roman" w:hAnsi="Times New Roman" w:cs="Times New Roman" w:eastAsia="Times New Roman"/>
          <w:w w:val="95"/>
        </w:rPr>
        <w:t>(ципрофлоксацин**,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#левофлоксацин**),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ввод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минимум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60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мин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началом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ривенной</w:t>
      </w:r>
      <w:r>
        <w:rPr>
          <w:rFonts w:ascii="Times New Roman" w:hAnsi="Times New Roman"/>
          <w:spacing w:val="72"/>
          <w:w w:val="95"/>
        </w:rPr>
        <w:t> </w:t>
      </w:r>
      <w:r>
        <w:rPr>
          <w:rFonts w:ascii="Times New Roman" w:hAnsi="Times New Roman"/>
          <w:w w:val="105"/>
        </w:rPr>
        <w:t>инфузии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ч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разреза,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либо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#клинд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ицин**.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значимых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факторах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44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носи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метициллин-резистентных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стафилококков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(MRS)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схе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ХАП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включать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антибиотик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-2"/>
        </w:rPr>
        <w:t>MRS</w:t>
      </w:r>
      <w:r>
        <w:rPr>
          <w:rFonts w:ascii="Times New Roman" w:hAnsi="Times New Roman" w:cs="Times New Roman" w:eastAsia="Times New Roman"/>
          <w:spacing w:val="-1"/>
        </w:rPr>
        <w:t>-акт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**).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большинстве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69"/>
          <w:w w:val="94"/>
        </w:rPr>
        <w:t> </w:t>
      </w:r>
      <w:r>
        <w:rPr>
          <w:rFonts w:ascii="Times New Roman" w:hAnsi="Times New Roman" w:cs="Times New Roman" w:eastAsia="Times New Roman"/>
          <w:spacing w:val="1"/>
        </w:rPr>
        <w:t>дл</w:t>
      </w:r>
      <w:r>
        <w:rPr>
          <w:rFonts w:ascii="Times New Roman" w:hAnsi="Times New Roman" w:cs="Times New Roman" w:eastAsia="Times New Roman"/>
        </w:rPr>
        <w:t>я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эффект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достаточно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одной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ка.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вмешательствах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1"/>
        </w:rPr>
        <w:t>или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масс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кро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следует  назначать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</w:rPr>
        <w:t>дополнительную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интраоперационную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дозу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(ор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срок</w:t>
      </w:r>
      <w:r>
        <w:rPr>
          <w:rFonts w:ascii="Times New Roman" w:hAnsi="Times New Roman" w:cs="Times New Roman" w:eastAsia="Times New Roman"/>
          <w:spacing w:val="62"/>
          <w:w w:val="98"/>
        </w:rPr>
        <w:t> </w:t>
      </w:r>
      <w:r>
        <w:rPr>
          <w:rFonts w:ascii="Times New Roman" w:hAnsi="Times New Roman" w:cs="Times New Roman" w:eastAsia="Times New Roman"/>
        </w:rPr>
        <w:t>интраоперационного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ерез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периода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предоперационной</w:t>
      </w:r>
      <w:r>
        <w:rPr>
          <w:rFonts w:ascii="Times New Roman" w:hAnsi="Times New Roman" w:cs="Times New Roman" w:eastAsia="Times New Roman"/>
          <w:spacing w:val="55"/>
          <w:w w:val="95"/>
        </w:rPr>
        <w:t> </w:t>
      </w:r>
      <w:r>
        <w:rPr>
          <w:rFonts w:ascii="Times New Roman" w:hAnsi="Times New Roman" w:cs="Times New Roman" w:eastAsia="Times New Roman"/>
        </w:rPr>
        <w:t>дозы).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закрыт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раны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операционной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есообраз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даже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наличии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дренажей.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7"/>
        <w:ind w:right="114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дозы основных антибактериальных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препаратов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мешате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(при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64"/>
          <w:w w:val="102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цефуроксим**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8"/>
          <w:w w:val="102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медленной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ципрофлоксацин**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мг.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/>
        <w:t>[80].</w:t>
      </w:r>
      <w:r>
        <w:rPr/>
      </w:r>
    </w:p>
    <w:p>
      <w:pPr>
        <w:pStyle w:val="BodyText"/>
        <w:spacing w:line="240" w:lineRule="auto" w:before="2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зов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ссчи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весу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цефазолин**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4"/>
        <w:jc w:val="both"/>
      </w:pPr>
      <w:r>
        <w:rPr>
          <w:rFonts w:ascii="Times New Roman" w:hAnsi="Times New Roman"/>
          <w:w w:val="105"/>
        </w:rPr>
        <w:t>30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урокси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50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#клиндамицин**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1"/>
          <w:w w:val="105"/>
        </w:rPr>
        <w:t>10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ицин**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15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г/кг,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фторхинолонов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период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формирования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костно-суставной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24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артропатии</w:t>
      </w:r>
      <w:r>
        <w:rPr>
          <w:rFonts w:ascii="Times New Roman" w:hAnsi="Times New Roman"/>
          <w:spacing w:val="9"/>
          <w:w w:val="105"/>
        </w:rPr>
        <w:t> </w:t>
      </w:r>
      <w:r>
        <w:rPr>
          <w:w w:val="105"/>
        </w:rPr>
        <w:t>[80,</w:t>
      </w:r>
      <w:r>
        <w:rPr>
          <w:spacing w:val="2"/>
          <w:w w:val="105"/>
        </w:rPr>
        <w:t> </w:t>
      </w:r>
      <w:r>
        <w:rPr>
          <w:w w:val="105"/>
        </w:rPr>
        <w:t>140-141].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21" w:after="0"/>
        <w:ind w:left="396" w:right="109" w:firstLine="396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использование</w:t>
      </w:r>
      <w:r>
        <w:rPr>
          <w:spacing w:val="33"/>
        </w:rPr>
        <w:t> </w:t>
      </w:r>
      <w:r>
        <w:rPr/>
        <w:t>цефалоспоринов</w:t>
      </w:r>
      <w:r>
        <w:rPr>
          <w:spacing w:val="35"/>
        </w:rPr>
        <w:t> </w:t>
      </w:r>
      <w:r>
        <w:rPr/>
        <w:t>I</w:t>
      </w:r>
      <w:r>
        <w:rPr>
          <w:spacing w:val="31"/>
        </w:rPr>
        <w:t> </w:t>
      </w:r>
      <w:r>
        <w:rPr/>
        <w:t>и</w:t>
      </w:r>
      <w:r>
        <w:rPr>
          <w:spacing w:val="34"/>
        </w:rPr>
        <w:t> </w:t>
      </w:r>
      <w:r>
        <w:rPr/>
        <w:t>II</w:t>
      </w:r>
      <w:r>
        <w:rPr>
          <w:spacing w:val="31"/>
        </w:rPr>
        <w:t> </w:t>
      </w:r>
      <w:r>
        <w:rPr/>
        <w:t>поколения</w:t>
      </w:r>
      <w:r>
        <w:rPr>
          <w:spacing w:val="33"/>
        </w:rPr>
        <w:t> </w:t>
      </w:r>
      <w:r>
        <w:rPr/>
        <w:t>(цефазолин**,</w:t>
      </w:r>
      <w:r>
        <w:rPr>
          <w:spacing w:val="36"/>
          <w:w w:val="102"/>
        </w:rPr>
        <w:t> </w:t>
      </w:r>
      <w:r>
        <w:rPr/>
        <w:t>цефуроксим**)</w:t>
      </w:r>
      <w:r>
        <w:rPr>
          <w:spacing w:val="22"/>
        </w:rPr>
        <w:t> </w:t>
      </w:r>
      <w:r>
        <w:rPr/>
        <w:t>в</w:t>
      </w:r>
      <w:r>
        <w:rPr>
          <w:spacing w:val="21"/>
        </w:rPr>
        <w:t> </w:t>
      </w:r>
      <w:r>
        <w:rPr/>
        <w:t>качестве</w:t>
      </w:r>
      <w:r>
        <w:rPr>
          <w:spacing w:val="24"/>
        </w:rPr>
        <w:t> </w:t>
      </w:r>
      <w:r>
        <w:rPr/>
        <w:t>периоперационной</w:t>
      </w:r>
      <w:r>
        <w:rPr>
          <w:spacing w:val="23"/>
        </w:rPr>
        <w:t> </w:t>
      </w:r>
      <w:r>
        <w:rPr>
          <w:spacing w:val="-1"/>
        </w:rPr>
        <w:t>антибиотикопрофилактики</w:t>
      </w:r>
      <w:r>
        <w:rPr>
          <w:spacing w:val="23"/>
        </w:rPr>
        <w:t> </w:t>
      </w:r>
      <w:r>
        <w:rPr/>
        <w:t>у</w:t>
      </w:r>
      <w:r>
        <w:rPr>
          <w:spacing w:val="27"/>
        </w:rPr>
        <w:t> </w:t>
      </w:r>
      <w:r>
        <w:rPr/>
        <w:t>детей</w:t>
      </w:r>
      <w:r>
        <w:rPr>
          <w:spacing w:val="22"/>
        </w:rPr>
        <w:t> </w:t>
      </w:r>
      <w:r>
        <w:rPr/>
        <w:t>с</w:t>
      </w:r>
      <w:r>
        <w:rPr>
          <w:spacing w:val="54"/>
          <w:w w:val="102"/>
        </w:rPr>
        <w:t> </w:t>
      </w:r>
      <w:r>
        <w:rPr>
          <w:spacing w:val="-1"/>
        </w:rPr>
        <w:t>переломами</w:t>
      </w:r>
      <w:r>
        <w:rPr>
          <w:spacing w:val="23"/>
        </w:rPr>
        <w:t> </w:t>
      </w:r>
      <w:r>
        <w:rPr>
          <w:spacing w:val="-1"/>
        </w:rPr>
        <w:t>лодыжек</w:t>
      </w:r>
      <w:r>
        <w:rPr>
          <w:spacing w:val="24"/>
        </w:rPr>
        <w:t> </w:t>
      </w:r>
      <w:r>
        <w:rPr/>
        <w:t>для</w:t>
      </w:r>
      <w:r>
        <w:rPr>
          <w:spacing w:val="19"/>
        </w:rPr>
        <w:t> </w:t>
      </w:r>
      <w:r>
        <w:rPr>
          <w:spacing w:val="-1"/>
        </w:rPr>
        <w:t>минимизации</w:t>
      </w:r>
      <w:r>
        <w:rPr>
          <w:spacing w:val="24"/>
        </w:rPr>
        <w:t> </w:t>
      </w:r>
      <w:r>
        <w:rPr/>
        <w:t>гнойных</w:t>
      </w:r>
      <w:r>
        <w:rPr>
          <w:spacing w:val="19"/>
        </w:rPr>
        <w:t> </w:t>
      </w:r>
      <w:r>
        <w:rPr/>
        <w:t>осложнений</w:t>
      </w:r>
      <w:r>
        <w:rPr>
          <w:spacing w:val="22"/>
        </w:rPr>
        <w:t> </w:t>
      </w:r>
      <w:r>
        <w:rPr/>
        <w:t>[133].</w:t>
      </w:r>
      <w:r>
        <w:rPr/>
      </w:r>
    </w:p>
    <w:p>
      <w:pPr>
        <w:pStyle w:val="BodyText"/>
        <w:spacing w:line="240" w:lineRule="auto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136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личии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реак</w:t>
      </w:r>
      <w:r>
        <w:rPr>
          <w:rFonts w:ascii="Times New Roman" w:hAnsi="Times New Roman"/>
          <w:spacing w:val="-2"/>
        </w:rPr>
        <w:t>ций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выбор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широкого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ектра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осуществляется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индивидуально.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19" w:after="0"/>
        <w:ind w:left="396" w:right="113" w:firstLine="396"/>
        <w:jc w:val="both"/>
      </w:pPr>
      <w:r>
        <w:rPr/>
        <w:t>Введение</w:t>
      </w:r>
      <w:r>
        <w:rPr>
          <w:spacing w:val="4"/>
        </w:rPr>
        <w:t> </w:t>
      </w:r>
      <w:r>
        <w:rPr>
          <w:spacing w:val="-1"/>
        </w:rPr>
        <w:t>антибактериального</w:t>
      </w:r>
      <w:r>
        <w:rPr>
          <w:spacing w:val="9"/>
        </w:rPr>
        <w:t> </w:t>
      </w:r>
      <w:r>
        <w:rPr/>
        <w:t>препарата</w:t>
      </w:r>
      <w:r>
        <w:rPr>
          <w:spacing w:val="5"/>
        </w:rPr>
        <w:t> </w:t>
      </w:r>
      <w:r>
        <w:rPr>
          <w:spacing w:val="-1"/>
        </w:rPr>
        <w:t>рекомендовано</w:t>
      </w:r>
      <w:r>
        <w:rPr>
          <w:spacing w:val="9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позднее,</w:t>
      </w:r>
      <w:r>
        <w:rPr>
          <w:spacing w:val="6"/>
        </w:rPr>
        <w:t> </w:t>
      </w:r>
      <w:r>
        <w:rPr/>
        <w:t>чем</w:t>
      </w:r>
      <w:r>
        <w:rPr>
          <w:spacing w:val="6"/>
        </w:rPr>
        <w:t> </w:t>
      </w:r>
      <w:r>
        <w:rPr/>
        <w:t>за</w:t>
      </w:r>
      <w:r>
        <w:rPr>
          <w:spacing w:val="6"/>
        </w:rPr>
        <w:t> </w:t>
      </w:r>
      <w:r>
        <w:rPr/>
        <w:t>30</w:t>
      </w:r>
      <w:r>
        <w:rPr>
          <w:spacing w:val="4"/>
        </w:rPr>
        <w:t> </w:t>
      </w:r>
      <w:r>
        <w:rPr/>
        <w:t>минут</w:t>
      </w:r>
      <w:r>
        <w:rPr>
          <w:spacing w:val="73"/>
          <w:w w:val="102"/>
        </w:rPr>
        <w:t> </w:t>
      </w:r>
      <w:r>
        <w:rPr/>
        <w:t>до</w:t>
      </w:r>
      <w:r>
        <w:rPr>
          <w:spacing w:val="23"/>
        </w:rPr>
        <w:t> </w:t>
      </w:r>
      <w:r>
        <w:rPr>
          <w:spacing w:val="-1"/>
        </w:rPr>
        <w:t>начала</w:t>
      </w:r>
      <w:r>
        <w:rPr>
          <w:spacing w:val="23"/>
        </w:rPr>
        <w:t> </w:t>
      </w:r>
      <w:r>
        <w:rPr/>
        <w:t>оперативного</w:t>
      </w:r>
      <w:r>
        <w:rPr>
          <w:spacing w:val="21"/>
        </w:rPr>
        <w:t> </w:t>
      </w:r>
      <w:r>
        <w:rPr>
          <w:spacing w:val="-1"/>
        </w:rPr>
        <w:t>вмешательства</w:t>
      </w:r>
      <w:r>
        <w:rPr>
          <w:spacing w:val="22"/>
        </w:rPr>
        <w:t> </w:t>
      </w:r>
      <w:r>
        <w:rPr>
          <w:spacing w:val="-1"/>
        </w:rPr>
        <w:t>[133].</w:t>
      </w:r>
      <w:r>
        <w:rPr/>
      </w:r>
    </w:p>
    <w:p>
      <w:pPr>
        <w:pStyle w:val="BodyText"/>
        <w:spacing w:line="240" w:lineRule="auto" w:before="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155" w:after="0"/>
        <w:ind w:left="396" w:right="109" w:firstLine="396"/>
        <w:jc w:val="both"/>
      </w:pPr>
      <w:r>
        <w:rPr/>
        <w:t>Выбор</w:t>
      </w:r>
      <w:r>
        <w:rPr>
          <w:spacing w:val="39"/>
        </w:rPr>
        <w:t> </w:t>
      </w:r>
      <w:r>
        <w:rPr/>
        <w:t>препарата</w:t>
      </w:r>
      <w:r>
        <w:rPr>
          <w:spacing w:val="41"/>
        </w:rPr>
        <w:t> </w:t>
      </w:r>
      <w:r>
        <w:rPr/>
        <w:t>для</w:t>
      </w:r>
      <w:r>
        <w:rPr>
          <w:spacing w:val="44"/>
        </w:rPr>
        <w:t> </w:t>
      </w:r>
      <w:r>
        <w:rPr>
          <w:spacing w:val="-1"/>
        </w:rPr>
        <w:t>антибиотикотерапии</w:t>
      </w:r>
      <w:r>
        <w:rPr>
          <w:spacing w:val="39"/>
        </w:rPr>
        <w:t> </w:t>
      </w:r>
      <w:r>
        <w:rPr/>
        <w:t>у</w:t>
      </w:r>
      <w:r>
        <w:rPr>
          <w:spacing w:val="40"/>
        </w:rPr>
        <w:t> </w:t>
      </w:r>
      <w:r>
        <w:rPr>
          <w:spacing w:val="-1"/>
        </w:rPr>
        <w:t>детей</w:t>
      </w:r>
      <w:r>
        <w:rPr>
          <w:spacing w:val="49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осуществлять</w:t>
      </w:r>
      <w:r>
        <w:rPr>
          <w:spacing w:val="39"/>
        </w:rPr>
        <w:t> </w:t>
      </w:r>
      <w:r>
        <w:rPr/>
        <w:t>в</w:t>
      </w:r>
      <w:r>
        <w:rPr>
          <w:spacing w:val="69"/>
          <w:w w:val="102"/>
        </w:rPr>
        <w:t> </w:t>
      </w:r>
      <w:r>
        <w:rPr>
          <w:spacing w:val="-1"/>
        </w:rPr>
        <w:t>зависимости</w:t>
      </w:r>
      <w:r>
        <w:rPr>
          <w:spacing w:val="18"/>
        </w:rPr>
        <w:t> </w:t>
      </w:r>
      <w:r>
        <w:rPr/>
        <w:t>от</w:t>
      </w:r>
      <w:r>
        <w:rPr>
          <w:spacing w:val="16"/>
        </w:rPr>
        <w:t> </w:t>
      </w:r>
      <w:r>
        <w:rPr>
          <w:spacing w:val="-1"/>
        </w:rPr>
        <w:t>возраста</w:t>
      </w:r>
      <w:r>
        <w:rPr>
          <w:spacing w:val="17"/>
        </w:rPr>
        <w:t> </w:t>
      </w:r>
      <w:r>
        <w:rPr/>
        <w:t>ребенка,</w:t>
      </w:r>
      <w:r>
        <w:rPr>
          <w:spacing w:val="12"/>
        </w:rPr>
        <w:t> </w:t>
      </w:r>
      <w:r>
        <w:rPr/>
        <w:t>тяжести</w:t>
      </w:r>
      <w:r>
        <w:rPr>
          <w:spacing w:val="16"/>
        </w:rPr>
        <w:t> </w:t>
      </w:r>
      <w:r>
        <w:rPr>
          <w:spacing w:val="-1"/>
        </w:rPr>
        <w:t>состояния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/>
        <w:t>чувствительности</w:t>
      </w:r>
      <w:r>
        <w:rPr>
          <w:spacing w:val="18"/>
        </w:rPr>
        <w:t> </w:t>
      </w:r>
      <w:r>
        <w:rPr>
          <w:spacing w:val="-1"/>
        </w:rPr>
        <w:t>микроорганизмов</w:t>
      </w:r>
      <w:r>
        <w:rPr>
          <w:spacing w:val="69"/>
          <w:w w:val="102"/>
        </w:rPr>
        <w:t> </w:t>
      </w:r>
      <w:r>
        <w:rPr/>
        <w:t>[133].</w:t>
      </w:r>
      <w:r>
        <w:rPr/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6" w:lineRule="auto" w:before="155" w:after="0"/>
        <w:ind w:left="396" w:right="111" w:firstLine="404"/>
        <w:jc w:val="both"/>
      </w:pPr>
      <w:r>
        <w:rPr>
          <w:rFonts w:ascii="Times New Roman" w:hAnsi="Times New Roman"/>
          <w:spacing w:val="-2"/>
        </w:rPr>
        <w:t>Рекомендуется</w:t>
      </w:r>
      <w:r>
        <w:rPr>
          <w:rFonts w:ascii="Times New Roman" w:hAnsi="Times New Roman"/>
          <w:spacing w:val="12"/>
        </w:rPr>
        <w:t> </w:t>
      </w:r>
      <w:r>
        <w:rPr/>
        <w:t>пациентам</w:t>
      </w:r>
      <w:r>
        <w:rPr>
          <w:spacing w:val="19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переломами</w:t>
      </w:r>
      <w:r>
        <w:rPr>
          <w:spacing w:val="20"/>
        </w:rPr>
        <w:t> </w:t>
      </w:r>
      <w:r>
        <w:rPr>
          <w:spacing w:val="-1"/>
        </w:rPr>
        <w:t>лодыжек</w:t>
      </w:r>
      <w:r>
        <w:rPr>
          <w:spacing w:val="16"/>
        </w:rPr>
        <w:t> </w:t>
      </w:r>
      <w:r>
        <w:rPr>
          <w:spacing w:val="-2"/>
        </w:rPr>
        <w:t>проведение</w:t>
      </w:r>
      <w:r>
        <w:rPr>
          <w:spacing w:val="8"/>
        </w:rPr>
        <w:t> </w:t>
      </w:r>
      <w:r>
        <w:rPr>
          <w:spacing w:val="-3"/>
        </w:rPr>
        <w:t>антибактериальной</w:t>
      </w:r>
      <w:r>
        <w:rPr>
          <w:spacing w:val="57"/>
          <w:w w:val="102"/>
        </w:rPr>
        <w:t> </w:t>
      </w:r>
      <w:r>
        <w:rPr/>
        <w:t>терапии</w:t>
      </w:r>
      <w:r>
        <w:rPr>
          <w:spacing w:val="15"/>
        </w:rPr>
        <w:t> </w:t>
      </w:r>
      <w:r>
        <w:rPr>
          <w:spacing w:val="-1"/>
        </w:rPr>
        <w:t>продолжительностью</w:t>
      </w:r>
      <w:r>
        <w:rPr>
          <w:spacing w:val="16"/>
        </w:rPr>
        <w:t> </w:t>
      </w:r>
      <w:r>
        <w:rPr/>
        <w:t>не</w:t>
      </w:r>
      <w:r>
        <w:rPr>
          <w:spacing w:val="14"/>
        </w:rPr>
        <w:t> </w:t>
      </w:r>
      <w:r>
        <w:rPr>
          <w:spacing w:val="-1"/>
        </w:rPr>
        <w:t>более</w:t>
      </w:r>
      <w:r>
        <w:rPr>
          <w:spacing w:val="17"/>
        </w:rPr>
        <w:t> </w:t>
      </w:r>
      <w:r>
        <w:rPr/>
        <w:t>72</w:t>
      </w:r>
      <w:r>
        <w:rPr>
          <w:spacing w:val="16"/>
        </w:rPr>
        <w:t> </w:t>
      </w:r>
      <w:r>
        <w:rPr/>
        <w:t>часов</w:t>
      </w:r>
      <w:r>
        <w:rPr>
          <w:spacing w:val="14"/>
        </w:rPr>
        <w:t> </w:t>
      </w:r>
      <w:r>
        <w:rPr/>
        <w:t>после</w:t>
      </w:r>
      <w:r>
        <w:rPr>
          <w:spacing w:val="13"/>
        </w:rPr>
        <w:t> </w:t>
      </w:r>
      <w:r>
        <w:rPr/>
        <w:t>закрытия</w:t>
      </w:r>
      <w:r>
        <w:rPr>
          <w:spacing w:val="18"/>
        </w:rPr>
        <w:t> </w:t>
      </w:r>
      <w:r>
        <w:rPr/>
        <w:t>раны</w:t>
      </w:r>
      <w:r>
        <w:rPr>
          <w:spacing w:val="16"/>
        </w:rPr>
        <w:t> </w:t>
      </w:r>
      <w:r>
        <w:rPr>
          <w:spacing w:val="-1"/>
        </w:rPr>
        <w:t>[83].</w:t>
      </w:r>
      <w:r>
        <w:rPr/>
      </w:r>
    </w:p>
    <w:p>
      <w:pPr>
        <w:pStyle w:val="BodyText"/>
        <w:tabs>
          <w:tab w:pos="2118" w:val="left" w:leader="none"/>
          <w:tab w:pos="2494" w:val="left" w:leader="none"/>
          <w:tab w:pos="3347" w:val="left" w:leader="none"/>
          <w:tab w:pos="4650" w:val="left" w:leader="none"/>
          <w:tab w:pos="5880" w:val="left" w:leader="none"/>
          <w:tab w:pos="7947" w:val="left" w:leader="none"/>
        </w:tabs>
        <w:spacing w:line="368" w:lineRule="auto" w:before="7"/>
        <w:ind w:right="11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2)</w:t>
      </w:r>
      <w:r>
        <w:rPr>
          <w:spacing w:val="2"/>
          <w:w w:val="105"/>
        </w:rPr>
        <w:t>.</w:t>
      </w:r>
      <w:r>
        <w:rPr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чае</w:t>
        <w:tab/>
      </w:r>
      <w:r>
        <w:rPr>
          <w:rFonts w:ascii="Times New Roman" w:hAnsi="Times New Roman" w:cs="Times New Roman" w:eastAsia="Times New Roman"/>
          <w:w w:val="105"/>
        </w:rPr>
        <w:t>открытых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акт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еское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введение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антибиотиков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предупре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ранней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екции,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этом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6"/>
          <w:pgSz w:w="12240" w:h="15840"/>
          <w:pgMar w:footer="708" w:header="0" w:top="1260" w:bottom="900" w:left="1720" w:right="1220"/>
          <w:pgNumType w:start="40"/>
        </w:sectPr>
      </w:pPr>
    </w:p>
    <w:p>
      <w:pPr>
        <w:pStyle w:val="BodyText"/>
        <w:spacing w:line="369" w:lineRule="auto" w:before="58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можно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скорее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Антибиотиком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бор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5"/>
          <w:w w:val="103"/>
        </w:rPr>
        <w:t> </w:t>
      </w:r>
      <w:r>
        <w:rPr>
          <w:rFonts w:ascii="Times New Roman" w:hAnsi="Times New Roman"/>
          <w:w w:val="105"/>
        </w:rPr>
        <w:t>цефазолин**,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открытыми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соко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нерге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74"/>
          <w:w w:val="102"/>
        </w:rPr>
        <w:t> </w:t>
      </w:r>
      <w:r>
        <w:rPr>
          <w:rFonts w:ascii="Times New Roman" w:hAnsi="Times New Roman"/>
          <w:w w:val="105"/>
        </w:rPr>
        <w:t>расхождением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потерей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та;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повреждением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магистральных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сосудов,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сильно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загрязненных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ранах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целесообр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расширение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назначаемых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ибио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74"/>
          <w:w w:val="115"/>
        </w:rPr>
        <w:t> </w:t>
      </w:r>
      <w:r>
        <w:rPr>
          <w:rFonts w:ascii="Times New Roman" w:hAnsi="Times New Roman"/>
          <w:w w:val="105"/>
        </w:rPr>
        <w:t>счет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грамотрицательных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возбуди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елей.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ких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взрослых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59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рив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добавление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золину**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#гентамицина**(в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мг/кг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раз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ки)</w:t>
      </w:r>
      <w:r>
        <w:rPr>
          <w:rFonts w:ascii="Times New Roman" w:hAnsi="Times New Roman"/>
          <w:spacing w:val="55"/>
          <w:w w:val="102"/>
        </w:rPr>
        <w:t> </w:t>
      </w:r>
      <w:r>
        <w:rPr>
          <w:w w:val="105"/>
        </w:rPr>
        <w:t>[84,</w:t>
      </w:r>
      <w:r>
        <w:rPr>
          <w:spacing w:val="-7"/>
          <w:w w:val="105"/>
        </w:rPr>
        <w:t> </w:t>
      </w:r>
      <w:r>
        <w:rPr>
          <w:w w:val="105"/>
        </w:rPr>
        <w:t>85]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Альтернативой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нной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комбинации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#ампициллин+сульбактам**</w:t>
      </w:r>
      <w:r>
        <w:rPr>
          <w:rFonts w:ascii="Times New Roman" w:hAnsi="Times New Roman"/>
          <w:spacing w:val="24"/>
          <w:w w:val="102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3,0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г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каждые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8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часов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ок)</w:t>
      </w:r>
      <w:r>
        <w:rPr>
          <w:rFonts w:ascii="Times New Roman" w:hAnsi="Times New Roman"/>
          <w:spacing w:val="-15"/>
          <w:w w:val="105"/>
        </w:rPr>
        <w:t> </w:t>
      </w:r>
      <w:r>
        <w:rPr>
          <w:spacing w:val="-2"/>
          <w:w w:val="105"/>
        </w:rPr>
        <w:t>[86]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последний,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клостридиальной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инфекции.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По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мнению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5"/>
          <w:w w:val="9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III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Gustilo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Ande</w:t>
      </w:r>
      <w:r>
        <w:rPr>
          <w:rFonts w:ascii="Times New Roman" w:hAnsi="Times New Roman"/>
          <w:spacing w:val="-1"/>
          <w:w w:val="105"/>
        </w:rPr>
        <w:t>r</w:t>
      </w:r>
      <w:r>
        <w:rPr>
          <w:rFonts w:ascii="Times New Roman" w:hAnsi="Times New Roman"/>
          <w:spacing w:val="-2"/>
          <w:w w:val="105"/>
        </w:rPr>
        <w:t>son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ибио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продол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81"/>
          <w:w w:val="102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72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закрытия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мягкотканной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раны</w:t>
      </w:r>
      <w:r>
        <w:rPr>
          <w:rFonts w:ascii="Times New Roman" w:hAnsi="Times New Roman"/>
          <w:spacing w:val="-3"/>
          <w:w w:val="105"/>
        </w:rPr>
        <w:t> </w:t>
      </w:r>
      <w:r>
        <w:rPr>
          <w:spacing w:val="-2"/>
          <w:w w:val="105"/>
        </w:rPr>
        <w:t>[87]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24" w:after="0"/>
        <w:ind w:left="396" w:right="106" w:firstLine="404"/>
        <w:jc w:val="both"/>
      </w:pPr>
      <w:r>
        <w:rPr>
          <w:spacing w:val="-2"/>
        </w:rPr>
        <w:t>При</w:t>
      </w:r>
      <w:r>
        <w:rPr>
          <w:spacing w:val="46"/>
        </w:rPr>
        <w:t> </w:t>
      </w:r>
      <w:r>
        <w:rPr>
          <w:spacing w:val="-2"/>
        </w:rPr>
        <w:t>хирургическом</w:t>
      </w:r>
      <w:r>
        <w:rPr>
          <w:spacing w:val="45"/>
        </w:rPr>
        <w:t> </w:t>
      </w:r>
      <w:r>
        <w:rPr>
          <w:spacing w:val="-2"/>
        </w:rPr>
        <w:t>лечении</w:t>
      </w:r>
      <w:r>
        <w:rPr>
          <w:spacing w:val="46"/>
        </w:rPr>
        <w:t> </w:t>
      </w:r>
      <w:r>
        <w:rPr/>
        <w:t>пациентов</w:t>
      </w:r>
      <w:r>
        <w:rPr>
          <w:spacing w:val="50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переломами</w:t>
      </w:r>
      <w:r>
        <w:rPr>
          <w:spacing w:val="50"/>
        </w:rPr>
        <w:t> </w:t>
      </w:r>
      <w:r>
        <w:rPr/>
        <w:t>лодыжек</w:t>
      </w:r>
      <w:r>
        <w:rPr>
          <w:spacing w:val="52"/>
        </w:rPr>
        <w:t> </w:t>
      </w:r>
      <w:r>
        <w:rPr>
          <w:rFonts w:ascii="Times New Roman" w:hAnsi="Times New Roman"/>
          <w:spacing w:val="-2"/>
        </w:rPr>
        <w:t>рекомендуется</w:t>
      </w:r>
      <w:r>
        <w:rPr>
          <w:rFonts w:ascii="Times New Roman" w:hAnsi="Times New Roman"/>
          <w:spacing w:val="43"/>
          <w:w w:val="120"/>
        </w:rPr>
        <w:t> </w:t>
      </w:r>
      <w:r>
        <w:rPr>
          <w:spacing w:val="-2"/>
        </w:rPr>
        <w:t>проводить</w:t>
      </w:r>
      <w:r>
        <w:rPr>
          <w:spacing w:val="42"/>
        </w:rPr>
        <w:t> </w:t>
      </w:r>
      <w:r>
        <w:rPr>
          <w:spacing w:val="-2"/>
        </w:rPr>
        <w:t>антибиотикопрофилактику</w:t>
      </w:r>
      <w:r>
        <w:rPr>
          <w:spacing w:val="41"/>
        </w:rPr>
        <w:t> </w:t>
      </w:r>
      <w:r>
        <w:rPr>
          <w:spacing w:val="-2"/>
        </w:rPr>
        <w:t>инфекции</w:t>
      </w:r>
      <w:r>
        <w:rPr>
          <w:spacing w:val="46"/>
        </w:rPr>
        <w:t> </w:t>
      </w:r>
      <w:r>
        <w:rPr>
          <w:spacing w:val="-3"/>
        </w:rPr>
        <w:t>области</w:t>
      </w:r>
      <w:r>
        <w:rPr>
          <w:spacing w:val="46"/>
        </w:rPr>
        <w:t> </w:t>
      </w:r>
      <w:r>
        <w:rPr>
          <w:spacing w:val="-3"/>
        </w:rPr>
        <w:t>хирургического</w:t>
      </w:r>
      <w:r>
        <w:rPr>
          <w:spacing w:val="38"/>
        </w:rPr>
        <w:t> </w:t>
      </w:r>
      <w:r>
        <w:rPr>
          <w:spacing w:val="-2"/>
        </w:rPr>
        <w:t>вмешательства</w:t>
      </w:r>
      <w:r>
        <w:rPr>
          <w:spacing w:val="52"/>
          <w:w w:val="102"/>
        </w:rPr>
        <w:t> </w:t>
      </w:r>
      <w:r>
        <w:rPr>
          <w:spacing w:val="-3"/>
        </w:rPr>
        <w:t>продолжительностью</w:t>
      </w:r>
      <w:r>
        <w:rPr>
          <w:spacing w:val="15"/>
        </w:rPr>
        <w:t> </w:t>
      </w:r>
      <w:r>
        <w:rPr>
          <w:spacing w:val="-2"/>
        </w:rPr>
        <w:t>не</w:t>
      </w:r>
      <w:r>
        <w:rPr>
          <w:spacing w:val="13"/>
        </w:rPr>
        <w:t> </w:t>
      </w:r>
      <w:r>
        <w:rPr>
          <w:spacing w:val="-1"/>
        </w:rPr>
        <w:t>более</w:t>
      </w:r>
      <w:r>
        <w:rPr>
          <w:spacing w:val="8"/>
        </w:rPr>
        <w:t> </w:t>
      </w:r>
      <w:r>
        <w:rPr/>
        <w:t>24</w:t>
      </w:r>
      <w:r>
        <w:rPr>
          <w:spacing w:val="12"/>
        </w:rPr>
        <w:t> </w:t>
      </w:r>
      <w:r>
        <w:rPr>
          <w:spacing w:val="-2"/>
        </w:rPr>
        <w:t>часов</w:t>
      </w:r>
      <w:r>
        <w:rPr>
          <w:spacing w:val="11"/>
        </w:rPr>
        <w:t> </w:t>
      </w:r>
      <w:r>
        <w:rPr/>
        <w:t>[88].</w:t>
      </w:r>
      <w:r>
        <w:rPr/>
      </w:r>
    </w:p>
    <w:p>
      <w:pPr>
        <w:pStyle w:val="BodyText"/>
        <w:tabs>
          <w:tab w:pos="718" w:val="left" w:leader="none"/>
          <w:tab w:pos="1716" w:val="left" w:leader="none"/>
          <w:tab w:pos="2665" w:val="left" w:leader="none"/>
          <w:tab w:pos="3485" w:val="left" w:leader="none"/>
          <w:tab w:pos="5041" w:val="left" w:leader="none"/>
          <w:tab w:pos="5579" w:val="left" w:leader="none"/>
          <w:tab w:pos="7223" w:val="left" w:leader="none"/>
          <w:tab w:pos="8374" w:val="left" w:leader="none"/>
        </w:tabs>
        <w:spacing w:line="369" w:lineRule="auto" w:before="2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рии.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действующей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</w:t>
      </w:r>
      <w:r>
        <w:rPr>
          <w:rFonts w:ascii="Times New Roman" w:hAnsi="Times New Roman" w:cs="Times New Roman" w:eastAsia="Times New Roman"/>
          <w:spacing w:val="1"/>
          <w:w w:val="105"/>
        </w:rPr>
        <w:t>Ф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нормативной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цией</w:t>
      </w:r>
      <w:r>
        <w:rPr>
          <w:rFonts w:ascii="Times New Roman" w:hAnsi="Times New Roman" w:cs="Times New Roman" w:eastAsia="Times New Roman"/>
          <w:spacing w:val="7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(СанПиН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3.3686-21)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клиническими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[</w:t>
      </w:r>
      <w:r>
        <w:rPr>
          <w:rFonts w:ascii="Times New Roman" w:hAnsi="Times New Roman" w:cs="Times New Roman" w:eastAsia="Times New Roman"/>
          <w:spacing w:val="-3"/>
          <w:w w:val="105"/>
        </w:rPr>
        <w:t>88</w:t>
      </w:r>
      <w:r>
        <w:rPr>
          <w:rFonts w:ascii="Times New Roman" w:hAnsi="Times New Roman" w:cs="Times New Roman" w:eastAsia="Times New Roman"/>
          <w:spacing w:val="-2"/>
          <w:w w:val="105"/>
        </w:rPr>
        <w:t>]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целью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4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воро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крови</w:t>
      </w:r>
      <w:r>
        <w:rPr>
          <w:rFonts w:ascii="Times New Roman" w:hAnsi="Times New Roman" w:cs="Times New Roman" w:eastAsia="Times New Roman"/>
          <w:spacing w:val="72"/>
          <w:w w:val="95"/>
        </w:rPr>
        <w:t> </w:t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105"/>
        </w:rPr>
        <w:t>момент</w:t>
        <w:tab/>
        <w:t>разреза</w:t>
        <w:tab/>
        <w:t>кожи,</w:t>
        <w:tab/>
        <w:t>антибиотики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  <w:tab/>
      </w:r>
      <w:r>
        <w:rPr>
          <w:rFonts w:ascii="Times New Roman" w:hAnsi="Times New Roman" w:cs="Times New Roman" w:eastAsia="Times New Roman"/>
        </w:rPr>
        <w:t>профилактики</w:t>
        <w:tab/>
      </w:r>
      <w:r>
        <w:rPr>
          <w:rFonts w:ascii="Times New Roman" w:hAnsi="Times New Roman" w:cs="Times New Roman" w:eastAsia="Times New Roman"/>
          <w:w w:val="95"/>
        </w:rPr>
        <w:t>инфекции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вводить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5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минут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кожи,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ванкомицина**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разреза.</w:t>
      </w:r>
      <w:r>
        <w:rPr>
          <w:rFonts w:ascii="Times New Roman" w:hAnsi="Times New Roman" w:cs="Times New Roman" w:eastAsia="Times New Roman"/>
          <w:spacing w:val="5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Максимальная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 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ического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антибиотика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80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24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часов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окончания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ции.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большинстве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эффективной</w:t>
      </w:r>
      <w:r>
        <w:rPr>
          <w:rFonts w:ascii="Times New Roman" w:hAnsi="Times New Roman" w:cs="Times New Roman" w:eastAsia="Times New Roman"/>
          <w:spacing w:val="5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одной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доз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Дополнительные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45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х,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когда  от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8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антибиотика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проходит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полувыведения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примененного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возникает риск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сни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концен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ниже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ерицидной</w:t>
      </w:r>
      <w:r>
        <w:rPr>
          <w:rFonts w:ascii="Times New Roman" w:hAnsi="Times New Roman" w:cs="Times New Roman" w:eastAsia="Times New Roman"/>
          <w:w w:val="105"/>
        </w:rPr>
        <w:t> 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повышение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ИО</w:t>
      </w:r>
      <w:r>
        <w:rPr>
          <w:rFonts w:ascii="Times New Roman" w:hAnsi="Times New Roman"/>
          <w:spacing w:val="-2"/>
        </w:rPr>
        <w:t>ХВ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9"/>
        </w:numPr>
        <w:tabs>
          <w:tab w:pos="1307" w:val="left" w:leader="none"/>
        </w:tabs>
        <w:spacing w:line="240" w:lineRule="auto" w:before="172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Профилактика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венозных</w:t>
      </w:r>
      <w:r>
        <w:rPr>
          <w:rFonts w:ascii="Times New Roman" w:hAnsi="Times New Roman"/>
          <w:spacing w:val="-28"/>
          <w:w w:val="110"/>
          <w:u w:val="thick" w:color="000000"/>
        </w:rPr>
        <w:t> </w:t>
      </w:r>
      <w:r>
        <w:rPr>
          <w:rFonts w:ascii="Times New Roman" w:hAnsi="Times New Roman"/>
          <w:spacing w:val="-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тромбоэмболических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осло</w:t>
      </w:r>
      <w:r>
        <w:rPr>
          <w:rFonts w:ascii="Times New Roman" w:hAnsi="Times New Roman"/>
          <w:spacing w:val="-1"/>
          <w:w w:val="110"/>
          <w:u w:val="thick" w:color="000000"/>
        </w:rPr>
        <w:t>ж</w:t>
      </w:r>
      <w:r>
        <w:rPr>
          <w:rFonts w:ascii="Times New Roman" w:hAnsi="Times New Roman"/>
          <w:spacing w:val="-2"/>
          <w:w w:val="110"/>
          <w:u w:val="thick" w:color="000000"/>
        </w:rPr>
        <w:t>нений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/>
        <w:t>проводить</w:t>
      </w:r>
      <w:r>
        <w:rPr>
          <w:spacing w:val="47"/>
        </w:rPr>
        <w:t> </w:t>
      </w:r>
      <w:r>
        <w:rPr>
          <w:spacing w:val="-1"/>
        </w:rPr>
        <w:t>оценку</w:t>
      </w:r>
      <w:r>
        <w:rPr>
          <w:spacing w:val="49"/>
        </w:rPr>
        <w:t> </w:t>
      </w:r>
      <w:r>
        <w:rPr>
          <w:spacing w:val="-1"/>
        </w:rPr>
        <w:t>риска</w:t>
      </w:r>
      <w:r>
        <w:rPr>
          <w:spacing w:val="47"/>
        </w:rPr>
        <w:t> </w:t>
      </w:r>
      <w:r>
        <w:rPr/>
        <w:t>венозных </w:t>
      </w:r>
      <w:r>
        <w:rPr>
          <w:spacing w:val="47"/>
        </w:rPr>
        <w:t> </w:t>
      </w:r>
      <w:r>
        <w:rPr/>
        <w:t>тромбоэмболических</w:t>
      </w:r>
      <w:r>
        <w:rPr>
          <w:spacing w:val="28"/>
          <w:w w:val="102"/>
        </w:rPr>
        <w:t> </w:t>
      </w:r>
      <w:r>
        <w:rPr/>
        <w:t>осложнений</w:t>
      </w:r>
      <w:r>
        <w:rPr>
          <w:spacing w:val="22"/>
        </w:rPr>
        <w:t> </w:t>
      </w:r>
      <w:r>
        <w:rPr/>
        <w:t>(ВТЭО)</w:t>
      </w:r>
      <w:r>
        <w:rPr>
          <w:spacing w:val="17"/>
        </w:rPr>
        <w:t> </w:t>
      </w:r>
      <w:r>
        <w:rPr/>
        <w:t>с</w:t>
      </w:r>
      <w:r>
        <w:rPr>
          <w:spacing w:val="19"/>
        </w:rPr>
        <w:t> </w:t>
      </w:r>
      <w:r>
        <w:rPr/>
        <w:t>целью</w:t>
      </w:r>
      <w:r>
        <w:rPr>
          <w:spacing w:val="15"/>
        </w:rPr>
        <w:t> </w:t>
      </w:r>
      <w:r>
        <w:rPr/>
        <w:t>их</w:t>
      </w:r>
      <w:r>
        <w:rPr>
          <w:spacing w:val="18"/>
        </w:rPr>
        <w:t> </w:t>
      </w:r>
      <w:r>
        <w:rPr/>
        <w:t>профилактики</w:t>
      </w:r>
      <w:r>
        <w:rPr>
          <w:spacing w:val="22"/>
        </w:rPr>
        <w:t> </w:t>
      </w:r>
      <w:r>
        <w:rPr>
          <w:spacing w:val="-1"/>
        </w:rPr>
        <w:t>всем</w:t>
      </w:r>
      <w:r>
        <w:rPr>
          <w:spacing w:val="20"/>
        </w:rPr>
        <w:t> </w:t>
      </w:r>
      <w:r>
        <w:rPr/>
        <w:t>пациентам</w:t>
      </w:r>
      <w:r>
        <w:rPr>
          <w:spacing w:val="16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переломами</w:t>
      </w:r>
      <w:r>
        <w:rPr>
          <w:spacing w:val="23"/>
        </w:rPr>
        <w:t> </w:t>
      </w:r>
      <w:r>
        <w:rPr/>
        <w:t>ДОКГ,</w:t>
      </w:r>
      <w:r>
        <w:rPr>
          <w:spacing w:val="26"/>
          <w:w w:val="102"/>
        </w:rPr>
        <w:t> </w:t>
      </w:r>
      <w:r>
        <w:rPr>
          <w:spacing w:val="-1"/>
        </w:rPr>
        <w:t>направляемым</w:t>
      </w:r>
      <w:r>
        <w:rPr>
          <w:spacing w:val="50"/>
        </w:rPr>
        <w:t> </w:t>
      </w:r>
      <w:r>
        <w:rPr/>
        <w:t>на</w:t>
      </w:r>
      <w:r>
        <w:rPr>
          <w:spacing w:val="54"/>
        </w:rPr>
        <w:t> </w:t>
      </w:r>
      <w:r>
        <w:rPr/>
        <w:t>оперативное</w:t>
      </w:r>
      <w:r>
        <w:rPr>
          <w:spacing w:val="51"/>
        </w:rPr>
        <w:t> </w:t>
      </w:r>
      <w:r>
        <w:rPr/>
        <w:t>лечение,</w:t>
      </w:r>
      <w:r>
        <w:rPr>
          <w:spacing w:val="52"/>
        </w:rPr>
        <w:t> </w:t>
      </w:r>
      <w:r>
        <w:rPr/>
        <w:t>исходя </w:t>
      </w:r>
      <w:r>
        <w:rPr>
          <w:spacing w:val="-1"/>
        </w:rPr>
        <w:t>из</w:t>
      </w:r>
      <w:r>
        <w:rPr>
          <w:spacing w:val="3"/>
        </w:rPr>
        <w:t> </w:t>
      </w:r>
      <w:r>
        <w:rPr>
          <w:spacing w:val="-1"/>
        </w:rPr>
        <w:t>индивидуальных</w:t>
      </w:r>
      <w:r>
        <w:rPr>
          <w:spacing w:val="53"/>
        </w:rPr>
        <w:t> </w:t>
      </w:r>
      <w:r>
        <w:rPr/>
        <w:t>факторов</w:t>
      </w:r>
      <w:r>
        <w:rPr>
          <w:spacing w:val="54"/>
        </w:rPr>
        <w:t> </w:t>
      </w:r>
      <w:r>
        <w:rPr/>
        <w:t>риска</w:t>
      </w:r>
      <w:r>
        <w:rPr>
          <w:spacing w:val="56"/>
          <w:w w:val="102"/>
        </w:rPr>
        <w:t> </w:t>
      </w:r>
      <w:r>
        <w:rPr/>
        <w:t>развития</w:t>
      </w:r>
      <w:r>
        <w:rPr>
          <w:spacing w:val="15"/>
        </w:rPr>
        <w:t> </w:t>
      </w:r>
      <w:r>
        <w:rPr>
          <w:spacing w:val="-1"/>
        </w:rPr>
        <w:t>тромбоза</w:t>
      </w:r>
      <w:r>
        <w:rPr>
          <w:spacing w:val="14"/>
        </w:rPr>
        <w:t> </w:t>
      </w:r>
      <w:r>
        <w:rPr/>
        <w:t>глубоких</w:t>
      </w:r>
      <w:r>
        <w:rPr>
          <w:spacing w:val="13"/>
        </w:rPr>
        <w:t> </w:t>
      </w:r>
      <w:r>
        <w:rPr/>
        <w:t>вен</w:t>
      </w:r>
      <w:r>
        <w:rPr>
          <w:spacing w:val="17"/>
        </w:rPr>
        <w:t> </w:t>
      </w:r>
      <w:r>
        <w:rPr>
          <w:spacing w:val="-1"/>
        </w:rPr>
        <w:t>(ТГВ)</w:t>
      </w:r>
      <w:r>
        <w:rPr>
          <w:spacing w:val="13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уровня</w:t>
      </w:r>
      <w:r>
        <w:rPr>
          <w:spacing w:val="13"/>
        </w:rPr>
        <w:t> </w:t>
      </w:r>
      <w:r>
        <w:rPr/>
        <w:t>риска</w:t>
      </w:r>
      <w:r>
        <w:rPr>
          <w:spacing w:val="16"/>
        </w:rPr>
        <w:t> </w:t>
      </w:r>
      <w:r>
        <w:rPr/>
        <w:t>планируемой</w:t>
      </w:r>
      <w:r>
        <w:rPr>
          <w:spacing w:val="18"/>
        </w:rPr>
        <w:t> </w:t>
      </w:r>
      <w:r>
        <w:rPr>
          <w:spacing w:val="-1"/>
        </w:rPr>
        <w:t>операции</w:t>
      </w:r>
      <w:r>
        <w:rPr>
          <w:spacing w:val="17"/>
        </w:rPr>
        <w:t> </w:t>
      </w:r>
      <w:r>
        <w:rPr/>
        <w:t>[93].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5"/>
          <w:w w:val="95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использовать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шкалы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ба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 оценки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степени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развития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</w:rPr>
        <w:t>Каприни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(Caprini)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(Пр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Г1).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7" w:lineRule="auto" w:before="24" w:after="0"/>
        <w:ind w:left="396" w:right="109" w:firstLine="404"/>
        <w:jc w:val="both"/>
      </w:pPr>
      <w:r>
        <w:rPr>
          <w:spacing w:val="-1"/>
        </w:rPr>
        <w:t>Всем</w:t>
      </w:r>
      <w:r>
        <w:rPr>
          <w:spacing w:val="5"/>
        </w:rPr>
        <w:t> </w:t>
      </w: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переломами</w:t>
      </w:r>
      <w:r>
        <w:rPr>
          <w:spacing w:val="1"/>
        </w:rPr>
        <w:t> </w:t>
      </w:r>
      <w:r>
        <w:rPr/>
        <w:t>лодыжек</w:t>
      </w:r>
      <w:r>
        <w:rPr>
          <w:spacing w:val="4"/>
        </w:rPr>
        <w:t> </w:t>
      </w:r>
      <w:r>
        <w:rPr/>
        <w:t>и</w:t>
      </w:r>
      <w:r>
        <w:rPr>
          <w:spacing w:val="4"/>
        </w:rPr>
        <w:t> </w:t>
      </w:r>
      <w:r>
        <w:rPr/>
        <w:t>последующим</w:t>
      </w:r>
      <w:r>
        <w:rPr>
          <w:spacing w:val="3"/>
        </w:rPr>
        <w:t> </w:t>
      </w:r>
      <w:r>
        <w:rPr/>
        <w:t>остеосинтезом</w:t>
      </w:r>
      <w:r>
        <w:rPr>
          <w:spacing w:val="5"/>
        </w:rPr>
        <w:t> </w:t>
      </w:r>
      <w:r>
        <w:rPr>
          <w:spacing w:val="-1"/>
        </w:rPr>
        <w:t>при</w:t>
      </w:r>
      <w:r>
        <w:rPr>
          <w:spacing w:val="30"/>
          <w:w w:val="102"/>
        </w:rPr>
        <w:t> </w:t>
      </w:r>
      <w:r>
        <w:rPr>
          <w:spacing w:val="-1"/>
        </w:rPr>
        <w:t>отсутствии</w:t>
      </w:r>
      <w:r>
        <w:rPr>
          <w:spacing w:val="13"/>
        </w:rPr>
        <w:t> </w:t>
      </w:r>
      <w:r>
        <w:rPr>
          <w:spacing w:val="-1"/>
        </w:rPr>
        <w:t>активного</w:t>
      </w:r>
      <w:r>
        <w:rPr>
          <w:spacing w:val="2"/>
        </w:rPr>
        <w:t> </w:t>
      </w:r>
      <w:r>
        <w:rPr>
          <w:spacing w:val="-1"/>
        </w:rPr>
        <w:t>кровотечения</w:t>
      </w:r>
      <w:r>
        <w:rPr>
          <w:spacing w:val="1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/>
        <w:t>проведение</w:t>
      </w:r>
      <w:r>
        <w:rPr>
          <w:spacing w:val="3"/>
        </w:rPr>
        <w:t> </w:t>
      </w:r>
      <w:r>
        <w:rPr/>
        <w:t>профилактики</w:t>
      </w:r>
      <w:r>
        <w:rPr>
          <w:spacing w:val="7"/>
        </w:rPr>
        <w:t> </w:t>
      </w:r>
      <w:r>
        <w:rPr/>
        <w:t>ВТЭО</w:t>
      </w:r>
      <w:r>
        <w:rPr>
          <w:spacing w:val="8"/>
        </w:rPr>
        <w:t> </w:t>
      </w:r>
      <w:r>
        <w:rPr/>
        <w:t>до</w:t>
      </w:r>
      <w:r>
        <w:rPr>
          <w:spacing w:val="58"/>
          <w:w w:val="102"/>
        </w:rPr>
        <w:t> </w:t>
      </w:r>
      <w:r>
        <w:rPr/>
        <w:t>восстановления</w:t>
      </w:r>
      <w:r>
        <w:rPr>
          <w:spacing w:val="19"/>
        </w:rPr>
        <w:t> </w:t>
      </w:r>
      <w:r>
        <w:rPr>
          <w:spacing w:val="-1"/>
        </w:rPr>
        <w:t>обычной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2"/>
        </w:rPr>
        <w:t> </w:t>
      </w:r>
      <w:r>
        <w:rPr>
          <w:spacing w:val="-1"/>
        </w:rPr>
        <w:t>ожидаемой</w:t>
      </w:r>
      <w:r>
        <w:rPr>
          <w:spacing w:val="20"/>
        </w:rPr>
        <w:t> </w:t>
      </w:r>
      <w:r>
        <w:rPr/>
        <w:t>двигательной</w:t>
      </w:r>
      <w:r>
        <w:rPr>
          <w:spacing w:val="20"/>
        </w:rPr>
        <w:t> </w:t>
      </w:r>
      <w:r>
        <w:rPr>
          <w:spacing w:val="-1"/>
        </w:rPr>
        <w:t>активности</w:t>
      </w:r>
      <w:r>
        <w:rPr>
          <w:spacing w:val="21"/>
        </w:rPr>
        <w:t> </w:t>
      </w:r>
      <w:r>
        <w:rPr>
          <w:spacing w:val="-1"/>
        </w:rPr>
        <w:t>пациента</w:t>
      </w:r>
      <w:r>
        <w:rPr>
          <w:spacing w:val="20"/>
        </w:rPr>
        <w:t> </w:t>
      </w:r>
      <w:r>
        <w:rPr/>
        <w:t>[89,</w:t>
      </w:r>
      <w:r>
        <w:rPr>
          <w:spacing w:val="19"/>
        </w:rPr>
        <w:t> </w:t>
      </w:r>
      <w:r>
        <w:rPr/>
        <w:t>90].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2).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ии: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лодыжек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относят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группе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еренного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65"/>
          <w:w w:val="115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ввиду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зависимости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45"/>
          <w:w w:val="102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поэтому,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наряду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нической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профилактикой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этой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категории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обычно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проведение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медикаментозной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профилактики.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4"/>
          <w:w w:val="101"/>
        </w:rPr>
        <w:t> </w:t>
      </w:r>
      <w:r>
        <w:rPr>
          <w:rFonts w:ascii="Times New Roman" w:hAnsi="Times New Roman"/>
          <w:w w:val="105"/>
        </w:rPr>
        <w:t>немедикаментозным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112" w:val="left" w:leader="none"/>
        </w:tabs>
        <w:spacing w:line="371" w:lineRule="auto" w:before="5" w:after="0"/>
        <w:ind w:left="396" w:right="115" w:firstLine="4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еремежа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ся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последовательную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76"/>
          <w:w w:val="96"/>
        </w:rPr>
        <w:t> </w:t>
      </w:r>
      <w:r>
        <w:rPr>
          <w:rFonts w:ascii="Times New Roman" w:hAnsi="Times New Roman"/>
          <w:spacing w:val="-1"/>
        </w:rPr>
        <w:t>ком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нижних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988" w:val="left" w:leader="none"/>
        </w:tabs>
        <w:spacing w:line="240" w:lineRule="auto" w:before="0" w:after="0"/>
        <w:ind w:left="987" w:right="0" w:hanging="18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Раннюю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988" w:val="left" w:leader="none"/>
        </w:tabs>
        <w:spacing w:line="240" w:lineRule="auto" w:before="138" w:after="0"/>
        <w:ind w:left="987" w:right="0" w:hanging="18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Ле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зк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Медикаментозная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дооперационном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проводится</w:t>
      </w:r>
      <w:r>
        <w:rPr>
          <w:rFonts w:ascii="Times New Roman" w:hAnsi="Times New Roman"/>
          <w:spacing w:val="35"/>
          <w:w w:val="103"/>
        </w:rPr>
        <w:t> </w:t>
      </w:r>
      <w:r>
        <w:rPr>
          <w:rFonts w:ascii="Times New Roman" w:hAnsi="Times New Roman"/>
        </w:rPr>
        <w:t>нефракционированным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гепарином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(НФГ)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или,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низкомолекулярными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w w:val="105"/>
        </w:rPr>
        <w:t>гепаринами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(НМГ)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[Приложение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А3.5].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антагонистов</w:t>
      </w:r>
      <w:r>
        <w:rPr>
          <w:rFonts w:ascii="Times New Roman" w:hAnsi="Times New Roman"/>
          <w:spacing w:val="24"/>
          <w:w w:val="94"/>
        </w:rPr>
        <w:t> </w:t>
      </w:r>
      <w:r>
        <w:rPr>
          <w:rFonts w:ascii="Times New Roman" w:hAnsi="Times New Roman"/>
          <w:w w:val="105"/>
        </w:rPr>
        <w:t>витамина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контролем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МНО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(Определение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международного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нормализованного</w:t>
      </w:r>
      <w:r>
        <w:rPr>
          <w:rFonts w:ascii="Times New Roman" w:hAnsi="Times New Roman"/>
          <w:spacing w:val="22"/>
          <w:w w:val="102"/>
        </w:rPr>
        <w:t> </w:t>
      </w:r>
      <w:r>
        <w:rPr>
          <w:rFonts w:ascii="Times New Roman" w:hAnsi="Times New Roman"/>
          <w:w w:val="105"/>
        </w:rPr>
        <w:t>отношения</w:t>
      </w:r>
      <w:r>
        <w:rPr>
          <w:w w:val="105"/>
        </w:rPr>
        <w:t>)</w:t>
      </w:r>
      <w:r>
        <w:rPr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93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24" w:after="0"/>
        <w:ind w:left="396" w:right="108" w:firstLine="404"/>
        <w:jc w:val="both"/>
      </w:pPr>
      <w:r>
        <w:rPr>
          <w:spacing w:val="-1"/>
        </w:rPr>
        <w:t>Пациентам,</w:t>
      </w:r>
      <w:r>
        <w:rPr>
          <w:spacing w:val="2"/>
        </w:rPr>
        <w:t> </w:t>
      </w:r>
      <w:r>
        <w:rPr/>
        <w:t>получающим</w:t>
      </w:r>
      <w:r>
        <w:rPr>
          <w:spacing w:val="1"/>
        </w:rPr>
        <w:t> </w:t>
      </w:r>
      <w:r>
        <w:rPr>
          <w:spacing w:val="-1"/>
        </w:rPr>
        <w:t>постоянно</w:t>
      </w:r>
      <w:r>
        <w:rPr/>
        <w:t>  </w:t>
      </w:r>
      <w:r>
        <w:rPr>
          <w:spacing w:val="-1"/>
        </w:rPr>
        <w:t>антитромботические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препараты,</w:t>
      </w:r>
      <w:r>
        <w:rPr/>
        <w:t> </w:t>
      </w:r>
      <w:r>
        <w:rPr>
          <w:spacing w:val="2"/>
        </w:rPr>
        <w:t> </w:t>
      </w:r>
      <w:r>
        <w:rPr/>
        <w:t>и</w:t>
      </w:r>
      <w:r>
        <w:rPr>
          <w:spacing w:val="61"/>
          <w:w w:val="102"/>
        </w:rPr>
        <w:t> </w:t>
      </w:r>
      <w:r>
        <w:rPr/>
        <w:t>поступившим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переломом</w:t>
      </w:r>
      <w:r>
        <w:rPr>
          <w:spacing w:val="5"/>
        </w:rPr>
        <w:t> </w:t>
      </w:r>
      <w:r>
        <w:rPr>
          <w:spacing w:val="-1"/>
        </w:rPr>
        <w:t>лодыжек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/>
        <w:t>проведение</w:t>
      </w:r>
      <w:r>
        <w:rPr>
          <w:spacing w:val="6"/>
        </w:rPr>
        <w:t> </w:t>
      </w:r>
      <w:r>
        <w:rPr/>
        <w:t>профилактики</w:t>
      </w:r>
      <w:r>
        <w:rPr>
          <w:spacing w:val="4"/>
        </w:rPr>
        <w:t> </w:t>
      </w:r>
      <w:r>
        <w:rPr/>
        <w:t>ВТЭО</w:t>
      </w:r>
      <w:r>
        <w:rPr>
          <w:spacing w:val="9"/>
        </w:rPr>
        <w:t> </w:t>
      </w:r>
      <w:r>
        <w:rPr/>
        <w:t>и</w:t>
      </w:r>
      <w:r>
        <w:rPr>
          <w:spacing w:val="36"/>
          <w:w w:val="102"/>
        </w:rPr>
        <w:t> </w:t>
      </w:r>
      <w:r>
        <w:rPr/>
        <w:t>анестезии</w:t>
      </w:r>
      <w:r>
        <w:rPr>
          <w:spacing w:val="37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основании</w:t>
      </w:r>
      <w:r>
        <w:rPr>
          <w:spacing w:val="37"/>
        </w:rPr>
        <w:t> </w:t>
      </w:r>
      <w:r>
        <w:rPr/>
        <w:t>профильных</w:t>
      </w:r>
      <w:r>
        <w:rPr>
          <w:spacing w:val="35"/>
        </w:rPr>
        <w:t> </w:t>
      </w:r>
      <w:r>
        <w:rPr>
          <w:spacing w:val="-1"/>
        </w:rPr>
        <w:t>методических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5"/>
        </w:rPr>
        <w:t> </w:t>
      </w:r>
      <w:r>
        <w:rPr/>
        <w:t>с</w:t>
      </w:r>
      <w:r>
        <w:rPr>
          <w:spacing w:val="32"/>
        </w:rPr>
        <w:t> </w:t>
      </w:r>
      <w:r>
        <w:rPr/>
        <w:t>целью</w:t>
      </w:r>
      <w:r>
        <w:rPr>
          <w:spacing w:val="32"/>
        </w:rPr>
        <w:t> </w:t>
      </w:r>
      <w:r>
        <w:rPr/>
        <w:t>профилактики</w:t>
      </w:r>
      <w:r>
        <w:rPr>
          <w:spacing w:val="72"/>
          <w:w w:val="102"/>
        </w:rPr>
        <w:t> </w:t>
      </w:r>
      <w:r>
        <w:rPr/>
        <w:t>осложнений</w:t>
      </w:r>
      <w:r>
        <w:rPr>
          <w:spacing w:val="22"/>
        </w:rPr>
        <w:t> </w:t>
      </w:r>
      <w:r>
        <w:rPr/>
        <w:t>[93,</w:t>
      </w:r>
      <w:r>
        <w:rPr>
          <w:spacing w:val="19"/>
        </w:rPr>
        <w:t> </w:t>
      </w:r>
      <w:r>
        <w:rPr/>
        <w:t>94].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3).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152" w:after="0"/>
        <w:ind w:left="396" w:right="112" w:firstLine="404"/>
        <w:jc w:val="both"/>
      </w:pPr>
      <w:r>
        <w:rPr>
          <w:spacing w:val="-1"/>
        </w:rPr>
        <w:t>Пациентам</w:t>
      </w:r>
      <w:r>
        <w:rPr>
          <w:spacing w:val="33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переломами</w:t>
      </w:r>
      <w:r>
        <w:rPr>
          <w:spacing w:val="37"/>
        </w:rPr>
        <w:t> </w:t>
      </w:r>
      <w:r>
        <w:rPr/>
        <w:t>лодыжек</w:t>
      </w:r>
      <w:r>
        <w:rPr>
          <w:spacing w:val="32"/>
        </w:rPr>
        <w:t> </w:t>
      </w:r>
      <w:r>
        <w:rPr/>
        <w:t>при</w:t>
      </w:r>
      <w:r>
        <w:rPr>
          <w:spacing w:val="30"/>
        </w:rPr>
        <w:t> </w:t>
      </w:r>
      <w:r>
        <w:rPr/>
        <w:t>консервативном</w:t>
      </w:r>
      <w:r>
        <w:rPr>
          <w:spacing w:val="36"/>
        </w:rPr>
        <w:t> </w:t>
      </w:r>
      <w:r>
        <w:rPr/>
        <w:t>лечении</w:t>
      </w:r>
      <w:r>
        <w:rPr>
          <w:spacing w:val="30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иммобилизации</w:t>
      </w:r>
      <w:r>
        <w:rPr>
          <w:spacing w:val="41"/>
          <w:w w:val="102"/>
        </w:rPr>
        <w:t> </w:t>
      </w:r>
      <w:r>
        <w:rPr/>
        <w:t>конечности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</w:rPr>
        <w:t>  </w:t>
      </w:r>
      <w:r>
        <w:rPr/>
        <w:t>начать</w:t>
      </w:r>
      <w:r>
        <w:rPr>
          <w:spacing w:val="2"/>
        </w:rPr>
        <w:t> </w:t>
      </w:r>
      <w:r>
        <w:rPr/>
        <w:t>профилактику  ВТЭО  </w:t>
      </w:r>
      <w:r>
        <w:rPr>
          <w:spacing w:val="-1"/>
        </w:rPr>
        <w:t>сразу</w:t>
      </w:r>
      <w:r>
        <w:rPr/>
        <w:t>  после</w:t>
      </w:r>
      <w:r>
        <w:rPr>
          <w:spacing w:val="54"/>
        </w:rPr>
        <w:t> </w:t>
      </w:r>
      <w:r>
        <w:rPr/>
        <w:t>исключения</w:t>
      </w:r>
      <w:r>
        <w:rPr>
          <w:spacing w:val="31"/>
          <w:w w:val="102"/>
        </w:rPr>
        <w:t> </w:t>
      </w:r>
      <w:r>
        <w:rPr/>
        <w:t>кровотечения</w:t>
      </w:r>
      <w:r>
        <w:rPr>
          <w:spacing w:val="35"/>
        </w:rPr>
        <w:t> </w:t>
      </w:r>
      <w:r>
        <w:rPr/>
        <w:t>[93].</w:t>
      </w:r>
      <w:r>
        <w:rPr/>
      </w:r>
    </w:p>
    <w:p>
      <w:pPr>
        <w:pStyle w:val="BodyText"/>
        <w:spacing w:line="240" w:lineRule="auto"/>
        <w:ind w:left="1064" w:right="0" w:hanging="6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3).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3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Рекомендуемые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лекарственные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реж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26"/>
          <w:w w:val="103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А3.5.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Подробно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росы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79"/>
          <w:w w:val="95"/>
        </w:rPr>
        <w:t> </w:t>
      </w:r>
      <w:r>
        <w:rPr>
          <w:rFonts w:ascii="Times New Roman" w:hAnsi="Times New Roman"/>
        </w:rPr>
        <w:t>ВТЭО    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у    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</w:rPr>
        <w:t>    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о-орто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   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профиля    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рассмотре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</w:rPr>
        <w:t>    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методических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рекомендациях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2022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г.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[93]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рекомендациях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росс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экс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2023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г.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1"/>
        </w:rPr>
        <w:t>[95].</w:t>
      </w:r>
      <w:r>
        <w:rPr>
          <w:rFonts w:ascii="Times New Roman" w:hAnsi="Times New Roman"/>
        </w:rPr>
      </w:r>
    </w:p>
    <w:p>
      <w:pPr>
        <w:pStyle w:val="BodyText"/>
        <w:tabs>
          <w:tab w:pos="2561" w:val="left" w:leader="none"/>
          <w:tab w:pos="3868" w:val="left" w:leader="none"/>
          <w:tab w:pos="4889" w:val="left" w:leader="none"/>
          <w:tab w:pos="5804" w:val="left" w:leader="none"/>
          <w:tab w:pos="7918" w:val="left" w:leader="none"/>
        </w:tabs>
        <w:spacing w:line="368" w:lineRule="auto"/>
        <w:ind w:right="128" w:firstLine="4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  <w:tab/>
      </w:r>
      <w:r>
        <w:rPr>
          <w:rFonts w:ascii="Times New Roman" w:hAnsi="Times New Roman"/>
        </w:rPr>
        <w:t>интервалы</w:t>
        <w:tab/>
      </w:r>
      <w:r>
        <w:rPr>
          <w:rFonts w:ascii="Times New Roman" w:hAnsi="Times New Roman"/>
          <w:spacing w:val="-1"/>
          <w:w w:val="95"/>
        </w:rPr>
        <w:t>времени</w:t>
        <w:tab/>
      </w:r>
      <w:r>
        <w:rPr>
          <w:rFonts w:ascii="Times New Roman" w:hAnsi="Times New Roman"/>
        </w:rPr>
        <w:t>между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  <w:tab/>
      </w:r>
      <w:r>
        <w:rPr>
          <w:rFonts w:ascii="Times New Roman" w:hAnsi="Times New Roman"/>
          <w:w w:val="95"/>
        </w:rPr>
        <w:t>применением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</w:rPr>
        <w:t>антикоагулянтов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роакс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вмешательствами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3.4.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43"/>
        <w:ind w:left="155" w:right="366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Особеннос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циен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ов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ского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возр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2"/>
        </w:numPr>
        <w:tabs>
          <w:tab w:pos="1261" w:val="left" w:leader="none"/>
        </w:tabs>
        <w:spacing w:line="368" w:lineRule="auto" w:before="152" w:after="0"/>
        <w:ind w:left="264" w:right="106" w:firstLine="665"/>
        <w:jc w:val="both"/>
      </w:pPr>
      <w:r>
        <w:rPr/>
        <w:t>Госпитализированным</w:t>
      </w:r>
      <w:r>
        <w:rPr>
          <w:spacing w:val="22"/>
        </w:rPr>
        <w:t> </w:t>
      </w:r>
      <w:r>
        <w:rPr/>
        <w:t>пациентам</w:t>
      </w:r>
      <w:r>
        <w:rPr>
          <w:spacing w:val="23"/>
        </w:rPr>
        <w:t> </w:t>
      </w:r>
      <w:r>
        <w:rPr/>
        <w:t>старше</w:t>
      </w:r>
      <w:r>
        <w:rPr>
          <w:spacing w:val="23"/>
        </w:rPr>
        <w:t> </w:t>
      </w:r>
      <w:r>
        <w:rPr/>
        <w:t>6</w:t>
      </w:r>
      <w:r>
        <w:rPr>
          <w:spacing w:val="29"/>
        </w:rPr>
        <w:t> </w:t>
      </w:r>
      <w:r>
        <w:rPr>
          <w:spacing w:val="-1"/>
        </w:rPr>
        <w:t>месяцев</w:t>
      </w:r>
      <w:r>
        <w:rPr>
          <w:spacing w:val="32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spacing w:val="-1"/>
        </w:rPr>
        <w:t>проводить</w:t>
      </w:r>
      <w:r>
        <w:rPr>
          <w:spacing w:val="42"/>
          <w:w w:val="102"/>
        </w:rPr>
        <w:t> </w:t>
      </w:r>
      <w:r>
        <w:rPr/>
        <w:t>оценку</w:t>
      </w:r>
      <w:r>
        <w:rPr>
          <w:spacing w:val="5"/>
        </w:rPr>
        <w:t> </w:t>
      </w:r>
      <w:r>
        <w:rPr>
          <w:spacing w:val="-1"/>
        </w:rPr>
        <w:t>рисков</w:t>
      </w:r>
      <w:r>
        <w:rPr>
          <w:spacing w:val="5"/>
        </w:rPr>
        <w:t> </w:t>
      </w:r>
      <w:r>
        <w:rPr/>
        <w:t>кровотечений</w:t>
      </w:r>
      <w:r>
        <w:rPr>
          <w:spacing w:val="4"/>
        </w:rPr>
        <w:t> </w:t>
      </w:r>
      <w:r>
        <w:rPr/>
        <w:t>и</w:t>
      </w:r>
      <w:r>
        <w:rPr>
          <w:spacing w:val="8"/>
        </w:rPr>
        <w:t> </w:t>
      </w:r>
      <w:r>
        <w:rPr/>
        <w:t>ВТЭО</w:t>
      </w:r>
      <w:r>
        <w:rPr>
          <w:spacing w:val="2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течение</w:t>
      </w:r>
      <w:r>
        <w:rPr>
          <w:spacing w:val="4"/>
        </w:rPr>
        <w:t> </w:t>
      </w:r>
      <w:r>
        <w:rPr/>
        <w:t>24</w:t>
      </w:r>
      <w:r>
        <w:rPr>
          <w:spacing w:val="2"/>
        </w:rPr>
        <w:t> </w:t>
      </w:r>
      <w:r>
        <w:rPr/>
        <w:t>часов</w:t>
      </w:r>
      <w:r>
        <w:rPr>
          <w:spacing w:val="2"/>
        </w:rPr>
        <w:t> </w:t>
      </w:r>
      <w:r>
        <w:rPr/>
        <w:t>после</w:t>
      </w:r>
      <w:r>
        <w:rPr>
          <w:spacing w:val="7"/>
        </w:rPr>
        <w:t> </w:t>
      </w:r>
      <w:r>
        <w:rPr>
          <w:spacing w:val="-1"/>
        </w:rPr>
        <w:t>госпитализации</w:t>
      </w:r>
      <w:r>
        <w:rPr>
          <w:spacing w:val="6"/>
        </w:rPr>
        <w:t> </w:t>
      </w:r>
      <w:r>
        <w:rPr/>
        <w:t>[121]</w:t>
      </w:r>
      <w:r>
        <w:rPr>
          <w:spacing w:val="5"/>
        </w:rPr>
        <w:t> </w:t>
      </w:r>
      <w:r>
        <w:rPr/>
        <w:t>и</w:t>
      </w:r>
      <w:r>
        <w:rPr>
          <w:spacing w:val="41"/>
          <w:w w:val="102"/>
        </w:rPr>
        <w:t> </w:t>
      </w:r>
      <w:r>
        <w:rPr/>
        <w:t>периодически</w:t>
      </w:r>
      <w:r>
        <w:rPr>
          <w:spacing w:val="21"/>
        </w:rPr>
        <w:t> </w:t>
      </w:r>
      <w:r>
        <w:rPr/>
        <w:t>во</w:t>
      </w:r>
      <w:r>
        <w:rPr>
          <w:spacing w:val="19"/>
        </w:rPr>
        <w:t> </w:t>
      </w:r>
      <w:r>
        <w:rPr>
          <w:spacing w:val="-1"/>
        </w:rPr>
        <w:t>время</w:t>
      </w:r>
      <w:r>
        <w:rPr>
          <w:spacing w:val="21"/>
        </w:rPr>
        <w:t> </w:t>
      </w:r>
      <w:r>
        <w:rPr/>
        <w:t>пребывания</w:t>
      </w:r>
      <w:r>
        <w:rPr>
          <w:spacing w:val="19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стационаре</w:t>
      </w:r>
      <w:r>
        <w:rPr>
          <w:spacing w:val="18"/>
        </w:rPr>
        <w:t> </w:t>
      </w:r>
      <w:r>
        <w:rPr/>
        <w:t>[122–124].</w:t>
      </w:r>
      <w:r>
        <w:rPr/>
      </w:r>
    </w:p>
    <w:p>
      <w:pPr>
        <w:pStyle w:val="BodyText"/>
        <w:tabs>
          <w:tab w:pos="3947" w:val="left" w:leader="none"/>
          <w:tab w:pos="7810" w:val="left" w:leader="none"/>
        </w:tabs>
        <w:spacing w:line="369" w:lineRule="auto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3)</w:t>
      </w:r>
      <w:r>
        <w:rPr>
          <w:rFonts w:ascii="Times New Roman" w:hAnsi="Times New Roman" w:cs="Times New Roman" w:eastAsia="Times New Roman"/>
          <w:spacing w:val="2"/>
          <w:w w:val="105"/>
        </w:rPr>
        <w:t>.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лидиров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шкал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детского</w:t>
      </w:r>
      <w:r>
        <w:rPr>
          <w:rFonts w:ascii="Times New Roman" w:hAnsi="Times New Roman" w:cs="Times New Roman" w:eastAsia="Times New Roman"/>
          <w:spacing w:val="5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возраста 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 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разработано, 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  <w:tab/>
        <w:t>и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оне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приема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антикоагулянтов,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принятии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решени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назначении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ВТЭО</w:t>
      </w:r>
      <w:r>
        <w:rPr>
          <w:rFonts w:ascii="Times New Roman" w:hAnsi="Times New Roman" w:cs="Times New Roman" w:eastAsia="Times New Roman"/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учитывать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отдельные 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кровотечения 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(Прило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А3.6),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факторы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(Приложение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А3.7)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соотношение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пользы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125,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127].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28" w:firstLine="53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методы.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2"/>
        </w:numPr>
        <w:tabs>
          <w:tab w:pos="1261" w:val="left" w:leader="none"/>
        </w:tabs>
        <w:spacing w:line="367" w:lineRule="auto" w:before="24" w:after="0"/>
        <w:ind w:left="396" w:right="107" w:firstLine="668"/>
        <w:jc w:val="both"/>
      </w:pPr>
      <w:r>
        <w:rPr>
          <w:color w:val="1F2123"/>
          <w:spacing w:val="-1"/>
        </w:rPr>
        <w:t>Пациентам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детского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возраста</w:t>
      </w:r>
      <w:r>
        <w:rPr>
          <w:color w:val="1F2123"/>
          <w:spacing w:val="12"/>
        </w:rPr>
        <w:t> </w:t>
      </w:r>
      <w:r>
        <w:rPr>
          <w:color w:val="1F2123"/>
        </w:rPr>
        <w:t>с</w:t>
      </w:r>
      <w:r>
        <w:rPr>
          <w:color w:val="1F2123"/>
          <w:spacing w:val="14"/>
        </w:rPr>
        <w:t> </w:t>
      </w:r>
      <w:r>
        <w:rPr>
          <w:color w:val="1F2123"/>
        </w:rPr>
        <w:t>высоким</w:t>
      </w:r>
      <w:r>
        <w:rPr>
          <w:color w:val="1F2123"/>
          <w:spacing w:val="15"/>
        </w:rPr>
        <w:t> </w:t>
      </w:r>
      <w:r>
        <w:rPr>
          <w:color w:val="1F2123"/>
        </w:rPr>
        <w:t>риском </w:t>
      </w:r>
      <w:r>
        <w:rPr>
          <w:color w:val="1F2123"/>
          <w:spacing w:val="13"/>
        </w:rPr>
        <w:t> </w:t>
      </w:r>
      <w:r>
        <w:rPr>
          <w:color w:val="1F2123"/>
        </w:rPr>
        <w:t>ВТЭО </w:t>
      </w:r>
      <w:r>
        <w:rPr>
          <w:color w:val="1F2123"/>
          <w:spacing w:val="20"/>
        </w:rPr>
        <w:t> </w:t>
      </w:r>
      <w:r>
        <w:rPr>
          <w:rFonts w:ascii="Times New Roman" w:hAnsi="Times New Roman"/>
          <w:color w:val="1F2123"/>
          <w:spacing w:val="-1"/>
        </w:rPr>
        <w:t>рекомендуется</w:t>
      </w:r>
      <w:r>
        <w:rPr>
          <w:rFonts w:ascii="Times New Roman" w:hAnsi="Times New Roman"/>
          <w:color w:val="1F2123"/>
          <w:spacing w:val="67"/>
          <w:w w:val="120"/>
        </w:rPr>
        <w:t> </w:t>
      </w:r>
      <w:r>
        <w:rPr>
          <w:color w:val="1F2123"/>
        </w:rPr>
        <w:t>рассмотреть</w:t>
      </w:r>
      <w:r>
        <w:rPr>
          <w:color w:val="1F2123"/>
          <w:spacing w:val="4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5"/>
        </w:rPr>
        <w:t> </w:t>
      </w:r>
      <w:r>
        <w:rPr>
          <w:color w:val="1F2123"/>
        </w:rPr>
        <w:t>назначения</w:t>
      </w:r>
      <w:r>
        <w:rPr>
          <w:color w:val="1F2123"/>
          <w:spacing w:val="7"/>
        </w:rPr>
        <w:t> </w:t>
      </w:r>
      <w:r>
        <w:rPr>
          <w:color w:val="1F2123"/>
          <w:spacing w:val="-1"/>
        </w:rPr>
        <w:t>профилактических</w:t>
      </w:r>
      <w:r>
        <w:rPr>
          <w:color w:val="1F2123"/>
          <w:spacing w:val="8"/>
        </w:rPr>
        <w:t> </w:t>
      </w:r>
      <w:r>
        <w:rPr>
          <w:color w:val="1F2123"/>
        </w:rPr>
        <w:t>доз</w:t>
      </w:r>
      <w:r>
        <w:rPr>
          <w:color w:val="1F2123"/>
          <w:spacing w:val="5"/>
        </w:rPr>
        <w:t> </w:t>
      </w:r>
      <w:r>
        <w:rPr>
          <w:color w:val="1F2123"/>
          <w:spacing w:val="-1"/>
        </w:rPr>
        <w:t>НФГ</w:t>
      </w:r>
      <w:r>
        <w:rPr>
          <w:color w:val="1F2123"/>
          <w:spacing w:val="2"/>
        </w:rPr>
        <w:t> </w:t>
      </w:r>
      <w:r>
        <w:rPr>
          <w:color w:val="1F2123"/>
        </w:rPr>
        <w:t>или</w:t>
      </w:r>
      <w:r>
        <w:rPr>
          <w:color w:val="1F2123"/>
          <w:spacing w:val="6"/>
        </w:rPr>
        <w:t> </w:t>
      </w:r>
      <w:r>
        <w:rPr>
          <w:color w:val="1F2123"/>
        </w:rPr>
        <w:t>НМГ</w:t>
      </w:r>
      <w:r>
        <w:rPr>
          <w:color w:val="1F2123"/>
          <w:spacing w:val="7"/>
        </w:rPr>
        <w:t> </w:t>
      </w:r>
      <w:r>
        <w:rPr>
          <w:color w:val="1F2123"/>
          <w:spacing w:val="-1"/>
        </w:rPr>
        <w:t>из</w:t>
      </w:r>
      <w:r>
        <w:rPr>
          <w:color w:val="1F2123"/>
          <w:spacing w:val="3"/>
        </w:rPr>
        <w:t> </w:t>
      </w:r>
      <w:r>
        <w:rPr>
          <w:color w:val="1F2123"/>
        </w:rPr>
        <w:t>группы</w:t>
      </w:r>
      <w:r>
        <w:rPr>
          <w:color w:val="1F2123"/>
          <w:spacing w:val="44"/>
          <w:w w:val="102"/>
        </w:rPr>
        <w:t> </w:t>
      </w:r>
      <w:r>
        <w:rPr/>
        <w:t>B01AB</w:t>
      </w:r>
      <w:r>
        <w:rPr>
          <w:spacing w:val="24"/>
        </w:rPr>
        <w:t> </w:t>
      </w:r>
      <w:r>
        <w:rPr>
          <w:rFonts w:ascii="Times New Roman" w:hAnsi="Times New Roman"/>
          <w:color w:val="1F2123"/>
          <w:spacing w:val="-1"/>
        </w:rPr>
        <w:t>[123,</w:t>
      </w:r>
      <w:r>
        <w:rPr>
          <w:rFonts w:ascii="Times New Roman" w:hAnsi="Times New Roman"/>
          <w:color w:val="1F2123"/>
          <w:spacing w:val="20"/>
        </w:rPr>
        <w:t> </w:t>
      </w:r>
      <w:r>
        <w:rPr>
          <w:rFonts w:ascii="Times New Roman" w:hAnsi="Times New Roman"/>
          <w:color w:val="1F2123"/>
        </w:rPr>
        <w:t>129,</w:t>
      </w:r>
      <w:r>
        <w:rPr>
          <w:rFonts w:ascii="Times New Roman" w:hAnsi="Times New Roman"/>
          <w:color w:val="1F2123"/>
          <w:spacing w:val="20"/>
        </w:rPr>
        <w:t> </w:t>
      </w:r>
      <w:r>
        <w:rPr>
          <w:rFonts w:ascii="Times New Roman" w:hAnsi="Times New Roman"/>
          <w:color w:val="1F2123"/>
        </w:rPr>
        <w:t>130,</w:t>
      </w:r>
      <w:r>
        <w:rPr>
          <w:rFonts w:ascii="Times New Roman" w:hAnsi="Times New Roman"/>
          <w:color w:val="1F2123"/>
          <w:spacing w:val="20"/>
        </w:rPr>
        <w:t> </w:t>
      </w:r>
      <w:r>
        <w:rPr>
          <w:rFonts w:ascii="Times New Roman" w:hAnsi="Times New Roman"/>
          <w:color w:val="1F2123"/>
        </w:rPr>
        <w:t>143]</w:t>
      </w:r>
      <w:r>
        <w:rPr>
          <w:color w:val="1F2123"/>
        </w:rPr>
        <w:t>.</w:t>
      </w:r>
      <w:r>
        <w:rPr/>
      </w:r>
    </w:p>
    <w:p>
      <w:pPr>
        <w:pStyle w:val="BodyText"/>
        <w:spacing w:line="240" w:lineRule="auto" w:before="8"/>
        <w:ind w:right="132"/>
        <w:jc w:val="right"/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5)</w:t>
      </w:r>
      <w:r>
        <w:rPr>
          <w:color w:val="1F2123"/>
          <w:spacing w:val="2"/>
          <w:w w:val="105"/>
        </w:rPr>
        <w:t>.</w:t>
      </w:r>
      <w:r>
        <w:rPr/>
      </w:r>
    </w:p>
    <w:p>
      <w:pPr>
        <w:pStyle w:val="BodyText"/>
        <w:spacing w:line="369" w:lineRule="auto" w:before="133"/>
        <w:ind w:right="106" w:firstLine="53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F2123"/>
          <w:w w:val="105"/>
        </w:rPr>
        <w:t>Комментарий</w:t>
      </w:r>
      <w:r>
        <w:rPr>
          <w:rFonts w:ascii="Times New Roman" w:hAnsi="Times New Roman" w:cs="Times New Roman" w:eastAsia="Times New Roman"/>
          <w:color w:val="1F2123"/>
          <w:w w:val="105"/>
        </w:rPr>
        <w:t>. 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Для </w:t>
      </w:r>
      <w:r>
        <w:rPr>
          <w:rFonts w:ascii="Times New Roman" w:hAnsi="Times New Roman" w:cs="Times New Roman" w:eastAsia="Times New Roman"/>
          <w:color w:val="1F2123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возраста </w:t>
      </w:r>
      <w:r>
        <w:rPr>
          <w:rFonts w:ascii="Times New Roman" w:hAnsi="Times New Roman" w:cs="Times New Roman" w:eastAsia="Times New Roman"/>
          <w:color w:val="1F2123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предпочтительно </w:t>
      </w:r>
      <w:r>
        <w:rPr>
          <w:rFonts w:ascii="Times New Roman" w:hAnsi="Times New Roman" w:cs="Times New Roman" w:eastAsia="Times New Roman"/>
          <w:color w:val="1F2123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НМГ 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[129, 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130], 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но 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 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оссии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 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 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применение 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всех 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НМГ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 </w:t>
      </w:r>
      <w:r>
        <w:rPr>
          <w:rFonts w:ascii="Times New Roman" w:hAnsi="Times New Roman" w:cs="Times New Roman" w:eastAsia="Times New Roman"/>
          <w:color w:val="1F2123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детей</w:t>
      </w:r>
      <w:r>
        <w:rPr>
          <w:rFonts w:ascii="Times New Roman" w:hAnsi="Times New Roman" w:cs="Times New Roman" w:eastAsia="Times New Roman"/>
          <w:color w:val="1F2123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противопоказано, </w:t>
      </w:r>
      <w:r>
        <w:rPr>
          <w:rFonts w:ascii="Times New Roman" w:hAnsi="Times New Roman" w:cs="Times New Roman" w:eastAsia="Times New Roman"/>
          <w:color w:val="1F2123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поэтому 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 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назначение 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возможно </w:t>
      </w:r>
      <w:r>
        <w:rPr>
          <w:rFonts w:ascii="Times New Roman" w:hAnsi="Times New Roman" w:cs="Times New Roman" w:eastAsia="Times New Roman"/>
          <w:color w:val="1F2123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только 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по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решению 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чебной</w:t>
      </w:r>
      <w:r>
        <w:rPr>
          <w:rFonts w:ascii="Times New Roman" w:hAnsi="Times New Roman" w:cs="Times New Roman" w:eastAsia="Times New Roman"/>
          <w:color w:val="1F2123"/>
          <w:spacing w:val="24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комиссии</w:t>
      </w:r>
      <w:r>
        <w:rPr>
          <w:rFonts w:ascii="Times New Roman" w:hAnsi="Times New Roman" w:cs="Times New Roman" w:eastAsia="Times New Roman"/>
          <w:color w:val="1F2123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(назначение</w:t>
      </w:r>
      <w:r>
        <w:rPr>
          <w:rFonts w:ascii="Times New Roman" w:hAnsi="Times New Roman" w:cs="Times New Roman" w:eastAsia="Times New Roman"/>
          <w:color w:val="1F2123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“</w:t>
      </w:r>
      <w:r>
        <w:rPr>
          <w:rFonts w:ascii="Times New Roman" w:hAnsi="Times New Roman" w:cs="Times New Roman" w:eastAsia="Times New Roman"/>
          <w:color w:val="1F2123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off-label”).</w:t>
      </w:r>
      <w:r>
        <w:rPr>
          <w:rFonts w:ascii="Times New Roman" w:hAnsi="Times New Roman" w:cs="Times New Roman" w:eastAsia="Times New Roman"/>
          <w:color w:val="1F2123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неко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color w:val="1F2123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зарубежных</w:t>
      </w:r>
      <w:r>
        <w:rPr>
          <w:rFonts w:ascii="Times New Roman" w:hAnsi="Times New Roman" w:cs="Times New Roman" w:eastAsia="Times New Roman"/>
          <w:color w:val="1F2123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рекомендациях</w:t>
      </w:r>
      <w:r>
        <w:rPr>
          <w:rFonts w:ascii="Times New Roman" w:hAnsi="Times New Roman" w:cs="Times New Roman" w:eastAsia="Times New Roman"/>
          <w:color w:val="1F2123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color w:val="1F2123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указания</w:t>
      </w:r>
      <w:r>
        <w:rPr>
          <w:rFonts w:ascii="Times New Roman" w:hAnsi="Times New Roman" w:cs="Times New Roman" w:eastAsia="Times New Roman"/>
          <w:color w:val="1F2123"/>
          <w:spacing w:val="30"/>
          <w:w w:val="103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</w:t>
      </w:r>
      <w:r>
        <w:rPr>
          <w:rFonts w:ascii="Times New Roman" w:hAnsi="Times New Roman" w:cs="Times New Roman" w:eastAsia="Times New Roman"/>
          <w:color w:val="1F2123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применении</w:t>
      </w:r>
      <w:r>
        <w:rPr>
          <w:rFonts w:ascii="Times New Roman" w:hAnsi="Times New Roman" w:cs="Times New Roman" w:eastAsia="Times New Roman"/>
          <w:color w:val="1F2123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прямых</w:t>
      </w:r>
      <w:r>
        <w:rPr>
          <w:rFonts w:ascii="Times New Roman" w:hAnsi="Times New Roman" w:cs="Times New Roman" w:eastAsia="Times New Roman"/>
          <w:color w:val="1F2123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color w:val="1F2123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антикоагулянтов</w:t>
      </w:r>
      <w:r>
        <w:rPr>
          <w:rFonts w:ascii="Times New Roman" w:hAnsi="Times New Roman" w:cs="Times New Roman" w:eastAsia="Times New Roman"/>
          <w:color w:val="1F2123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(#ривароксабана**)</w:t>
      </w:r>
      <w:r>
        <w:rPr>
          <w:rFonts w:ascii="Times New Roman" w:hAnsi="Times New Roman" w:cs="Times New Roman" w:eastAsia="Times New Roman"/>
          <w:color w:val="1F2123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для</w:t>
      </w:r>
      <w:r>
        <w:rPr>
          <w:rFonts w:ascii="Times New Roman" w:hAnsi="Times New Roman" w:cs="Times New Roman" w:eastAsia="Times New Roman"/>
          <w:color w:val="1F2123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color w:val="1F2123"/>
          <w:spacing w:val="29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ВТЭО </w:t>
      </w:r>
      <w:r>
        <w:rPr>
          <w:rFonts w:ascii="Times New Roman" w:hAnsi="Times New Roman" w:cs="Times New Roman" w:eastAsia="Times New Roman"/>
          <w:color w:val="1F2123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 </w:t>
      </w:r>
      <w:r>
        <w:rPr>
          <w:rFonts w:ascii="Times New Roman" w:hAnsi="Times New Roman" w:cs="Times New Roman" w:eastAsia="Times New Roman"/>
          <w:color w:val="1F2123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127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однако </w:t>
      </w:r>
      <w:r>
        <w:rPr>
          <w:rFonts w:ascii="Times New Roman" w:hAnsi="Times New Roman" w:cs="Times New Roman" w:eastAsia="Times New Roman"/>
          <w:color w:val="1F2123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 </w:t>
      </w:r>
      <w:r>
        <w:rPr>
          <w:rFonts w:ascii="Times New Roman" w:hAnsi="Times New Roman" w:cs="Times New Roman" w:eastAsia="Times New Roman"/>
          <w:color w:val="1F2123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 </w:t>
      </w:r>
      <w:r>
        <w:rPr>
          <w:rFonts w:ascii="Times New Roman" w:hAnsi="Times New Roman" w:cs="Times New Roman" w:eastAsia="Times New Roman"/>
          <w:color w:val="1F2123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нет </w:t>
      </w:r>
      <w:r>
        <w:rPr>
          <w:rFonts w:ascii="Times New Roman" w:hAnsi="Times New Roman" w:cs="Times New Roman" w:eastAsia="Times New Roman"/>
          <w:color w:val="1F2123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достаточных </w:t>
      </w:r>
      <w:r>
        <w:rPr>
          <w:rFonts w:ascii="Times New Roman" w:hAnsi="Times New Roman" w:cs="Times New Roman" w:eastAsia="Times New Roman"/>
          <w:color w:val="1F2123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клинических</w:t>
      </w:r>
      <w:r>
        <w:rPr>
          <w:rFonts w:ascii="Times New Roman" w:hAnsi="Times New Roman" w:cs="Times New Roman" w:eastAsia="Times New Roman"/>
          <w:color w:val="1F2123"/>
          <w:spacing w:val="42"/>
          <w:w w:val="90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доказательств</w:t>
      </w:r>
      <w:r>
        <w:rPr>
          <w:rFonts w:ascii="Times New Roman" w:hAnsi="Times New Roman" w:cs="Times New Roman" w:eastAsia="Times New Roman"/>
          <w:color w:val="1F2123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</w:t>
      </w:r>
      <w:r>
        <w:rPr>
          <w:rFonts w:ascii="Times New Roman" w:hAnsi="Times New Roman" w:cs="Times New Roman" w:eastAsia="Times New Roman"/>
          <w:color w:val="1F2123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эффективности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безопасности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color w:val="1F2123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егории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пациентов</w:t>
      </w:r>
      <w:r>
        <w:rPr>
          <w:rFonts w:ascii="Times New Roman" w:hAnsi="Times New Roman" w:cs="Times New Roman" w:eastAsia="Times New Roman"/>
          <w:color w:val="1F2123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126,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128]</w:t>
      </w:r>
      <w:r>
        <w:rPr>
          <w:rFonts w:ascii="Times New Roman" w:hAnsi="Times New Roman" w:cs="Times New Roman" w:eastAsia="Times New Roman"/>
          <w:color w:val="1F2123"/>
          <w:w w:val="105"/>
        </w:rPr>
        <w:t>.</w:t>
      </w:r>
      <w:r>
        <w:rPr>
          <w:rFonts w:ascii="Times New Roman" w:hAnsi="Times New Roman" w:cs="Times New Roman" w:eastAsia="Times New Roman"/>
          <w:color w:val="1F2123"/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-2"/>
          <w:w w:val="105"/>
        </w:rPr>
        <w:t>прин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решени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кологической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-2"/>
          <w:w w:val="105"/>
        </w:rPr>
        <w:t> 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консультация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-педи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-ге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имеющего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бозов</w:t>
      </w:r>
      <w:r>
        <w:rPr>
          <w:rFonts w:ascii="Times New Roman" w:hAnsi="Times New Roman" w:cs="Times New Roman" w:eastAsia="Times New Roman"/>
          <w:spacing w:val="95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у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детей.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 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чении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ико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гул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тям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целесообр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провес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контроль</w:t>
      </w:r>
      <w:r>
        <w:rPr>
          <w:rFonts w:ascii="Times New Roman" w:hAnsi="Times New Roman" w:cs="Times New Roman" w:eastAsia="Times New Roman"/>
          <w:color w:val="1F2123"/>
          <w:spacing w:val="91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показателей</w:t>
      </w:r>
      <w:r>
        <w:rPr>
          <w:rFonts w:ascii="Times New Roman" w:hAnsi="Times New Roman" w:cs="Times New Roman" w:eastAsia="Times New Roman"/>
          <w:color w:val="1F2123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общеклинического</w:t>
      </w:r>
      <w:r>
        <w:rPr>
          <w:rFonts w:ascii="Times New Roman" w:hAnsi="Times New Roman" w:cs="Times New Roman" w:eastAsia="Times New Roman"/>
          <w:color w:val="1F2123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анализа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крови</w:t>
      </w:r>
      <w:r>
        <w:rPr>
          <w:rFonts w:ascii="Times New Roman" w:hAnsi="Times New Roman" w:cs="Times New Roman" w:eastAsia="Times New Roman"/>
          <w:color w:val="1F2123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48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часов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color w:val="1F2123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начала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лечения</w:t>
      </w:r>
      <w:r>
        <w:rPr>
          <w:rFonts w:ascii="Times New Roman" w:hAnsi="Times New Roman" w:cs="Times New Roman" w:eastAsia="Times New Roman"/>
          <w:color w:val="1F2123"/>
          <w:spacing w:val="36"/>
          <w:w w:val="103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эноксапарином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color w:val="1F2123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геп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рино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1F2123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[121].</w:t>
      </w:r>
      <w:r>
        <w:rPr>
          <w:rFonts w:ascii="Times New Roman" w:hAnsi="Times New Roman" w:cs="Times New Roman" w:eastAsia="Times New Roman"/>
          <w:color w:val="1F2123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показаниям</w:t>
      </w:r>
      <w:r>
        <w:rPr>
          <w:rFonts w:ascii="Times New Roman" w:hAnsi="Times New Roman" w:cs="Times New Roman" w:eastAsia="Times New Roman"/>
          <w:color w:val="1F2123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уровень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анти-Ха</w:t>
      </w:r>
      <w:r>
        <w:rPr>
          <w:rFonts w:ascii="Times New Roman" w:hAnsi="Times New Roman" w:cs="Times New Roman" w:eastAsia="Times New Roman"/>
          <w:color w:val="1F2123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определить</w:t>
      </w:r>
      <w:r>
        <w:rPr>
          <w:rFonts w:ascii="Times New Roman" w:hAnsi="Times New Roman" w:cs="Times New Roman" w:eastAsia="Times New Roman"/>
          <w:color w:val="1F2123"/>
          <w:spacing w:val="41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color w:val="1F2123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4-6</w:t>
      </w:r>
      <w:r>
        <w:rPr>
          <w:rFonts w:ascii="Times New Roman" w:hAnsi="Times New Roman" w:cs="Times New Roman" w:eastAsia="Times New Roman"/>
          <w:color w:val="1F2123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сов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color w:val="1F2123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1F2123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#эноксапарина</w:t>
      </w:r>
      <w:r>
        <w:rPr>
          <w:rFonts w:ascii="Times New Roman" w:hAnsi="Times New Roman" w:cs="Times New Roman" w:eastAsia="Times New Roman"/>
          <w:color w:val="1F2123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**(целевой</w:t>
      </w:r>
      <w:r>
        <w:rPr>
          <w:rFonts w:ascii="Times New Roman" w:hAnsi="Times New Roman" w:cs="Times New Roman" w:eastAsia="Times New Roman"/>
          <w:color w:val="1F2123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уровень</w:t>
      </w:r>
      <w:r>
        <w:rPr>
          <w:rFonts w:ascii="Times New Roman" w:hAnsi="Times New Roman" w:cs="Times New Roman" w:eastAsia="Times New Roman"/>
          <w:color w:val="1F2123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анти-Ха</w:t>
      </w:r>
      <w:r>
        <w:rPr>
          <w:rFonts w:ascii="Times New Roman" w:hAnsi="Times New Roman" w:cs="Times New Roman" w:eastAsia="Times New Roman"/>
          <w:color w:val="1F2123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0,1-0,3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1"/>
        <w:jc w:val="both"/>
      </w:pPr>
      <w:r>
        <w:rPr>
          <w:rFonts w:ascii="Times New Roman" w:hAnsi="Times New Roman"/>
          <w:color w:val="1F2123"/>
        </w:rPr>
        <w:t>ЕД/мл.).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Рутинный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контроль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вн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</w:rPr>
        <w:t> </w:t>
      </w:r>
      <w:r>
        <w:rPr>
          <w:rFonts w:ascii="Times New Roman" w:hAnsi="Times New Roman"/>
          <w:color w:val="1F2123"/>
          <w:spacing w:val="22"/>
        </w:rPr>
        <w:t> 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-</w:t>
      </w:r>
      <w:r>
        <w:rPr>
          <w:rFonts w:ascii="Times New Roman" w:hAnsi="Times New Roman"/>
          <w:color w:val="1F2123"/>
          <w:spacing w:val="-2"/>
        </w:rPr>
        <w:t>Х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</w:rPr>
        <w:t> 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не 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рекомендуется </w:t>
      </w:r>
      <w:r>
        <w:rPr>
          <w:rFonts w:ascii="Times New Roman" w:hAnsi="Times New Roman"/>
          <w:color w:val="1F2123"/>
          <w:spacing w:val="22"/>
        </w:rPr>
        <w:t> </w:t>
      </w:r>
      <w:r>
        <w:rPr>
          <w:rFonts w:ascii="Times New Roman" w:hAnsi="Times New Roman"/>
          <w:color w:val="1F2123"/>
          <w:spacing w:val="-1"/>
        </w:rPr>
        <w:t>[131].</w:t>
      </w:r>
      <w:r>
        <w:rPr>
          <w:rFonts w:ascii="Times New Roman" w:hAnsi="Times New Roman"/>
          <w:color w:val="1F2123"/>
        </w:rPr>
        <w:t> 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Можно</w:t>
      </w:r>
      <w:r>
        <w:rPr>
          <w:rFonts w:ascii="Times New Roman" w:hAnsi="Times New Roman"/>
          <w:color w:val="1F2123"/>
          <w:spacing w:val="36"/>
          <w:w w:val="102"/>
        </w:rPr>
        <w:t> </w:t>
      </w:r>
      <w:r>
        <w:rPr>
          <w:rFonts w:ascii="Times New Roman" w:hAnsi="Times New Roman"/>
          <w:color w:val="1F2123"/>
          <w:spacing w:val="-1"/>
        </w:rPr>
        <w:t>рассмотреть</w:t>
      </w:r>
      <w:r>
        <w:rPr>
          <w:rFonts w:ascii="Times New Roman" w:hAnsi="Times New Roman"/>
          <w:color w:val="1F2123"/>
          <w:spacing w:val="53"/>
        </w:rPr>
        <w:t> </w:t>
      </w:r>
      <w:r>
        <w:rPr>
          <w:rFonts w:ascii="Times New Roman" w:hAnsi="Times New Roman"/>
          <w:color w:val="1F2123"/>
        </w:rPr>
        <w:t>возможность</w:t>
      </w:r>
      <w:r>
        <w:rPr>
          <w:rFonts w:ascii="Times New Roman" w:hAnsi="Times New Roman"/>
          <w:color w:val="1F2123"/>
          <w:spacing w:val="53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тор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й</w:t>
      </w:r>
      <w:r>
        <w:rPr>
          <w:rFonts w:ascii="Times New Roman" w:hAnsi="Times New Roman"/>
          <w:color w:val="1F2123"/>
          <w:spacing w:val="51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ерк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51"/>
        </w:rPr>
        <w:t> </w:t>
      </w:r>
      <w:r>
        <w:rPr>
          <w:rFonts w:ascii="Times New Roman" w:hAnsi="Times New Roman"/>
          <w:color w:val="1F2123"/>
        </w:rPr>
        <w:t>анти-Ха,</w:t>
      </w:r>
      <w:r>
        <w:rPr>
          <w:rFonts w:ascii="Times New Roman" w:hAnsi="Times New Roman"/>
          <w:color w:val="1F2123"/>
          <w:spacing w:val="51"/>
        </w:rPr>
        <w:t> </w:t>
      </w:r>
      <w:r>
        <w:rPr>
          <w:rFonts w:ascii="Times New Roman" w:hAnsi="Times New Roman"/>
          <w:color w:val="1F2123"/>
        </w:rPr>
        <w:t>при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  <w:spacing w:val="-1"/>
        </w:rPr>
        <w:t>раз</w:t>
      </w:r>
      <w:r>
        <w:rPr>
          <w:rFonts w:ascii="Times New Roman" w:hAnsi="Times New Roman"/>
          <w:color w:val="1F2123"/>
          <w:spacing w:val="-2"/>
        </w:rPr>
        <w:t>ви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ии</w:t>
      </w:r>
      <w:r>
        <w:rPr>
          <w:rFonts w:ascii="Times New Roman" w:hAnsi="Times New Roman"/>
          <w:color w:val="1F2123"/>
          <w:spacing w:val="51"/>
        </w:rPr>
        <w:t> </w:t>
      </w:r>
      <w:r>
        <w:rPr>
          <w:rFonts w:ascii="Times New Roman" w:hAnsi="Times New Roman"/>
          <w:color w:val="1F2123"/>
        </w:rPr>
        <w:t>активного</w:t>
      </w:r>
      <w:r>
        <w:rPr>
          <w:rFonts w:ascii="Times New Roman" w:hAnsi="Times New Roman"/>
          <w:color w:val="1F2123"/>
          <w:spacing w:val="65"/>
          <w:w w:val="102"/>
        </w:rPr>
        <w:t> </w:t>
      </w:r>
      <w:r>
        <w:rPr>
          <w:rFonts w:ascii="Times New Roman" w:hAnsi="Times New Roman"/>
          <w:color w:val="1F2123"/>
        </w:rPr>
        <w:t>кровотечения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или</w:t>
      </w:r>
      <w:r>
        <w:rPr>
          <w:rFonts w:ascii="Times New Roman" w:hAnsi="Times New Roman"/>
          <w:color w:val="1F2123"/>
          <w:spacing w:val="21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р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з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ака</w:t>
      </w:r>
      <w:r>
        <w:rPr>
          <w:rFonts w:ascii="Times New Roman" w:hAnsi="Times New Roman"/>
          <w:color w:val="1F2123"/>
          <w:spacing w:val="-2"/>
        </w:rPr>
        <w:t>х</w:t>
      </w:r>
      <w:r>
        <w:rPr>
          <w:rFonts w:ascii="Times New Roman" w:hAnsi="Times New Roman"/>
          <w:color w:val="1F2123"/>
          <w:spacing w:val="19"/>
        </w:rPr>
        <w:t> </w:t>
      </w:r>
      <w:r>
        <w:rPr>
          <w:rFonts w:ascii="Times New Roman" w:hAnsi="Times New Roman"/>
          <w:color w:val="1F2123"/>
        </w:rPr>
        <w:t>почечной</w:t>
      </w:r>
      <w:r>
        <w:rPr>
          <w:rFonts w:ascii="Times New Roman" w:hAnsi="Times New Roman"/>
          <w:color w:val="1F2123"/>
          <w:spacing w:val="19"/>
        </w:rPr>
        <w:t> </w:t>
      </w:r>
      <w:r>
        <w:rPr>
          <w:rFonts w:ascii="Times New Roman" w:hAnsi="Times New Roman"/>
          <w:color w:val="1F2123"/>
        </w:rPr>
        <w:t>дисфункции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  <w:spacing w:val="-3"/>
        </w:rPr>
        <w:t>в</w:t>
      </w:r>
      <w:r>
        <w:rPr>
          <w:rFonts w:ascii="Times New Roman" w:hAnsi="Times New Roman"/>
          <w:color w:val="1F2123"/>
          <w:spacing w:val="-2"/>
        </w:rPr>
        <w:t>о</w:t>
      </w:r>
      <w:r>
        <w:rPr>
          <w:rFonts w:ascii="Times New Roman" w:hAnsi="Times New Roman"/>
          <w:color w:val="1F2123"/>
          <w:spacing w:val="21"/>
        </w:rPr>
        <w:t> </w:t>
      </w:r>
      <w:r>
        <w:rPr>
          <w:rFonts w:ascii="Times New Roman" w:hAnsi="Times New Roman"/>
          <w:color w:val="1F2123"/>
        </w:rPr>
        <w:t>время</w:t>
      </w:r>
      <w:r>
        <w:rPr>
          <w:rFonts w:ascii="Times New Roman" w:hAnsi="Times New Roman"/>
          <w:color w:val="1F2123"/>
          <w:spacing w:val="21"/>
        </w:rPr>
        <w:t> </w:t>
      </w:r>
      <w:r>
        <w:rPr>
          <w:rFonts w:ascii="Times New Roman" w:hAnsi="Times New Roman"/>
          <w:color w:val="1F2123"/>
        </w:rPr>
        <w:t>терапии</w:t>
      </w:r>
      <w:r>
        <w:rPr>
          <w:rFonts w:ascii="Times New Roman" w:hAnsi="Times New Roman"/>
          <w:color w:val="1F2123"/>
          <w:spacing w:val="19"/>
        </w:rPr>
        <w:t> </w:t>
      </w:r>
      <w:r>
        <w:rPr>
          <w:rFonts w:ascii="Times New Roman" w:hAnsi="Times New Roman"/>
          <w:color w:val="1F2123"/>
          <w:spacing w:val="-1"/>
        </w:rPr>
        <w:t>#э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окса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ар</w:t>
      </w:r>
      <w:r>
        <w:rPr>
          <w:rFonts w:ascii="Times New Roman" w:hAnsi="Times New Roman"/>
          <w:color w:val="1F2123"/>
          <w:spacing w:val="-2"/>
        </w:rPr>
        <w:t>ин</w:t>
      </w:r>
      <w:r>
        <w:rPr>
          <w:rFonts w:ascii="Times New Roman" w:hAnsi="Times New Roman"/>
          <w:color w:val="1F2123"/>
          <w:spacing w:val="-1"/>
        </w:rPr>
        <w:t>ом</w:t>
      </w:r>
      <w:r>
        <w:rPr>
          <w:rFonts w:ascii="Times New Roman" w:hAnsi="Times New Roman"/>
          <w:color w:val="1F2123"/>
          <w:spacing w:val="45"/>
          <w:w w:val="103"/>
        </w:rPr>
        <w:t> </w:t>
      </w:r>
      <w:r>
        <w:rPr>
          <w:rFonts w:ascii="Times New Roman" w:hAnsi="Times New Roman"/>
          <w:color w:val="1F2123"/>
        </w:rPr>
        <w:t>натрия**[132].</w:t>
      </w:r>
      <w:r>
        <w:rPr>
          <w:rFonts w:ascii="Times New Roman" w:hAnsi="Times New Roman"/>
          <w:color w:val="1F2123"/>
          <w:spacing w:val="24"/>
        </w:rPr>
        <w:t> </w:t>
      </w:r>
      <w:r>
        <w:rPr>
          <w:rFonts w:ascii="Times New Roman" w:hAnsi="Times New Roman"/>
          <w:spacing w:val="-1"/>
        </w:rPr>
        <w:t>Скорость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ьтра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при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назначении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антикоагулянтов</w:t>
      </w:r>
      <w:r>
        <w:rPr>
          <w:rFonts w:ascii="Times New Roman" w:hAnsi="Times New Roman"/>
          <w:spacing w:val="47"/>
          <w:w w:val="94"/>
        </w:rPr>
        <w:t> </w:t>
      </w:r>
      <w:r>
        <w:rPr>
          <w:rFonts w:ascii="Times New Roman" w:hAnsi="Times New Roman"/>
        </w:rPr>
        <w:t>детям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расс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упрощенной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форм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Ш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2"/>
        </w:rPr>
        <w:t> </w:t>
      </w:r>
      <w:r>
        <w:rPr/>
        <w:t>(</w:t>
      </w:r>
      <w:r>
        <w:rPr>
          <w:color w:val="0562C1"/>
        </w:rPr>
      </w:r>
      <w:hyperlink r:id="rId17">
        <w:r>
          <w:rPr>
            <w:color w:val="0562C1"/>
            <w:u w:val="single" w:color="0562C1"/>
          </w:rPr>
          <w:t>http://nephron.com/peds_nic.cgi</w:t>
        </w:r>
        <w:r>
          <w:rPr>
            <w:color w:val="0562C1"/>
          </w:rPr>
        </w:r>
        <w:r>
          <w:rPr/>
          <w:t>)</w:t>
        </w:r>
        <w:r>
          <w:rPr/>
        </w:r>
      </w:hyperlink>
    </w:p>
    <w:p>
      <w:pPr>
        <w:pStyle w:val="BodyText"/>
        <w:numPr>
          <w:ilvl w:val="2"/>
          <w:numId w:val="19"/>
        </w:numPr>
        <w:tabs>
          <w:tab w:pos="1307" w:val="left" w:leader="none"/>
        </w:tabs>
        <w:spacing w:line="240" w:lineRule="auto" w:before="45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ровесберег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технологии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7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3"/>
        </w:rPr>
        <w:t> </w:t>
      </w:r>
      <w:r>
        <w:rPr/>
        <w:t>пациентам</w:t>
      </w:r>
      <w:r>
        <w:rPr>
          <w:spacing w:val="43"/>
        </w:rPr>
        <w:t> </w:t>
      </w:r>
      <w:r>
        <w:rPr/>
        <w:t>с</w:t>
      </w:r>
      <w:r>
        <w:rPr>
          <w:spacing w:val="43"/>
        </w:rPr>
        <w:t> </w:t>
      </w:r>
      <w:r>
        <w:rPr/>
        <w:t>риском</w:t>
      </w:r>
      <w:r>
        <w:rPr>
          <w:spacing w:val="41"/>
        </w:rPr>
        <w:t> </w:t>
      </w:r>
      <w:r>
        <w:rPr>
          <w:spacing w:val="-1"/>
        </w:rPr>
        <w:t>кровотечения</w:t>
      </w:r>
      <w:r>
        <w:rPr>
          <w:spacing w:val="44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хирургическом</w:t>
      </w:r>
      <w:r>
        <w:rPr>
          <w:spacing w:val="44"/>
        </w:rPr>
        <w:t> </w:t>
      </w:r>
      <w:r>
        <w:rPr/>
        <w:t>лечении</w:t>
      </w:r>
      <w:r>
        <w:rPr>
          <w:spacing w:val="48"/>
          <w:w w:val="102"/>
        </w:rPr>
        <w:t> </w:t>
      </w:r>
      <w:r>
        <w:rPr/>
        <w:t>переломов</w:t>
      </w:r>
      <w:r>
        <w:rPr>
          <w:spacing w:val="11"/>
        </w:rPr>
        <w:t> </w:t>
      </w:r>
      <w:r>
        <w:rPr/>
        <w:t>лодыжек</w:t>
      </w:r>
      <w:r>
        <w:rPr>
          <w:spacing w:val="10"/>
        </w:rPr>
        <w:t> </w:t>
      </w:r>
      <w:r>
        <w:rPr/>
        <w:t>периоперационное</w:t>
      </w:r>
      <w:r>
        <w:rPr>
          <w:spacing w:val="10"/>
        </w:rPr>
        <w:t> </w:t>
      </w:r>
      <w:r>
        <w:rPr>
          <w:spacing w:val="-1"/>
        </w:rPr>
        <w:t>применение</w:t>
      </w:r>
      <w:r>
        <w:rPr>
          <w:spacing w:val="13"/>
        </w:rPr>
        <w:t> </w:t>
      </w:r>
      <w:r>
        <w:rPr>
          <w:spacing w:val="-1"/>
        </w:rPr>
        <w:t>транексамовой</w:t>
      </w:r>
      <w:r>
        <w:rPr>
          <w:spacing w:val="12"/>
        </w:rPr>
        <w:t> </w:t>
      </w:r>
      <w:r>
        <w:rPr>
          <w:spacing w:val="-1"/>
        </w:rPr>
        <w:t>кислоты**</w:t>
      </w:r>
      <w:r>
        <w:rPr>
          <w:spacing w:val="9"/>
        </w:rPr>
        <w:t> </w:t>
      </w:r>
      <w:r>
        <w:rPr/>
        <w:t>(раствор</w:t>
      </w:r>
      <w:r>
        <w:rPr>
          <w:spacing w:val="9"/>
        </w:rPr>
        <w:t> </w:t>
      </w:r>
      <w:r>
        <w:rPr/>
        <w:t>для</w:t>
      </w:r>
      <w:r>
        <w:rPr>
          <w:spacing w:val="55"/>
          <w:w w:val="102"/>
        </w:rPr>
        <w:t> </w:t>
      </w:r>
      <w:r>
        <w:rPr/>
        <w:t>внутривенного</w:t>
      </w:r>
      <w:r>
        <w:rPr>
          <w:spacing w:val="21"/>
        </w:rPr>
        <w:t> </w:t>
      </w:r>
      <w:r>
        <w:rPr>
          <w:spacing w:val="-1"/>
        </w:rPr>
        <w:t>введения)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19"/>
        </w:rPr>
        <w:t> </w:t>
      </w:r>
      <w:r>
        <w:rPr/>
        <w:t>профилактики</w:t>
      </w:r>
      <w:r>
        <w:rPr>
          <w:spacing w:val="21"/>
        </w:rPr>
        <w:t> </w:t>
      </w:r>
      <w:r>
        <w:rPr>
          <w:spacing w:val="-1"/>
        </w:rPr>
        <w:t>кровотечений</w:t>
      </w:r>
      <w:r>
        <w:rPr>
          <w:spacing w:val="21"/>
        </w:rPr>
        <w:t> </w:t>
      </w:r>
      <w:r>
        <w:rPr/>
        <w:t>[96,</w:t>
      </w:r>
      <w:r>
        <w:rPr>
          <w:spacing w:val="19"/>
        </w:rPr>
        <w:t> </w:t>
      </w:r>
      <w:r>
        <w:rPr/>
        <w:t>97].</w:t>
      </w:r>
      <w:r>
        <w:rPr/>
      </w:r>
    </w:p>
    <w:p>
      <w:pPr>
        <w:pStyle w:val="BodyText"/>
        <w:spacing w:line="368" w:lineRule="auto" w:before="8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  </w:t>
      </w:r>
      <w:r>
        <w:rPr>
          <w:rFonts w:ascii="Times New Roman" w:hAnsi="Times New Roman" w:cs="Times New Roman" w:eastAsia="Times New Roman"/>
          <w:spacing w:val="-2"/>
          <w:w w:val="105"/>
        </w:rPr>
        <w:t>Тр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кислота**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снижает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ерю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приводит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меньшему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уровн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гемоглобина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периоде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40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перенесших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поводу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ББК.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Рандомизированные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исследования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рирую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локального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субфасциального</w:t>
      </w:r>
      <w:r>
        <w:rPr>
          <w:rFonts w:ascii="Times New Roman" w:hAnsi="Times New Roman" w:cs="Times New Roman" w:eastAsia="Times New Roman"/>
          <w:spacing w:val="48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#транексамовой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кислоты**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(1,0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мл)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сопос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ую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ривенн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аналогичной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препарата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[98].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199" w:val="left" w:leader="none"/>
        </w:tabs>
        <w:spacing w:line="367" w:lineRule="auto" w:before="152" w:after="0"/>
        <w:ind w:left="396" w:right="122" w:firstLine="404"/>
        <w:jc w:val="both"/>
      </w:pPr>
      <w:r>
        <w:rPr>
          <w:rFonts w:ascii="Times New Roman" w:hAnsi="Times New Roman"/>
          <w:spacing w:val="-4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>
          <w:spacing w:val="-4"/>
        </w:rPr>
        <w:t>взрослым</w:t>
      </w:r>
      <w:r>
        <w:rPr>
          <w:spacing w:val="38"/>
        </w:rPr>
        <w:t> </w:t>
      </w:r>
      <w:r>
        <w:rPr>
          <w:spacing w:val="-4"/>
        </w:rPr>
        <w:t>пациентам,</w:t>
      </w:r>
      <w:r>
        <w:rPr>
          <w:spacing w:val="36"/>
        </w:rPr>
        <w:t> </w:t>
      </w:r>
      <w:r>
        <w:rPr>
          <w:spacing w:val="-4"/>
        </w:rPr>
        <w:t>перенесшим</w:t>
      </w:r>
      <w:r>
        <w:rPr>
          <w:spacing w:val="39"/>
        </w:rPr>
        <w:t> </w:t>
      </w:r>
      <w:r>
        <w:rPr>
          <w:spacing w:val="-4"/>
        </w:rPr>
        <w:t>хирургическое</w:t>
      </w:r>
      <w:r>
        <w:rPr>
          <w:spacing w:val="36"/>
        </w:rPr>
        <w:t> </w:t>
      </w:r>
      <w:r>
        <w:rPr>
          <w:spacing w:val="-4"/>
        </w:rPr>
        <w:t>вмешательство</w:t>
      </w:r>
      <w:r>
        <w:rPr>
          <w:spacing w:val="40"/>
        </w:rPr>
        <w:t> </w:t>
      </w:r>
      <w:r>
        <w:rPr>
          <w:spacing w:val="-2"/>
        </w:rPr>
        <w:t>по</w:t>
      </w:r>
      <w:r>
        <w:rPr>
          <w:spacing w:val="58"/>
          <w:w w:val="102"/>
        </w:rPr>
        <w:t> </w:t>
      </w:r>
      <w:r>
        <w:rPr>
          <w:spacing w:val="-4"/>
        </w:rPr>
        <w:t>поводу</w:t>
      </w:r>
      <w:r>
        <w:rPr>
          <w:spacing w:val="16"/>
        </w:rPr>
        <w:t> </w:t>
      </w:r>
      <w:r>
        <w:rPr>
          <w:spacing w:val="-4"/>
        </w:rPr>
        <w:t>переломов</w:t>
      </w:r>
      <w:r>
        <w:rPr>
          <w:spacing w:val="19"/>
        </w:rPr>
        <w:t> </w:t>
      </w:r>
      <w:r>
        <w:rPr>
          <w:spacing w:val="-4"/>
        </w:rPr>
        <w:t>лодыжек,</w:t>
      </w:r>
      <w:r>
        <w:rPr>
          <w:spacing w:val="16"/>
        </w:rPr>
        <w:t> </w:t>
      </w:r>
      <w:r>
        <w:rPr>
          <w:spacing w:val="-4"/>
        </w:rPr>
        <w:t>назначение</w:t>
      </w:r>
      <w:r>
        <w:rPr>
          <w:spacing w:val="15"/>
        </w:rPr>
        <w:t> </w:t>
      </w:r>
      <w:r>
        <w:rPr>
          <w:spacing w:val="-4"/>
        </w:rPr>
        <w:t>препаратов</w:t>
      </w:r>
      <w:r>
        <w:rPr>
          <w:spacing w:val="12"/>
        </w:rPr>
        <w:t> </w:t>
      </w:r>
      <w:r>
        <w:rPr>
          <w:spacing w:val="-4"/>
        </w:rPr>
        <w:t>железа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4"/>
        </w:rPr>
        <w:t>послеоперационном</w:t>
      </w:r>
      <w:r>
        <w:rPr>
          <w:spacing w:val="19"/>
        </w:rPr>
        <w:t> </w:t>
      </w:r>
      <w:r>
        <w:rPr>
          <w:spacing w:val="-4"/>
        </w:rPr>
        <w:t>периоде</w:t>
      </w:r>
      <w:r>
        <w:rPr>
          <w:spacing w:val="15"/>
        </w:rPr>
        <w:t> </w:t>
      </w:r>
      <w:r>
        <w:rPr>
          <w:spacing w:val="-1"/>
        </w:rPr>
        <w:t>по</w:t>
      </w:r>
      <w:r>
        <w:rPr>
          <w:spacing w:val="78"/>
          <w:w w:val="102"/>
        </w:rPr>
        <w:t> </w:t>
      </w:r>
      <w:r>
        <w:rPr>
          <w:spacing w:val="-4"/>
        </w:rPr>
        <w:t>показаниям</w:t>
      </w:r>
      <w:r>
        <w:rPr>
          <w:spacing w:val="15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3"/>
        </w:rPr>
        <w:t>целью</w:t>
      </w:r>
      <w:r>
        <w:rPr>
          <w:spacing w:val="8"/>
        </w:rPr>
        <w:t> </w:t>
      </w:r>
      <w:r>
        <w:rPr>
          <w:spacing w:val="-4"/>
        </w:rPr>
        <w:t>коррекции</w:t>
      </w:r>
      <w:r>
        <w:rPr>
          <w:spacing w:val="11"/>
        </w:rPr>
        <w:t> </w:t>
      </w:r>
      <w:r>
        <w:rPr>
          <w:spacing w:val="-4"/>
        </w:rPr>
        <w:t>общего</w:t>
      </w:r>
      <w:r>
        <w:rPr>
          <w:spacing w:val="11"/>
        </w:rPr>
        <w:t> </w:t>
      </w:r>
      <w:r>
        <w:rPr>
          <w:spacing w:val="-4"/>
        </w:rPr>
        <w:t>состояния</w:t>
      </w:r>
      <w:r>
        <w:rPr>
          <w:spacing w:val="7"/>
        </w:rPr>
        <w:t> </w:t>
      </w:r>
      <w:r>
        <w:rPr>
          <w:spacing w:val="-4"/>
        </w:rPr>
        <w:t>[99].</w:t>
      </w:r>
      <w:r>
        <w:rPr/>
      </w:r>
    </w:p>
    <w:p>
      <w:pPr>
        <w:pStyle w:val="BodyText"/>
        <w:spacing w:line="369" w:lineRule="auto" w:before="8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Комментарии.  </w:t>
      </w:r>
      <w:r>
        <w:rPr>
          <w:rFonts w:ascii="Times New Roman" w:hAnsi="Times New Roman" w:cs="Times New Roman" w:eastAsia="Times New Roman"/>
          <w:color w:val="231F1F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ические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обзор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и  </w:t>
      </w:r>
      <w:r>
        <w:rPr>
          <w:rFonts w:ascii="Times New Roman" w:hAnsi="Times New Roman" w:cs="Times New Roman" w:eastAsia="Times New Roman"/>
          <w:color w:val="231F1F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-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демонстрируют,  </w:t>
      </w:r>
      <w:r>
        <w:rPr>
          <w:rFonts w:ascii="Times New Roman" w:hAnsi="Times New Roman" w:cs="Times New Roman" w:eastAsia="Times New Roman"/>
          <w:color w:val="231F1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что</w:t>
      </w:r>
      <w:r>
        <w:rPr>
          <w:rFonts w:ascii="Times New Roman" w:hAnsi="Times New Roman" w:cs="Times New Roman" w:eastAsia="Times New Roman"/>
          <w:color w:val="231F1F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периоперационное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енение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внутривенных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елез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частности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железа</w:t>
      </w:r>
      <w:r>
        <w:rPr>
          <w:rFonts w:ascii="Times New Roman" w:hAnsi="Times New Roman" w:cs="Times New Roman" w:eastAsia="Times New Roman"/>
          <w:spacing w:val="50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карбоксимальтозата**,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олого-ор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опедического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профиля,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особенно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в</w:t>
      </w:r>
      <w:r>
        <w:rPr>
          <w:rFonts w:ascii="Times New Roman" w:hAnsi="Times New Roman" w:cs="Times New Roman" w:eastAsia="Times New Roman"/>
          <w:color w:val="231F1F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color w:val="231F1F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периоде,</w:t>
      </w:r>
      <w:r>
        <w:rPr>
          <w:rFonts w:ascii="Times New Roman" w:hAnsi="Times New Roman" w:cs="Times New Roman" w:eastAsia="Times New Roman"/>
          <w:color w:val="231F1F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является</w:t>
      </w:r>
      <w:r>
        <w:rPr>
          <w:rFonts w:ascii="Times New Roman" w:hAnsi="Times New Roman" w:cs="Times New Roman" w:eastAsia="Times New Roman"/>
          <w:color w:val="231F1F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color w:val="231F1F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ерн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ивой</w:t>
      </w:r>
      <w:r>
        <w:rPr>
          <w:rFonts w:ascii="Times New Roman" w:hAnsi="Times New Roman" w:cs="Times New Roman" w:eastAsia="Times New Roman"/>
          <w:color w:val="231F1F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перелив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нию</w:t>
      </w:r>
      <w:r>
        <w:rPr>
          <w:rFonts w:ascii="Times New Roman" w:hAnsi="Times New Roman" w:cs="Times New Roman" w:eastAsia="Times New Roman"/>
          <w:color w:val="231F1F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68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т.к.</w:t>
      </w:r>
      <w:r>
        <w:rPr>
          <w:rFonts w:ascii="Times New Roman" w:hAnsi="Times New Roman" w:cs="Times New Roman" w:eastAsia="Times New Roman"/>
          <w:color w:val="231F1F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уменьшает</w:t>
      </w:r>
      <w:r>
        <w:rPr>
          <w:rFonts w:ascii="Times New Roman" w:hAnsi="Times New Roman" w:cs="Times New Roman" w:eastAsia="Times New Roman"/>
          <w:color w:val="231F1F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долю</w:t>
      </w:r>
      <w:r>
        <w:rPr>
          <w:rFonts w:ascii="Times New Roman" w:hAnsi="Times New Roman" w:cs="Times New Roman" w:eastAsia="Times New Roman"/>
          <w:color w:val="231F1F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пациентов,</w:t>
      </w:r>
      <w:r>
        <w:rPr>
          <w:rFonts w:ascii="Times New Roman" w:hAnsi="Times New Roman" w:cs="Times New Roman" w:eastAsia="Times New Roman"/>
          <w:color w:val="231F1F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которым</w:t>
      </w:r>
      <w:r>
        <w:rPr>
          <w:rFonts w:ascii="Times New Roman" w:hAnsi="Times New Roman" w:cs="Times New Roman" w:eastAsia="Times New Roman"/>
          <w:color w:val="231F1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1"/>
          <w:w w:val="105"/>
        </w:rPr>
        <w:t>было</w:t>
      </w:r>
      <w:r>
        <w:rPr>
          <w:rFonts w:ascii="Times New Roman" w:hAnsi="Times New Roman" w:cs="Times New Roman" w:eastAsia="Times New Roman"/>
          <w:color w:val="231F1F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полнено</w:t>
      </w:r>
      <w:r>
        <w:rPr>
          <w:rFonts w:ascii="Times New Roman" w:hAnsi="Times New Roman" w:cs="Times New Roman" w:eastAsia="Times New Roman"/>
          <w:color w:val="231F1F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переливание</w:t>
      </w:r>
      <w:r>
        <w:rPr>
          <w:rFonts w:ascii="Times New Roman" w:hAnsi="Times New Roman" w:cs="Times New Roman" w:eastAsia="Times New Roman"/>
          <w:color w:val="231F1F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снижает</w:t>
      </w:r>
      <w:r>
        <w:rPr>
          <w:rFonts w:ascii="Times New Roman" w:hAnsi="Times New Roman" w:cs="Times New Roman" w:eastAsia="Times New Roman"/>
          <w:color w:val="231F1F"/>
          <w:spacing w:val="44"/>
          <w:w w:val="169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объем</w:t>
      </w:r>
      <w:r>
        <w:rPr>
          <w:rFonts w:ascii="Times New Roman" w:hAnsi="Times New Roman" w:cs="Times New Roman" w:eastAsia="Times New Roman"/>
          <w:color w:val="231F1F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роци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рной</w:t>
      </w:r>
      <w:r>
        <w:rPr>
          <w:rFonts w:ascii="Times New Roman" w:hAnsi="Times New Roman" w:cs="Times New Roman" w:eastAsia="Times New Roman"/>
          <w:color w:val="231F1F"/>
          <w:w w:val="105"/>
        </w:rPr>
        <w:t> массы</w:t>
      </w:r>
      <w:r>
        <w:rPr>
          <w:rFonts w:ascii="Times New Roman" w:hAnsi="Times New Roman" w:cs="Times New Roman" w:eastAsia="Times New Roman"/>
          <w:color w:val="231F1F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при переливании,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приводи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снижению частоты</w:t>
      </w:r>
      <w:r>
        <w:rPr>
          <w:rFonts w:ascii="Times New Roman" w:hAnsi="Times New Roman" w:cs="Times New Roman" w:eastAsia="Times New Roman"/>
          <w:color w:val="231F1F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</w:pPr>
      <w:r>
        <w:rPr>
          <w:rFonts w:ascii="Times New Roman" w:hAnsi="Times New Roman"/>
          <w:color w:val="231F1F"/>
        </w:rPr>
        <w:t>инфекционных</w:t>
      </w:r>
      <w:r>
        <w:rPr>
          <w:rFonts w:ascii="Times New Roman" w:hAnsi="Times New Roman"/>
          <w:color w:val="231F1F"/>
          <w:spacing w:val="18"/>
        </w:rPr>
        <w:t> </w:t>
      </w:r>
      <w:r>
        <w:rPr>
          <w:rFonts w:ascii="Times New Roman" w:hAnsi="Times New Roman"/>
          <w:color w:val="231F1F"/>
          <w:spacing w:val="-1"/>
        </w:rPr>
        <w:t>ос</w:t>
      </w:r>
      <w:r>
        <w:rPr>
          <w:rFonts w:ascii="Times New Roman" w:hAnsi="Times New Roman"/>
          <w:color w:val="231F1F"/>
          <w:spacing w:val="-2"/>
        </w:rPr>
        <w:t>л</w:t>
      </w:r>
      <w:r>
        <w:rPr>
          <w:rFonts w:ascii="Times New Roman" w:hAnsi="Times New Roman"/>
          <w:color w:val="231F1F"/>
          <w:spacing w:val="-1"/>
        </w:rPr>
        <w:t>ож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ний</w:t>
      </w:r>
      <w:r>
        <w:rPr>
          <w:rFonts w:ascii="Times New Roman" w:hAnsi="Times New Roman"/>
          <w:color w:val="231F1F"/>
          <w:spacing w:val="-1"/>
        </w:rPr>
        <w:t>,</w:t>
      </w:r>
      <w:r>
        <w:rPr>
          <w:rFonts w:ascii="Times New Roman" w:hAnsi="Times New Roman"/>
          <w:color w:val="231F1F"/>
          <w:spacing w:val="20"/>
        </w:rPr>
        <w:t> </w:t>
      </w:r>
      <w:r>
        <w:rPr>
          <w:rFonts w:ascii="Times New Roman" w:hAnsi="Times New Roman"/>
          <w:color w:val="231F1F"/>
        </w:rPr>
        <w:t>но</w:t>
      </w:r>
      <w:r>
        <w:rPr>
          <w:rFonts w:ascii="Times New Roman" w:hAnsi="Times New Roman"/>
          <w:color w:val="231F1F"/>
          <w:spacing w:val="22"/>
        </w:rPr>
        <w:t> </w:t>
      </w:r>
      <w:r>
        <w:rPr>
          <w:rFonts w:ascii="Times New Roman" w:hAnsi="Times New Roman"/>
          <w:color w:val="231F1F"/>
        </w:rPr>
        <w:t>не</w:t>
      </w:r>
      <w:r>
        <w:rPr>
          <w:rFonts w:ascii="Times New Roman" w:hAnsi="Times New Roman"/>
          <w:color w:val="231F1F"/>
          <w:spacing w:val="17"/>
        </w:rPr>
        <w:t> </w:t>
      </w:r>
      <w:r>
        <w:rPr>
          <w:rFonts w:ascii="Times New Roman" w:hAnsi="Times New Roman"/>
          <w:color w:val="231F1F"/>
        </w:rPr>
        <w:t>приводит</w:t>
      </w:r>
      <w:r>
        <w:rPr>
          <w:rFonts w:ascii="Times New Roman" w:hAnsi="Times New Roman"/>
          <w:color w:val="231F1F"/>
          <w:spacing w:val="17"/>
        </w:rPr>
        <w:t> </w:t>
      </w:r>
      <w:r>
        <w:rPr>
          <w:rFonts w:ascii="Times New Roman" w:hAnsi="Times New Roman"/>
          <w:color w:val="231F1F"/>
        </w:rPr>
        <w:t>к</w:t>
      </w:r>
      <w:r>
        <w:rPr>
          <w:rFonts w:ascii="Times New Roman" w:hAnsi="Times New Roman"/>
          <w:color w:val="231F1F"/>
          <w:spacing w:val="23"/>
        </w:rPr>
        <w:t> 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зме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нию</w:t>
      </w:r>
      <w:r>
        <w:rPr>
          <w:rFonts w:ascii="Times New Roman" w:hAnsi="Times New Roman"/>
          <w:color w:val="231F1F"/>
          <w:spacing w:val="23"/>
        </w:rPr>
        <w:t> </w:t>
      </w:r>
      <w:r>
        <w:rPr>
          <w:rFonts w:ascii="Times New Roman" w:hAnsi="Times New Roman"/>
          <w:color w:val="231F1F"/>
          <w:spacing w:val="-2"/>
        </w:rPr>
        <w:t>у</w:t>
      </w:r>
      <w:r>
        <w:rPr>
          <w:rFonts w:ascii="Times New Roman" w:hAnsi="Times New Roman"/>
          <w:color w:val="231F1F"/>
          <w:spacing w:val="-1"/>
        </w:rPr>
        <w:t>ро</w:t>
      </w:r>
      <w:r>
        <w:rPr>
          <w:rFonts w:ascii="Times New Roman" w:hAnsi="Times New Roman"/>
          <w:color w:val="231F1F"/>
          <w:spacing w:val="-2"/>
        </w:rPr>
        <w:t>вн</w:t>
      </w:r>
      <w:r>
        <w:rPr>
          <w:rFonts w:ascii="Times New Roman" w:hAnsi="Times New Roman"/>
          <w:color w:val="231F1F"/>
          <w:spacing w:val="-1"/>
        </w:rPr>
        <w:t>я</w:t>
      </w:r>
      <w:r>
        <w:rPr>
          <w:rFonts w:ascii="Times New Roman" w:hAnsi="Times New Roman"/>
          <w:color w:val="231F1F"/>
          <w:spacing w:val="21"/>
        </w:rPr>
        <w:t> </w:t>
      </w:r>
      <w:r>
        <w:rPr>
          <w:rFonts w:ascii="Times New Roman" w:hAnsi="Times New Roman"/>
          <w:color w:val="231F1F"/>
        </w:rPr>
        <w:t>смертности</w:t>
      </w:r>
      <w:r>
        <w:rPr>
          <w:rFonts w:ascii="Times New Roman" w:hAnsi="Times New Roman"/>
          <w:color w:val="231F1F"/>
          <w:spacing w:val="17"/>
        </w:rPr>
        <w:t> </w:t>
      </w:r>
      <w:r>
        <w:rPr>
          <w:rFonts w:ascii="Times New Roman" w:hAnsi="Times New Roman"/>
          <w:color w:val="231F1F"/>
        </w:rPr>
        <w:t>[99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100]</w:t>
      </w:r>
      <w:r>
        <w:rPr>
          <w:spacing w:val="-1"/>
        </w:rPr>
        <w:t>.</w:t>
      </w:r>
      <w:r>
        <w:rPr/>
      </w:r>
    </w:p>
    <w:p>
      <w:pPr>
        <w:pStyle w:val="BodyText"/>
        <w:spacing w:line="369" w:lineRule="auto" w:before="136"/>
        <w:ind w:right="127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детской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популяции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получены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доказательства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эффективности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внутривенных</w:t>
      </w:r>
      <w:r>
        <w:rPr>
          <w:rFonts w:ascii="Times New Roman" w:hAnsi="Times New Roman"/>
          <w:spacing w:val="29"/>
          <w:w w:val="90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коррекции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елезоде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анемии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предоперационном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w w:val="105"/>
        </w:rPr>
        <w:t>периоде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135,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136].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применении</w:t>
      </w:r>
      <w:r>
        <w:rPr>
          <w:rFonts w:ascii="Times New Roman" w:hAnsi="Times New Roman"/>
          <w:spacing w:val="82"/>
          <w:w w:val="95"/>
        </w:rPr>
        <w:t> </w:t>
      </w:r>
      <w:r>
        <w:rPr>
          <w:rFonts w:ascii="Times New Roman" w:hAnsi="Times New Roman"/>
          <w:w w:val="105"/>
        </w:rPr>
        <w:t>этих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послеоперационном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травматологических</w:t>
      </w:r>
      <w:r>
        <w:rPr>
          <w:rFonts w:ascii="Times New Roman" w:hAnsi="Times New Roman"/>
          <w:spacing w:val="24"/>
          <w:w w:val="90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  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отсутствуют.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2"/>
          <w:numId w:val="19"/>
        </w:numPr>
        <w:tabs>
          <w:tab w:pos="1307" w:val="left" w:leader="none"/>
        </w:tabs>
        <w:spacing w:line="240" w:lineRule="auto" w:before="58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Профилактика 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столбняка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6" w:lineRule="auto" w:before="155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0"/>
        </w:rPr>
        <w:t> </w:t>
      </w:r>
      <w:r>
        <w:rPr/>
        <w:t>у</w:t>
      </w:r>
      <w:r>
        <w:rPr>
          <w:spacing w:val="11"/>
        </w:rPr>
        <w:t> </w:t>
      </w:r>
      <w:r>
        <w:rPr/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9"/>
        </w:rPr>
        <w:t> </w:t>
      </w:r>
      <w:r>
        <w:rPr/>
        <w:t>открытыми </w:t>
      </w:r>
      <w:r>
        <w:rPr>
          <w:spacing w:val="8"/>
        </w:rPr>
        <w:t> </w:t>
      </w:r>
      <w:r>
        <w:rPr>
          <w:spacing w:val="-1"/>
        </w:rPr>
        <w:t>переломами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лодыжек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введение</w:t>
      </w:r>
      <w:r>
        <w:rPr>
          <w:spacing w:val="37"/>
          <w:w w:val="102"/>
        </w:rPr>
        <w:t> </w:t>
      </w:r>
      <w:r>
        <w:rPr/>
        <w:t>анатоксина</w:t>
      </w:r>
      <w:r>
        <w:rPr>
          <w:spacing w:val="20"/>
        </w:rPr>
        <w:t> </w:t>
      </w:r>
      <w:r>
        <w:rPr>
          <w:spacing w:val="-1"/>
        </w:rPr>
        <w:t>столбнячного**</w:t>
      </w:r>
      <w:r>
        <w:rPr>
          <w:spacing w:val="22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22"/>
        </w:rPr>
        <w:t> </w:t>
      </w:r>
      <w:r>
        <w:rPr>
          <w:spacing w:val="-1"/>
        </w:rPr>
        <w:t>профилактики</w:t>
      </w:r>
      <w:r>
        <w:rPr>
          <w:spacing w:val="22"/>
        </w:rPr>
        <w:t> </w:t>
      </w:r>
      <w:r>
        <w:rPr>
          <w:spacing w:val="-1"/>
        </w:rPr>
        <w:t>столбняка</w:t>
      </w:r>
      <w:r>
        <w:rPr>
          <w:spacing w:val="18"/>
        </w:rPr>
        <w:t> </w:t>
      </w:r>
      <w:r>
        <w:rPr/>
        <w:t>[101,</w:t>
      </w:r>
      <w:r>
        <w:rPr>
          <w:spacing w:val="19"/>
        </w:rPr>
        <w:t> </w:t>
      </w:r>
      <w:r>
        <w:rPr/>
        <w:t>102].</w:t>
      </w:r>
      <w:r>
        <w:rPr/>
      </w:r>
    </w:p>
    <w:p>
      <w:pPr>
        <w:pStyle w:val="BodyText"/>
        <w:spacing w:line="369" w:lineRule="auto" w:before="7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пп.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4156-4157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Санитарных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вил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3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инфекционных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болезней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(СанПиН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3.3686-21)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экстренную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проводят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любых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нарушением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кожных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покровов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слизис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оболочек.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Экстренную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20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календарного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дня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получения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w w:val="105"/>
        </w:rPr>
        <w:t>[101]. </w:t>
      </w:r>
      <w:r>
        <w:rPr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препаратов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экстренной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иммунопрофилактики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проводится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дифференцированно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24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ической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прививки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7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данных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унологического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напряженности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противостолбнячного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уни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w w:val="110"/>
        </w:rPr>
        <w:t>учетом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w w:val="110"/>
        </w:rPr>
        <w:t>характера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Экстре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иммунопрофилактику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столбняка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одят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370" w:lineRule="auto" w:before="133" w:after="0"/>
        <w:ind w:left="396" w:right="200" w:firstLine="6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пассивной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иммунизации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серо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63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человечески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иммуноглобулином**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(ПС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И),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противостолбнячной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воро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(антитоксин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столбнячный**)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(ПСС);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368" w:lineRule="auto" w:before="3" w:after="0"/>
        <w:ind w:left="396" w:right="288" w:firstLine="6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активно-пассивной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состоящей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одновременного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6"/>
          <w:w w:val="94"/>
        </w:rPr>
        <w:t> </w:t>
      </w:r>
      <w:r>
        <w:rPr>
          <w:rFonts w:ascii="Times New Roman" w:hAnsi="Times New Roman"/>
          <w:w w:val="105"/>
        </w:rPr>
        <w:t>разные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тела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чного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человеческого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иммуноглобулина**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(а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ПСС)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столбнячного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анатоксина**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(АС)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spacing w:line="368" w:lineRule="auto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w w:val="105"/>
        </w:rPr>
        <w:t>-</w:t>
      </w:r>
      <w:r>
        <w:rPr>
          <w:spacing w:val="-3"/>
          <w:w w:val="105"/>
        </w:rPr>
        <w:t> </w:t>
      </w:r>
      <w:r>
        <w:rPr>
          <w:rFonts w:ascii="Times New Roman" w:hAnsi="Times New Roman"/>
          <w:w w:val="105"/>
        </w:rPr>
        <w:t>экстренной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ревакцинации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столбнячным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(или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1"/>
          <w:w w:val="103"/>
        </w:rPr>
        <w:t> </w:t>
      </w:r>
      <w:r>
        <w:rPr>
          <w:rFonts w:ascii="Times New Roman" w:hAnsi="Times New Roman"/>
          <w:w w:val="105"/>
        </w:rPr>
        <w:t>дифтерийно-столбнячным**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уменьшенным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антигенов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АДС-м)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стимуляции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ранее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привитых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людей.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[101,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102].</w:t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numPr>
          <w:ilvl w:val="0"/>
          <w:numId w:val="4"/>
        </w:numPr>
        <w:tabs>
          <w:tab w:pos="1810" w:val="left" w:leader="none"/>
        </w:tabs>
        <w:spacing w:line="364" w:lineRule="auto" w:before="0" w:after="0"/>
        <w:ind w:left="411" w:right="128" w:firstLine="1135"/>
        <w:jc w:val="left"/>
      </w:pPr>
      <w:bookmarkStart w:name="_TOC_250010" w:id="4"/>
      <w:r>
        <w:rPr>
          <w:spacing w:val="-2"/>
          <w:w w:val="110"/>
        </w:rPr>
        <w:t>Мед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кая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илитация</w:t>
      </w:r>
      <w:r>
        <w:rPr>
          <w:spacing w:val="-2"/>
          <w:w w:val="110"/>
        </w:rPr>
        <w:t>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0"/>
          <w:w w:val="110"/>
        </w:rPr>
        <w:t> </w:t>
      </w:r>
      <w:r>
        <w:rPr>
          <w:w w:val="110"/>
        </w:rPr>
        <w:t>и</w:t>
      </w:r>
      <w:r>
        <w:rPr>
          <w:spacing w:val="59"/>
          <w:w w:val="109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6"/>
          <w:w w:val="110"/>
        </w:rPr>
        <w:t> </w:t>
      </w:r>
      <w:r>
        <w:rPr>
          <w:w w:val="110"/>
        </w:rPr>
        <w:t>к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5"/>
          <w:w w:val="110"/>
        </w:rPr>
        <w:t> </w:t>
      </w:r>
      <w:r>
        <w:rPr>
          <w:w w:val="110"/>
        </w:rPr>
        <w:t>методов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илитации</w:t>
      </w:r>
      <w:r>
        <w:rPr>
          <w:spacing w:val="-2"/>
          <w:w w:val="110"/>
        </w:rPr>
        <w:t>,</w:t>
      </w:r>
      <w:r>
        <w:rPr>
          <w:spacing w:val="-25"/>
          <w:w w:val="110"/>
        </w:rPr>
        <w:t> </w:t>
      </w:r>
      <w:r>
        <w:rPr>
          <w:w w:val="110"/>
        </w:rPr>
        <w:t>в</w:t>
      </w:r>
      <w:r>
        <w:rPr>
          <w:spacing w:val="51"/>
          <w:w w:val="115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чи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23"/>
          <w:w w:val="110"/>
        </w:rPr>
        <w:t> 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ванны</w:t>
      </w:r>
      <w:r>
        <w:rPr>
          <w:spacing w:val="-2"/>
          <w:w w:val="110"/>
        </w:rPr>
        <w:t>х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ль</w:t>
      </w:r>
      <w:r>
        <w:rPr>
          <w:spacing w:val="-2"/>
          <w:w w:val="110"/>
        </w:rPr>
        <w:t>зо</w:t>
      </w:r>
      <w:r>
        <w:rPr>
          <w:spacing w:val="-1"/>
          <w:w w:val="110"/>
        </w:rPr>
        <w:t>вании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прир</w:t>
      </w:r>
      <w:r>
        <w:rPr>
          <w:spacing w:val="-2"/>
          <w:w w:val="110"/>
        </w:rPr>
        <w:t>од</w:t>
      </w:r>
      <w:r>
        <w:rPr>
          <w:spacing w:val="-1"/>
          <w:w w:val="110"/>
        </w:rPr>
        <w:t>ны</w:t>
      </w:r>
      <w:r>
        <w:rPr>
          <w:spacing w:val="-2"/>
          <w:w w:val="110"/>
        </w:rPr>
        <w:t>х</w:t>
      </w:r>
      <w:r>
        <w:rPr>
          <w:spacing w:val="-22"/>
          <w:w w:val="110"/>
        </w:rPr>
        <w:t> </w:t>
      </w:r>
      <w:r>
        <w:rPr>
          <w:w w:val="110"/>
        </w:rPr>
        <w:t>лечебных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bookmarkEnd w:id="4"/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26" w:after="0"/>
        <w:ind w:left="396" w:right="114" w:firstLine="404"/>
        <w:jc w:val="both"/>
      </w:pPr>
      <w:r>
        <w:rPr/>
        <w:t>Послеоперационную</w:t>
      </w:r>
      <w:r>
        <w:rPr>
          <w:spacing w:val="7"/>
        </w:rPr>
        <w:t> </w:t>
      </w:r>
      <w:r>
        <w:rPr>
          <w:spacing w:val="-1"/>
        </w:rPr>
        <w:t>мобилизацию</w:t>
      </w:r>
      <w:r>
        <w:rPr>
          <w:spacing w:val="8"/>
        </w:rPr>
        <w:t> </w:t>
      </w:r>
      <w:r>
        <w:rPr/>
        <w:t>взрослых</w:t>
      </w:r>
      <w:r>
        <w:rPr>
          <w:spacing w:val="6"/>
        </w:rPr>
        <w:t> </w:t>
      </w:r>
      <w:r>
        <w:rPr/>
        <w:t>пациентов</w:t>
      </w:r>
      <w:r>
        <w:rPr>
          <w:spacing w:val="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восстановление</w:t>
      </w:r>
      <w:r>
        <w:rPr>
          <w:spacing w:val="9"/>
        </w:rPr>
        <w:t> </w:t>
      </w:r>
      <w:r>
        <w:rPr>
          <w:spacing w:val="-1"/>
        </w:rPr>
        <w:t>объёма</w:t>
      </w:r>
      <w:r>
        <w:rPr>
          <w:spacing w:val="51"/>
          <w:w w:val="102"/>
        </w:rPr>
        <w:t> </w:t>
      </w:r>
      <w:r>
        <w:rPr/>
        <w:t>движений</w:t>
      </w:r>
      <w:r>
        <w:rPr>
          <w:spacing w:val="11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голеностопном</w:t>
      </w:r>
      <w:r>
        <w:rPr>
          <w:spacing w:val="10"/>
        </w:rPr>
        <w:t> </w:t>
      </w:r>
      <w:r>
        <w:rPr/>
        <w:t>суставе</w:t>
      </w:r>
      <w:r>
        <w:rPr>
          <w:spacing w:val="6"/>
        </w:rPr>
        <w:t> </w:t>
      </w:r>
      <w:r>
        <w:rPr/>
        <w:t>необходимо</w:t>
      </w:r>
      <w:r>
        <w:rPr>
          <w:spacing w:val="7"/>
        </w:rPr>
        <w:t> </w:t>
      </w:r>
      <w:r>
        <w:rPr/>
        <w:t>начинать</w:t>
      </w:r>
      <w:r>
        <w:rPr>
          <w:spacing w:val="12"/>
        </w:rPr>
        <w:t> </w:t>
      </w:r>
      <w:r>
        <w:rPr/>
        <w:t>как</w:t>
      </w:r>
      <w:r>
        <w:rPr>
          <w:spacing w:val="9"/>
        </w:rPr>
        <w:t> </w:t>
      </w:r>
      <w:r>
        <w:rPr/>
        <w:t>можно</w:t>
      </w:r>
      <w:r>
        <w:rPr>
          <w:spacing w:val="10"/>
        </w:rPr>
        <w:t> </w:t>
      </w:r>
      <w:r>
        <w:rPr/>
        <w:t>раньше.</w:t>
      </w:r>
      <w:r>
        <w:rPr>
          <w:spacing w:val="9"/>
        </w:rPr>
        <w:t> </w:t>
      </w:r>
      <w:r>
        <w:rPr>
          <w:spacing w:val="-1"/>
        </w:rPr>
        <w:t>Активизацию</w:t>
      </w:r>
      <w:r>
        <w:rPr>
          <w:spacing w:val="64"/>
          <w:w w:val="102"/>
        </w:rPr>
        <w:t> </w:t>
      </w:r>
      <w:r>
        <w:rPr/>
        <w:t>пациента</w:t>
      </w:r>
      <w:r>
        <w:rPr>
          <w:spacing w:val="2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5"/>
        </w:rPr>
        <w:t> </w:t>
      </w:r>
      <w:r>
        <w:rPr>
          <w:spacing w:val="-1"/>
        </w:rPr>
        <w:t>начать</w:t>
      </w:r>
      <w:r>
        <w:rPr>
          <w:spacing w:val="20"/>
        </w:rPr>
        <w:t> </w:t>
      </w:r>
      <w:r>
        <w:rPr/>
        <w:t>в</w:t>
      </w:r>
      <w:r>
        <w:rPr>
          <w:spacing w:val="26"/>
        </w:rPr>
        <w:t> </w:t>
      </w:r>
      <w:r>
        <w:rPr/>
        <w:t>течение</w:t>
      </w:r>
      <w:r>
        <w:rPr>
          <w:spacing w:val="22"/>
        </w:rPr>
        <w:t> </w:t>
      </w:r>
      <w:r>
        <w:rPr/>
        <w:t>24-х</w:t>
      </w:r>
      <w:r>
        <w:rPr>
          <w:spacing w:val="23"/>
        </w:rPr>
        <w:t> </w:t>
      </w:r>
      <w:r>
        <w:rPr>
          <w:spacing w:val="-1"/>
        </w:rPr>
        <w:t>часов</w:t>
      </w:r>
      <w:r>
        <w:rPr>
          <w:spacing w:val="20"/>
        </w:rPr>
        <w:t> </w:t>
      </w:r>
      <w:r>
        <w:rPr/>
        <w:t>после</w:t>
      </w:r>
      <w:r>
        <w:rPr>
          <w:spacing w:val="21"/>
        </w:rPr>
        <w:t> </w:t>
      </w:r>
      <w:r>
        <w:rPr/>
        <w:t>операции</w:t>
      </w:r>
      <w:r>
        <w:rPr>
          <w:spacing w:val="25"/>
        </w:rPr>
        <w:t> </w:t>
      </w:r>
      <w:r>
        <w:rPr>
          <w:spacing w:val="-1"/>
        </w:rPr>
        <w:t>[3,</w:t>
      </w:r>
      <w:r>
        <w:rPr>
          <w:spacing w:val="23"/>
        </w:rPr>
        <w:t> </w:t>
      </w:r>
      <w:r>
        <w:rPr/>
        <w:t>103].</w:t>
      </w:r>
      <w:r>
        <w:rPr/>
      </w:r>
    </w:p>
    <w:p>
      <w:pPr>
        <w:pStyle w:val="BodyText"/>
        <w:spacing w:line="370" w:lineRule="auto" w:before="2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лодыжек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льной,</w:t>
      </w:r>
      <w:r>
        <w:rPr>
          <w:rFonts w:ascii="Times New Roman" w:hAnsi="Times New Roman" w:cs="Times New Roman" w:eastAsia="Times New Roman"/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медиальной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лод</w:t>
      </w:r>
      <w:r>
        <w:rPr>
          <w:rFonts w:ascii="Times New Roman" w:hAnsi="Times New Roman" w:cs="Times New Roman" w:eastAsia="Times New Roman"/>
          <w:spacing w:val="-1"/>
          <w:w w:val="105"/>
        </w:rPr>
        <w:t>ыж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ЗКББК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зреш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</w:rPr>
      </w:r>
    </w:p>
    <w:p>
      <w:pPr>
        <w:spacing w:after="0" w:line="370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суставе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полном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объеме.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Вопрос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осевой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нагрузки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нижнюю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решается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исход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динамики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сращения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1-3,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5].</w:t>
      </w:r>
      <w:r>
        <w:rPr>
          <w:rFonts w:ascii="Times New Roman" w:hAnsi="Times New Roman"/>
        </w:rPr>
      </w:r>
    </w:p>
    <w:p>
      <w:pPr>
        <w:pStyle w:val="BodyText"/>
        <w:spacing w:line="368" w:lineRule="auto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дельтовидной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сохранение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иммобилизации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срок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недель.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начинаются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69"/>
          <w:w w:val="102"/>
        </w:rPr>
        <w:t> </w:t>
      </w:r>
      <w:r>
        <w:rPr>
          <w:rFonts w:ascii="Times New Roman" w:hAnsi="Times New Roman"/>
        </w:rPr>
        <w:t>прошествии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срока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иммобилизации.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Задачами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ннего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общих</w:t>
      </w:r>
      <w:r>
        <w:rPr>
          <w:rFonts w:ascii="Times New Roman" w:hAnsi="Times New Roman"/>
          <w:spacing w:val="69"/>
          <w:w w:val="90"/>
        </w:rPr>
        <w:t> </w:t>
      </w:r>
      <w:r>
        <w:rPr>
          <w:rFonts w:ascii="Times New Roman" w:hAnsi="Times New Roman"/>
          <w:w w:val="105"/>
        </w:rPr>
        <w:t>послеоперационных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со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стороны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сердечно-сосудистой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системы,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органов</w:t>
      </w:r>
      <w:r>
        <w:rPr>
          <w:rFonts w:ascii="Times New Roman" w:hAnsi="Times New Roman"/>
          <w:spacing w:val="29"/>
          <w:w w:val="94"/>
        </w:rPr>
        <w:t> </w:t>
      </w:r>
      <w:r>
        <w:rPr>
          <w:rFonts w:ascii="Times New Roman" w:hAnsi="Times New Roman"/>
          <w:w w:val="105"/>
        </w:rPr>
        <w:t>дыхания,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елудочно-кишечного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тракта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трофических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расстройств.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местных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нений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включает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отека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w w:val="105"/>
        </w:rPr>
        <w:t>создание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изиологических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условий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ивлени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w w:val="105"/>
        </w:rPr>
        <w:t>травмированных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во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время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первого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дня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больному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назначают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w w:val="105"/>
        </w:rPr>
        <w:t>активные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здоровой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конечности,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рические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9"/>
          <w:w w:val="9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оперированной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конечности,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оперированной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w w:val="105"/>
        </w:rPr>
        <w:t>конечности,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К,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ологического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делени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97"/>
          <w:w w:val="103"/>
        </w:rPr>
        <w:t> </w:t>
      </w:r>
      <w:r>
        <w:rPr>
          <w:rFonts w:ascii="Times New Roman" w:hAnsi="Times New Roman"/>
          <w:w w:val="105"/>
        </w:rPr>
        <w:t>стационара.</w:t>
      </w:r>
      <w:r>
        <w:rPr>
          <w:rFonts w:ascii="Times New Roman" w:hAnsi="Times New Roman"/>
        </w:rPr>
      </w:r>
    </w:p>
    <w:p>
      <w:pPr>
        <w:pStyle w:val="BodyText"/>
        <w:spacing w:line="371" w:lineRule="auto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амбулаторном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этапе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комплекс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активной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51"/>
          <w:w w:val="95"/>
        </w:rPr>
        <w:t> </w:t>
      </w:r>
      <w:r>
        <w:rPr>
          <w:rFonts w:ascii="Times New Roman" w:hAnsi="Times New Roman"/>
          <w:w w:val="105"/>
        </w:rPr>
        <w:t>оперированной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конечности,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назначению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врача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К.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2"/>
        </w:numPr>
        <w:tabs>
          <w:tab w:pos="1333" w:val="left" w:leader="none"/>
        </w:tabs>
        <w:spacing w:line="368" w:lineRule="auto" w:before="19" w:after="0"/>
        <w:ind w:left="396" w:right="110" w:firstLine="533"/>
        <w:jc w:val="both"/>
      </w:pPr>
      <w:r>
        <w:rPr/>
        <w:t>У</w:t>
      </w:r>
      <w:r>
        <w:rPr>
          <w:spacing w:val="17"/>
        </w:rPr>
        <w:t> </w:t>
      </w:r>
      <w:r>
        <w:rPr>
          <w:spacing w:val="-1"/>
        </w:rPr>
        <w:t>детей</w:t>
      </w:r>
      <w:r>
        <w:rPr>
          <w:spacing w:val="18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18"/>
        </w:rPr>
        <w:t> </w:t>
      </w:r>
      <w:r>
        <w:rPr/>
        <w:t>учитывать</w:t>
      </w:r>
      <w:r>
        <w:rPr>
          <w:spacing w:val="20"/>
        </w:rPr>
        <w:t> </w:t>
      </w:r>
      <w:r>
        <w:rPr/>
        <w:t>особенности</w:t>
      </w:r>
      <w:r>
        <w:rPr>
          <w:spacing w:val="20"/>
        </w:rPr>
        <w:t> </w:t>
      </w:r>
      <w:r>
        <w:rPr>
          <w:spacing w:val="-1"/>
        </w:rPr>
        <w:t>темпов</w:t>
      </w:r>
      <w:r>
        <w:rPr>
          <w:spacing w:val="16"/>
        </w:rPr>
        <w:t> </w:t>
      </w:r>
      <w:r>
        <w:rPr/>
        <w:t>консолидации</w:t>
      </w:r>
      <w:r>
        <w:rPr>
          <w:spacing w:val="17"/>
        </w:rPr>
        <w:t> </w:t>
      </w:r>
      <w:r>
        <w:rPr>
          <w:spacing w:val="-1"/>
        </w:rPr>
        <w:t>переломов</w:t>
      </w:r>
      <w:r>
        <w:rPr>
          <w:spacing w:val="55"/>
          <w:w w:val="102"/>
        </w:rPr>
        <w:t> </w:t>
      </w:r>
      <w:r>
        <w:rPr/>
        <w:t>костей</w:t>
      </w:r>
      <w:r>
        <w:rPr>
          <w:spacing w:val="10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определении</w:t>
      </w:r>
      <w:r>
        <w:rPr>
          <w:spacing w:val="13"/>
        </w:rPr>
        <w:t> </w:t>
      </w:r>
      <w:r>
        <w:rPr>
          <w:spacing w:val="-1"/>
        </w:rPr>
        <w:t>сроков</w:t>
      </w:r>
      <w:r>
        <w:rPr>
          <w:spacing w:val="10"/>
        </w:rPr>
        <w:t> </w:t>
      </w:r>
      <w:r>
        <w:rPr>
          <w:spacing w:val="-1"/>
        </w:rPr>
        <w:t>иммобилизации,</w:t>
      </w:r>
      <w:r>
        <w:rPr>
          <w:spacing w:val="9"/>
        </w:rPr>
        <w:t> </w:t>
      </w:r>
      <w:r>
        <w:rPr/>
        <w:t>которые</w:t>
      </w:r>
      <w:r>
        <w:rPr>
          <w:spacing w:val="9"/>
        </w:rPr>
        <w:t> </w:t>
      </w:r>
      <w:r>
        <w:rPr>
          <w:spacing w:val="-1"/>
        </w:rPr>
        <w:t>могут</w:t>
      </w:r>
      <w:r>
        <w:rPr>
          <w:spacing w:val="9"/>
        </w:rPr>
        <w:t> </w:t>
      </w:r>
      <w:r>
        <w:rPr>
          <w:spacing w:val="-1"/>
        </w:rPr>
        <w:t>варьировать</w:t>
      </w:r>
      <w:r>
        <w:rPr>
          <w:spacing w:val="9"/>
        </w:rPr>
        <w:t> </w:t>
      </w:r>
      <w:r>
        <w:rPr/>
        <w:t>от</w:t>
      </w:r>
      <w:r>
        <w:rPr>
          <w:spacing w:val="11"/>
        </w:rPr>
        <w:t> </w:t>
      </w:r>
      <w:r>
        <w:rPr/>
        <w:t>3</w:t>
      </w:r>
      <w:r>
        <w:rPr>
          <w:spacing w:val="6"/>
        </w:rPr>
        <w:t> </w:t>
      </w:r>
      <w:r>
        <w:rPr/>
        <w:t>недель</w:t>
      </w:r>
      <w:r>
        <w:rPr>
          <w:spacing w:val="11"/>
        </w:rPr>
        <w:t> </w:t>
      </w:r>
      <w:r>
        <w:rPr/>
        <w:t>до</w:t>
      </w:r>
      <w:r>
        <w:rPr>
          <w:spacing w:val="86"/>
          <w:w w:val="102"/>
        </w:rPr>
        <w:t> </w:t>
      </w:r>
      <w:r>
        <w:rPr/>
        <w:t>3</w:t>
      </w:r>
      <w:r>
        <w:rPr>
          <w:spacing w:val="38"/>
        </w:rPr>
        <w:t> </w:t>
      </w:r>
      <w:r>
        <w:rPr>
          <w:spacing w:val="-1"/>
        </w:rPr>
        <w:t>месяцев</w:t>
      </w:r>
      <w:r>
        <w:rPr>
          <w:spacing w:val="39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зависимости</w:t>
      </w:r>
      <w:r>
        <w:rPr>
          <w:spacing w:val="39"/>
        </w:rPr>
        <w:t> </w:t>
      </w:r>
      <w:r>
        <w:rPr>
          <w:spacing w:val="-2"/>
        </w:rPr>
        <w:t>от</w:t>
      </w:r>
      <w:r>
        <w:rPr>
          <w:spacing w:val="38"/>
        </w:rPr>
        <w:t> </w:t>
      </w:r>
      <w:r>
        <w:rPr>
          <w:spacing w:val="-1"/>
        </w:rPr>
        <w:t>степени</w:t>
      </w:r>
      <w:r>
        <w:rPr>
          <w:spacing w:val="39"/>
        </w:rPr>
        <w:t> </w:t>
      </w:r>
      <w:r>
        <w:rPr>
          <w:spacing w:val="-1"/>
        </w:rPr>
        <w:t>консолидации</w:t>
      </w:r>
      <w:r>
        <w:rPr>
          <w:spacing w:val="41"/>
        </w:rPr>
        <w:t> </w:t>
      </w:r>
      <w:r>
        <w:rPr>
          <w:spacing w:val="-1"/>
        </w:rPr>
        <w:t>по</w:t>
      </w:r>
      <w:r>
        <w:rPr>
          <w:spacing w:val="35"/>
        </w:rPr>
        <w:t> </w:t>
      </w:r>
      <w:r>
        <w:rPr>
          <w:spacing w:val="-1"/>
        </w:rPr>
        <w:t>рентгенограммам,</w:t>
      </w:r>
      <w:r>
        <w:rPr>
          <w:spacing w:val="41"/>
        </w:rPr>
        <w:t> </w:t>
      </w:r>
      <w:r>
        <w:rPr/>
        <w:t>а</w:t>
      </w:r>
      <w:r>
        <w:rPr>
          <w:spacing w:val="38"/>
        </w:rPr>
        <w:t> </w:t>
      </w:r>
      <w:r>
        <w:rPr/>
        <w:t>также</w:t>
      </w:r>
      <w:r>
        <w:rPr>
          <w:spacing w:val="36"/>
        </w:rPr>
        <w:t> </w:t>
      </w:r>
      <w:r>
        <w:rPr/>
        <w:t>данных</w:t>
      </w:r>
      <w:r>
        <w:rPr>
          <w:spacing w:val="97"/>
          <w:w w:val="102"/>
        </w:rPr>
        <w:t> </w:t>
      </w:r>
      <w:r>
        <w:rPr/>
        <w:t>клинической</w:t>
      </w:r>
      <w:r>
        <w:rPr>
          <w:spacing w:val="25"/>
        </w:rPr>
        <w:t> </w:t>
      </w:r>
      <w:r>
        <w:rPr>
          <w:spacing w:val="-1"/>
        </w:rPr>
        <w:t>оценки</w:t>
      </w:r>
      <w:r>
        <w:rPr>
          <w:spacing w:val="25"/>
        </w:rPr>
        <w:t> </w:t>
      </w:r>
      <w:r>
        <w:rPr>
          <w:spacing w:val="-1"/>
        </w:rPr>
        <w:t>[53].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Физические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еньшение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103"/>
          <w:w w:val="9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болиз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зоне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процедур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ним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назначению</w:t>
      </w:r>
      <w:r>
        <w:rPr>
          <w:rFonts w:ascii="Times New Roman" w:hAnsi="Times New Roman"/>
          <w:spacing w:val="85"/>
          <w:w w:val="96"/>
        </w:rPr>
        <w:t> </w:t>
      </w:r>
      <w:r>
        <w:rPr>
          <w:rFonts w:ascii="Times New Roman" w:hAnsi="Times New Roman"/>
          <w:w w:val="105"/>
        </w:rPr>
        <w:t>врача 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21" w:after="0"/>
        <w:ind w:left="396" w:right="108" w:firstLine="404"/>
        <w:jc w:val="both"/>
      </w:pP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45"/>
        </w:rPr>
        <w:t> </w:t>
      </w:r>
      <w:r>
        <w:rPr/>
        <w:t>при</w:t>
      </w:r>
      <w:r>
        <w:rPr>
          <w:spacing w:val="43"/>
        </w:rPr>
        <w:t> </w:t>
      </w:r>
      <w:r>
        <w:rPr>
          <w:rFonts w:ascii="Times New Roman" w:hAnsi="Times New Roman"/>
        </w:rPr>
        <w:t>консервативном</w:t>
      </w:r>
      <w:r>
        <w:rPr>
          <w:rFonts w:ascii="Times New Roman" w:hAnsi="Times New Roman"/>
          <w:spacing w:val="46"/>
        </w:rPr>
        <w:t> </w:t>
      </w:r>
      <w:r>
        <w:rPr>
          <w:spacing w:val="-1"/>
        </w:rPr>
        <w:t>лечении</w:t>
      </w:r>
      <w:r>
        <w:rPr>
          <w:spacing w:val="43"/>
        </w:rPr>
        <w:t> </w:t>
      </w:r>
      <w:r>
        <w:rPr>
          <w:spacing w:val="-1"/>
        </w:rPr>
        <w:t>переломов</w:t>
      </w:r>
      <w:r>
        <w:rPr>
          <w:spacing w:val="42"/>
        </w:rPr>
        <w:t> </w:t>
      </w:r>
      <w:r>
        <w:rPr>
          <w:spacing w:val="-1"/>
        </w:rPr>
        <w:t>наружной,</w:t>
      </w:r>
      <w:r>
        <w:rPr>
          <w:spacing w:val="42"/>
        </w:rPr>
        <w:t> </w:t>
      </w:r>
      <w:r>
        <w:rPr/>
        <w:t>внутренней</w:t>
      </w:r>
      <w:r>
        <w:rPr>
          <w:spacing w:val="38"/>
          <w:w w:val="102"/>
        </w:rPr>
        <w:t> </w:t>
      </w:r>
      <w:r>
        <w:rPr/>
        <w:t>лодыжек</w:t>
      </w:r>
      <w:r>
        <w:rPr>
          <w:spacing w:val="16"/>
        </w:rPr>
        <w:t> </w:t>
      </w:r>
      <w:r>
        <w:rPr/>
        <w:t>и/или</w:t>
      </w:r>
      <w:r>
        <w:rPr>
          <w:spacing w:val="14"/>
        </w:rPr>
        <w:t> </w:t>
      </w:r>
      <w:r>
        <w:rPr/>
        <w:t>заднего</w:t>
      </w:r>
      <w:r>
        <w:rPr>
          <w:spacing w:val="17"/>
        </w:rPr>
        <w:t> </w:t>
      </w:r>
      <w:r>
        <w:rPr/>
        <w:t>края</w:t>
      </w:r>
      <w:r>
        <w:rPr>
          <w:spacing w:val="17"/>
        </w:rPr>
        <w:t> </w:t>
      </w:r>
      <w:r>
        <w:rPr/>
        <w:t>большеберцовой</w:t>
      </w:r>
      <w:r>
        <w:rPr>
          <w:spacing w:val="17"/>
        </w:rPr>
        <w:t> </w:t>
      </w:r>
      <w:r>
        <w:rPr>
          <w:spacing w:val="-1"/>
        </w:rPr>
        <w:t>кости</w:t>
      </w:r>
      <w:r>
        <w:rPr>
          <w:spacing w:val="17"/>
        </w:rPr>
        <w:t> </w:t>
      </w:r>
      <w:r>
        <w:rPr/>
        <w:t>домашняя</w:t>
      </w:r>
      <w:r>
        <w:rPr>
          <w:spacing w:val="19"/>
        </w:rPr>
        <w:t> </w:t>
      </w:r>
      <w:r>
        <w:rPr/>
        <w:t>реабилитация</w:t>
      </w:r>
      <w:r>
        <w:rPr>
          <w:spacing w:val="17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1"/>
        </w:rPr>
        <w:t>программе</w:t>
      </w:r>
      <w:r>
        <w:rPr>
          <w:spacing w:val="36"/>
          <w:w w:val="102"/>
        </w:rPr>
        <w:t> </w:t>
      </w:r>
      <w:r>
        <w:rPr/>
        <w:t>периода</w:t>
      </w:r>
      <w:r>
        <w:rPr>
          <w:spacing w:val="16"/>
        </w:rPr>
        <w:t> </w:t>
      </w:r>
      <w:r>
        <w:rPr>
          <w:spacing w:val="-1"/>
        </w:rPr>
        <w:t>иммобилизации</w:t>
      </w:r>
      <w:r>
        <w:rPr>
          <w:spacing w:val="22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целью</w:t>
      </w:r>
      <w:r>
        <w:rPr>
          <w:spacing w:val="23"/>
        </w:rPr>
        <w:t> </w:t>
      </w:r>
      <w:r>
        <w:rPr/>
        <w:t>улучшения</w:t>
      </w:r>
      <w:r>
        <w:rPr>
          <w:spacing w:val="15"/>
        </w:rPr>
        <w:t> </w:t>
      </w:r>
      <w:r>
        <w:rPr>
          <w:spacing w:val="-1"/>
        </w:rPr>
        <w:t>кровообращения</w:t>
      </w:r>
      <w:r>
        <w:rPr>
          <w:spacing w:val="21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конечности,</w:t>
      </w:r>
      <w:r>
        <w:rPr>
          <w:spacing w:val="17"/>
        </w:rPr>
        <w:t> </w:t>
      </w:r>
      <w:r>
        <w:rPr>
          <w:spacing w:val="-1"/>
        </w:rPr>
        <w:t>профилактике</w:t>
      </w:r>
      <w:r>
        <w:rPr>
          <w:spacing w:val="87"/>
          <w:w w:val="102"/>
        </w:rPr>
        <w:t> </w:t>
      </w:r>
      <w:r>
        <w:rPr/>
        <w:t>мышечной</w:t>
      </w:r>
      <w:r>
        <w:rPr>
          <w:spacing w:val="17"/>
        </w:rPr>
        <w:t> </w:t>
      </w:r>
      <w:r>
        <w:rPr/>
        <w:t>гипотрофии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/>
        <w:t>тугоподвижности</w:t>
      </w:r>
      <w:r>
        <w:rPr>
          <w:spacing w:val="17"/>
        </w:rPr>
        <w:t> </w:t>
      </w:r>
      <w:r>
        <w:rPr>
          <w:spacing w:val="-1"/>
        </w:rPr>
        <w:t>ГСС</w:t>
      </w:r>
      <w:r>
        <w:rPr>
          <w:spacing w:val="20"/>
        </w:rPr>
        <w:t> </w:t>
      </w:r>
      <w:r>
        <w:rPr/>
        <w:t>[109,</w:t>
      </w:r>
      <w:r>
        <w:rPr>
          <w:spacing w:val="17"/>
        </w:rPr>
        <w:t> </w:t>
      </w:r>
      <w:r>
        <w:rPr/>
        <w:t>110,</w:t>
      </w:r>
      <w:r>
        <w:rPr>
          <w:spacing w:val="17"/>
        </w:rPr>
        <w:t> </w:t>
      </w:r>
      <w:r>
        <w:rPr/>
        <w:t>134].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репозиции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переломе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наружной,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внутренней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лодыжки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  <w:w w:val="105"/>
        </w:rPr>
        <w:t>заднего края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большеберцовой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накладывается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гипсов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кий</w:t>
      </w:r>
      <w:r>
        <w:rPr>
          <w:rFonts w:ascii="Times New Roman" w:hAnsi="Times New Roman"/>
          <w:w w:val="105"/>
        </w:rPr>
        <w:t> брейс</w:t>
      </w:r>
      <w:r>
        <w:rPr>
          <w:rFonts w:ascii="Times New Roman" w:hAnsi="Times New Roman"/>
          <w:spacing w:val="73"/>
          <w:w w:val="102"/>
        </w:rPr>
        <w:t> </w:t>
      </w:r>
      <w:r>
        <w:rPr>
          <w:rFonts w:ascii="Times New Roman" w:hAnsi="Times New Roman"/>
          <w:spacing w:val="1"/>
          <w:w w:val="105"/>
        </w:rPr>
        <w:t>для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опного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сустава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срок  до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10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недель.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58"/>
          <w:w w:val="115"/>
        </w:rPr>
        <w:t> </w:t>
      </w:r>
      <w:r>
        <w:rPr>
          <w:rFonts w:ascii="Times New Roman" w:hAnsi="Times New Roman"/>
          <w:w w:val="105"/>
        </w:rPr>
        <w:t>определяет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динамике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консолид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[107,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109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Врачом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/ЛФК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программа  реабилитации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назначением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3"/>
          <w:w w:val="94"/>
        </w:rPr>
        <w:t> </w:t>
      </w:r>
      <w:r>
        <w:rPr>
          <w:rFonts w:ascii="Times New Roman" w:hAnsi="Times New Roman"/>
        </w:rPr>
        <w:t>ЛФК: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динамических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пальцев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стопы,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коленного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тазобедре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напряжением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ы,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идеомоторных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3"/>
          <w:w w:val="94"/>
        </w:rPr>
        <w:t> </w:t>
      </w:r>
      <w:r>
        <w:rPr>
          <w:rFonts w:ascii="Times New Roman" w:hAnsi="Times New Roman"/>
        </w:rPr>
        <w:t>голеностопном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[110].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одят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обучение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одьбе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дополнительными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71"/>
          <w:w w:val="95"/>
        </w:rPr>
        <w:t> </w:t>
      </w:r>
      <w:r>
        <w:rPr>
          <w:rFonts w:ascii="Times New Roman" w:hAnsi="Times New Roman"/>
        </w:rPr>
        <w:t>опоры (ходунки,</w:t>
      </w:r>
      <w:r>
        <w:rPr>
          <w:rFonts w:ascii="Times New Roman" w:hAnsi="Times New Roman"/>
          <w:spacing w:val="-2"/>
        </w:rPr>
        <w:t> 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[104, </w:t>
      </w:r>
      <w:r>
        <w:rPr>
          <w:rFonts w:ascii="Times New Roman" w:hAnsi="Times New Roman"/>
        </w:rPr>
        <w:t>105].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6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ГСС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91"/>
          <w:w w:val="103"/>
        </w:rPr>
        <w:t> </w:t>
      </w:r>
      <w:r>
        <w:rPr>
          <w:rFonts w:ascii="Times New Roman" w:hAnsi="Times New Roman"/>
          <w:w w:val="105"/>
        </w:rPr>
        <w:t>начинается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прекращения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1,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2,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5,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103].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24" w:after="0"/>
        <w:ind w:left="396" w:right="109" w:firstLine="404"/>
        <w:jc w:val="both"/>
      </w:pPr>
      <w:r>
        <w:rPr>
          <w:rFonts w:ascii="Times New Roman" w:hAnsi="Times New Roman"/>
          <w:w w:val="105"/>
        </w:rPr>
        <w:t>Рекомендована</w:t>
      </w:r>
      <w:r>
        <w:rPr>
          <w:rFonts w:ascii="Times New Roman" w:hAnsi="Times New Roman"/>
          <w:spacing w:val="9"/>
          <w:w w:val="105"/>
        </w:rPr>
        <w:t> </w:t>
      </w:r>
      <w:r>
        <w:rPr>
          <w:w w:val="105"/>
        </w:rPr>
        <w:t>при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переломе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лодыжек</w:t>
      </w:r>
      <w:r>
        <w:rPr>
          <w:spacing w:val="10"/>
          <w:w w:val="105"/>
        </w:rPr>
        <w:t> </w:t>
      </w:r>
      <w:r>
        <w:rPr>
          <w:w w:val="105"/>
        </w:rPr>
        <w:t>и/или</w:t>
      </w:r>
      <w:r>
        <w:rPr>
          <w:spacing w:val="6"/>
          <w:w w:val="105"/>
        </w:rPr>
        <w:t> </w:t>
      </w:r>
      <w:r>
        <w:rPr>
          <w:w w:val="105"/>
        </w:rPr>
        <w:t>заднего</w:t>
      </w:r>
      <w:r>
        <w:rPr>
          <w:spacing w:val="7"/>
          <w:w w:val="105"/>
        </w:rPr>
        <w:t> </w:t>
      </w:r>
      <w:r>
        <w:rPr>
          <w:w w:val="105"/>
        </w:rPr>
        <w:t>края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большеберцовой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кости</w:t>
      </w:r>
      <w:r>
        <w:rPr>
          <w:spacing w:val="59"/>
          <w:w w:val="102"/>
        </w:rPr>
        <w:t> </w:t>
      </w:r>
      <w:r>
        <w:rPr>
          <w:w w:val="105"/>
        </w:rPr>
        <w:t>после</w:t>
      </w:r>
      <w:r>
        <w:rPr>
          <w:spacing w:val="37"/>
          <w:w w:val="105"/>
        </w:rPr>
        <w:t> </w:t>
      </w:r>
      <w:r>
        <w:rPr>
          <w:w w:val="105"/>
        </w:rPr>
        <w:t>снятия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иммобилизации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амбулаторная</w:t>
      </w:r>
      <w:r>
        <w:rPr>
          <w:spacing w:val="42"/>
          <w:w w:val="105"/>
        </w:rPr>
        <w:t> </w:t>
      </w:r>
      <w:r>
        <w:rPr>
          <w:w w:val="105"/>
        </w:rPr>
        <w:t>реабилитация</w:t>
      </w:r>
      <w:r>
        <w:rPr>
          <w:spacing w:val="38"/>
          <w:w w:val="105"/>
        </w:rPr>
        <w:t> </w:t>
      </w:r>
      <w:r>
        <w:rPr>
          <w:spacing w:val="1"/>
          <w:w w:val="105"/>
        </w:rPr>
        <w:t>по</w:t>
      </w:r>
      <w:r>
        <w:rPr>
          <w:spacing w:val="37"/>
          <w:w w:val="105"/>
        </w:rPr>
        <w:t> </w:t>
      </w:r>
      <w:r>
        <w:rPr>
          <w:spacing w:val="-2"/>
          <w:w w:val="105"/>
        </w:rPr>
        <w:t>программе</w:t>
      </w:r>
      <w:r>
        <w:rPr>
          <w:spacing w:val="70"/>
          <w:w w:val="102"/>
        </w:rPr>
        <w:t> </w:t>
      </w:r>
      <w:r>
        <w:rPr>
          <w:rFonts w:ascii="Times New Roman" w:hAnsi="Times New Roman"/>
          <w:w w:val="105"/>
        </w:rPr>
        <w:t>постиммобилизационного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w w:val="105"/>
        </w:rPr>
        <w:t>периода</w:t>
      </w:r>
      <w:r>
        <w:rPr>
          <w:spacing w:val="-20"/>
          <w:w w:val="105"/>
        </w:rPr>
        <w:t> </w:t>
      </w:r>
      <w:r>
        <w:rPr>
          <w:w w:val="105"/>
        </w:rPr>
        <w:t>с</w:t>
      </w:r>
      <w:r>
        <w:rPr>
          <w:spacing w:val="-20"/>
          <w:w w:val="105"/>
        </w:rPr>
        <w:t> </w:t>
      </w:r>
      <w:r>
        <w:rPr>
          <w:w w:val="105"/>
        </w:rPr>
        <w:t>целью</w:t>
      </w:r>
      <w:r>
        <w:rPr>
          <w:spacing w:val="-20"/>
          <w:w w:val="105"/>
        </w:rPr>
        <w:t> </w:t>
      </w:r>
      <w:r>
        <w:rPr>
          <w:w w:val="105"/>
        </w:rPr>
        <w:t>восстановления</w:t>
      </w:r>
      <w:r>
        <w:rPr>
          <w:spacing w:val="-20"/>
          <w:w w:val="105"/>
        </w:rPr>
        <w:t> </w:t>
      </w:r>
      <w:r>
        <w:rPr>
          <w:w w:val="105"/>
        </w:rPr>
        <w:t>подвижности</w:t>
      </w:r>
      <w:r>
        <w:rPr>
          <w:spacing w:val="-20"/>
          <w:w w:val="105"/>
        </w:rPr>
        <w:t> </w:t>
      </w:r>
      <w:r>
        <w:rPr>
          <w:w w:val="105"/>
        </w:rPr>
        <w:t>голеностопного</w:t>
      </w:r>
      <w:r>
        <w:rPr>
          <w:spacing w:val="28"/>
          <w:w w:val="102"/>
        </w:rPr>
        <w:t> </w:t>
      </w:r>
      <w:r>
        <w:rPr>
          <w:spacing w:val="-2"/>
          <w:w w:val="105"/>
        </w:rPr>
        <w:t>сустава</w:t>
      </w:r>
      <w:r>
        <w:rPr>
          <w:spacing w:val="-22"/>
          <w:w w:val="105"/>
        </w:rPr>
        <w:t> </w:t>
      </w:r>
      <w:r>
        <w:rPr>
          <w:w w:val="105"/>
        </w:rPr>
        <w:t>и</w:t>
      </w:r>
      <w:r>
        <w:rPr>
          <w:spacing w:val="-21"/>
          <w:w w:val="105"/>
        </w:rPr>
        <w:t> </w:t>
      </w:r>
      <w:r>
        <w:rPr>
          <w:w w:val="105"/>
        </w:rPr>
        <w:t>опороспособности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ноги</w:t>
      </w:r>
      <w:r>
        <w:rPr>
          <w:spacing w:val="-20"/>
          <w:w w:val="105"/>
        </w:rPr>
        <w:t> </w:t>
      </w:r>
      <w:r>
        <w:rPr>
          <w:w w:val="105"/>
        </w:rPr>
        <w:t>[104-107,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111,</w:t>
      </w:r>
      <w:r>
        <w:rPr>
          <w:spacing w:val="-21"/>
          <w:w w:val="105"/>
        </w:rPr>
        <w:t> </w:t>
      </w:r>
      <w:r>
        <w:rPr>
          <w:w w:val="105"/>
        </w:rPr>
        <w:t>114,</w:t>
      </w:r>
      <w:r>
        <w:rPr>
          <w:spacing w:val="-21"/>
          <w:w w:val="105"/>
        </w:rPr>
        <w:t> </w:t>
      </w:r>
      <w:r>
        <w:rPr>
          <w:w w:val="105"/>
        </w:rPr>
        <w:t>134].</w:t>
      </w:r>
      <w:r>
        <w:rPr/>
      </w:r>
    </w:p>
    <w:p>
      <w:pPr>
        <w:pStyle w:val="BodyText"/>
        <w:spacing w:line="240" w:lineRule="auto" w:before="8"/>
        <w:ind w:left="1064" w:right="0" w:hanging="6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\ЛФК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</w:rPr>
        <w:t>назначением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ЛФК: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(с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обод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омощь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99"/>
          <w:w w:val="103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сустава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лечебная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зк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бассе</w:t>
      </w:r>
      <w:r>
        <w:rPr>
          <w:rFonts w:ascii="Times New Roman" w:hAnsi="Times New Roman"/>
          <w:spacing w:val="-2"/>
        </w:rPr>
        <w:t>йн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постуральная</w:t>
      </w:r>
      <w:r>
        <w:rPr>
          <w:rFonts w:ascii="Times New Roman" w:hAnsi="Times New Roman"/>
          <w:spacing w:val="70"/>
          <w:w w:val="103"/>
        </w:rPr>
        <w:t> </w:t>
      </w:r>
      <w:r>
        <w:rPr>
          <w:rFonts w:ascii="Times New Roman" w:hAnsi="Times New Roman"/>
        </w:rPr>
        <w:t>коррекция,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пию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с</w:t>
      </w:r>
      <w:r>
        <w:rPr>
          <w:rFonts w:ascii="Times New Roman" w:hAnsi="Times New Roman"/>
          <w:spacing w:val="-3"/>
        </w:rPr>
        <w:t>у</w:t>
      </w:r>
      <w:r>
        <w:rPr>
          <w:rFonts w:ascii="Times New Roman" w:hAnsi="Times New Roman"/>
          <w:spacing w:val="-2"/>
        </w:rPr>
        <w:t>ста</w:t>
      </w:r>
      <w:r>
        <w:rPr>
          <w:rFonts w:ascii="Times New Roman" w:hAnsi="Times New Roman"/>
          <w:spacing w:val="-3"/>
        </w:rPr>
        <w:t>в</w:t>
      </w:r>
      <w:r>
        <w:rPr>
          <w:rFonts w:ascii="Times New Roman" w:hAnsi="Times New Roman"/>
          <w:spacing w:val="-2"/>
        </w:rPr>
        <w:t>а,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шая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</w:rPr>
        <w:t>механотерапия.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Через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две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недели,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повторной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консультации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ФРМ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/ЛФК</w:t>
      </w:r>
      <w:r>
        <w:rPr>
          <w:rFonts w:ascii="Times New Roman" w:hAnsi="Times New Roman"/>
          <w:spacing w:val="29"/>
          <w:w w:val="101"/>
        </w:rPr>
        <w:t> </w:t>
      </w:r>
      <w:r>
        <w:rPr>
          <w:rFonts w:ascii="Times New Roman" w:hAnsi="Times New Roman"/>
        </w:rPr>
        <w:t>назначаются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ажера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кре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стопы,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spacing w:val="-1"/>
        </w:rPr>
        <w:t>ба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с-тера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БОС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травме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опорно-двигательного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аппарата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[110,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113,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</w:rPr>
        <w:t>114].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4" w:firstLine="72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аппаратный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ручной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массаж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сочетании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подводным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вихрев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47"/>
          <w:w w:val="103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еньшени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отека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5"/>
          <w:w w:val="115"/>
        </w:rPr>
        <w:t> </w:t>
      </w:r>
      <w:r>
        <w:rPr>
          <w:rFonts w:ascii="Times New Roman" w:hAnsi="Times New Roman"/>
          <w:w w:val="105"/>
        </w:rPr>
        <w:t>назначается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физиотерапия: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локальная,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чреско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короткоимпульсная</w:t>
      </w:r>
      <w:r>
        <w:rPr>
          <w:rFonts w:ascii="Times New Roman" w:hAnsi="Times New Roman"/>
          <w:spacing w:val="46"/>
          <w:w w:val="103"/>
        </w:rPr>
        <w:t> </w:t>
      </w:r>
      <w:r>
        <w:rPr>
          <w:rFonts w:ascii="Times New Roman" w:hAnsi="Times New Roman"/>
          <w:w w:val="105"/>
        </w:rPr>
        <w:t>электростимуляция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(ЧЭНС),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звуков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звуко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75"/>
          <w:w w:val="9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суставов),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магнитными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105,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106,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114].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представлены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единые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окол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нет</w:t>
      </w:r>
      <w:r>
        <w:rPr>
          <w:rFonts w:ascii="Times New Roman" w:hAnsi="Times New Roman"/>
          <w:spacing w:val="45"/>
          <w:w w:val="169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того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иного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окол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73"/>
          <w:w w:val="169"/>
        </w:rPr>
        <w:t> </w:t>
      </w:r>
      <w:r>
        <w:rPr>
          <w:rFonts w:ascii="Times New Roman" w:hAnsi="Times New Roman"/>
          <w:w w:val="105"/>
        </w:rPr>
        <w:t>дальнейшего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изучени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показана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105,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108,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109,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114,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05"/>
        </w:rPr>
        <w:t>115].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spacing w:line="368" w:lineRule="auto" w:before="58"/>
        <w:ind w:right="114" w:firstLine="72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Вопрос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осевой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нагрузке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ногу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решается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индивидуально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36"/>
          <w:w w:val="169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консолидации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106,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111].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ношение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уви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2"/>
        </w:numPr>
        <w:tabs>
          <w:tab w:pos="1463" w:val="left" w:leader="none"/>
        </w:tabs>
        <w:spacing w:line="368" w:lineRule="auto" w:before="155" w:after="0"/>
        <w:ind w:left="396" w:right="110" w:firstLine="668"/>
        <w:jc w:val="both"/>
      </w:pP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10"/>
        </w:rPr>
        <w:t> </w:t>
      </w:r>
      <w:r>
        <w:rPr/>
        <w:t>при</w:t>
      </w:r>
      <w:r>
        <w:rPr>
          <w:spacing w:val="11"/>
        </w:rPr>
        <w:t> </w:t>
      </w:r>
      <w:r>
        <w:rPr>
          <w:rFonts w:ascii="Times New Roman" w:hAnsi="Times New Roman"/>
          <w:spacing w:val="-1"/>
        </w:rPr>
        <w:t>оперативном</w:t>
      </w:r>
      <w:r>
        <w:rPr>
          <w:rFonts w:ascii="Times New Roman" w:hAnsi="Times New Roman"/>
          <w:spacing w:val="11"/>
        </w:rPr>
        <w:t> </w:t>
      </w:r>
      <w:r>
        <w:rPr>
          <w:spacing w:val="-1"/>
        </w:rPr>
        <w:t>лечении</w:t>
      </w:r>
      <w:r>
        <w:rPr>
          <w:spacing w:val="3"/>
        </w:rPr>
        <w:t> </w:t>
      </w:r>
      <w:r>
        <w:rPr>
          <w:spacing w:val="-1"/>
        </w:rPr>
        <w:t>переломов</w:t>
      </w:r>
      <w:r>
        <w:rPr>
          <w:spacing w:val="5"/>
        </w:rPr>
        <w:t> </w:t>
      </w:r>
      <w:r>
        <w:rPr>
          <w:spacing w:val="-1"/>
        </w:rPr>
        <w:t>лодыжек</w:t>
      </w:r>
      <w:r>
        <w:rPr/>
        <w:t> </w:t>
      </w:r>
      <w:r>
        <w:rPr>
          <w:spacing w:val="12"/>
        </w:rPr>
        <w:t> </w:t>
      </w:r>
      <w:r>
        <w:rPr/>
        <w:t>и/или </w:t>
      </w:r>
      <w:r>
        <w:rPr>
          <w:spacing w:val="8"/>
        </w:rPr>
        <w:t> </w:t>
      </w:r>
      <w:r>
        <w:rPr/>
        <w:t>заднего</w:t>
      </w:r>
      <w:r>
        <w:rPr>
          <w:spacing w:val="59"/>
          <w:w w:val="102"/>
        </w:rPr>
        <w:t> </w:t>
      </w:r>
      <w:r>
        <w:rPr/>
        <w:t>края </w:t>
      </w:r>
      <w:r>
        <w:rPr>
          <w:spacing w:val="-1"/>
        </w:rPr>
        <w:t>большеберцовой</w:t>
      </w:r>
      <w:r>
        <w:rPr>
          <w:spacing w:val="8"/>
        </w:rPr>
        <w:t> </w:t>
      </w:r>
      <w:r>
        <w:rPr>
          <w:spacing w:val="-1"/>
        </w:rPr>
        <w:t>кости</w:t>
      </w:r>
      <w:r>
        <w:rPr>
          <w:spacing w:val="4"/>
        </w:rPr>
        <w:t> </w:t>
      </w:r>
      <w:r>
        <w:rPr/>
        <w:t>амбулаторная</w:t>
      </w:r>
      <w:r>
        <w:rPr>
          <w:spacing w:val="5"/>
        </w:rPr>
        <w:t> </w:t>
      </w:r>
      <w:r>
        <w:rPr>
          <w:spacing w:val="-1"/>
        </w:rPr>
        <w:t>(дневной</w:t>
      </w:r>
      <w:r>
        <w:rPr>
          <w:spacing w:val="4"/>
        </w:rPr>
        <w:t> </w:t>
      </w:r>
      <w:r>
        <w:rPr>
          <w:spacing w:val="-1"/>
        </w:rPr>
        <w:t>стационар)</w:t>
      </w:r>
      <w:r>
        <w:rPr>
          <w:spacing w:val="3"/>
        </w:rPr>
        <w:t> </w:t>
      </w:r>
      <w:r>
        <w:rPr/>
        <w:t>реабилитация</w:t>
      </w:r>
      <w:r>
        <w:rPr>
          <w:spacing w:val="4"/>
        </w:rPr>
        <w:t> </w:t>
      </w:r>
      <w:r>
        <w:rPr>
          <w:spacing w:val="-1"/>
        </w:rPr>
        <w:t>по</w:t>
      </w:r>
      <w:r>
        <w:rPr>
          <w:spacing w:val="3"/>
        </w:rPr>
        <w:t> </w:t>
      </w:r>
      <w:r>
        <w:rPr>
          <w:spacing w:val="-1"/>
        </w:rPr>
        <w:t>программе</w:t>
      </w:r>
      <w:r>
        <w:rPr>
          <w:spacing w:val="85"/>
          <w:w w:val="102"/>
        </w:rPr>
        <w:t> </w:t>
      </w:r>
      <w:r>
        <w:rPr/>
        <w:t>послеоперационного</w:t>
      </w:r>
      <w:r>
        <w:rPr>
          <w:spacing w:val="38"/>
        </w:rPr>
        <w:t> </w:t>
      </w:r>
      <w:r>
        <w:rPr>
          <w:spacing w:val="-1"/>
        </w:rPr>
        <w:t>периода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/>
        <w:t>целью</w:t>
      </w:r>
      <w:r>
        <w:rPr>
          <w:spacing w:val="42"/>
        </w:rPr>
        <w:t> </w:t>
      </w:r>
      <w:r>
        <w:rPr/>
        <w:t>сохранения</w:t>
      </w:r>
      <w:r>
        <w:rPr>
          <w:spacing w:val="42"/>
        </w:rPr>
        <w:t> </w:t>
      </w:r>
      <w:r>
        <w:rPr>
          <w:spacing w:val="-1"/>
        </w:rPr>
        <w:t>функции</w:t>
      </w:r>
      <w:r>
        <w:rPr>
          <w:spacing w:val="44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восстановления</w:t>
      </w:r>
      <w:r>
        <w:rPr>
          <w:spacing w:val="51"/>
          <w:w w:val="102"/>
        </w:rPr>
        <w:t> </w:t>
      </w:r>
      <w:r>
        <w:rPr/>
        <w:t>опороспособности</w:t>
      </w:r>
      <w:r>
        <w:rPr>
          <w:spacing w:val="14"/>
        </w:rPr>
        <w:t> </w:t>
      </w:r>
      <w:r>
        <w:rPr>
          <w:spacing w:val="-1"/>
        </w:rPr>
        <w:t>конечности</w:t>
      </w:r>
      <w:r>
        <w:rPr>
          <w:spacing w:val="18"/>
        </w:rPr>
        <w:t> </w:t>
      </w:r>
      <w:r>
        <w:rPr/>
        <w:t>[104,</w:t>
      </w:r>
      <w:r>
        <w:rPr>
          <w:spacing w:val="17"/>
        </w:rPr>
        <w:t> </w:t>
      </w:r>
      <w:r>
        <w:rPr/>
        <w:t>105,</w:t>
      </w:r>
      <w:r>
        <w:rPr>
          <w:spacing w:val="17"/>
        </w:rPr>
        <w:t> </w:t>
      </w:r>
      <w:r>
        <w:rPr/>
        <w:t>108,</w:t>
      </w:r>
      <w:r>
        <w:rPr>
          <w:spacing w:val="18"/>
        </w:rPr>
        <w:t> </w:t>
      </w:r>
      <w:r>
        <w:rPr/>
        <w:t>109,</w:t>
      </w:r>
      <w:r>
        <w:rPr>
          <w:spacing w:val="17"/>
        </w:rPr>
        <w:t> </w:t>
      </w:r>
      <w:r>
        <w:rPr>
          <w:spacing w:val="-1"/>
        </w:rPr>
        <w:t>111-113,</w:t>
      </w:r>
      <w:r>
        <w:rPr>
          <w:spacing w:val="17"/>
        </w:rPr>
        <w:t> </w:t>
      </w:r>
      <w:r>
        <w:rPr/>
        <w:t>134].</w:t>
      </w:r>
      <w:r>
        <w:rPr/>
      </w:r>
    </w:p>
    <w:p>
      <w:pPr>
        <w:pStyle w:val="BodyText"/>
        <w:spacing w:line="368" w:lineRule="auto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Послеоперационную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spacing w:val="4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амплитуды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начинать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ньше.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24-х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[104,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110,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113].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реабилитации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врачом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\ЛФК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включает: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лечебную</w:t>
      </w:r>
      <w:r>
        <w:rPr>
          <w:rFonts w:ascii="Times New Roman" w:hAnsi="Times New Roman"/>
          <w:spacing w:val="60"/>
          <w:w w:val="96"/>
        </w:rPr>
        <w:t> </w:t>
      </w:r>
      <w:r>
        <w:rPr>
          <w:rFonts w:ascii="Times New Roman" w:hAnsi="Times New Roman"/>
        </w:rPr>
        <w:t>гимнастику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(свободные,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помощью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д</w:t>
      </w:r>
      <w:r>
        <w:rPr>
          <w:rFonts w:ascii="Times New Roman" w:hAnsi="Times New Roman"/>
          <w:spacing w:val="-3"/>
        </w:rPr>
        <w:t>л</w:t>
      </w:r>
      <w:r>
        <w:rPr>
          <w:rFonts w:ascii="Times New Roman" w:hAnsi="Times New Roman"/>
          <w:spacing w:val="-2"/>
        </w:rPr>
        <w:t>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а),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</w:rPr>
        <w:t>постуральную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коррекцию,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ивную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механотерапию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53"/>
          <w:w w:val="10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ш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механотерапию,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криотерапию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локальную,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чрескожную  короткоимпульсную</w:t>
      </w:r>
      <w:r>
        <w:rPr>
          <w:rFonts w:ascii="Times New Roman" w:hAnsi="Times New Roman"/>
          <w:spacing w:val="40"/>
          <w:w w:val="96"/>
        </w:rPr>
        <w:t> </w:t>
      </w:r>
      <w:r>
        <w:rPr>
          <w:rFonts w:ascii="Times New Roman" w:hAnsi="Times New Roman"/>
        </w:rPr>
        <w:t>электростимуляцию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(ЧЭНС)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[105,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112,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114,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115].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дальнейшем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ерез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2-4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/ЛФК</w:t>
      </w:r>
      <w:r>
        <w:rPr>
          <w:rFonts w:ascii="Times New Roman" w:hAnsi="Times New Roman"/>
          <w:spacing w:val="57"/>
          <w:w w:val="101"/>
        </w:rPr>
        <w:t> </w:t>
      </w:r>
      <w:r>
        <w:rPr>
          <w:rFonts w:ascii="Times New Roman" w:hAnsi="Times New Roman"/>
        </w:rPr>
        <w:t>назначаются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отягощением,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растяжение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мышц-двигателей</w:t>
      </w:r>
      <w:r>
        <w:rPr>
          <w:rFonts w:ascii="Times New Roman" w:hAnsi="Times New Roman"/>
          <w:spacing w:val="26"/>
          <w:w w:val="95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кре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мыш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ы,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83"/>
          <w:w w:val="115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ажера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тренировка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с  биологической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обратной  связью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</w:rPr>
        <w:t>  опорно-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</w:rPr>
        <w:t>двигательного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пп</w:t>
      </w:r>
      <w:r>
        <w:rPr>
          <w:rFonts w:ascii="Times New Roman" w:hAnsi="Times New Roman"/>
          <w:spacing w:val="-1"/>
        </w:rPr>
        <w:t>арата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(баланс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пци</w:t>
      </w:r>
      <w:r>
        <w:rPr>
          <w:rFonts w:ascii="Times New Roman" w:hAnsi="Times New Roman"/>
          <w:spacing w:val="-1"/>
        </w:rPr>
        <w:t>я))[104,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105,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107].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Наз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77"/>
          <w:w w:val="103"/>
        </w:rPr>
        <w:t> </w:t>
      </w:r>
      <w:r>
        <w:rPr>
          <w:rFonts w:ascii="Times New Roman" w:hAnsi="Times New Roman"/>
        </w:rPr>
        <w:t>аппаратный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массаж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[1051072,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4].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10"/>
        </w:rPr>
        <w:t>Единого</w:t>
      </w:r>
      <w:r>
        <w:rPr>
          <w:rFonts w:ascii="Times New Roman" w:hAnsi="Times New Roman" w:cs="Times New Roman" w:eastAsia="Times New Roman"/>
          <w:spacing w:val="-2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про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окол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ре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били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ции</w:t>
      </w:r>
      <w:r>
        <w:rPr>
          <w:rFonts w:ascii="Times New Roman" w:hAnsi="Times New Roman" w:cs="Times New Roman" w:eastAsia="Times New Roman"/>
          <w:spacing w:val="-2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-2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доказательной</w:t>
      </w:r>
      <w:r>
        <w:rPr>
          <w:rFonts w:ascii="Times New Roman" w:hAnsi="Times New Roman" w:cs="Times New Roman" w:eastAsia="Times New Roman"/>
          <w:spacing w:val="-2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ли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ер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уре</w:t>
      </w:r>
      <w:r>
        <w:rPr>
          <w:rFonts w:ascii="Times New Roman" w:hAnsi="Times New Roman" w:cs="Times New Roman" w:eastAsia="Times New Roman"/>
          <w:spacing w:val="-2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</w:t>
      </w:r>
      <w:r>
        <w:rPr>
          <w:rFonts w:ascii="Times New Roman" w:hAnsi="Times New Roman" w:cs="Times New Roman" w:eastAsia="Times New Roman"/>
          <w:spacing w:val="-2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представлено.</w:t>
      </w:r>
      <w:r>
        <w:rPr>
          <w:rFonts w:ascii="Times New Roman" w:hAnsi="Times New Roman" w:cs="Times New Roman" w:eastAsia="Times New Roman"/>
          <w:spacing w:val="-24"/>
          <w:w w:val="110"/>
        </w:rPr>
        <w:t> </w:t>
      </w:r>
      <w:r>
        <w:rPr>
          <w:rFonts w:ascii="Times New Roman" w:hAnsi="Times New Roman" w:cs="Times New Roman" w:eastAsia="Times New Roman"/>
          <w:spacing w:val="1"/>
          <w:w w:val="110"/>
        </w:rPr>
        <w:t>Во</w:t>
      </w:r>
      <w:r>
        <w:rPr>
          <w:rFonts w:ascii="Times New Roman" w:hAnsi="Times New Roman" w:cs="Times New Roman" w:eastAsia="Times New Roman"/>
          <w:spacing w:val="4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всех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публикациях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единое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мнение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раннее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начало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движений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суставе,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дозированной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осевой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нагрузке</w:t>
      </w:r>
      <w:r>
        <w:rPr>
          <w:rFonts w:ascii="Times New Roman" w:hAnsi="Times New Roman" w:cs="Times New Roman" w:eastAsia="Times New Roman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на</w:t>
      </w:r>
      <w:r>
        <w:rPr>
          <w:rFonts w:ascii="Times New Roman" w:hAnsi="Times New Roman" w:cs="Times New Roman" w:eastAsia="Times New Roman"/>
          <w:spacing w:val="1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ногу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[</w:t>
      </w:r>
      <w:r>
        <w:rPr>
          <w:rFonts w:ascii="Times New Roman" w:hAnsi="Times New Roman" w:cs="Times New Roman" w:eastAsia="Times New Roman"/>
          <w:spacing w:val="-2"/>
          <w:w w:val="110"/>
        </w:rPr>
        <w:t>114,</w:t>
      </w:r>
      <w:r>
        <w:rPr>
          <w:rFonts w:ascii="Times New Roman" w:hAnsi="Times New Roman" w:cs="Times New Roman" w:eastAsia="Times New Roman"/>
          <w:spacing w:val="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115].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Нет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док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ельс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</w:t>
      </w:r>
      <w:r>
        <w:rPr>
          <w:rFonts w:ascii="Times New Roman" w:hAnsi="Times New Roman" w:cs="Times New Roman" w:eastAsia="Times New Roman"/>
          <w:spacing w:val="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1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эффективности</w:t>
      </w:r>
      <w:r>
        <w:rPr>
          <w:rFonts w:ascii="Times New Roman" w:hAnsi="Times New Roman" w:cs="Times New Roman" w:eastAsia="Times New Roman"/>
          <w:spacing w:val="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мануальной</w:t>
      </w:r>
      <w:r>
        <w:rPr>
          <w:rFonts w:ascii="Times New Roman" w:hAnsi="Times New Roman" w:cs="Times New Roman" w:eastAsia="Times New Roman"/>
          <w:spacing w:val="66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мобилизации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сус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в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.</w:t>
      </w:r>
      <w:r>
        <w:rPr>
          <w:rFonts w:ascii="Times New Roman" w:hAnsi="Times New Roman" w:cs="Times New Roman" w:eastAsia="Times New Roman"/>
          <w:spacing w:val="5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Единичные</w:t>
      </w:r>
      <w:r>
        <w:rPr>
          <w:rFonts w:ascii="Times New Roman" w:hAnsi="Times New Roman" w:cs="Times New Roman" w:eastAsia="Times New Roman"/>
          <w:spacing w:val="-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исследов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ния </w:t>
      </w:r>
      <w:r>
        <w:rPr>
          <w:rFonts w:ascii="Times New Roman" w:hAnsi="Times New Roman" w:cs="Times New Roman" w:eastAsia="Times New Roman"/>
          <w:w w:val="110"/>
        </w:rPr>
        <w:t>показали</w:t>
      </w:r>
      <w:r>
        <w:rPr>
          <w:rFonts w:ascii="Times New Roman" w:hAnsi="Times New Roman" w:cs="Times New Roman" w:eastAsia="Times New Roman"/>
          <w:spacing w:val="-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поло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и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ельный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э</w:t>
      </w:r>
      <w:r>
        <w:rPr>
          <w:rFonts w:ascii="Times New Roman" w:hAnsi="Times New Roman" w:cs="Times New Roman" w:eastAsia="Times New Roman"/>
          <w:spacing w:val="-1"/>
          <w:w w:val="110"/>
        </w:rPr>
        <w:t>фф</w:t>
      </w:r>
      <w:r>
        <w:rPr>
          <w:rFonts w:ascii="Times New Roman" w:hAnsi="Times New Roman" w:cs="Times New Roman" w:eastAsia="Times New Roman"/>
          <w:spacing w:val="-2"/>
          <w:w w:val="110"/>
        </w:rPr>
        <w:t>ек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от</w:t>
      </w:r>
      <w:r>
        <w:rPr>
          <w:rFonts w:ascii="Times New Roman" w:hAnsi="Times New Roman" w:cs="Times New Roman" w:eastAsia="Times New Roman"/>
          <w:spacing w:val="69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элек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ро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ер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пии</w:t>
      </w:r>
      <w:r>
        <w:rPr>
          <w:rFonts w:ascii="Times New Roman" w:hAnsi="Times New Roman" w:cs="Times New Roman" w:eastAsia="Times New Roman"/>
          <w:spacing w:val="-25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[</w:t>
      </w:r>
      <w:r>
        <w:rPr>
          <w:rFonts w:ascii="Times New Roman" w:hAnsi="Times New Roman" w:cs="Times New Roman" w:eastAsia="Times New Roman"/>
          <w:spacing w:val="-2"/>
          <w:w w:val="110"/>
        </w:rPr>
        <w:t>109,</w:t>
      </w:r>
      <w:r>
        <w:rPr>
          <w:rFonts w:ascii="Times New Roman" w:hAnsi="Times New Roman" w:cs="Times New Roman" w:eastAsia="Times New Roman"/>
          <w:spacing w:val="-2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114</w:t>
      </w:r>
      <w:r>
        <w:rPr>
          <w:rFonts w:ascii="Times New Roman" w:hAnsi="Times New Roman" w:cs="Times New Roman" w:eastAsia="Times New Roman"/>
          <w:spacing w:val="-1"/>
          <w:w w:val="110"/>
        </w:rPr>
        <w:t>]</w:t>
      </w:r>
      <w:r>
        <w:rPr>
          <w:rFonts w:ascii="Times New Roman" w:hAnsi="Times New Roman" w:cs="Times New Roman" w:eastAsia="Times New Roman"/>
          <w:spacing w:val="-2"/>
          <w:w w:val="110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0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Вопрос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возможности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осевой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нагрузки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нижнюю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2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лодыжек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латеральной,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лодыжек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ЗК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64"/>
          <w:w w:val="101"/>
        </w:rPr>
        <w:t> </w:t>
      </w:r>
      <w:r>
        <w:rPr>
          <w:rFonts w:ascii="Times New Roman" w:hAnsi="Times New Roman"/>
          <w:w w:val="105"/>
        </w:rPr>
        <w:t>решается,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исходя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динамики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[106,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111].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color w:val="212121"/>
          <w:spacing w:val="-2"/>
          <w:w w:val="105"/>
        </w:rPr>
        <w:t>И</w:t>
      </w:r>
      <w:r>
        <w:rPr>
          <w:rFonts w:ascii="Times New Roman" w:hAnsi="Times New Roman"/>
          <w:color w:val="212121"/>
          <w:spacing w:val="-1"/>
          <w:w w:val="105"/>
        </w:rPr>
        <w:t>м</w:t>
      </w:r>
      <w:r>
        <w:rPr>
          <w:rFonts w:ascii="Times New Roman" w:hAnsi="Times New Roman"/>
          <w:color w:val="212121"/>
          <w:spacing w:val="-2"/>
          <w:w w:val="105"/>
        </w:rPr>
        <w:t>ею</w:t>
      </w:r>
      <w:r>
        <w:rPr>
          <w:rFonts w:ascii="Times New Roman" w:hAnsi="Times New Roman"/>
          <w:color w:val="212121"/>
          <w:spacing w:val="-1"/>
          <w:w w:val="105"/>
        </w:rPr>
        <w:t>т</w:t>
      </w:r>
      <w:r>
        <w:rPr>
          <w:rFonts w:ascii="Times New Roman" w:hAnsi="Times New Roman"/>
          <w:color w:val="212121"/>
          <w:spacing w:val="-2"/>
          <w:w w:val="105"/>
        </w:rPr>
        <w:t>с</w:t>
      </w:r>
      <w:r>
        <w:rPr>
          <w:rFonts w:ascii="Times New Roman" w:hAnsi="Times New Roman"/>
          <w:color w:val="212121"/>
          <w:spacing w:val="-1"/>
          <w:w w:val="105"/>
        </w:rPr>
        <w:t>я</w:t>
      </w:r>
      <w:r>
        <w:rPr>
          <w:rFonts w:ascii="Times New Roman" w:hAnsi="Times New Roman"/>
          <w:color w:val="212121"/>
          <w:spacing w:val="20"/>
          <w:w w:val="105"/>
        </w:rPr>
        <w:t> </w:t>
      </w:r>
      <w:r>
        <w:rPr>
          <w:rFonts w:ascii="Times New Roman" w:hAnsi="Times New Roman"/>
          <w:color w:val="212121"/>
          <w:w w:val="105"/>
        </w:rPr>
        <w:t>ограниченные</w:t>
      </w:r>
      <w:r>
        <w:rPr>
          <w:rFonts w:ascii="Times New Roman" w:hAnsi="Times New Roman"/>
          <w:color w:val="212121"/>
          <w:spacing w:val="28"/>
          <w:w w:val="102"/>
        </w:rPr>
        <w:t> </w:t>
      </w:r>
      <w:r>
        <w:rPr>
          <w:rFonts w:ascii="Times New Roman" w:hAnsi="Times New Roman"/>
          <w:color w:val="212121"/>
          <w:spacing w:val="-2"/>
          <w:w w:val="105"/>
        </w:rPr>
        <w:t>док</w:t>
      </w:r>
      <w:r>
        <w:rPr>
          <w:rFonts w:ascii="Times New Roman" w:hAnsi="Times New Roman"/>
          <w:color w:val="212121"/>
          <w:spacing w:val="-1"/>
          <w:w w:val="105"/>
        </w:rPr>
        <w:t>а</w:t>
      </w:r>
      <w:r>
        <w:rPr>
          <w:rFonts w:ascii="Times New Roman" w:hAnsi="Times New Roman"/>
          <w:color w:val="212121"/>
          <w:spacing w:val="-2"/>
          <w:w w:val="105"/>
        </w:rPr>
        <w:t>з</w:t>
      </w:r>
      <w:r>
        <w:rPr>
          <w:rFonts w:ascii="Times New Roman" w:hAnsi="Times New Roman"/>
          <w:color w:val="212121"/>
          <w:spacing w:val="-1"/>
          <w:w w:val="105"/>
        </w:rPr>
        <w:t>ат</w:t>
      </w:r>
      <w:r>
        <w:rPr>
          <w:rFonts w:ascii="Times New Roman" w:hAnsi="Times New Roman"/>
          <w:color w:val="212121"/>
          <w:spacing w:val="-2"/>
          <w:w w:val="105"/>
        </w:rPr>
        <w:t>ельс</w:t>
      </w:r>
      <w:r>
        <w:rPr>
          <w:rFonts w:ascii="Times New Roman" w:hAnsi="Times New Roman"/>
          <w:color w:val="212121"/>
          <w:spacing w:val="-1"/>
          <w:w w:val="105"/>
        </w:rPr>
        <w:t>т</w:t>
      </w:r>
      <w:r>
        <w:rPr>
          <w:rFonts w:ascii="Times New Roman" w:hAnsi="Times New Roman"/>
          <w:color w:val="212121"/>
          <w:spacing w:val="-2"/>
          <w:w w:val="105"/>
        </w:rPr>
        <w:t>в</w:t>
      </w:r>
      <w:r>
        <w:rPr>
          <w:rFonts w:ascii="Times New Roman" w:hAnsi="Times New Roman"/>
          <w:color w:val="212121"/>
          <w:spacing w:val="-1"/>
          <w:w w:val="105"/>
        </w:rPr>
        <w:t>а</w:t>
      </w:r>
      <w:r>
        <w:rPr>
          <w:rFonts w:ascii="Times New Roman" w:hAnsi="Times New Roman"/>
          <w:color w:val="212121"/>
          <w:spacing w:val="-2"/>
          <w:w w:val="105"/>
        </w:rPr>
        <w:t>,</w:t>
      </w:r>
      <w:r>
        <w:rPr>
          <w:rFonts w:ascii="Times New Roman" w:hAnsi="Times New Roman"/>
          <w:color w:val="212121"/>
          <w:spacing w:val="8"/>
          <w:w w:val="105"/>
        </w:rPr>
        <w:t> </w:t>
      </w:r>
      <w:r>
        <w:rPr>
          <w:rFonts w:ascii="Times New Roman" w:hAnsi="Times New Roman"/>
          <w:color w:val="212121"/>
          <w:w w:val="105"/>
        </w:rPr>
        <w:t>подтверждающие</w:t>
      </w:r>
      <w:r>
        <w:rPr>
          <w:rFonts w:ascii="Times New Roman" w:hAnsi="Times New Roman"/>
          <w:w w:val="105"/>
        </w:rPr>
        <w:t>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яя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осев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нагрузка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вызывает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68"/>
          <w:w w:val="9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сокращает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сроки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окончательного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106,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111].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color w:val="212121"/>
          <w:w w:val="105"/>
        </w:rPr>
        <w:t>Для</w:t>
      </w:r>
      <w:r>
        <w:rPr>
          <w:rFonts w:ascii="Times New Roman" w:hAnsi="Times New Roman"/>
          <w:color w:val="212121"/>
          <w:spacing w:val="54"/>
          <w:w w:val="105"/>
        </w:rPr>
        <w:t> </w:t>
      </w:r>
      <w:r>
        <w:rPr>
          <w:rFonts w:ascii="Times New Roman" w:hAnsi="Times New Roman"/>
          <w:color w:val="212121"/>
          <w:w w:val="105"/>
        </w:rPr>
        <w:t>их</w:t>
      </w:r>
      <w:r>
        <w:rPr>
          <w:rFonts w:ascii="Times New Roman" w:hAnsi="Times New Roman"/>
          <w:color w:val="212121"/>
          <w:spacing w:val="51"/>
          <w:w w:val="105"/>
        </w:rPr>
        <w:t> </w:t>
      </w:r>
      <w:r>
        <w:rPr>
          <w:rFonts w:ascii="Times New Roman" w:hAnsi="Times New Roman"/>
          <w:color w:val="212121"/>
          <w:spacing w:val="-2"/>
          <w:w w:val="105"/>
        </w:rPr>
        <w:t>подкреплени</w:t>
      </w:r>
      <w:r>
        <w:rPr>
          <w:rFonts w:ascii="Times New Roman" w:hAnsi="Times New Roman"/>
          <w:color w:val="212121"/>
          <w:spacing w:val="-1"/>
          <w:w w:val="105"/>
        </w:rPr>
        <w:t>я</w:t>
      </w:r>
      <w:r>
        <w:rPr>
          <w:rFonts w:ascii="Times New Roman" w:hAnsi="Times New Roman"/>
          <w:color w:val="212121"/>
          <w:spacing w:val="63"/>
          <w:w w:val="103"/>
        </w:rPr>
        <w:t> </w:t>
      </w:r>
      <w:r>
        <w:rPr>
          <w:rFonts w:ascii="Times New Roman" w:hAnsi="Times New Roman"/>
          <w:color w:val="212121"/>
        </w:rPr>
        <w:t>необходимы</w:t>
      </w:r>
      <w:r>
        <w:rPr>
          <w:rFonts w:ascii="Times New Roman" w:hAnsi="Times New Roman"/>
          <w:color w:val="212121"/>
          <w:spacing w:val="26"/>
        </w:rPr>
        <w:t> </w:t>
      </w:r>
      <w:r>
        <w:rPr>
          <w:rFonts w:ascii="Times New Roman" w:hAnsi="Times New Roman"/>
          <w:color w:val="212121"/>
          <w:spacing w:val="-1"/>
        </w:rPr>
        <w:t>до</w:t>
      </w:r>
      <w:r>
        <w:rPr>
          <w:rFonts w:ascii="Times New Roman" w:hAnsi="Times New Roman"/>
          <w:color w:val="212121"/>
          <w:spacing w:val="-2"/>
        </w:rPr>
        <w:t>п</w:t>
      </w:r>
      <w:r>
        <w:rPr>
          <w:rFonts w:ascii="Times New Roman" w:hAnsi="Times New Roman"/>
          <w:color w:val="212121"/>
          <w:spacing w:val="-1"/>
        </w:rPr>
        <w:t>о</w:t>
      </w:r>
      <w:r>
        <w:rPr>
          <w:rFonts w:ascii="Times New Roman" w:hAnsi="Times New Roman"/>
          <w:color w:val="212121"/>
          <w:spacing w:val="-2"/>
        </w:rPr>
        <w:t>лни</w:t>
      </w:r>
      <w:r>
        <w:rPr>
          <w:rFonts w:ascii="Times New Roman" w:hAnsi="Times New Roman"/>
          <w:color w:val="212121"/>
          <w:spacing w:val="-1"/>
        </w:rPr>
        <w:t>те</w:t>
      </w:r>
      <w:r>
        <w:rPr>
          <w:rFonts w:ascii="Times New Roman" w:hAnsi="Times New Roman"/>
          <w:color w:val="212121"/>
          <w:spacing w:val="-2"/>
        </w:rPr>
        <w:t>л</w:t>
      </w:r>
      <w:r>
        <w:rPr>
          <w:rFonts w:ascii="Times New Roman" w:hAnsi="Times New Roman"/>
          <w:color w:val="212121"/>
          <w:spacing w:val="-1"/>
        </w:rPr>
        <w:t>ь</w:t>
      </w:r>
      <w:r>
        <w:rPr>
          <w:rFonts w:ascii="Times New Roman" w:hAnsi="Times New Roman"/>
          <w:color w:val="212121"/>
          <w:spacing w:val="-2"/>
        </w:rPr>
        <w:t>н</w:t>
      </w:r>
      <w:r>
        <w:rPr>
          <w:rFonts w:ascii="Times New Roman" w:hAnsi="Times New Roman"/>
          <w:color w:val="212121"/>
          <w:spacing w:val="-1"/>
        </w:rPr>
        <w:t>ые</w:t>
      </w:r>
      <w:r>
        <w:rPr>
          <w:rFonts w:ascii="Times New Roman" w:hAnsi="Times New Roman"/>
          <w:color w:val="212121"/>
          <w:spacing w:val="22"/>
        </w:rPr>
        <w:t> </w:t>
      </w:r>
      <w:r>
        <w:rPr>
          <w:rFonts w:ascii="Times New Roman" w:hAnsi="Times New Roman"/>
          <w:color w:val="212121"/>
          <w:spacing w:val="-1"/>
        </w:rPr>
        <w:t>к</w:t>
      </w:r>
      <w:r>
        <w:rPr>
          <w:rFonts w:ascii="Times New Roman" w:hAnsi="Times New Roman"/>
          <w:color w:val="212121"/>
          <w:spacing w:val="-2"/>
        </w:rPr>
        <w:t>линич</w:t>
      </w:r>
      <w:r>
        <w:rPr>
          <w:rFonts w:ascii="Times New Roman" w:hAnsi="Times New Roman"/>
          <w:color w:val="212121"/>
          <w:spacing w:val="-1"/>
        </w:rPr>
        <w:t>еск</w:t>
      </w:r>
      <w:r>
        <w:rPr>
          <w:rFonts w:ascii="Times New Roman" w:hAnsi="Times New Roman"/>
          <w:color w:val="212121"/>
          <w:spacing w:val="-2"/>
        </w:rPr>
        <w:t>и</w:t>
      </w:r>
      <w:r>
        <w:rPr>
          <w:rFonts w:ascii="Times New Roman" w:hAnsi="Times New Roman"/>
          <w:color w:val="212121"/>
          <w:spacing w:val="-1"/>
        </w:rPr>
        <w:t>е</w:t>
      </w:r>
      <w:r>
        <w:rPr>
          <w:rFonts w:ascii="Times New Roman" w:hAnsi="Times New Roman"/>
          <w:color w:val="212121"/>
          <w:spacing w:val="24"/>
        </w:rPr>
        <w:t> </w:t>
      </w:r>
      <w:r>
        <w:rPr>
          <w:rFonts w:ascii="Times New Roman" w:hAnsi="Times New Roman"/>
          <w:color w:val="212121"/>
          <w:spacing w:val="-2"/>
        </w:rPr>
        <w:t>и</w:t>
      </w:r>
      <w:r>
        <w:rPr>
          <w:rFonts w:ascii="Times New Roman" w:hAnsi="Times New Roman"/>
          <w:color w:val="212121"/>
          <w:spacing w:val="-1"/>
        </w:rPr>
        <w:t>с</w:t>
      </w:r>
      <w:r>
        <w:rPr>
          <w:rFonts w:ascii="Times New Roman" w:hAnsi="Times New Roman"/>
          <w:color w:val="212121"/>
          <w:spacing w:val="-2"/>
        </w:rPr>
        <w:t>п</w:t>
      </w:r>
      <w:r>
        <w:rPr>
          <w:rFonts w:ascii="Times New Roman" w:hAnsi="Times New Roman"/>
          <w:color w:val="212121"/>
          <w:spacing w:val="-1"/>
        </w:rPr>
        <w:t>ыта</w:t>
      </w:r>
      <w:r>
        <w:rPr>
          <w:rFonts w:ascii="Times New Roman" w:hAnsi="Times New Roman"/>
          <w:color w:val="212121"/>
          <w:spacing w:val="-2"/>
        </w:rPr>
        <w:t>ни</w:t>
      </w:r>
      <w:r>
        <w:rPr>
          <w:rFonts w:ascii="Times New Roman" w:hAnsi="Times New Roman"/>
          <w:color w:val="212121"/>
          <w:spacing w:val="-1"/>
        </w:rPr>
        <w:t>я.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Heading1"/>
        <w:numPr>
          <w:ilvl w:val="0"/>
          <w:numId w:val="4"/>
        </w:numPr>
        <w:tabs>
          <w:tab w:pos="1671" w:val="left" w:leader="none"/>
        </w:tabs>
        <w:spacing w:line="364" w:lineRule="auto" w:before="57" w:after="0"/>
        <w:ind w:left="574" w:right="288" w:firstLine="833"/>
        <w:jc w:val="left"/>
      </w:pPr>
      <w:bookmarkStart w:name="_TOC_250009" w:id="5"/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филактика</w:t>
      </w:r>
      <w:r>
        <w:rPr>
          <w:spacing w:val="-38"/>
          <w:w w:val="110"/>
        </w:rPr>
        <w:t> </w:t>
      </w:r>
      <w:r>
        <w:rPr>
          <w:w w:val="110"/>
        </w:rPr>
        <w:t>и</w:t>
      </w:r>
      <w:r>
        <w:rPr>
          <w:spacing w:val="-41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пан</w:t>
      </w:r>
      <w:r>
        <w:rPr>
          <w:spacing w:val="-2"/>
          <w:w w:val="110"/>
        </w:rPr>
        <w:t>се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ое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49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10"/>
          <w:w w:val="110"/>
        </w:rPr>
        <w:t> </w:t>
      </w:r>
      <w:r>
        <w:rPr>
          <w:w w:val="110"/>
        </w:rPr>
        <w:t>и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9"/>
          <w:w w:val="110"/>
        </w:rPr>
        <w:t> </w:t>
      </w:r>
      <w:r>
        <w:rPr>
          <w:w w:val="110"/>
        </w:rPr>
        <w:t>к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одо</w:t>
      </w:r>
      <w:r>
        <w:rPr>
          <w:spacing w:val="-1"/>
          <w:w w:val="110"/>
        </w:rPr>
        <w:t>в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филактики</w:t>
      </w:r>
      <w:bookmarkEnd w:id="5"/>
      <w:r>
        <w:rPr/>
      </w:r>
    </w:p>
    <w:p>
      <w:pPr>
        <w:pStyle w:val="BodyText"/>
        <w:spacing w:line="370" w:lineRule="auto" w:before="7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лодыжек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соблюдении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гражданами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-3"/>
          <w:w w:val="105"/>
        </w:rPr>
        <w:t>вил</w:t>
      </w:r>
      <w:r>
        <w:rPr>
          <w:rFonts w:ascii="Times New Roman" w:hAnsi="Times New Roman"/>
          <w:spacing w:val="29"/>
          <w:w w:val="89"/>
        </w:rPr>
        <w:t> </w:t>
      </w:r>
      <w:r>
        <w:rPr>
          <w:rFonts w:ascii="Times New Roman" w:hAnsi="Times New Roman"/>
          <w:w w:val="105"/>
        </w:rPr>
        <w:t>социальной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работ,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нахождении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зонах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w w:val="105"/>
        </w:rPr>
        <w:t>транспортных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ходьбе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некачественному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гололёде.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Значительная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доля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профилактике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переломов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принадлежит</w:t>
      </w:r>
      <w:r>
        <w:rPr>
          <w:rFonts w:ascii="Times New Roman" w:hAnsi="Times New Roman"/>
          <w:spacing w:val="52"/>
          <w:w w:val="169"/>
        </w:rPr>
        <w:t> </w:t>
      </w:r>
      <w:r>
        <w:rPr>
          <w:rFonts w:ascii="Times New Roman" w:hAnsi="Times New Roman"/>
          <w:w w:val="110"/>
        </w:rPr>
        <w:t>также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госуд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венным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рук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м,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которые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обязаны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обеспечить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безоп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72"/>
          <w:w w:val="103"/>
        </w:rPr>
        <w:t> </w:t>
      </w:r>
      <w:r>
        <w:rPr>
          <w:rFonts w:ascii="Times New Roman" w:hAnsi="Times New Roman"/>
          <w:w w:val="110"/>
        </w:rPr>
        <w:t>предотвращения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доро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но-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нспор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ного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изм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роль</w:t>
      </w:r>
      <w:r>
        <w:rPr>
          <w:rFonts w:ascii="Times New Roman" w:hAnsi="Times New Roman"/>
          <w:spacing w:val="101"/>
          <w:w w:val="102"/>
        </w:rPr>
        <w:t> </w:t>
      </w:r>
      <w:r>
        <w:rPr>
          <w:rFonts w:ascii="Times New Roman" w:hAnsi="Times New Roman"/>
          <w:w w:val="105"/>
        </w:rPr>
        <w:t>соблюдения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производствах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58"/>
          <w:w w:val="96"/>
        </w:rPr>
        <w:t> </w:t>
      </w:r>
      <w:r>
        <w:rPr>
          <w:rFonts w:ascii="Times New Roman" w:hAnsi="Times New Roman"/>
          <w:w w:val="110"/>
        </w:rPr>
        <w:t>травматизма.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писки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направлен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1"/>
          <w:w w:val="94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ологический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пункт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ологическое </w:t>
      </w:r>
      <w:r>
        <w:rPr>
          <w:rFonts w:ascii="Times New Roman" w:hAnsi="Times New Roman"/>
          <w:w w:val="105"/>
        </w:rPr>
        <w:t>отделение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поликлиники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указанием</w:t>
      </w:r>
      <w:r>
        <w:rPr>
          <w:rFonts w:ascii="Times New Roman" w:hAnsi="Times New Roman"/>
          <w:spacing w:val="62"/>
          <w:w w:val="103"/>
        </w:rPr>
        <w:t> </w:t>
      </w:r>
      <w:r>
        <w:rPr>
          <w:rFonts w:ascii="Times New Roman" w:hAnsi="Times New Roman"/>
          <w:w w:val="105"/>
        </w:rPr>
        <w:t>проведенного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подробными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продол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ению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7"/>
          <w:w w:val="95"/>
        </w:rPr>
        <w:t> </w:t>
      </w:r>
      <w:r>
        <w:rPr>
          <w:rFonts w:ascii="Times New Roman" w:hAnsi="Times New Roman"/>
          <w:w w:val="105"/>
        </w:rPr>
        <w:t>реабилитации.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обеспечит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преемственность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между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стационарным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бул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0"/>
          <w:w w:val="103"/>
        </w:rPr>
        <w:t> </w:t>
      </w:r>
      <w:r>
        <w:rPr>
          <w:rFonts w:ascii="Times New Roman" w:hAnsi="Times New Roman"/>
          <w:w w:val="105"/>
        </w:rPr>
        <w:t>этапами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лечения.</w:t>
      </w:r>
      <w:r>
        <w:rPr>
          <w:rFonts w:ascii="Times New Roman" w:hAnsi="Times New Roman"/>
        </w:rPr>
      </w:r>
    </w:p>
    <w:p>
      <w:pPr>
        <w:pStyle w:val="BodyText"/>
        <w:spacing w:line="368" w:lineRule="auto"/>
        <w:ind w:right="114" w:firstLine="667"/>
        <w:jc w:val="both"/>
      </w:pPr>
      <w:r>
        <w:rPr/>
        <w:t>У</w:t>
      </w:r>
      <w:r>
        <w:rPr>
          <w:spacing w:val="30"/>
        </w:rPr>
        <w:t> </w:t>
      </w:r>
      <w:r>
        <w:rPr/>
        <w:t>пациентов</w:t>
      </w:r>
      <w:r>
        <w:rPr>
          <w:spacing w:val="31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переломами</w:t>
      </w:r>
      <w:r>
        <w:rPr>
          <w:spacing w:val="31"/>
        </w:rPr>
        <w:t> </w:t>
      </w:r>
      <w:r>
        <w:rPr>
          <w:spacing w:val="-1"/>
        </w:rPr>
        <w:t>лодыжек</w:t>
      </w:r>
      <w:r>
        <w:rPr>
          <w:spacing w:val="34"/>
        </w:rPr>
        <w:t> </w:t>
      </w:r>
      <w:r>
        <w:rPr/>
        <w:t>рекомендованы</w:t>
      </w:r>
      <w:r>
        <w:rPr>
          <w:spacing w:val="28"/>
        </w:rPr>
        <w:t> </w:t>
      </w:r>
      <w:r>
        <w:rPr/>
        <w:t>контрольные</w:t>
      </w:r>
      <w:r>
        <w:rPr>
          <w:spacing w:val="33"/>
        </w:rPr>
        <w:t> </w:t>
      </w:r>
      <w:r>
        <w:rPr/>
        <w:t>осмотры</w:t>
      </w:r>
      <w:r>
        <w:rPr>
          <w:spacing w:val="31"/>
        </w:rPr>
        <w:t> </w:t>
      </w:r>
      <w:r>
        <w:rPr/>
        <w:t>врачом</w:t>
      </w:r>
      <w:r>
        <w:rPr>
          <w:spacing w:val="42"/>
          <w:w w:val="102"/>
        </w:rPr>
        <w:t> </w:t>
      </w:r>
      <w:r>
        <w:rPr>
          <w:spacing w:val="-1"/>
        </w:rPr>
        <w:t>травматологом-ортопедом</w:t>
      </w:r>
      <w:r>
        <w:rPr/>
        <w:t>   </w:t>
      </w:r>
      <w:r>
        <w:rPr>
          <w:spacing w:val="18"/>
        </w:rPr>
        <w:t> </w:t>
      </w:r>
      <w:r>
        <w:rPr/>
        <w:t>с   </w:t>
      </w:r>
      <w:r>
        <w:rPr>
          <w:spacing w:val="19"/>
        </w:rPr>
        <w:t> </w:t>
      </w:r>
      <w:r>
        <w:rPr/>
        <w:t>выполнением   </w:t>
      </w:r>
      <w:r>
        <w:rPr>
          <w:spacing w:val="17"/>
        </w:rPr>
        <w:t> </w:t>
      </w:r>
      <w:r>
        <w:rPr>
          <w:spacing w:val="-1"/>
        </w:rPr>
        <w:t>рентгенографии</w:t>
      </w:r>
      <w:r>
        <w:rPr/>
        <w:t>   </w:t>
      </w:r>
      <w:r>
        <w:rPr>
          <w:spacing w:val="22"/>
        </w:rPr>
        <w:t> </w:t>
      </w:r>
      <w:r>
        <w:rPr>
          <w:spacing w:val="-1"/>
        </w:rPr>
        <w:t>голеностопного</w:t>
      </w:r>
      <w:r>
        <w:rPr/>
        <w:t>   </w:t>
      </w:r>
      <w:r>
        <w:rPr>
          <w:spacing w:val="20"/>
        </w:rPr>
        <w:t> </w:t>
      </w:r>
      <w:r>
        <w:rPr>
          <w:spacing w:val="-1"/>
        </w:rPr>
        <w:t>сустава</w:t>
      </w:r>
      <w:r>
        <w:rPr/>
      </w:r>
    </w:p>
    <w:p>
      <w:pPr>
        <w:pStyle w:val="BodyText"/>
        <w:spacing w:line="240" w:lineRule="auto"/>
        <w:ind w:right="0"/>
        <w:jc w:val="left"/>
      </w:pPr>
      <w:r>
        <w:rPr/>
        <w:t>/рентгенографии</w:t>
      </w:r>
      <w:r>
        <w:rPr>
          <w:spacing w:val="22"/>
        </w:rPr>
        <w:t> </w:t>
      </w:r>
      <w:r>
        <w:rPr/>
        <w:t>лодыжки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оценкой</w:t>
      </w:r>
      <w:r>
        <w:rPr>
          <w:spacing w:val="25"/>
        </w:rPr>
        <w:t> </w:t>
      </w:r>
      <w:r>
        <w:rPr>
          <w:spacing w:val="-1"/>
        </w:rPr>
        <w:t>динамики</w:t>
      </w:r>
      <w:r>
        <w:rPr>
          <w:spacing w:val="24"/>
        </w:rPr>
        <w:t> </w:t>
      </w:r>
      <w:r>
        <w:rPr>
          <w:spacing w:val="-1"/>
        </w:rPr>
        <w:t>восстановления</w:t>
      </w:r>
      <w:r>
        <w:rPr>
          <w:spacing w:val="23"/>
        </w:rPr>
        <w:t> </w:t>
      </w:r>
      <w:r>
        <w:rPr/>
        <w:t>функции:</w:t>
      </w:r>
      <w:r>
        <w:rPr/>
      </w:r>
    </w:p>
    <w:p>
      <w:pPr>
        <w:pStyle w:val="BodyText"/>
        <w:numPr>
          <w:ilvl w:val="0"/>
          <w:numId w:val="25"/>
        </w:numPr>
        <w:tabs>
          <w:tab w:pos="1741" w:val="left" w:leader="none"/>
        </w:tabs>
        <w:spacing w:line="366" w:lineRule="auto" w:before="155" w:after="0"/>
        <w:ind w:left="1740" w:right="128" w:hanging="338"/>
        <w:jc w:val="left"/>
      </w:pPr>
      <w:r>
        <w:rPr>
          <w:spacing w:val="-1"/>
        </w:rPr>
        <w:t>через</w:t>
      </w:r>
      <w:r>
        <w:rPr>
          <w:spacing w:val="20"/>
        </w:rPr>
        <w:t> </w:t>
      </w:r>
      <w:r>
        <w:rPr/>
        <w:t>6</w:t>
      </w:r>
      <w:r>
        <w:rPr>
          <w:spacing w:val="25"/>
        </w:rPr>
        <w:t> </w:t>
      </w:r>
      <w:r>
        <w:rPr>
          <w:spacing w:val="-1"/>
        </w:rPr>
        <w:t>недель</w:t>
      </w:r>
      <w:r>
        <w:rPr>
          <w:spacing w:val="27"/>
        </w:rPr>
        <w:t> </w:t>
      </w:r>
      <w:r>
        <w:rPr/>
        <w:t>с</w:t>
      </w:r>
      <w:r>
        <w:rPr>
          <w:spacing w:val="20"/>
        </w:rPr>
        <w:t> </w:t>
      </w:r>
      <w:r>
        <w:rPr/>
        <w:t>момента</w:t>
      </w:r>
      <w:r>
        <w:rPr>
          <w:spacing w:val="24"/>
        </w:rPr>
        <w:t> </w:t>
      </w:r>
      <w:r>
        <w:rPr/>
        <w:t>операции</w:t>
      </w:r>
      <w:r>
        <w:rPr>
          <w:spacing w:val="27"/>
        </w:rPr>
        <w:t> </w:t>
      </w:r>
      <w:r>
        <w:rPr>
          <w:spacing w:val="-1"/>
        </w:rPr>
        <w:t>(оценка</w:t>
      </w:r>
      <w:r>
        <w:rPr>
          <w:spacing w:val="25"/>
        </w:rPr>
        <w:t> </w:t>
      </w:r>
      <w:r>
        <w:rPr>
          <w:spacing w:val="-1"/>
        </w:rPr>
        <w:t>степени</w:t>
      </w:r>
      <w:r>
        <w:rPr>
          <w:spacing w:val="25"/>
        </w:rPr>
        <w:t> </w:t>
      </w:r>
      <w:r>
        <w:rPr>
          <w:spacing w:val="-1"/>
        </w:rPr>
        <w:t>консолидации</w:t>
      </w:r>
      <w:r>
        <w:rPr>
          <w:spacing w:val="24"/>
        </w:rPr>
        <w:t> </w:t>
      </w:r>
      <w:r>
        <w:rPr>
          <w:spacing w:val="-1"/>
        </w:rPr>
        <w:t>перелома</w:t>
      </w:r>
      <w:r>
        <w:rPr>
          <w:spacing w:val="63"/>
          <w:w w:val="102"/>
        </w:rPr>
        <w:t> </w:t>
      </w:r>
      <w:r>
        <w:rPr/>
        <w:t>и</w:t>
      </w:r>
      <w:r>
        <w:rPr>
          <w:spacing w:val="18"/>
        </w:rPr>
        <w:t> </w:t>
      </w:r>
      <w:r>
        <w:rPr/>
        <w:t>возможности</w:t>
      </w:r>
      <w:r>
        <w:rPr>
          <w:spacing w:val="18"/>
        </w:rPr>
        <w:t> </w:t>
      </w:r>
      <w:r>
        <w:rPr/>
        <w:t>полной</w:t>
      </w:r>
      <w:r>
        <w:rPr>
          <w:spacing w:val="18"/>
        </w:rPr>
        <w:t> </w:t>
      </w:r>
      <w:r>
        <w:rPr>
          <w:spacing w:val="-1"/>
        </w:rPr>
        <w:t>нагрузки</w:t>
      </w:r>
      <w:r>
        <w:rPr>
          <w:spacing w:val="19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конечность),</w:t>
      </w:r>
      <w:r>
        <w:rPr/>
      </w:r>
    </w:p>
    <w:p>
      <w:pPr>
        <w:pStyle w:val="BodyText"/>
        <w:numPr>
          <w:ilvl w:val="0"/>
          <w:numId w:val="25"/>
        </w:numPr>
        <w:tabs>
          <w:tab w:pos="1741" w:val="left" w:leader="none"/>
        </w:tabs>
        <w:spacing w:line="368" w:lineRule="auto" w:before="26" w:after="0"/>
        <w:ind w:left="1740" w:right="128" w:hanging="338"/>
        <w:jc w:val="left"/>
      </w:pPr>
      <w:r>
        <w:rPr/>
        <w:t>12  </w:t>
      </w:r>
      <w:r>
        <w:rPr>
          <w:spacing w:val="3"/>
        </w:rPr>
        <w:t> </w:t>
      </w:r>
      <w:r>
        <w:rPr>
          <w:spacing w:val="-1"/>
        </w:rPr>
        <w:t>недель</w:t>
      </w:r>
      <w:r>
        <w:rPr/>
        <w:t>  </w:t>
      </w:r>
      <w:r>
        <w:rPr>
          <w:spacing w:val="5"/>
        </w:rPr>
        <w:t> </w:t>
      </w:r>
      <w:r>
        <w:rPr/>
        <w:t>после  </w:t>
      </w:r>
      <w:r>
        <w:rPr>
          <w:spacing w:val="3"/>
        </w:rPr>
        <w:t> </w:t>
      </w:r>
      <w:r>
        <w:rPr>
          <w:spacing w:val="-1"/>
        </w:rPr>
        <w:t>операции</w:t>
      </w:r>
      <w:r>
        <w:rPr/>
        <w:t>  </w:t>
      </w:r>
      <w:r>
        <w:rPr>
          <w:spacing w:val="5"/>
        </w:rPr>
        <w:t> </w:t>
      </w:r>
      <w:r>
        <w:rPr>
          <w:spacing w:val="-1"/>
        </w:rPr>
        <w:t>(оценка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степени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консолидации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перелома</w:t>
      </w:r>
      <w:r>
        <w:rPr/>
        <w:t>  </w:t>
      </w:r>
      <w:r>
        <w:rPr>
          <w:spacing w:val="3"/>
        </w:rPr>
        <w:t> </w:t>
      </w:r>
      <w:r>
        <w:rPr/>
        <w:t>и</w:t>
      </w:r>
      <w:r>
        <w:rPr>
          <w:spacing w:val="73"/>
          <w:w w:val="102"/>
        </w:rPr>
        <w:t> </w:t>
      </w:r>
      <w:r>
        <w:rPr>
          <w:spacing w:val="-1"/>
        </w:rPr>
        <w:t>возможности</w:t>
      </w:r>
      <w:r>
        <w:rPr>
          <w:spacing w:val="25"/>
        </w:rPr>
        <w:t> </w:t>
      </w:r>
      <w:r>
        <w:rPr/>
        <w:t>нагрузки</w:t>
      </w:r>
      <w:r>
        <w:rPr>
          <w:spacing w:val="23"/>
        </w:rPr>
        <w:t> </w:t>
      </w:r>
      <w:r>
        <w:rPr/>
        <w:t>на</w:t>
      </w:r>
      <w:r>
        <w:rPr>
          <w:spacing w:val="24"/>
        </w:rPr>
        <w:t> </w:t>
      </w:r>
      <w:r>
        <w:rPr/>
        <w:t>конечность),</w:t>
      </w:r>
      <w:r>
        <w:rPr/>
      </w:r>
    </w:p>
    <w:p>
      <w:pPr>
        <w:pStyle w:val="BodyText"/>
        <w:numPr>
          <w:ilvl w:val="0"/>
          <w:numId w:val="25"/>
        </w:numPr>
        <w:tabs>
          <w:tab w:pos="1741" w:val="left" w:leader="none"/>
        </w:tabs>
        <w:spacing w:line="368" w:lineRule="auto" w:before="21" w:after="0"/>
        <w:ind w:left="1740" w:right="128" w:hanging="338"/>
        <w:jc w:val="left"/>
      </w:pPr>
      <w:r>
        <w:rPr/>
        <w:t>24</w:t>
      </w:r>
      <w:r>
        <w:rPr>
          <w:spacing w:val="30"/>
        </w:rPr>
        <w:t> </w:t>
      </w:r>
      <w:r>
        <w:rPr>
          <w:spacing w:val="-1"/>
        </w:rPr>
        <w:t>недели</w:t>
      </w:r>
      <w:r>
        <w:rPr>
          <w:spacing w:val="35"/>
        </w:rPr>
        <w:t> </w:t>
      </w:r>
      <w:r>
        <w:rPr/>
        <w:t>после</w:t>
      </w:r>
      <w:r>
        <w:rPr>
          <w:spacing w:val="32"/>
        </w:rPr>
        <w:t> </w:t>
      </w:r>
      <w:r>
        <w:rPr/>
        <w:t>операции</w:t>
      </w:r>
      <w:r>
        <w:rPr>
          <w:spacing w:val="31"/>
        </w:rPr>
        <w:t> </w:t>
      </w:r>
      <w:r>
        <w:rPr>
          <w:spacing w:val="-1"/>
        </w:rPr>
        <w:t>(оценка</w:t>
      </w:r>
      <w:r>
        <w:rPr>
          <w:spacing w:val="31"/>
        </w:rPr>
        <w:t> </w:t>
      </w:r>
      <w:r>
        <w:rPr>
          <w:spacing w:val="-1"/>
        </w:rPr>
        <w:t>степени</w:t>
      </w:r>
      <w:r>
        <w:rPr>
          <w:spacing w:val="36"/>
        </w:rPr>
        <w:t> </w:t>
      </w:r>
      <w:r>
        <w:rPr/>
        <w:t>консолидации,</w:t>
      </w:r>
      <w:r>
        <w:rPr>
          <w:spacing w:val="28"/>
        </w:rPr>
        <w:t> </w:t>
      </w:r>
      <w:r>
        <w:rPr>
          <w:spacing w:val="-1"/>
        </w:rPr>
        <w:t>оценка</w:t>
      </w:r>
      <w:r>
        <w:rPr>
          <w:spacing w:val="33"/>
        </w:rPr>
        <w:t> </w:t>
      </w:r>
      <w:r>
        <w:rPr>
          <w:spacing w:val="-1"/>
        </w:rPr>
        <w:t>динамики</w:t>
      </w:r>
      <w:r>
        <w:rPr>
          <w:spacing w:val="59"/>
          <w:w w:val="102"/>
        </w:rPr>
        <w:t> </w:t>
      </w:r>
      <w:r>
        <w:rPr>
          <w:spacing w:val="-1"/>
        </w:rPr>
        <w:t>восстановления</w:t>
      </w:r>
      <w:r>
        <w:rPr>
          <w:spacing w:val="49"/>
        </w:rPr>
        <w:t> </w:t>
      </w:r>
      <w:r>
        <w:rPr>
          <w:spacing w:val="-1"/>
        </w:rPr>
        <w:t>функции),</w:t>
      </w:r>
      <w:r>
        <w:rPr/>
      </w:r>
    </w:p>
    <w:p>
      <w:pPr>
        <w:pStyle w:val="BodyText"/>
        <w:numPr>
          <w:ilvl w:val="0"/>
          <w:numId w:val="25"/>
        </w:numPr>
        <w:tabs>
          <w:tab w:pos="1741" w:val="left" w:leader="none"/>
        </w:tabs>
        <w:spacing w:line="368" w:lineRule="auto" w:before="21" w:after="0"/>
        <w:ind w:left="1740" w:right="128" w:hanging="338"/>
        <w:jc w:val="left"/>
      </w:pPr>
      <w:r>
        <w:rPr/>
        <w:t>1</w:t>
      </w:r>
      <w:r>
        <w:rPr>
          <w:spacing w:val="40"/>
        </w:rPr>
        <w:t> </w:t>
      </w:r>
      <w:r>
        <w:rPr/>
        <w:t>год</w:t>
      </w:r>
      <w:r>
        <w:rPr>
          <w:spacing w:val="41"/>
        </w:rPr>
        <w:t> </w:t>
      </w:r>
      <w:r>
        <w:rPr>
          <w:spacing w:val="-1"/>
        </w:rPr>
        <w:t>после</w:t>
      </w:r>
      <w:r>
        <w:rPr>
          <w:spacing w:val="40"/>
        </w:rPr>
        <w:t> </w:t>
      </w:r>
      <w:r>
        <w:rPr>
          <w:spacing w:val="-1"/>
        </w:rPr>
        <w:t>операции</w:t>
      </w:r>
      <w:r>
        <w:rPr>
          <w:spacing w:val="41"/>
        </w:rPr>
        <w:t> </w:t>
      </w:r>
      <w:r>
        <w:rPr/>
        <w:t>(оценка</w:t>
      </w:r>
      <w:r>
        <w:rPr>
          <w:spacing w:val="39"/>
        </w:rPr>
        <w:t> </w:t>
      </w:r>
      <w:r>
        <w:rPr>
          <w:spacing w:val="-1"/>
        </w:rPr>
        <w:t>функционального</w:t>
      </w:r>
      <w:r>
        <w:rPr>
          <w:spacing w:val="37"/>
        </w:rPr>
        <w:t> </w:t>
      </w:r>
      <w:r>
        <w:rPr/>
        <w:t>исхода</w:t>
      </w:r>
      <w:r>
        <w:rPr>
          <w:spacing w:val="42"/>
        </w:rPr>
        <w:t> </w:t>
      </w:r>
      <w:r>
        <w:rPr>
          <w:spacing w:val="-1"/>
        </w:rPr>
        <w:t>лечения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решение</w:t>
      </w:r>
      <w:r>
        <w:rPr>
          <w:spacing w:val="65"/>
          <w:w w:val="102"/>
        </w:rPr>
        <w:t> </w:t>
      </w:r>
      <w:r>
        <w:rPr/>
        <w:t>вопроса</w:t>
      </w:r>
      <w:r>
        <w:rPr>
          <w:spacing w:val="15"/>
        </w:rPr>
        <w:t> </w:t>
      </w:r>
      <w:r>
        <w:rPr/>
        <w:t>о</w:t>
      </w:r>
      <w:r>
        <w:rPr>
          <w:spacing w:val="13"/>
        </w:rPr>
        <w:t> </w:t>
      </w:r>
      <w:r>
        <w:rPr/>
        <w:t>необходимости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/>
        <w:t>сроках</w:t>
      </w:r>
      <w:r>
        <w:rPr>
          <w:spacing w:val="16"/>
        </w:rPr>
        <w:t> </w:t>
      </w:r>
      <w:r>
        <w:rPr>
          <w:spacing w:val="-1"/>
        </w:rPr>
        <w:t>удаления</w:t>
      </w:r>
      <w:r>
        <w:rPr>
          <w:spacing w:val="14"/>
        </w:rPr>
        <w:t> </w:t>
      </w:r>
      <w:r>
        <w:rPr>
          <w:spacing w:val="-1"/>
        </w:rPr>
        <w:t>имплантатов)</w:t>
      </w:r>
      <w:r>
        <w:rPr>
          <w:spacing w:val="16"/>
        </w:rPr>
        <w:t> </w:t>
      </w:r>
      <w:r>
        <w:rPr/>
        <w:t>[134,</w:t>
      </w:r>
      <w:r>
        <w:rPr>
          <w:spacing w:val="17"/>
        </w:rPr>
        <w:t> </w:t>
      </w:r>
      <w:r>
        <w:rPr/>
        <w:t>144].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22"/>
        </w:numPr>
        <w:tabs>
          <w:tab w:pos="1333" w:val="left" w:leader="none"/>
        </w:tabs>
        <w:spacing w:line="368" w:lineRule="auto" w:before="155" w:after="0"/>
        <w:ind w:left="396" w:right="104" w:firstLine="668"/>
        <w:jc w:val="both"/>
      </w:pPr>
      <w:r>
        <w:rPr/>
        <w:t>У</w:t>
      </w:r>
      <w:r>
        <w:rPr>
          <w:spacing w:val="2"/>
        </w:rPr>
        <w:t> </w:t>
      </w:r>
      <w:r>
        <w:rPr/>
        <w:t>детей</w:t>
      </w:r>
      <w:r>
        <w:rPr>
          <w:spacing w:val="3"/>
        </w:rPr>
        <w:t> </w:t>
      </w:r>
      <w:r>
        <w:rPr/>
        <w:t>при</w:t>
      </w:r>
      <w:r>
        <w:rPr>
          <w:spacing w:val="7"/>
        </w:rPr>
        <w:t> </w:t>
      </w:r>
      <w:r>
        <w:rPr/>
        <w:t>переломах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/>
        <w:t>повреждением</w:t>
      </w:r>
      <w:r>
        <w:rPr>
          <w:spacing w:val="2"/>
        </w:rPr>
        <w:t> </w:t>
      </w:r>
      <w:r>
        <w:rPr/>
        <w:t>зон</w:t>
      </w:r>
      <w:r>
        <w:rPr>
          <w:spacing w:val="2"/>
        </w:rPr>
        <w:t> </w:t>
      </w:r>
      <w:r>
        <w:rPr/>
        <w:t>роста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11"/>
        </w:rPr>
        <w:t> </w:t>
      </w:r>
      <w:r>
        <w:rPr/>
        <w:t>проведение</w:t>
      </w:r>
      <w:r>
        <w:rPr>
          <w:spacing w:val="24"/>
          <w:w w:val="102"/>
        </w:rPr>
        <w:t> </w:t>
      </w:r>
      <w:r>
        <w:rPr/>
        <w:t>динамического </w:t>
      </w:r>
      <w:r>
        <w:rPr>
          <w:spacing w:val="4"/>
        </w:rPr>
        <w:t> </w:t>
      </w:r>
      <w:r>
        <w:rPr/>
        <w:t>наблюдения </w:t>
      </w:r>
      <w:r>
        <w:rPr>
          <w:spacing w:val="9"/>
        </w:rPr>
        <w:t> </w:t>
      </w:r>
      <w:r>
        <w:rPr>
          <w:spacing w:val="-1"/>
        </w:rPr>
        <w:t>врачом-травматологом-ортопедом,</w:t>
      </w:r>
      <w:r>
        <w:rPr/>
        <w:t> </w:t>
      </w:r>
      <w:r>
        <w:rPr>
          <w:spacing w:val="5"/>
        </w:rPr>
        <w:t> </w:t>
      </w:r>
      <w:r>
        <w:rPr/>
        <w:t>врачом-детским </w:t>
      </w:r>
      <w:r>
        <w:rPr>
          <w:spacing w:val="5"/>
        </w:rPr>
        <w:t> </w:t>
      </w:r>
      <w:r>
        <w:rPr/>
        <w:t>хирургом</w:t>
      </w:r>
      <w:r>
        <w:rPr>
          <w:spacing w:val="66"/>
          <w:w w:val="102"/>
        </w:rPr>
        <w:t> </w:t>
      </w:r>
      <w:r>
        <w:rPr/>
        <w:t>с</w:t>
      </w:r>
      <w:r>
        <w:rPr>
          <w:spacing w:val="17"/>
        </w:rPr>
        <w:t> </w:t>
      </w:r>
      <w:r>
        <w:rPr/>
        <w:t>выполнением</w:t>
      </w:r>
      <w:r>
        <w:rPr>
          <w:spacing w:val="13"/>
        </w:rPr>
        <w:t> </w:t>
      </w:r>
      <w:r>
        <w:rPr/>
        <w:t>контрольной</w:t>
      </w:r>
      <w:r>
        <w:rPr>
          <w:spacing w:val="14"/>
        </w:rPr>
        <w:t> </w:t>
      </w:r>
      <w:r>
        <w:rPr>
          <w:spacing w:val="-1"/>
        </w:rPr>
        <w:t>рентгенографии</w:t>
      </w:r>
      <w:r>
        <w:rPr>
          <w:spacing w:val="14"/>
        </w:rPr>
        <w:t> </w:t>
      </w:r>
      <w:r>
        <w:rPr>
          <w:spacing w:val="-1"/>
        </w:rPr>
        <w:t>голеностопного</w:t>
      </w:r>
      <w:r>
        <w:rPr>
          <w:spacing w:val="15"/>
        </w:rPr>
        <w:t> </w:t>
      </w:r>
      <w:r>
        <w:rPr/>
        <w:t>сустава</w:t>
      </w:r>
      <w:r>
        <w:rPr>
          <w:spacing w:val="11"/>
        </w:rPr>
        <w:t> </w:t>
      </w:r>
      <w:r>
        <w:rPr/>
        <w:t>/</w:t>
      </w:r>
      <w:r>
        <w:rPr>
          <w:spacing w:val="19"/>
        </w:rPr>
        <w:t> </w:t>
      </w:r>
      <w:r>
        <w:rPr/>
        <w:t>рентгенографии</w:t>
      </w:r>
      <w:r>
        <w:rPr>
          <w:spacing w:val="62"/>
          <w:w w:val="102"/>
        </w:rPr>
        <w:t> </w:t>
      </w:r>
      <w:r>
        <w:rPr/>
        <w:t>лодыжки</w:t>
      </w:r>
      <w:r>
        <w:rPr>
          <w:spacing w:val="23"/>
        </w:rPr>
        <w:t> </w:t>
      </w:r>
      <w:r>
        <w:rPr>
          <w:spacing w:val="-1"/>
        </w:rPr>
        <w:t>через</w:t>
      </w:r>
      <w:r>
        <w:rPr>
          <w:spacing w:val="17"/>
        </w:rPr>
        <w:t> </w:t>
      </w:r>
      <w:r>
        <w:rPr>
          <w:spacing w:val="-1"/>
        </w:rPr>
        <w:t>6-12</w:t>
      </w:r>
      <w:r>
        <w:rPr>
          <w:spacing w:val="19"/>
        </w:rPr>
        <w:t> </w:t>
      </w:r>
      <w:r>
        <w:rPr>
          <w:spacing w:val="-1"/>
        </w:rPr>
        <w:t>месяцев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7"/>
        </w:rPr>
        <w:t> </w:t>
      </w:r>
      <w:r>
        <w:rPr>
          <w:spacing w:val="-1"/>
        </w:rPr>
        <w:t>перелома</w:t>
      </w:r>
      <w:r>
        <w:rPr>
          <w:spacing w:val="19"/>
        </w:rPr>
        <w:t> </w:t>
      </w:r>
      <w:r>
        <w:rPr>
          <w:spacing w:val="-1"/>
        </w:rPr>
        <w:t>(далее</w:t>
      </w:r>
      <w:r>
        <w:rPr>
          <w:spacing w:val="14"/>
        </w:rPr>
        <w:t> </w:t>
      </w:r>
      <w:r>
        <w:rPr/>
        <w:t>по</w:t>
      </w:r>
      <w:r>
        <w:rPr>
          <w:spacing w:val="19"/>
        </w:rPr>
        <w:t> </w:t>
      </w:r>
      <w:r>
        <w:rPr>
          <w:spacing w:val="-1"/>
        </w:rPr>
        <w:t>необходимости)</w:t>
      </w:r>
      <w:r>
        <w:rPr>
          <w:spacing w:val="19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своевременной</w:t>
      </w:r>
      <w:r>
        <w:rPr>
          <w:spacing w:val="87"/>
          <w:w w:val="102"/>
        </w:rPr>
        <w:t> </w:t>
      </w:r>
      <w:r>
        <w:rPr>
          <w:spacing w:val="-1"/>
        </w:rPr>
        <w:t>диагностики</w:t>
      </w:r>
      <w:r>
        <w:rPr>
          <w:spacing w:val="23"/>
        </w:rPr>
        <w:t> </w:t>
      </w:r>
      <w:r>
        <w:rPr>
          <w:spacing w:val="-1"/>
        </w:rPr>
        <w:t>преждевременного</w:t>
      </w:r>
      <w:r>
        <w:rPr>
          <w:spacing w:val="19"/>
        </w:rPr>
        <w:t> </w:t>
      </w:r>
      <w:r>
        <w:rPr/>
        <w:t>закрытия</w:t>
      </w:r>
      <w:r>
        <w:rPr>
          <w:spacing w:val="19"/>
        </w:rPr>
        <w:t> </w:t>
      </w:r>
      <w:r>
        <w:rPr>
          <w:spacing w:val="-1"/>
        </w:rPr>
        <w:t>зон</w:t>
      </w:r>
      <w:r>
        <w:rPr>
          <w:spacing w:val="20"/>
        </w:rPr>
        <w:t> </w:t>
      </w:r>
      <w:r>
        <w:rPr>
          <w:spacing w:val="-1"/>
        </w:rPr>
        <w:t>роста</w:t>
      </w:r>
      <w:r>
        <w:rPr>
          <w:spacing w:val="18"/>
        </w:rPr>
        <w:t> </w:t>
      </w:r>
      <w:r>
        <w:rPr/>
        <w:t>[61,</w:t>
      </w:r>
      <w:r>
        <w:rPr>
          <w:spacing w:val="19"/>
        </w:rPr>
        <w:t> </w:t>
      </w:r>
      <w:r>
        <w:rPr/>
        <w:t>134].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260" w:bottom="900" w:left="1720" w:right="1220"/>
        </w:sectPr>
      </w:pPr>
    </w:p>
    <w:p>
      <w:pPr>
        <w:pStyle w:val="Heading1"/>
        <w:numPr>
          <w:ilvl w:val="0"/>
          <w:numId w:val="4"/>
        </w:numPr>
        <w:tabs>
          <w:tab w:pos="2406" w:val="left" w:leader="none"/>
        </w:tabs>
        <w:spacing w:line="240" w:lineRule="auto" w:before="57" w:after="0"/>
        <w:ind w:left="2405" w:right="0" w:hanging="264"/>
        <w:jc w:val="center"/>
      </w:pPr>
      <w:bookmarkStart w:name="_TOC_250008" w:id="6"/>
      <w:r>
        <w:rPr>
          <w:spacing w:val="-1"/>
          <w:w w:val="110"/>
        </w:rPr>
        <w:t>Органи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ация</w:t>
      </w:r>
      <w:r>
        <w:rPr>
          <w:spacing w:val="-23"/>
          <w:w w:val="110"/>
        </w:rPr>
        <w:t> </w:t>
      </w:r>
      <w:r>
        <w:rPr>
          <w:w w:val="110"/>
        </w:rPr>
        <w:t>оказания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bookmarkEnd w:id="6"/>
      <w:r>
        <w:rPr/>
      </w:r>
    </w:p>
    <w:p>
      <w:pPr>
        <w:pStyle w:val="BodyText"/>
        <w:spacing w:line="370" w:lineRule="auto" w:before="156"/>
        <w:ind w:right="106" w:firstLine="667"/>
        <w:jc w:val="both"/>
      </w:pPr>
      <w:r>
        <w:rPr>
          <w:rFonts w:ascii="Times New Roman" w:hAnsi="Times New Roman"/>
          <w:w w:val="105"/>
        </w:rPr>
        <w:t>Клиническое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Травматология</w:t>
      </w:r>
      <w:r>
        <w:rPr>
          <w:spacing w:val="4"/>
          <w:w w:val="105"/>
        </w:rPr>
        <w:t> </w:t>
      </w:r>
      <w:r>
        <w:rPr>
          <w:w w:val="105"/>
        </w:rPr>
        <w:t>и</w:t>
      </w:r>
      <w:r>
        <w:rPr>
          <w:spacing w:val="5"/>
          <w:w w:val="105"/>
        </w:rPr>
        <w:t> </w:t>
      </w:r>
      <w:r>
        <w:rPr>
          <w:w w:val="105"/>
        </w:rPr>
        <w:t>ортопедия,</w:t>
      </w:r>
      <w:r>
        <w:rPr>
          <w:spacing w:val="36"/>
          <w:w w:val="102"/>
        </w:rPr>
        <w:t> </w:t>
      </w:r>
      <w:r>
        <w:rPr>
          <w:w w:val="105"/>
        </w:rPr>
        <w:t>Анестезиология</w:t>
      </w:r>
      <w:r>
        <w:rPr>
          <w:spacing w:val="48"/>
          <w:w w:val="105"/>
        </w:rPr>
        <w:t> </w:t>
      </w:r>
      <w:r>
        <w:rPr>
          <w:w w:val="105"/>
        </w:rPr>
        <w:t>и</w:t>
      </w:r>
      <w:r>
        <w:rPr>
          <w:spacing w:val="47"/>
          <w:w w:val="105"/>
        </w:rPr>
        <w:t> </w:t>
      </w:r>
      <w:r>
        <w:rPr>
          <w:w w:val="105"/>
        </w:rPr>
        <w:t>реаниматология,</w:t>
      </w:r>
      <w:r>
        <w:rPr>
          <w:spacing w:val="48"/>
          <w:w w:val="105"/>
        </w:rPr>
        <w:t> </w:t>
      </w:r>
      <w:r>
        <w:rPr>
          <w:w w:val="105"/>
        </w:rPr>
        <w:t>Медицинская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реабилитация,</w:t>
      </w:r>
      <w:r>
        <w:rPr>
          <w:spacing w:val="52"/>
          <w:w w:val="105"/>
        </w:rPr>
        <w:t> </w:t>
      </w:r>
      <w:r>
        <w:rPr>
          <w:spacing w:val="-2"/>
          <w:w w:val="105"/>
        </w:rPr>
        <w:t>Организация</w:t>
      </w:r>
      <w:r>
        <w:rPr>
          <w:spacing w:val="44"/>
          <w:w w:val="102"/>
        </w:rPr>
        <w:t> </w:t>
      </w:r>
      <w:r>
        <w:rPr>
          <w:w w:val="105"/>
        </w:rPr>
        <w:t>здравоохранения</w:t>
      </w:r>
      <w:r>
        <w:rPr>
          <w:spacing w:val="-38"/>
          <w:w w:val="105"/>
        </w:rPr>
        <w:t> </w:t>
      </w:r>
      <w:r>
        <w:rPr>
          <w:w w:val="105"/>
        </w:rPr>
        <w:t>и</w:t>
      </w:r>
      <w:r>
        <w:rPr>
          <w:spacing w:val="-37"/>
          <w:w w:val="105"/>
        </w:rPr>
        <w:t> </w:t>
      </w:r>
      <w:r>
        <w:rPr>
          <w:spacing w:val="-2"/>
          <w:w w:val="105"/>
        </w:rPr>
        <w:t>общественное</w:t>
      </w:r>
      <w:r>
        <w:rPr>
          <w:spacing w:val="-38"/>
          <w:w w:val="105"/>
        </w:rPr>
        <w:t> </w:t>
      </w:r>
      <w:r>
        <w:rPr>
          <w:w w:val="105"/>
        </w:rPr>
        <w:t>здоровье.</w:t>
      </w:r>
      <w:r>
        <w:rPr/>
      </w:r>
    </w:p>
    <w:p>
      <w:pPr>
        <w:pStyle w:val="BodyText"/>
        <w:spacing w:line="370" w:lineRule="auto" w:before="1"/>
        <w:ind w:right="111" w:firstLine="667"/>
        <w:jc w:val="both"/>
      </w:pPr>
      <w:r>
        <w:rPr>
          <w:rFonts w:ascii="Times New Roman" w:hAnsi="Times New Roman"/>
          <w:w w:val="105"/>
        </w:rPr>
        <w:t>Цель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клинических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w w:val="105"/>
        </w:rPr>
        <w:t>: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Клинические</w:t>
      </w:r>
      <w:r>
        <w:rPr>
          <w:spacing w:val="22"/>
          <w:w w:val="105"/>
        </w:rPr>
        <w:t> </w:t>
      </w:r>
      <w:r>
        <w:rPr>
          <w:w w:val="105"/>
        </w:rPr>
        <w:t>рекомендации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разработаны</w:t>
      </w:r>
      <w:r>
        <w:rPr>
          <w:spacing w:val="19"/>
          <w:w w:val="105"/>
        </w:rPr>
        <w:t> </w:t>
      </w:r>
      <w:r>
        <w:rPr>
          <w:w w:val="105"/>
        </w:rPr>
        <w:t>с</w:t>
      </w:r>
      <w:r>
        <w:rPr>
          <w:spacing w:val="48"/>
          <w:w w:val="102"/>
        </w:rPr>
        <w:t> </w:t>
      </w:r>
      <w:r>
        <w:rPr>
          <w:w w:val="105"/>
        </w:rPr>
        <w:t>целью</w:t>
      </w:r>
      <w:r>
        <w:rPr>
          <w:spacing w:val="7"/>
          <w:w w:val="105"/>
        </w:rPr>
        <w:t> </w:t>
      </w:r>
      <w:r>
        <w:rPr>
          <w:w w:val="105"/>
        </w:rPr>
        <w:t>повышения</w:t>
      </w:r>
      <w:r>
        <w:rPr>
          <w:spacing w:val="5"/>
          <w:w w:val="105"/>
        </w:rPr>
        <w:t> </w:t>
      </w:r>
      <w:r>
        <w:rPr>
          <w:spacing w:val="-2"/>
          <w:w w:val="105"/>
        </w:rPr>
        <w:t>качества</w:t>
      </w:r>
      <w:r>
        <w:rPr>
          <w:spacing w:val="6"/>
          <w:w w:val="105"/>
        </w:rPr>
        <w:t> </w:t>
      </w:r>
      <w:r>
        <w:rPr>
          <w:w w:val="105"/>
        </w:rPr>
        <w:t>оказания</w:t>
      </w:r>
      <w:r>
        <w:rPr>
          <w:spacing w:val="7"/>
          <w:w w:val="105"/>
        </w:rPr>
        <w:t> </w:t>
      </w:r>
      <w:r>
        <w:rPr>
          <w:w w:val="105"/>
        </w:rPr>
        <w:t>медицинской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помощи,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стандартизации</w:t>
      </w:r>
      <w:r>
        <w:rPr>
          <w:spacing w:val="7"/>
          <w:w w:val="105"/>
        </w:rPr>
        <w:t> </w:t>
      </w:r>
      <w:r>
        <w:rPr>
          <w:w w:val="105"/>
        </w:rPr>
        <w:t>алгоритмов</w:t>
      </w:r>
      <w:r>
        <w:rPr>
          <w:spacing w:val="49"/>
          <w:w w:val="102"/>
        </w:rPr>
        <w:t> </w:t>
      </w:r>
      <w:r>
        <w:rPr>
          <w:spacing w:val="-2"/>
          <w:w w:val="105"/>
        </w:rPr>
        <w:t>диагностики</w:t>
      </w:r>
      <w:r>
        <w:rPr>
          <w:spacing w:val="-21"/>
          <w:w w:val="105"/>
        </w:rPr>
        <w:t> </w:t>
      </w:r>
      <w:r>
        <w:rPr>
          <w:w w:val="105"/>
        </w:rPr>
        <w:t>и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лечения</w:t>
      </w:r>
      <w:r>
        <w:rPr>
          <w:spacing w:val="-21"/>
          <w:w w:val="105"/>
        </w:rPr>
        <w:t> </w:t>
      </w:r>
      <w:r>
        <w:rPr>
          <w:w w:val="105"/>
        </w:rPr>
        <w:t>пациентов</w:t>
      </w:r>
      <w:r>
        <w:rPr>
          <w:spacing w:val="-23"/>
          <w:w w:val="105"/>
        </w:rPr>
        <w:t> </w:t>
      </w:r>
      <w:r>
        <w:rPr>
          <w:w w:val="105"/>
        </w:rPr>
        <w:t>с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переломами</w:t>
      </w:r>
      <w:r>
        <w:rPr>
          <w:spacing w:val="-23"/>
          <w:w w:val="105"/>
        </w:rPr>
        <w:t> </w:t>
      </w:r>
      <w:r>
        <w:rPr>
          <w:w w:val="105"/>
        </w:rPr>
        <w:t>лодыжек.</w:t>
      </w:r>
      <w:r>
        <w:rPr/>
      </w:r>
    </w:p>
    <w:p>
      <w:pPr>
        <w:pStyle w:val="BodyText"/>
        <w:spacing w:line="240" w:lineRule="auto" w:before="3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112" w:firstLine="667"/>
        <w:jc w:val="both"/>
      </w:pP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наличие</w:t>
      </w:r>
      <w:r>
        <w:rPr>
          <w:spacing w:val="47"/>
        </w:rPr>
        <w:t> </w:t>
      </w:r>
      <w:r>
        <w:rPr/>
        <w:t>у</w:t>
      </w:r>
      <w:r>
        <w:rPr>
          <w:spacing w:val="49"/>
        </w:rPr>
        <w:t> </w:t>
      </w:r>
      <w:r>
        <w:rPr>
          <w:spacing w:val="-1"/>
        </w:rPr>
        <w:t>пациента</w:t>
      </w:r>
      <w:r>
        <w:rPr>
          <w:spacing w:val="47"/>
        </w:rPr>
        <w:t> </w:t>
      </w:r>
      <w:r>
        <w:rPr/>
        <w:t>нестабильного</w:t>
      </w:r>
      <w:r>
        <w:rPr>
          <w:spacing w:val="49"/>
        </w:rPr>
        <w:t> </w:t>
      </w:r>
      <w:r>
        <w:rPr>
          <w:spacing w:val="-1"/>
        </w:rPr>
        <w:t>перелома</w:t>
      </w:r>
      <w:r>
        <w:rPr>
          <w:spacing w:val="46"/>
        </w:rPr>
        <w:t> </w:t>
      </w:r>
      <w:r>
        <w:rPr/>
        <w:t>лодыжек,</w:t>
      </w:r>
      <w:r>
        <w:rPr>
          <w:spacing w:val="51"/>
        </w:rPr>
        <w:t> </w:t>
      </w:r>
      <w:r>
        <w:rPr/>
        <w:t>выявленного</w:t>
      </w:r>
      <w:r>
        <w:rPr>
          <w:spacing w:val="45"/>
        </w:rPr>
        <w:t> </w:t>
      </w:r>
      <w:r>
        <w:rPr/>
        <w:t>на</w:t>
      </w:r>
      <w:r>
        <w:rPr>
          <w:spacing w:val="42"/>
          <w:w w:val="102"/>
        </w:rPr>
        <w:t> </w:t>
      </w:r>
      <w:r>
        <w:rPr/>
        <w:t>контрольных</w:t>
      </w:r>
      <w:r>
        <w:rPr>
          <w:spacing w:val="25"/>
        </w:rPr>
        <w:t> </w:t>
      </w:r>
      <w:r>
        <w:rPr>
          <w:spacing w:val="-1"/>
        </w:rPr>
        <w:t>осмотрах</w:t>
      </w:r>
      <w:r>
        <w:rPr>
          <w:spacing w:val="28"/>
        </w:rPr>
        <w:t> </w:t>
      </w:r>
      <w:r>
        <w:rPr>
          <w:spacing w:val="-1"/>
        </w:rPr>
        <w:t>травматологом</w:t>
      </w:r>
      <w:r>
        <w:rPr>
          <w:spacing w:val="31"/>
        </w:rPr>
        <w:t> </w:t>
      </w:r>
      <w:r>
        <w:rPr/>
        <w:t>амбулаторного</w:t>
      </w:r>
      <w:r>
        <w:rPr>
          <w:spacing w:val="28"/>
        </w:rPr>
        <w:t> </w:t>
      </w:r>
      <w:r>
        <w:rPr/>
        <w:t>звена</w:t>
      </w:r>
      <w:r>
        <w:rPr/>
      </w:r>
    </w:p>
    <w:p>
      <w:pPr>
        <w:pStyle w:val="BodyText"/>
        <w:spacing w:line="369" w:lineRule="auto" w:before="0"/>
        <w:ind w:right="104" w:firstLine="667"/>
        <w:jc w:val="both"/>
      </w:pPr>
      <w:r>
        <w:rPr/>
        <w:t>-</w:t>
      </w:r>
      <w:r>
        <w:rPr>
          <w:spacing w:val="18"/>
        </w:rPr>
        <w:t> </w:t>
      </w:r>
      <w:r>
        <w:rPr/>
        <w:t>неудовлетворительный</w:t>
      </w:r>
      <w:r>
        <w:rPr>
          <w:spacing w:val="20"/>
        </w:rPr>
        <w:t> </w:t>
      </w:r>
      <w:r>
        <w:rPr/>
        <w:t>результат</w:t>
      </w:r>
      <w:r>
        <w:rPr>
          <w:spacing w:val="22"/>
        </w:rPr>
        <w:t> </w:t>
      </w:r>
      <w:r>
        <w:rPr>
          <w:spacing w:val="-1"/>
        </w:rPr>
        <w:t>консервативного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–</w:t>
      </w:r>
      <w:r>
        <w:rPr>
          <w:spacing w:val="21"/>
        </w:rPr>
        <w:t> </w:t>
      </w:r>
      <w:r>
        <w:rPr/>
        <w:t>вторичное</w:t>
      </w:r>
      <w:r>
        <w:rPr>
          <w:spacing w:val="19"/>
        </w:rPr>
        <w:t> </w:t>
      </w:r>
      <w:r>
        <w:rPr>
          <w:spacing w:val="-1"/>
        </w:rPr>
        <w:t>смещение</w:t>
      </w:r>
      <w:r>
        <w:rPr>
          <w:spacing w:val="64"/>
          <w:w w:val="102"/>
        </w:rPr>
        <w:t> </w:t>
      </w:r>
      <w:r>
        <w:rPr/>
        <w:t>отломков,</w:t>
      </w:r>
      <w:r>
        <w:rPr>
          <w:spacing w:val="39"/>
        </w:rPr>
        <w:t> </w:t>
      </w:r>
      <w:r>
        <w:rPr>
          <w:spacing w:val="-1"/>
        </w:rPr>
        <w:t>отсутствие</w:t>
      </w:r>
      <w:r>
        <w:rPr>
          <w:spacing w:val="36"/>
        </w:rPr>
        <w:t> </w:t>
      </w:r>
      <w:r>
        <w:rPr/>
        <w:t>признаков</w:t>
      </w:r>
      <w:r>
        <w:rPr>
          <w:spacing w:val="38"/>
        </w:rPr>
        <w:t> </w:t>
      </w:r>
      <w:r>
        <w:rPr>
          <w:spacing w:val="-1"/>
        </w:rPr>
        <w:t>консолидации</w:t>
      </w:r>
      <w:r>
        <w:rPr>
          <w:spacing w:val="35"/>
        </w:rPr>
        <w:t> </w:t>
      </w:r>
      <w:r>
        <w:rPr/>
        <w:t>перелома</w:t>
      </w:r>
      <w:r>
        <w:rPr>
          <w:spacing w:val="36"/>
        </w:rPr>
        <w:t> </w:t>
      </w:r>
      <w:r>
        <w:rPr/>
        <w:t>после</w:t>
      </w:r>
      <w:r>
        <w:rPr>
          <w:spacing w:val="34"/>
        </w:rPr>
        <w:t> </w:t>
      </w:r>
      <w:r>
        <w:rPr/>
        <w:t>консервативного</w:t>
      </w:r>
      <w:r>
        <w:rPr>
          <w:spacing w:val="37"/>
        </w:rPr>
        <w:t> </w:t>
      </w:r>
      <w:r>
        <w:rPr>
          <w:spacing w:val="-1"/>
        </w:rPr>
        <w:t>лечения;</w:t>
      </w:r>
      <w:r>
        <w:rPr>
          <w:spacing w:val="60"/>
          <w:w w:val="101"/>
        </w:rPr>
        <w:t> </w:t>
      </w:r>
      <w:r>
        <w:rPr/>
        <w:t>вторичное</w:t>
      </w:r>
      <w:r>
        <w:rPr>
          <w:spacing w:val="46"/>
        </w:rPr>
        <w:t> </w:t>
      </w:r>
      <w:r>
        <w:rPr>
          <w:spacing w:val="-1"/>
        </w:rPr>
        <w:t>смещение,</w:t>
      </w:r>
      <w:r>
        <w:rPr>
          <w:spacing w:val="1"/>
        </w:rPr>
        <w:t> </w:t>
      </w:r>
      <w:r>
        <w:rPr>
          <w:spacing w:val="-1"/>
        </w:rPr>
        <w:t>миграция</w:t>
      </w:r>
      <w:r>
        <w:rPr>
          <w:spacing w:val="53"/>
        </w:rPr>
        <w:t> </w:t>
      </w:r>
      <w:r>
        <w:rPr>
          <w:spacing w:val="-1"/>
        </w:rPr>
        <w:t>имплантатов</w:t>
      </w:r>
      <w:r>
        <w:rPr>
          <w:spacing w:val="50"/>
        </w:rPr>
        <w:t> </w:t>
      </w:r>
      <w:r>
        <w:rPr/>
        <w:t>после</w:t>
      </w:r>
      <w:r>
        <w:rPr>
          <w:spacing w:val="50"/>
        </w:rPr>
        <w:t> </w:t>
      </w:r>
      <w:r>
        <w:rPr/>
        <w:t>операции</w:t>
      </w:r>
      <w:r>
        <w:rPr>
          <w:spacing w:val="53"/>
        </w:rPr>
        <w:t> </w:t>
      </w:r>
      <w:r>
        <w:rPr>
          <w:spacing w:val="-1"/>
        </w:rPr>
        <w:t>остеосинтеза</w:t>
      </w:r>
      <w:r>
        <w:rPr>
          <w:spacing w:val="49"/>
        </w:rPr>
        <w:t> </w:t>
      </w:r>
      <w:r>
        <w:rPr/>
        <w:t>[</w:t>
      </w:r>
      <w:r>
        <w:rPr>
          <w:rFonts w:ascii="Times New Roman" w:hAnsi="Times New Roman" w:cs="Times New Roman" w:eastAsia="Times New Roman"/>
        </w:rPr>
        <w:t>Оши</w:t>
      </w:r>
      <w:r>
        <w:rPr>
          <w:rFonts w:ascii="Times New Roman" w:hAnsi="Times New Roman" w:cs="Times New Roman" w:eastAsia="Times New Roman"/>
          <w:spacing w:val="1"/>
        </w:rPr>
        <w:t>б</w:t>
      </w:r>
      <w:r>
        <w:rPr>
          <w:rFonts w:ascii="Times New Roman" w:hAnsi="Times New Roman" w:cs="Times New Roman" w:eastAsia="Times New Roman"/>
        </w:rPr>
        <w:t>ка!</w:t>
      </w:r>
      <w:r>
        <w:rPr>
          <w:rFonts w:ascii="Times New Roman" w:hAnsi="Times New Roman" w:cs="Times New Roman" w:eastAsia="Times New Roman"/>
          <w:spacing w:val="74"/>
          <w:w w:val="102"/>
        </w:rPr>
        <w:t> </w:t>
      </w:r>
      <w:r>
        <w:rPr>
          <w:rFonts w:ascii="Times New Roman" w:hAnsi="Times New Roman" w:cs="Times New Roman" w:eastAsia="Times New Roman"/>
        </w:rPr>
        <w:t>Источник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ссылки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не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найден.</w:t>
      </w:r>
      <w:r>
        <w:rPr/>
        <w:t>-3, </w:t>
      </w:r>
      <w:r>
        <w:rPr>
          <w:spacing w:val="10"/>
        </w:rPr>
        <w:t> </w:t>
      </w:r>
      <w:r>
        <w:rPr/>
        <w:t>5].</w:t>
      </w:r>
      <w:r>
        <w:rPr/>
      </w:r>
    </w:p>
    <w:p>
      <w:pPr>
        <w:pStyle w:val="BodyText"/>
        <w:spacing w:line="240" w:lineRule="auto" w:before="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ации:</w:t>
      </w:r>
      <w:r>
        <w:rPr>
          <w:rFonts w:ascii="Times New Roman" w:hAnsi="Times New Roman"/>
        </w:rPr>
      </w:r>
    </w:p>
    <w:p>
      <w:pPr>
        <w:pStyle w:val="BodyText"/>
        <w:spacing w:line="367" w:lineRule="auto" w:before="138"/>
        <w:ind w:right="114" w:firstLine="667"/>
        <w:jc w:val="both"/>
      </w:pPr>
      <w:r>
        <w:rPr/>
        <w:t>Пациенты</w:t>
      </w:r>
      <w:r>
        <w:rPr>
          <w:spacing w:val="9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подозрением</w:t>
      </w:r>
      <w:r>
        <w:rPr>
          <w:spacing w:val="11"/>
        </w:rPr>
        <w:t> </w:t>
      </w:r>
      <w:r>
        <w:rPr>
          <w:spacing w:val="-1"/>
        </w:rPr>
        <w:t>на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>
          <w:spacing w:val="14"/>
        </w:rPr>
        <w:t> </w:t>
      </w:r>
      <w:r>
        <w:rPr/>
        <w:t>или</w:t>
      </w:r>
      <w:r>
        <w:rPr>
          <w:spacing w:val="10"/>
        </w:rPr>
        <w:t> </w:t>
      </w:r>
      <w:r>
        <w:rPr/>
        <w:t>подтверждённым</w:t>
      </w:r>
      <w:r>
        <w:rPr>
          <w:spacing w:val="9"/>
        </w:rPr>
        <w:t> </w:t>
      </w:r>
      <w:r>
        <w:rPr/>
        <w:t>диагнозом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37"/>
          <w:w w:val="102"/>
        </w:rPr>
        <w:t> </w:t>
      </w:r>
      <w:r>
        <w:rPr/>
        <w:t>лодыжек</w:t>
      </w:r>
      <w:r>
        <w:rPr>
          <w:spacing w:val="33"/>
        </w:rPr>
        <w:t> </w:t>
      </w:r>
      <w:r>
        <w:rPr/>
        <w:t>подлежат</w:t>
      </w:r>
      <w:r>
        <w:rPr>
          <w:spacing w:val="31"/>
        </w:rPr>
        <w:t> </w:t>
      </w:r>
      <w:r>
        <w:rPr>
          <w:spacing w:val="-1"/>
        </w:rPr>
        <w:t>направлению</w:t>
      </w:r>
      <w:r>
        <w:rPr>
          <w:spacing w:val="33"/>
        </w:rPr>
        <w:t> </w:t>
      </w:r>
      <w:r>
        <w:rPr/>
        <w:t>в</w:t>
      </w:r>
      <w:r>
        <w:rPr>
          <w:spacing w:val="33"/>
        </w:rPr>
        <w:t> </w:t>
      </w:r>
      <w:r>
        <w:rPr/>
        <w:t>стационар</w:t>
      </w:r>
      <w:r>
        <w:rPr>
          <w:spacing w:val="31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целью</w:t>
      </w:r>
      <w:r>
        <w:rPr>
          <w:spacing w:val="36"/>
        </w:rPr>
        <w:t> </w:t>
      </w:r>
      <w:r>
        <w:rPr>
          <w:spacing w:val="-1"/>
        </w:rPr>
        <w:t>решения</w:t>
      </w:r>
      <w:r>
        <w:rPr>
          <w:spacing w:val="30"/>
        </w:rPr>
        <w:t> </w:t>
      </w:r>
      <w:r>
        <w:rPr>
          <w:spacing w:val="-1"/>
        </w:rPr>
        <w:t>вопроса</w:t>
      </w:r>
      <w:r>
        <w:rPr>
          <w:spacing w:val="31"/>
        </w:rPr>
        <w:t> </w:t>
      </w:r>
      <w:r>
        <w:rPr/>
        <w:t>о</w:t>
      </w:r>
      <w:r>
        <w:rPr>
          <w:spacing w:val="34"/>
        </w:rPr>
        <w:t> </w:t>
      </w:r>
      <w:r>
        <w:rPr/>
        <w:t>необходимости</w:t>
      </w:r>
      <w:r>
        <w:rPr>
          <w:spacing w:val="60"/>
          <w:w w:val="102"/>
        </w:rPr>
        <w:t> </w:t>
      </w:r>
      <w:r>
        <w:rPr/>
        <w:t>экстренной</w:t>
      </w:r>
      <w:r>
        <w:rPr>
          <w:spacing w:val="24"/>
        </w:rPr>
        <w:t> </w:t>
      </w:r>
      <w:r>
        <w:rPr>
          <w:spacing w:val="-1"/>
        </w:rPr>
        <w:t>госпитализации.</w:t>
      </w:r>
      <w:r>
        <w:rPr>
          <w:spacing w:val="28"/>
        </w:rPr>
        <w:t> </w:t>
      </w:r>
      <w:r>
        <w:rPr>
          <w:spacing w:val="-1"/>
        </w:rPr>
        <w:t>Показанием</w:t>
      </w:r>
      <w:r>
        <w:rPr>
          <w:spacing w:val="26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экстренной</w:t>
      </w:r>
      <w:r>
        <w:rPr>
          <w:spacing w:val="28"/>
        </w:rPr>
        <w:t> </w:t>
      </w:r>
      <w:r>
        <w:rPr>
          <w:spacing w:val="-1"/>
        </w:rPr>
        <w:t>госпитализации</w:t>
      </w:r>
      <w:r>
        <w:rPr>
          <w:spacing w:val="28"/>
        </w:rPr>
        <w:t> </w:t>
      </w:r>
      <w:r>
        <w:rPr>
          <w:spacing w:val="-1"/>
        </w:rPr>
        <w:t>являются: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240" w:lineRule="auto" w:before="25" w:after="0"/>
        <w:ind w:left="1064" w:right="0" w:hanging="264"/>
        <w:jc w:val="left"/>
      </w:pPr>
      <w:r>
        <w:rPr>
          <w:spacing w:val="-4"/>
        </w:rPr>
        <w:t>перелом</w:t>
      </w:r>
      <w:r>
        <w:rPr>
          <w:spacing w:val="1"/>
        </w:rPr>
        <w:t> </w:t>
      </w:r>
      <w:r>
        <w:rPr>
          <w:spacing w:val="-4"/>
        </w:rPr>
        <w:t>лодыжек</w:t>
      </w:r>
      <w:r>
        <w:rPr>
          <w:spacing w:val="7"/>
        </w:rPr>
        <w:t> </w:t>
      </w:r>
      <w:r>
        <w:rPr>
          <w:spacing w:val="-3"/>
        </w:rPr>
        <w:t>со</w:t>
      </w:r>
      <w:r>
        <w:rPr>
          <w:spacing w:val="2"/>
        </w:rPr>
        <w:t> </w:t>
      </w:r>
      <w:r>
        <w:rPr>
          <w:spacing w:val="-4"/>
        </w:rPr>
        <w:t>значительным</w:t>
      </w:r>
      <w:r>
        <w:rPr>
          <w:spacing w:val="4"/>
        </w:rPr>
        <w:t> </w:t>
      </w:r>
      <w:r>
        <w:rPr>
          <w:spacing w:val="-4"/>
        </w:rPr>
        <w:t>смещением</w:t>
      </w:r>
      <w:r>
        <w:rPr>
          <w:spacing w:val="2"/>
        </w:rPr>
        <w:t> </w:t>
      </w:r>
      <w:r>
        <w:rPr>
          <w:spacing w:val="-4"/>
        </w:rPr>
        <w:t>отломков,</w:t>
      </w:r>
      <w:r>
        <w:rPr>
          <w:spacing w:val="5"/>
        </w:rPr>
        <w:t> </w:t>
      </w:r>
      <w:r>
        <w:rPr>
          <w:spacing w:val="-4"/>
        </w:rPr>
        <w:t>вывихом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4"/>
        </w:rPr>
        <w:t>подвывихом</w:t>
      </w:r>
      <w:r>
        <w:rPr/>
        <w:t> </w:t>
      </w:r>
      <w:r>
        <w:rPr>
          <w:spacing w:val="-3"/>
        </w:rPr>
        <w:t>ГСС;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152" w:after="0"/>
        <w:ind w:left="396" w:right="114" w:firstLine="404"/>
        <w:jc w:val="both"/>
      </w:pPr>
      <w:r>
        <w:rPr/>
        <w:t>нестабильный </w:t>
      </w:r>
      <w:r>
        <w:rPr>
          <w:spacing w:val="-1"/>
        </w:rPr>
        <w:t>перелом</w:t>
      </w:r>
      <w:r>
        <w:rPr>
          <w:spacing w:val="4"/>
        </w:rPr>
        <w:t> </w:t>
      </w:r>
      <w:r>
        <w:rPr>
          <w:spacing w:val="-1"/>
        </w:rPr>
        <w:t>области</w:t>
      </w:r>
      <w:r>
        <w:rPr>
          <w:spacing w:val="7"/>
        </w:rPr>
        <w:t> </w:t>
      </w:r>
      <w:r>
        <w:rPr>
          <w:spacing w:val="-1"/>
        </w:rPr>
        <w:t>голеностопного</w:t>
      </w:r>
      <w:r>
        <w:rPr>
          <w:spacing w:val="3"/>
        </w:rPr>
        <w:t> </w:t>
      </w:r>
      <w:r>
        <w:rPr/>
        <w:t>сустава (при</w:t>
      </w:r>
      <w:r>
        <w:rPr>
          <w:spacing w:val="4"/>
        </w:rPr>
        <w:t> </w:t>
      </w:r>
      <w:r>
        <w:rPr>
          <w:spacing w:val="-1"/>
        </w:rPr>
        <w:t>подозрении</w:t>
      </w:r>
      <w:r>
        <w:rPr>
          <w:spacing w:val="8"/>
        </w:rPr>
        <w:t> </w:t>
      </w:r>
      <w:r>
        <w:rPr>
          <w:spacing w:val="-1"/>
        </w:rPr>
        <w:t>или</w:t>
      </w:r>
      <w:r>
        <w:rPr>
          <w:spacing w:val="67"/>
          <w:w w:val="102"/>
        </w:rPr>
        <w:t> </w:t>
      </w:r>
      <w:r>
        <w:rPr/>
        <w:t>верефицированном</w:t>
      </w:r>
      <w:r>
        <w:rPr>
          <w:spacing w:val="13"/>
        </w:rPr>
        <w:t> </w:t>
      </w:r>
      <w:r>
        <w:rPr>
          <w:spacing w:val="-1"/>
        </w:rPr>
        <w:t>повреждении</w:t>
      </w:r>
      <w:r>
        <w:rPr>
          <w:spacing w:val="16"/>
        </w:rPr>
        <w:t> </w:t>
      </w:r>
      <w:r>
        <w:rPr/>
        <w:t>двух</w:t>
      </w:r>
      <w:r>
        <w:rPr>
          <w:spacing w:val="15"/>
        </w:rPr>
        <w:t> </w:t>
      </w:r>
      <w:r>
        <w:rPr/>
        <w:t>и</w:t>
      </w:r>
      <w:r>
        <w:rPr>
          <w:spacing w:val="18"/>
        </w:rPr>
        <w:t> </w:t>
      </w:r>
      <w:r>
        <w:rPr/>
        <w:t>более</w:t>
      </w:r>
      <w:r>
        <w:rPr>
          <w:spacing w:val="16"/>
        </w:rPr>
        <w:t> </w:t>
      </w:r>
      <w:r>
        <w:rPr/>
        <w:t>костных</w:t>
      </w:r>
      <w:r>
        <w:rPr>
          <w:spacing w:val="18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>
          <w:spacing w:val="-1"/>
        </w:rPr>
        <w:t>связочных</w:t>
      </w:r>
      <w:r>
        <w:rPr>
          <w:spacing w:val="18"/>
        </w:rPr>
        <w:t> </w:t>
      </w:r>
      <w:r>
        <w:rPr>
          <w:spacing w:val="-1"/>
        </w:rPr>
        <w:t>стабилизаторов</w:t>
      </w:r>
      <w:r>
        <w:rPr>
          <w:spacing w:val="70"/>
          <w:w w:val="102"/>
        </w:rPr>
        <w:t> </w:t>
      </w:r>
      <w:r>
        <w:rPr/>
        <w:t>ГСС);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240" w:lineRule="auto" w:before="21" w:after="0"/>
        <w:ind w:left="1064" w:right="0" w:hanging="264"/>
        <w:jc w:val="left"/>
      </w:pPr>
      <w:r>
        <w:rPr/>
        <w:t>открытый</w:t>
      </w:r>
      <w:r>
        <w:rPr>
          <w:spacing w:val="15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переломовывих</w:t>
      </w:r>
      <w:r>
        <w:rPr>
          <w:spacing w:val="19"/>
        </w:rPr>
        <w:t> </w:t>
      </w:r>
      <w:r>
        <w:rPr/>
        <w:t>в</w:t>
      </w:r>
      <w:r>
        <w:rPr>
          <w:spacing w:val="14"/>
        </w:rPr>
        <w:t> </w:t>
      </w:r>
      <w:r>
        <w:rPr/>
        <w:t>ГСС;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240" w:lineRule="auto" w:before="152" w:after="0"/>
        <w:ind w:left="1064" w:right="0" w:hanging="264"/>
        <w:jc w:val="left"/>
      </w:pPr>
      <w:r>
        <w:rPr/>
        <w:t>огнестрельный</w:t>
      </w:r>
      <w:r>
        <w:rPr>
          <w:spacing w:val="22"/>
        </w:rPr>
        <w:t> </w:t>
      </w:r>
      <w:r>
        <w:rPr>
          <w:spacing w:val="-1"/>
        </w:rPr>
        <w:t>перелом</w:t>
      </w:r>
      <w:r>
        <w:rPr>
          <w:spacing w:val="24"/>
        </w:rPr>
        <w:t> </w:t>
      </w:r>
      <w:r>
        <w:rPr/>
        <w:t>области</w:t>
      </w:r>
      <w:r>
        <w:rPr>
          <w:spacing w:val="23"/>
        </w:rPr>
        <w:t> </w:t>
      </w:r>
      <w:r>
        <w:rPr/>
        <w:t>ГСС;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6" w:lineRule="auto" w:before="152" w:after="0"/>
        <w:ind w:left="396" w:right="128" w:firstLine="404"/>
        <w:jc w:val="left"/>
      </w:pPr>
      <w:r>
        <w:rPr>
          <w:spacing w:val="-1"/>
        </w:rPr>
        <w:t>перелом</w:t>
      </w:r>
      <w:r>
        <w:rPr/>
        <w:t> </w:t>
      </w:r>
      <w:r>
        <w:rPr>
          <w:spacing w:val="33"/>
        </w:rPr>
        <w:t> </w:t>
      </w:r>
      <w:r>
        <w:rPr/>
        <w:t>лодыжек, </w:t>
      </w:r>
      <w:r>
        <w:rPr>
          <w:spacing w:val="33"/>
        </w:rPr>
        <w:t> </w:t>
      </w:r>
      <w:r>
        <w:rPr/>
        <w:t>сопровождающийся </w:t>
      </w:r>
      <w:r>
        <w:rPr>
          <w:spacing w:val="35"/>
        </w:rPr>
        <w:t> </w:t>
      </w:r>
      <w:r>
        <w:rPr>
          <w:spacing w:val="-1"/>
        </w:rPr>
        <w:t>повреждением</w:t>
      </w:r>
      <w:r>
        <w:rPr/>
        <w:t> </w:t>
      </w:r>
      <w:r>
        <w:rPr>
          <w:spacing w:val="31"/>
        </w:rPr>
        <w:t> </w:t>
      </w:r>
      <w:r>
        <w:rPr/>
        <w:t>магистральных </w:t>
      </w:r>
      <w:r>
        <w:rPr>
          <w:spacing w:val="33"/>
        </w:rPr>
        <w:t> </w:t>
      </w:r>
      <w:r>
        <w:rPr/>
        <w:t>сосудов </w:t>
      </w:r>
      <w:r>
        <w:rPr>
          <w:spacing w:val="32"/>
        </w:rPr>
        <w:t> </w:t>
      </w:r>
      <w:r>
        <w:rPr/>
        <w:t>и</w:t>
      </w:r>
      <w:r>
        <w:rPr>
          <w:spacing w:val="35"/>
          <w:w w:val="102"/>
        </w:rPr>
        <w:t> </w:t>
      </w:r>
      <w:r>
        <w:rPr/>
        <w:t>нервов;</w:t>
      </w:r>
      <w:r>
        <w:rPr/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240" w:lineRule="auto" w:before="26" w:after="0"/>
        <w:ind w:left="1064" w:right="0" w:hanging="264"/>
        <w:jc w:val="left"/>
      </w:pPr>
      <w:r>
        <w:rPr>
          <w:spacing w:val="-1"/>
        </w:rPr>
        <w:t>перелом</w:t>
      </w:r>
      <w:r>
        <w:rPr>
          <w:spacing w:val="11"/>
        </w:rPr>
        <w:t> </w:t>
      </w:r>
      <w:r>
        <w:rPr>
          <w:spacing w:val="-1"/>
        </w:rPr>
        <w:t>лодыжек</w:t>
      </w:r>
      <w:r>
        <w:rPr>
          <w:spacing w:val="14"/>
        </w:rPr>
        <w:t> </w:t>
      </w:r>
      <w:r>
        <w:rPr/>
        <w:t>в</w:t>
      </w:r>
      <w:r>
        <w:rPr>
          <w:spacing w:val="9"/>
        </w:rPr>
        <w:t> </w:t>
      </w:r>
      <w:r>
        <w:rPr/>
        <w:t>составе</w:t>
      </w:r>
      <w:r>
        <w:rPr>
          <w:spacing w:val="11"/>
        </w:rPr>
        <w:t> </w:t>
      </w:r>
      <w:r>
        <w:rPr>
          <w:spacing w:val="-1"/>
        </w:rPr>
        <w:t>политравмы</w:t>
      </w:r>
      <w:r>
        <w:rPr>
          <w:spacing w:val="12"/>
        </w:rPr>
        <w:t> </w:t>
      </w:r>
      <w:r>
        <w:rPr/>
        <w:t>[1</w:t>
      </w:r>
      <w:r>
        <w:rPr>
          <w:spacing w:val="9"/>
        </w:rPr>
        <w:t> </w:t>
      </w:r>
      <w:r>
        <w:rPr/>
        <w:t>–</w:t>
      </w:r>
      <w:r>
        <w:rPr>
          <w:spacing w:val="14"/>
        </w:rPr>
        <w:t> </w:t>
      </w:r>
      <w:r>
        <w:rPr/>
        <w:t>3,</w:t>
      </w:r>
      <w:r>
        <w:rPr>
          <w:spacing w:val="14"/>
        </w:rPr>
        <w:t> </w:t>
      </w:r>
      <w:r>
        <w:rPr/>
        <w:t>5].</w:t>
      </w:r>
      <w:r>
        <w:rPr/>
      </w:r>
    </w:p>
    <w:p>
      <w:pPr>
        <w:pStyle w:val="BodyText"/>
        <w:spacing w:line="368" w:lineRule="auto" w:before="133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14"/>
          <w:w w:val="110"/>
        </w:rPr>
        <w:t> </w:t>
      </w:r>
      <w:r>
        <w:rPr>
          <w:rFonts w:ascii="Times New Roman" w:hAnsi="Times New Roman"/>
          <w:w w:val="110"/>
        </w:rPr>
        <w:t>экстренной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w w:val="110"/>
        </w:rPr>
        <w:t>госпитализации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при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переломе</w:t>
      </w:r>
      <w:r>
        <w:rPr>
          <w:rFonts w:ascii="Times New Roman" w:hAnsi="Times New Roman"/>
          <w:spacing w:val="14"/>
          <w:w w:val="110"/>
        </w:rPr>
        <w:t> </w:t>
      </w:r>
      <w:r>
        <w:rPr>
          <w:rFonts w:ascii="Times New Roman" w:hAnsi="Times New Roman"/>
          <w:w w:val="110"/>
        </w:rPr>
        <w:t>лодыжек</w:t>
      </w:r>
      <w:r>
        <w:rPr>
          <w:rFonts w:ascii="Times New Roman" w:hAnsi="Times New Roman"/>
          <w:spacing w:val="29"/>
          <w:w w:val="121"/>
        </w:rPr>
        <w:t> </w:t>
      </w:r>
      <w:r>
        <w:rPr>
          <w:rFonts w:ascii="Times New Roman" w:hAnsi="Times New Roman"/>
          <w:w w:val="110"/>
        </w:rPr>
        <w:t>выставляются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1"/>
          <w:w w:val="110"/>
        </w:rPr>
        <w:t>н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основании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наличия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пациента: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19"/>
        </w:numPr>
        <w:tabs>
          <w:tab w:pos="1463" w:val="left" w:leader="none"/>
        </w:tabs>
        <w:spacing w:line="240" w:lineRule="auto" w:before="5" w:after="0"/>
        <w:ind w:left="1462" w:right="0" w:hanging="398"/>
        <w:jc w:val="left"/>
      </w:pPr>
      <w:r>
        <w:rPr>
          <w:spacing w:val="-1"/>
        </w:rPr>
        <w:t>жалоб,</w:t>
      </w:r>
      <w:r>
        <w:rPr>
          <w:spacing w:val="20"/>
        </w:rPr>
        <w:t> </w:t>
      </w:r>
      <w:r>
        <w:rPr/>
        <w:t>характерных</w:t>
      </w:r>
      <w:r>
        <w:rPr>
          <w:spacing w:val="18"/>
        </w:rPr>
        <w:t> </w:t>
      </w:r>
      <w:r>
        <w:rPr/>
        <w:t>для</w:t>
      </w:r>
      <w:r>
        <w:rPr>
          <w:spacing w:val="23"/>
        </w:rPr>
        <w:t> </w:t>
      </w:r>
      <w:r>
        <w:rPr>
          <w:spacing w:val="-1"/>
        </w:rPr>
        <w:t>перелома</w:t>
      </w:r>
      <w:r>
        <w:rPr>
          <w:spacing w:val="22"/>
        </w:rPr>
        <w:t> </w:t>
      </w:r>
      <w:r>
        <w:rPr/>
        <w:t>лодыжек;</w:t>
      </w:r>
      <w:r>
        <w:rPr/>
      </w:r>
    </w:p>
    <w:p>
      <w:pPr>
        <w:pStyle w:val="BodyText"/>
        <w:numPr>
          <w:ilvl w:val="3"/>
          <w:numId w:val="19"/>
        </w:numPr>
        <w:tabs>
          <w:tab w:pos="1463" w:val="left" w:leader="none"/>
        </w:tabs>
        <w:spacing w:line="240" w:lineRule="auto" w:before="138" w:after="0"/>
        <w:ind w:left="1462" w:right="0" w:hanging="398"/>
        <w:jc w:val="left"/>
      </w:pPr>
      <w:r>
        <w:rPr>
          <w:spacing w:val="-1"/>
        </w:rPr>
        <w:t>характерных</w:t>
      </w:r>
      <w:r>
        <w:rPr>
          <w:spacing w:val="29"/>
        </w:rPr>
        <w:t> </w:t>
      </w:r>
      <w:r>
        <w:rPr/>
        <w:t>клинических</w:t>
      </w:r>
      <w:r>
        <w:rPr>
          <w:spacing w:val="24"/>
        </w:rPr>
        <w:t> </w:t>
      </w:r>
      <w:r>
        <w:rPr/>
        <w:t>признаков</w:t>
      </w:r>
      <w:r>
        <w:rPr>
          <w:spacing w:val="20"/>
        </w:rPr>
        <w:t> </w:t>
      </w:r>
      <w:r>
        <w:rPr/>
        <w:t>перелома</w:t>
      </w:r>
      <w:r>
        <w:rPr>
          <w:spacing w:val="30"/>
        </w:rPr>
        <w:t> </w:t>
      </w:r>
      <w:r>
        <w:rPr>
          <w:spacing w:val="-1"/>
        </w:rPr>
        <w:t>лодыжек;</w:t>
      </w:r>
      <w:r>
        <w:rPr/>
      </w:r>
    </w:p>
    <w:p>
      <w:pPr>
        <w:pStyle w:val="BodyText"/>
        <w:numPr>
          <w:ilvl w:val="3"/>
          <w:numId w:val="19"/>
        </w:numPr>
        <w:tabs>
          <w:tab w:pos="1463" w:val="left" w:leader="none"/>
        </w:tabs>
        <w:spacing w:line="240" w:lineRule="auto" w:before="133" w:after="0"/>
        <w:ind w:left="1462" w:right="0" w:hanging="398"/>
        <w:jc w:val="left"/>
      </w:pPr>
      <w:r>
        <w:rPr/>
        <w:t>рентгенологических</w:t>
      </w:r>
      <w:r>
        <w:rPr>
          <w:spacing w:val="32"/>
        </w:rPr>
        <w:t> </w:t>
      </w:r>
      <w:r>
        <w:rPr>
          <w:spacing w:val="-1"/>
        </w:rPr>
        <w:t>признаков</w:t>
      </w:r>
      <w:r>
        <w:rPr>
          <w:spacing w:val="30"/>
        </w:rPr>
        <w:t> </w:t>
      </w:r>
      <w:r>
        <w:rPr>
          <w:spacing w:val="-1"/>
        </w:rPr>
        <w:t>перелома</w:t>
      </w:r>
      <w:r>
        <w:rPr>
          <w:spacing w:val="29"/>
        </w:rPr>
        <w:t> </w:t>
      </w:r>
      <w:r>
        <w:rPr/>
        <w:t>лодыжек;</w:t>
      </w:r>
      <w:r>
        <w:rPr/>
      </w:r>
    </w:p>
    <w:p>
      <w:pPr>
        <w:pStyle w:val="BodyText"/>
        <w:spacing w:line="240" w:lineRule="auto" w:before="138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выпи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таци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нара: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8"/>
          <w:pgSz w:w="12240" w:h="15840"/>
          <w:pgMar w:footer="708" w:header="0" w:top="1260" w:bottom="900" w:left="1720" w:right="1220"/>
          <w:pgNumType w:start="50"/>
        </w:sectPr>
      </w:pPr>
    </w:p>
    <w:p>
      <w:pPr>
        <w:pStyle w:val="BodyText"/>
        <w:numPr>
          <w:ilvl w:val="0"/>
          <w:numId w:val="26"/>
        </w:numPr>
        <w:tabs>
          <w:tab w:pos="1333" w:val="left" w:leader="none"/>
        </w:tabs>
        <w:spacing w:line="368" w:lineRule="auto" w:before="58" w:after="0"/>
        <w:ind w:left="396" w:right="110" w:firstLine="668"/>
        <w:jc w:val="both"/>
      </w:pPr>
      <w:r>
        <w:rPr>
          <w:spacing w:val="-1"/>
        </w:rPr>
        <w:t>Проведена</w:t>
      </w:r>
      <w:r>
        <w:rPr>
          <w:spacing w:val="34"/>
        </w:rPr>
        <w:t> </w:t>
      </w:r>
      <w:r>
        <w:rPr/>
        <w:t>внутренняя</w:t>
      </w:r>
      <w:r>
        <w:rPr>
          <w:spacing w:val="35"/>
        </w:rPr>
        <w:t> </w:t>
      </w:r>
      <w:r>
        <w:rPr/>
        <w:t>фиксация</w:t>
      </w:r>
      <w:r>
        <w:rPr>
          <w:spacing w:val="35"/>
        </w:rPr>
        <w:t> </w:t>
      </w:r>
      <w:r>
        <w:rPr>
          <w:spacing w:val="-1"/>
        </w:rPr>
        <w:t>перелома</w:t>
      </w:r>
      <w:r>
        <w:rPr>
          <w:spacing w:val="37"/>
        </w:rPr>
        <w:t> </w:t>
      </w:r>
      <w:r>
        <w:rPr/>
        <w:t>металлоконструкцией</w:t>
      </w:r>
      <w:r>
        <w:rPr>
          <w:spacing w:val="33"/>
        </w:rPr>
        <w:t> </w:t>
      </w:r>
      <w:r>
        <w:rPr/>
        <w:t>или</w:t>
      </w:r>
      <w:r>
        <w:rPr>
          <w:spacing w:val="38"/>
          <w:w w:val="102"/>
        </w:rPr>
        <w:t> </w:t>
      </w:r>
      <w:r>
        <w:rPr/>
        <w:t>стабилизация</w:t>
      </w:r>
      <w:r>
        <w:rPr>
          <w:spacing w:val="36"/>
        </w:rPr>
        <w:t> </w:t>
      </w:r>
      <w:r>
        <w:rPr>
          <w:spacing w:val="-1"/>
        </w:rPr>
        <w:t>аппаратом</w:t>
      </w:r>
      <w:r>
        <w:rPr>
          <w:spacing w:val="35"/>
        </w:rPr>
        <w:t> </w:t>
      </w:r>
      <w:r>
        <w:rPr/>
        <w:t>наружной</w:t>
      </w:r>
      <w:r>
        <w:rPr>
          <w:spacing w:val="40"/>
        </w:rPr>
        <w:t> </w:t>
      </w:r>
      <w:r>
        <w:rPr>
          <w:spacing w:val="-1"/>
        </w:rPr>
        <w:t>фиксации</w:t>
      </w:r>
      <w:r>
        <w:rPr>
          <w:spacing w:val="38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выполнена</w:t>
      </w:r>
      <w:r>
        <w:rPr>
          <w:spacing w:val="34"/>
        </w:rPr>
        <w:t> </w:t>
      </w:r>
      <w:r>
        <w:rPr>
          <w:spacing w:val="-1"/>
        </w:rPr>
        <w:t>адекватная</w:t>
      </w:r>
      <w:r>
        <w:rPr>
          <w:spacing w:val="37"/>
        </w:rPr>
        <w:t> </w:t>
      </w:r>
      <w:r>
        <w:rPr/>
        <w:t>гипсовая</w:t>
      </w:r>
      <w:r>
        <w:rPr>
          <w:spacing w:val="61"/>
          <w:w w:val="102"/>
        </w:rPr>
        <w:t> </w:t>
      </w:r>
      <w:r>
        <w:rPr/>
        <w:t>иммобилизация</w:t>
      </w:r>
      <w:r>
        <w:rPr>
          <w:spacing w:val="26"/>
        </w:rPr>
        <w:t> </w:t>
      </w:r>
      <w:r>
        <w:rPr/>
        <w:t>при</w:t>
      </w:r>
      <w:r>
        <w:rPr>
          <w:spacing w:val="30"/>
        </w:rPr>
        <w:t> </w:t>
      </w:r>
      <w:r>
        <w:rPr>
          <w:spacing w:val="-1"/>
        </w:rPr>
        <w:t>консервативном</w:t>
      </w:r>
      <w:r>
        <w:rPr>
          <w:spacing w:val="25"/>
        </w:rPr>
        <w:t> </w:t>
      </w:r>
      <w:r>
        <w:rPr/>
        <w:t>лечении.</w:t>
      </w:r>
      <w:r>
        <w:rPr/>
      </w:r>
    </w:p>
    <w:p>
      <w:pPr>
        <w:pStyle w:val="BodyText"/>
        <w:numPr>
          <w:ilvl w:val="0"/>
          <w:numId w:val="26"/>
        </w:numPr>
        <w:tabs>
          <w:tab w:pos="1333" w:val="left" w:leader="none"/>
        </w:tabs>
        <w:spacing w:line="240" w:lineRule="auto" w:before="5" w:after="0"/>
        <w:ind w:left="1332" w:right="0" w:hanging="268"/>
        <w:jc w:val="left"/>
      </w:pPr>
      <w:r>
        <w:rPr>
          <w:spacing w:val="-1"/>
        </w:rPr>
        <w:t>Проведен</w:t>
      </w:r>
      <w:r>
        <w:rPr>
          <w:spacing w:val="24"/>
        </w:rPr>
        <w:t> </w:t>
      </w:r>
      <w:r>
        <w:rPr/>
        <w:t>первый</w:t>
      </w:r>
      <w:r>
        <w:rPr>
          <w:spacing w:val="22"/>
        </w:rPr>
        <w:t> </w:t>
      </w:r>
      <w:r>
        <w:rPr/>
        <w:t>этап</w:t>
      </w:r>
      <w:r>
        <w:rPr>
          <w:spacing w:val="24"/>
        </w:rPr>
        <w:t> </w:t>
      </w:r>
      <w:r>
        <w:rPr/>
        <w:t>реабилитации.</w:t>
      </w:r>
      <w:r>
        <w:rPr/>
      </w:r>
    </w:p>
    <w:p>
      <w:pPr>
        <w:pStyle w:val="BodyText"/>
        <w:numPr>
          <w:ilvl w:val="0"/>
          <w:numId w:val="26"/>
        </w:numPr>
        <w:tabs>
          <w:tab w:pos="1333" w:val="left" w:leader="none"/>
        </w:tabs>
        <w:spacing w:line="240" w:lineRule="auto" w:before="136" w:after="0"/>
        <w:ind w:left="1332" w:right="0" w:hanging="268"/>
        <w:jc w:val="left"/>
      </w:pPr>
      <w:r>
        <w:rPr>
          <w:spacing w:val="-1"/>
        </w:rPr>
        <w:t>Отсутствует</w:t>
      </w:r>
      <w:r>
        <w:rPr>
          <w:spacing w:val="31"/>
        </w:rPr>
        <w:t> </w:t>
      </w:r>
      <w:r>
        <w:rPr>
          <w:spacing w:val="-1"/>
        </w:rPr>
        <w:t>острый</w:t>
      </w:r>
      <w:r>
        <w:rPr>
          <w:spacing w:val="28"/>
        </w:rPr>
        <w:t> </w:t>
      </w:r>
      <w:r>
        <w:rPr/>
        <w:t>инфекционный</w:t>
      </w:r>
      <w:r>
        <w:rPr>
          <w:spacing w:val="23"/>
        </w:rPr>
        <w:t> </w:t>
      </w:r>
      <w:r>
        <w:rPr/>
        <w:t>процесс.</w:t>
      </w:r>
      <w:r>
        <w:rPr/>
      </w:r>
    </w:p>
    <w:p>
      <w:pPr>
        <w:pStyle w:val="BodyText"/>
        <w:numPr>
          <w:ilvl w:val="0"/>
          <w:numId w:val="26"/>
        </w:numPr>
        <w:tabs>
          <w:tab w:pos="1333" w:val="left" w:leader="none"/>
        </w:tabs>
        <w:spacing w:line="368" w:lineRule="auto" w:before="138" w:after="0"/>
        <w:ind w:left="396" w:right="110" w:firstLine="668"/>
        <w:jc w:val="both"/>
      </w:pPr>
      <w:r>
        <w:rPr>
          <w:spacing w:val="-1"/>
        </w:rPr>
        <w:t>Отказ</w:t>
      </w:r>
      <w:r>
        <w:rPr>
          <w:spacing w:val="39"/>
        </w:rPr>
        <w:t> </w:t>
      </w:r>
      <w:r>
        <w:rPr>
          <w:spacing w:val="-1"/>
        </w:rPr>
        <w:t>пациента</w:t>
      </w:r>
      <w:r>
        <w:rPr>
          <w:spacing w:val="36"/>
        </w:rPr>
        <w:t> </w:t>
      </w:r>
      <w:r>
        <w:rPr>
          <w:spacing w:val="-1"/>
        </w:rPr>
        <w:t>или</w:t>
      </w:r>
      <w:r>
        <w:rPr>
          <w:spacing w:val="36"/>
        </w:rPr>
        <w:t> </w:t>
      </w:r>
      <w:r>
        <w:rPr/>
        <w:t>его</w:t>
      </w:r>
      <w:r>
        <w:rPr>
          <w:spacing w:val="36"/>
        </w:rPr>
        <w:t> </w:t>
      </w:r>
      <w:r>
        <w:rPr/>
        <w:t>опекунов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случае</w:t>
      </w:r>
      <w:r>
        <w:rPr>
          <w:spacing w:val="37"/>
        </w:rPr>
        <w:t> </w:t>
      </w:r>
      <w:r>
        <w:rPr/>
        <w:t>юридически</w:t>
      </w:r>
      <w:r>
        <w:rPr>
          <w:spacing w:val="40"/>
        </w:rPr>
        <w:t> </w:t>
      </w:r>
      <w:r>
        <w:rPr>
          <w:spacing w:val="-1"/>
        </w:rPr>
        <w:t>установленной</w:t>
      </w:r>
      <w:r>
        <w:rPr>
          <w:spacing w:val="57"/>
          <w:w w:val="102"/>
        </w:rPr>
        <w:t> </w:t>
      </w:r>
      <w:r>
        <w:rPr>
          <w:spacing w:val="-1"/>
        </w:rPr>
        <w:t>недееспособности</w:t>
      </w:r>
      <w:r>
        <w:rPr>
          <w:spacing w:val="47"/>
        </w:rPr>
        <w:t> </w:t>
      </w:r>
      <w:r>
        <w:rPr/>
        <w:t>пациента</w:t>
      </w:r>
      <w:r>
        <w:rPr>
          <w:spacing w:val="48"/>
        </w:rPr>
        <w:t> </w:t>
      </w:r>
      <w:r>
        <w:rPr/>
        <w:t>от</w:t>
      </w:r>
      <w:r>
        <w:rPr>
          <w:spacing w:val="49"/>
        </w:rPr>
        <w:t> </w:t>
      </w:r>
      <w:r>
        <w:rPr>
          <w:spacing w:val="-1"/>
        </w:rPr>
        <w:t>продолжения</w:t>
      </w:r>
      <w:r>
        <w:rPr>
          <w:spacing w:val="49"/>
        </w:rPr>
        <w:t> </w:t>
      </w:r>
      <w:r>
        <w:rPr/>
        <w:t>стационарного</w:t>
      </w:r>
      <w:r>
        <w:rPr>
          <w:spacing w:val="45"/>
        </w:rPr>
        <w:t> </w:t>
      </w:r>
      <w:r>
        <w:rPr/>
        <w:t>лечения</w:t>
      </w:r>
      <w:r>
        <w:rPr>
          <w:spacing w:val="49"/>
        </w:rPr>
        <w:t> </w:t>
      </w:r>
      <w:r>
        <w:rPr/>
        <w:t>(причина</w:t>
      </w:r>
      <w:r>
        <w:rPr>
          <w:spacing w:val="48"/>
        </w:rPr>
        <w:t> </w:t>
      </w:r>
      <w:r>
        <w:rPr>
          <w:spacing w:val="-1"/>
        </w:rPr>
        <w:t>отказа</w:t>
      </w:r>
      <w:r>
        <w:rPr>
          <w:spacing w:val="70"/>
          <w:w w:val="102"/>
        </w:rPr>
        <w:t> </w:t>
      </w:r>
      <w:r>
        <w:rPr/>
        <w:t>должна</w:t>
      </w:r>
      <w:r>
        <w:rPr>
          <w:spacing w:val="43"/>
        </w:rPr>
        <w:t> </w:t>
      </w:r>
      <w:r>
        <w:rPr/>
        <w:t>быть</w:t>
      </w:r>
      <w:r>
        <w:rPr>
          <w:spacing w:val="45"/>
        </w:rPr>
        <w:t> </w:t>
      </w:r>
      <w:r>
        <w:rPr/>
        <w:t>зафиксирована</w:t>
      </w:r>
      <w:r>
        <w:rPr>
          <w:spacing w:val="42"/>
        </w:rPr>
        <w:t> </w:t>
      </w:r>
      <w:r>
        <w:rPr/>
        <w:t>в</w:t>
      </w:r>
      <w:r>
        <w:rPr>
          <w:spacing w:val="49"/>
        </w:rPr>
        <w:t> </w:t>
      </w:r>
      <w:r>
        <w:rPr/>
        <w:t>медицинской</w:t>
      </w:r>
      <w:r>
        <w:rPr>
          <w:spacing w:val="44"/>
        </w:rPr>
        <w:t> </w:t>
      </w:r>
      <w:r>
        <w:rPr>
          <w:spacing w:val="-1"/>
        </w:rPr>
        <w:t>документации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личной</w:t>
      </w:r>
      <w:r>
        <w:rPr>
          <w:spacing w:val="44"/>
        </w:rPr>
        <w:t> </w:t>
      </w:r>
      <w:r>
        <w:rPr/>
        <w:t>подписью</w:t>
      </w:r>
      <w:r>
        <w:rPr>
          <w:spacing w:val="43"/>
        </w:rPr>
        <w:t> </w:t>
      </w:r>
      <w:r>
        <w:rPr/>
        <w:t>больного</w:t>
      </w:r>
      <w:r>
        <w:rPr>
          <w:spacing w:val="44"/>
          <w:w w:val="102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его</w:t>
      </w:r>
      <w:r>
        <w:rPr>
          <w:spacing w:val="19"/>
        </w:rPr>
        <w:t> </w:t>
      </w:r>
      <w:r>
        <w:rPr>
          <w:spacing w:val="-1"/>
        </w:rPr>
        <w:t>опекунов).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4"/>
        </w:numPr>
        <w:tabs>
          <w:tab w:pos="1107" w:val="left" w:leader="none"/>
        </w:tabs>
        <w:spacing w:line="364" w:lineRule="auto" w:before="0" w:after="0"/>
        <w:ind w:left="2744" w:right="200" w:hanging="1901"/>
        <w:jc w:val="left"/>
      </w:pPr>
      <w:bookmarkStart w:name="_TOC_250007" w:id="7"/>
      <w:r>
        <w:rPr>
          <w:spacing w:val="-2"/>
          <w:w w:val="110"/>
        </w:rPr>
        <w:t>До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лнит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льная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2"/>
          <w:w w:val="110"/>
        </w:rPr>
        <w:t> </w:t>
      </w:r>
      <w:r>
        <w:rPr>
          <w:w w:val="110"/>
        </w:rPr>
        <w:t>(в</w:t>
      </w:r>
      <w:r>
        <w:rPr>
          <w:spacing w:val="-10"/>
          <w:w w:val="110"/>
        </w:rPr>
        <w:t> </w:t>
      </w:r>
      <w:r>
        <w:rPr>
          <w:w w:val="110"/>
        </w:rPr>
        <w:t>том</w:t>
      </w:r>
      <w:r>
        <w:rPr>
          <w:spacing w:val="-10"/>
          <w:w w:val="110"/>
        </w:rPr>
        <w:t> </w:t>
      </w:r>
      <w:r>
        <w:rPr>
          <w:w w:val="110"/>
        </w:rPr>
        <w:t>числе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ры</w:t>
      </w:r>
      <w:r>
        <w:rPr>
          <w:spacing w:val="-2"/>
          <w:w w:val="110"/>
        </w:rPr>
        <w:t>,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влия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щи</w:t>
      </w:r>
      <w:r>
        <w:rPr>
          <w:spacing w:val="-2"/>
          <w:w w:val="110"/>
        </w:rPr>
        <w:t>е</w:t>
      </w:r>
      <w:r>
        <w:rPr>
          <w:spacing w:val="-10"/>
          <w:w w:val="110"/>
        </w:rPr>
        <w:t> </w:t>
      </w:r>
      <w:r>
        <w:rPr>
          <w:w w:val="110"/>
        </w:rPr>
        <w:t>на</w:t>
      </w:r>
      <w:r>
        <w:rPr>
          <w:spacing w:val="57"/>
          <w:w w:val="114"/>
        </w:rPr>
        <w:t> </w:t>
      </w:r>
      <w:r>
        <w:rPr>
          <w:w w:val="110"/>
        </w:rPr>
        <w:t>исход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36"/>
          <w:w w:val="110"/>
        </w:rPr>
        <w:t> </w:t>
      </w:r>
      <w:r>
        <w:rPr>
          <w:w w:val="110"/>
        </w:rPr>
        <w:t>или</w:t>
      </w:r>
      <w:r>
        <w:rPr>
          <w:spacing w:val="-35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2"/>
          <w:w w:val="110"/>
        </w:rPr>
        <w:t>)</w:t>
      </w:r>
      <w:bookmarkEnd w:id="7"/>
      <w:r>
        <w:rPr/>
      </w:r>
    </w:p>
    <w:p>
      <w:pPr>
        <w:pStyle w:val="BodyText"/>
        <w:spacing w:line="240" w:lineRule="auto" w:before="7"/>
        <w:ind w:left="797" w:right="0"/>
        <w:jc w:val="left"/>
      </w:pPr>
      <w:r>
        <w:rPr/>
        <w:t>Указание</w:t>
      </w:r>
      <w:r>
        <w:rPr>
          <w:spacing w:val="24"/>
        </w:rPr>
        <w:t> </w:t>
      </w:r>
      <w:r>
        <w:rPr>
          <w:spacing w:val="-1"/>
        </w:rPr>
        <w:t>дополнительной</w:t>
      </w:r>
      <w:r>
        <w:rPr>
          <w:spacing w:val="29"/>
        </w:rPr>
        <w:t> </w:t>
      </w:r>
      <w:r>
        <w:rPr/>
        <w:t>информации</w:t>
      </w:r>
      <w:r>
        <w:rPr>
          <w:spacing w:val="20"/>
        </w:rPr>
        <w:t> </w:t>
      </w:r>
      <w:r>
        <w:rPr/>
        <w:t>не</w:t>
      </w:r>
      <w:r>
        <w:rPr>
          <w:spacing w:val="24"/>
        </w:rPr>
        <w:t> </w:t>
      </w:r>
      <w:r>
        <w:rPr>
          <w:spacing w:val="-1"/>
        </w:rPr>
        <w:t>требуется.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260" w:bottom="900" w:left="1720" w:right="1220"/>
        </w:sectPr>
      </w:pPr>
    </w:p>
    <w:p>
      <w:pPr>
        <w:pStyle w:val="Heading1"/>
        <w:spacing w:line="240" w:lineRule="auto"/>
        <w:ind w:left="2031" w:right="0"/>
        <w:jc w:val="left"/>
      </w:pPr>
      <w:bookmarkStart w:name="_TOC_250006" w:id="8"/>
      <w:r>
        <w:rPr>
          <w:spacing w:val="-1"/>
          <w:w w:val="110"/>
        </w:rPr>
        <w:t>Крит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рии</w:t>
      </w:r>
      <w:r>
        <w:rPr>
          <w:spacing w:val="-22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кач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тва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bookmarkEnd w:id="8"/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</w:p>
    <w:tbl>
      <w:tblPr>
        <w:tblW w:w="0" w:type="auto"/>
        <w:jc w:val="left"/>
        <w:tblInd w:w="14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7"/>
        <w:gridCol w:w="7081"/>
        <w:gridCol w:w="1309"/>
      </w:tblGrid>
      <w:tr>
        <w:trPr>
          <w:trHeight w:val="557" w:hRule="exact"/>
        </w:trPr>
        <w:tc>
          <w:tcPr>
            <w:tcW w:w="4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9"/>
              <w:ind w:left="12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2"/>
                <w:szCs w:val="22"/>
              </w:rPr>
              <w:t>№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70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49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Критерии</w:t>
            </w:r>
            <w:r>
              <w:rPr>
                <w:rFonts w:ascii="Times New Roman" w:hAnsi="Times New Roman"/>
                <w:spacing w:val="2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тва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7"/>
              <w:ind w:left="8" w:right="8" w:firstLine="25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Оценка</w:t>
            </w:r>
            <w:r>
              <w:rPr>
                <w:rFonts w:ascii="Times New Roman" w:hAnsi="Times New Roman"/>
                <w:spacing w:val="22"/>
                <w:w w:val="115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выполнения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1" w:hRule="exact"/>
        </w:trPr>
        <w:tc>
          <w:tcPr>
            <w:tcW w:w="497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708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9"/>
              <w:ind w:left="152" w:right="3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осмотр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врачом-травматологом-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ортопедом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позднее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часа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момента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33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4" w:hRule="exact"/>
        </w:trPr>
        <w:tc>
          <w:tcPr>
            <w:tcW w:w="497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708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132"/>
              <w:ind w:left="152" w:right="1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Выполнена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рентгенография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голеностопного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сустава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6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рентгенография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лодыжки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33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2" w:hRule="exact"/>
        </w:trPr>
        <w:tc>
          <w:tcPr>
            <w:tcW w:w="4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70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9"/>
              <w:ind w:left="152" w:right="13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Выполнено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отсутствии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6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противопоказаний)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33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39" w:hRule="exact"/>
        </w:trPr>
        <w:tc>
          <w:tcPr>
            <w:tcW w:w="4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36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70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9"/>
              <w:ind w:left="152" w:right="6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Выполнена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компьютерная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нижней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конечности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и/или</w:t>
            </w:r>
            <w:r>
              <w:rPr>
                <w:rFonts w:ascii="Times New Roman" w:hAnsi="Times New Roman"/>
                <w:spacing w:val="6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магнитно-резонансная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нижней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конечности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6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внутрисуставных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переломах)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36"/>
              <w:ind w:left="33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4" w:hRule="exact"/>
        </w:trPr>
        <w:tc>
          <w:tcPr>
            <w:tcW w:w="497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708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32"/>
              <w:ind w:left="152" w:right="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Достигнута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репозиция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стабилизация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момент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из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(в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зависимости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33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260" w:bottom="900" w:left="1720" w:right="1380"/>
        </w:sectPr>
      </w:pPr>
    </w:p>
    <w:p>
      <w:pPr>
        <w:pStyle w:val="Heading1"/>
        <w:spacing w:line="240" w:lineRule="auto"/>
        <w:ind w:left="757" w:right="129"/>
        <w:jc w:val="center"/>
      </w:pPr>
      <w:bookmarkStart w:name="_TOC_250005" w:id="9"/>
      <w:r>
        <w:rPr>
          <w:w w:val="110"/>
        </w:rPr>
        <w:t>Список</w:t>
      </w:r>
      <w:r>
        <w:rPr>
          <w:spacing w:val="-11"/>
          <w:w w:val="110"/>
        </w:rPr>
        <w:t> </w:t>
      </w:r>
      <w:r>
        <w:rPr>
          <w:spacing w:val="-1"/>
          <w:w w:val="110"/>
        </w:rPr>
        <w:t>лит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9"/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0" w:after="0"/>
        <w:ind w:left="800" w:right="112" w:hanging="404"/>
        <w:jc w:val="both"/>
      </w:pPr>
      <w:r>
        <w:rPr>
          <w:spacing w:val="-1"/>
        </w:rPr>
        <w:t>Травматология.</w:t>
      </w:r>
      <w:r>
        <w:rPr>
          <w:spacing w:val="11"/>
        </w:rPr>
        <w:t> </w:t>
      </w:r>
      <w:r>
        <w:rPr/>
        <w:t>Национальное</w:t>
      </w:r>
      <w:r>
        <w:rPr>
          <w:spacing w:val="11"/>
        </w:rPr>
        <w:t> </w:t>
      </w:r>
      <w:r>
        <w:rPr>
          <w:spacing w:val="-1"/>
        </w:rPr>
        <w:t>руководство.</w:t>
      </w:r>
      <w:r>
        <w:rPr>
          <w:spacing w:val="9"/>
        </w:rPr>
        <w:t> </w:t>
      </w:r>
      <w:r>
        <w:rPr/>
        <w:t>4-е</w:t>
      </w:r>
      <w:r>
        <w:rPr>
          <w:spacing w:val="11"/>
        </w:rPr>
        <w:t> </w:t>
      </w:r>
      <w:r>
        <w:rPr/>
        <w:t>изд.</w:t>
      </w:r>
      <w:r>
        <w:rPr>
          <w:spacing w:val="12"/>
        </w:rPr>
        <w:t> </w:t>
      </w:r>
      <w:r>
        <w:rPr/>
        <w:t>Под</w:t>
      </w:r>
      <w:r>
        <w:rPr>
          <w:spacing w:val="9"/>
        </w:rPr>
        <w:t> </w:t>
      </w:r>
      <w:r>
        <w:rPr/>
        <w:t>ред.</w:t>
      </w:r>
      <w:r>
        <w:rPr>
          <w:spacing w:val="9"/>
        </w:rPr>
        <w:t> </w:t>
      </w:r>
      <w:r>
        <w:rPr>
          <w:spacing w:val="-1"/>
        </w:rPr>
        <w:t>акад.</w:t>
      </w:r>
      <w:r>
        <w:rPr>
          <w:spacing w:val="14"/>
        </w:rPr>
        <w:t> </w:t>
      </w:r>
      <w:r>
        <w:rPr/>
        <w:t>РАН</w:t>
      </w:r>
      <w:r>
        <w:rPr>
          <w:spacing w:val="9"/>
        </w:rPr>
        <w:t> </w:t>
      </w:r>
      <w:r>
        <w:rPr/>
        <w:t>Г.П.</w:t>
      </w:r>
      <w:r>
        <w:rPr>
          <w:spacing w:val="60"/>
          <w:w w:val="102"/>
        </w:rPr>
        <w:t> </w:t>
      </w:r>
      <w:r>
        <w:rPr/>
        <w:t>Котельникова,</w:t>
      </w:r>
      <w:r>
        <w:rPr>
          <w:spacing w:val="15"/>
        </w:rPr>
        <w:t> </w:t>
      </w:r>
      <w:r>
        <w:rPr>
          <w:spacing w:val="-1"/>
        </w:rPr>
        <w:t>акад.</w:t>
      </w:r>
      <w:r>
        <w:rPr>
          <w:spacing w:val="16"/>
        </w:rPr>
        <w:t> </w:t>
      </w:r>
      <w:r>
        <w:rPr/>
        <w:t>РАН</w:t>
      </w:r>
      <w:r>
        <w:rPr>
          <w:spacing w:val="13"/>
        </w:rPr>
        <w:t> </w:t>
      </w:r>
      <w:r>
        <w:rPr/>
        <w:t>С.П.</w:t>
      </w:r>
      <w:r>
        <w:rPr>
          <w:spacing w:val="13"/>
        </w:rPr>
        <w:t> </w:t>
      </w:r>
      <w:r>
        <w:rPr/>
        <w:t>Миронова.</w:t>
      </w:r>
      <w:r>
        <w:rPr>
          <w:spacing w:val="13"/>
        </w:rPr>
        <w:t> </w:t>
      </w:r>
      <w:r>
        <w:rPr>
          <w:spacing w:val="-1"/>
        </w:rPr>
        <w:t>М.:</w:t>
      </w:r>
      <w:r>
        <w:rPr>
          <w:spacing w:val="20"/>
        </w:rPr>
        <w:t> </w:t>
      </w:r>
      <w:r>
        <w:rPr>
          <w:spacing w:val="-1"/>
        </w:rPr>
        <w:t>ГЭОТАР-Медиа,</w:t>
      </w:r>
      <w:r>
        <w:rPr>
          <w:spacing w:val="15"/>
        </w:rPr>
        <w:t> </w:t>
      </w:r>
      <w:r>
        <w:rPr/>
        <w:t>2022.</w:t>
      </w:r>
      <w:r>
        <w:rPr>
          <w:spacing w:val="16"/>
        </w:rPr>
        <w:t> </w:t>
      </w:r>
      <w:r>
        <w:rPr/>
        <w:t>784</w:t>
      </w:r>
      <w:r>
        <w:rPr>
          <w:spacing w:val="16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7" w:after="0"/>
        <w:ind w:left="800" w:right="112" w:hanging="404"/>
        <w:jc w:val="both"/>
      </w:pPr>
      <w:r>
        <w:rPr>
          <w:spacing w:val="-1"/>
        </w:rPr>
        <w:t>Травматология</w:t>
      </w:r>
      <w:r>
        <w:rPr>
          <w:spacing w:val="52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ортопедия</w:t>
      </w:r>
      <w:r>
        <w:rPr>
          <w:spacing w:val="53"/>
        </w:rPr>
        <w:t> </w:t>
      </w:r>
      <w:r>
        <w:rPr/>
        <w:t>/Под</w:t>
      </w:r>
      <w:r>
        <w:rPr>
          <w:spacing w:val="48"/>
        </w:rPr>
        <w:t> </w:t>
      </w:r>
      <w:r>
        <w:rPr/>
        <w:t>ред.</w:t>
      </w:r>
      <w:r>
        <w:rPr>
          <w:spacing w:val="50"/>
        </w:rPr>
        <w:t> </w:t>
      </w:r>
      <w:r>
        <w:rPr>
          <w:spacing w:val="-1"/>
        </w:rPr>
        <w:t>Н.В.</w:t>
      </w:r>
      <w:r>
        <w:rPr>
          <w:spacing w:val="50"/>
        </w:rPr>
        <w:t> </w:t>
      </w:r>
      <w:r>
        <w:rPr/>
        <w:t>Корнилова,</w:t>
      </w:r>
      <w:r>
        <w:rPr>
          <w:spacing w:val="51"/>
        </w:rPr>
        <w:t> </w:t>
      </w:r>
      <w:r>
        <w:rPr/>
        <w:t>А.К.</w:t>
      </w:r>
      <w:r>
        <w:rPr>
          <w:spacing w:val="50"/>
        </w:rPr>
        <w:t> </w:t>
      </w:r>
      <w:r>
        <w:rPr>
          <w:spacing w:val="-1"/>
        </w:rPr>
        <w:t>Дулаева.</w:t>
      </w:r>
      <w:r>
        <w:rPr>
          <w:spacing w:val="51"/>
        </w:rPr>
        <w:t> </w:t>
      </w:r>
      <w:r>
        <w:rPr>
          <w:spacing w:val="-1"/>
        </w:rPr>
        <w:t>М.:</w:t>
      </w:r>
      <w:r>
        <w:rPr>
          <w:spacing w:val="50"/>
        </w:rPr>
        <w:t> </w:t>
      </w:r>
      <w:r>
        <w:rPr/>
        <w:t>ГОЭТАР-</w:t>
      </w:r>
      <w:r>
        <w:rPr>
          <w:spacing w:val="57"/>
          <w:w w:val="102"/>
        </w:rPr>
        <w:t> </w:t>
      </w:r>
      <w:r>
        <w:rPr>
          <w:spacing w:val="-1"/>
        </w:rPr>
        <w:t>Медиа,</w:t>
      </w:r>
      <w:r>
        <w:rPr>
          <w:spacing w:val="14"/>
        </w:rPr>
        <w:t> </w:t>
      </w:r>
      <w:r>
        <w:rPr/>
        <w:t>2020.</w:t>
      </w:r>
      <w:r>
        <w:rPr>
          <w:spacing w:val="12"/>
        </w:rPr>
        <w:t> </w:t>
      </w:r>
      <w:r>
        <w:rPr/>
        <w:t>655</w:t>
      </w:r>
      <w:r>
        <w:rPr>
          <w:spacing w:val="10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7" w:after="0"/>
        <w:ind w:left="800" w:right="114" w:hanging="404"/>
        <w:jc w:val="both"/>
      </w:pPr>
      <w:r>
        <w:rPr>
          <w:spacing w:val="-1"/>
        </w:rPr>
        <w:t>Buckley</w:t>
      </w:r>
      <w:r>
        <w:rPr>
          <w:spacing w:val="32"/>
        </w:rPr>
        <w:t> </w:t>
      </w:r>
      <w:r>
        <w:rPr/>
        <w:t>RE,</w:t>
      </w:r>
      <w:r>
        <w:rPr>
          <w:spacing w:val="35"/>
        </w:rPr>
        <w:t> </w:t>
      </w:r>
      <w:r>
        <w:rPr>
          <w:spacing w:val="-1"/>
        </w:rPr>
        <w:t>Moran</w:t>
      </w:r>
      <w:r>
        <w:rPr>
          <w:spacing w:val="32"/>
        </w:rPr>
        <w:t> </w:t>
      </w:r>
      <w:r>
        <w:rPr/>
        <w:t>CG,</w:t>
      </w:r>
      <w:r>
        <w:rPr>
          <w:spacing w:val="33"/>
        </w:rPr>
        <w:t> </w:t>
      </w:r>
      <w:r>
        <w:rPr>
          <w:spacing w:val="-1"/>
        </w:rPr>
        <w:t>Apivatthakakul</w:t>
      </w:r>
      <w:r>
        <w:rPr>
          <w:spacing w:val="35"/>
        </w:rPr>
        <w:t> </w:t>
      </w:r>
      <w:r>
        <w:rPr>
          <w:spacing w:val="-2"/>
        </w:rPr>
        <w:t>T.</w:t>
      </w:r>
      <w:r>
        <w:rPr>
          <w:spacing w:val="35"/>
        </w:rPr>
        <w:t> </w:t>
      </w:r>
      <w:r>
        <w:rPr/>
        <w:t>AO</w:t>
      </w:r>
      <w:r>
        <w:rPr>
          <w:spacing w:val="37"/>
        </w:rPr>
        <w:t> </w:t>
      </w:r>
      <w:r>
        <w:rPr>
          <w:spacing w:val="-1"/>
        </w:rPr>
        <w:t>Principles</w:t>
      </w:r>
      <w:r>
        <w:rPr>
          <w:spacing w:val="33"/>
        </w:rPr>
        <w:t> </w:t>
      </w:r>
      <w:r>
        <w:rPr/>
        <w:t>of</w:t>
      </w:r>
      <w:r>
        <w:rPr>
          <w:spacing w:val="30"/>
        </w:rPr>
        <w:t> </w:t>
      </w:r>
      <w:r>
        <w:rPr/>
        <w:t>fracture</w:t>
      </w:r>
      <w:r>
        <w:rPr>
          <w:spacing w:val="31"/>
        </w:rPr>
        <w:t> </w:t>
      </w:r>
      <w:r>
        <w:rPr>
          <w:spacing w:val="-1"/>
        </w:rPr>
        <w:t>management.</w:t>
      </w:r>
      <w:r>
        <w:rPr>
          <w:spacing w:val="35"/>
        </w:rPr>
        <w:t> </w:t>
      </w:r>
      <w:r>
        <w:rPr/>
        <w:t>Georg</w:t>
      </w:r>
      <w:r>
        <w:rPr>
          <w:spacing w:val="83"/>
          <w:w w:val="102"/>
        </w:rPr>
        <w:t> </w:t>
      </w:r>
      <w:r>
        <w:rPr>
          <w:spacing w:val="-1"/>
        </w:rPr>
        <w:t>Thieme</w:t>
      </w:r>
      <w:r>
        <w:rPr>
          <w:spacing w:val="12"/>
        </w:rPr>
        <w:t> </w:t>
      </w:r>
      <w:r>
        <w:rPr>
          <w:spacing w:val="-1"/>
        </w:rPr>
        <w:t>Verlag,</w:t>
      </w:r>
      <w:r>
        <w:rPr>
          <w:spacing w:val="13"/>
        </w:rPr>
        <w:t> </w:t>
      </w:r>
      <w:r>
        <w:rPr/>
        <w:t>2017,</w:t>
      </w:r>
      <w:r>
        <w:rPr>
          <w:spacing w:val="13"/>
        </w:rPr>
        <w:t> </w:t>
      </w:r>
      <w:r>
        <w:rPr/>
        <w:t>1060</w:t>
      </w:r>
      <w:r>
        <w:rPr>
          <w:spacing w:val="13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7"/>
        </w:numPr>
        <w:tabs>
          <w:tab w:pos="799" w:val="left" w:leader="none"/>
          <w:tab w:pos="800" w:val="left" w:leader="none"/>
        </w:tabs>
        <w:spacing w:line="282" w:lineRule="auto" w:before="114" w:after="0"/>
        <w:ind w:left="800" w:right="288" w:hanging="404"/>
        <w:jc w:val="left"/>
      </w:pPr>
      <w:r>
        <w:rPr>
          <w:spacing w:val="-1"/>
        </w:rPr>
        <w:t>Canale</w:t>
      </w:r>
      <w:r>
        <w:rPr/>
        <w:t>  S.T.,</w:t>
      </w:r>
      <w:r>
        <w:rPr>
          <w:spacing w:val="54"/>
        </w:rPr>
        <w:t> </w:t>
      </w:r>
      <w:r>
        <w:rPr>
          <w:spacing w:val="-1"/>
        </w:rPr>
        <w:t>Beaty</w:t>
      </w:r>
      <w:r>
        <w:rPr/>
        <w:t>  J.H. </w:t>
      </w:r>
      <w:r>
        <w:rPr>
          <w:spacing w:val="2"/>
        </w:rPr>
        <w:t> </w:t>
      </w:r>
      <w:r>
        <w:rPr/>
        <w:t>Campbell’s</w:t>
      </w:r>
      <w:r>
        <w:rPr>
          <w:spacing w:val="53"/>
        </w:rPr>
        <w:t> </w:t>
      </w:r>
      <w:r>
        <w:rPr>
          <w:spacing w:val="-1"/>
        </w:rPr>
        <w:t>Operative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Orthopaedics.</w:t>
      </w:r>
      <w:r>
        <w:rPr/>
        <w:t> </w:t>
      </w:r>
      <w:r>
        <w:rPr>
          <w:spacing w:val="3"/>
        </w:rPr>
        <w:t> </w:t>
      </w:r>
      <w:r>
        <w:rPr/>
        <w:t>12th</w:t>
      </w:r>
      <w:r>
        <w:rPr>
          <w:spacing w:val="54"/>
        </w:rPr>
        <w:t> </w:t>
      </w:r>
      <w:r>
        <w:rPr/>
        <w:t>ed. </w:t>
      </w:r>
      <w:r>
        <w:rPr>
          <w:spacing w:val="3"/>
        </w:rPr>
        <w:t> </w:t>
      </w:r>
      <w:r>
        <w:rPr/>
        <w:t>Elsevier;</w:t>
      </w:r>
      <w:r>
        <w:rPr>
          <w:spacing w:val="53"/>
        </w:rPr>
        <w:t> </w:t>
      </w:r>
      <w:r>
        <w:rPr/>
        <w:t>Mosby,</w:t>
      </w:r>
      <w:r>
        <w:rPr>
          <w:spacing w:val="53"/>
          <w:w w:val="102"/>
        </w:rPr>
        <w:t> </w:t>
      </w:r>
      <w:r>
        <w:rPr/>
        <w:t>2013:</w:t>
      </w:r>
      <w:r>
        <w:rPr>
          <w:spacing w:val="28"/>
        </w:rPr>
        <w:t> </w:t>
      </w:r>
      <w:r>
        <w:rPr>
          <w:spacing w:val="-4"/>
        </w:rPr>
        <w:t>2852-2862.</w:t>
      </w:r>
      <w:r>
        <w:rPr/>
      </w:r>
    </w:p>
    <w:p>
      <w:pPr>
        <w:pStyle w:val="BodyText"/>
        <w:numPr>
          <w:ilvl w:val="0"/>
          <w:numId w:val="27"/>
        </w:numPr>
        <w:tabs>
          <w:tab w:pos="799" w:val="left" w:leader="none"/>
          <w:tab w:pos="800" w:val="left" w:leader="none"/>
        </w:tabs>
        <w:spacing w:line="240" w:lineRule="auto" w:before="117" w:after="0"/>
        <w:ind w:left="800" w:right="0" w:hanging="404"/>
        <w:jc w:val="left"/>
      </w:pPr>
      <w:r>
        <w:rPr/>
        <w:t>Rockwood</w:t>
      </w:r>
      <w:r>
        <w:rPr>
          <w:spacing w:val="44"/>
        </w:rPr>
        <w:t> </w:t>
      </w:r>
      <w:r>
        <w:rPr/>
        <w:t>and</w:t>
      </w:r>
      <w:r>
        <w:rPr>
          <w:spacing w:val="44"/>
        </w:rPr>
        <w:t> </w:t>
      </w:r>
      <w:r>
        <w:rPr/>
        <w:t>Green’s</w:t>
      </w:r>
      <w:r>
        <w:rPr>
          <w:spacing w:val="48"/>
        </w:rPr>
        <w:t> </w:t>
      </w:r>
      <w:r>
        <w:rPr>
          <w:spacing w:val="-1"/>
        </w:rPr>
        <w:t>fractures</w:t>
      </w:r>
      <w:r>
        <w:rPr>
          <w:spacing w:val="47"/>
        </w:rPr>
        <w:t> </w:t>
      </w:r>
      <w:r>
        <w:rPr/>
        <w:t>in</w:t>
      </w:r>
      <w:r>
        <w:rPr>
          <w:spacing w:val="50"/>
        </w:rPr>
        <w:t> </w:t>
      </w:r>
      <w:r>
        <w:rPr>
          <w:spacing w:val="-1"/>
        </w:rPr>
        <w:t>adults</w:t>
      </w:r>
      <w:r>
        <w:rPr>
          <w:spacing w:val="48"/>
        </w:rPr>
        <w:t> </w:t>
      </w:r>
      <w:r>
        <w:rPr>
          <w:spacing w:val="-1"/>
        </w:rPr>
        <w:t>/Ed.</w:t>
      </w:r>
      <w:r>
        <w:rPr>
          <w:spacing w:val="47"/>
        </w:rPr>
        <w:t> </w:t>
      </w:r>
      <w:r>
        <w:rPr/>
        <w:t>By</w:t>
      </w:r>
      <w:r>
        <w:rPr>
          <w:spacing w:val="48"/>
        </w:rPr>
        <w:t> </w:t>
      </w:r>
      <w:r>
        <w:rPr>
          <w:spacing w:val="-1"/>
        </w:rPr>
        <w:t>Ch.M.</w:t>
      </w:r>
      <w:r>
        <w:rPr>
          <w:spacing w:val="47"/>
        </w:rPr>
        <w:t> </w:t>
      </w:r>
      <w:r>
        <w:rPr>
          <w:spacing w:val="-1"/>
        </w:rPr>
        <w:t>Court-Brown,</w:t>
      </w:r>
      <w:r>
        <w:rPr>
          <w:spacing w:val="48"/>
        </w:rPr>
        <w:t> </w:t>
      </w:r>
      <w:r>
        <w:rPr/>
        <w:t>J.D.</w:t>
      </w:r>
      <w:r>
        <w:rPr>
          <w:spacing w:val="48"/>
        </w:rPr>
        <w:t> </w:t>
      </w:r>
      <w:r>
        <w:rPr>
          <w:spacing w:val="-1"/>
        </w:rPr>
        <w:t>Heckman,</w:t>
      </w:r>
      <w:r>
        <w:rPr/>
      </w:r>
    </w:p>
    <w:p>
      <w:pPr>
        <w:pStyle w:val="BodyText"/>
        <w:spacing w:line="240" w:lineRule="auto" w:before="20"/>
        <w:ind w:left="800" w:right="0"/>
        <w:jc w:val="left"/>
      </w:pPr>
      <w:r>
        <w:rPr/>
        <w:t>M.M.</w:t>
      </w:r>
      <w:r>
        <w:rPr>
          <w:spacing w:val="10"/>
        </w:rPr>
        <w:t> </w:t>
      </w:r>
      <w:r>
        <w:rPr>
          <w:spacing w:val="-1"/>
        </w:rPr>
        <w:t>McQueen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8</w:t>
      </w:r>
      <w:r>
        <w:rPr>
          <w:position w:val="9"/>
          <w:sz w:val="15"/>
        </w:rPr>
        <w:t>th</w:t>
      </w:r>
      <w:r>
        <w:rPr>
          <w:spacing w:val="29"/>
          <w:position w:val="9"/>
          <w:sz w:val="15"/>
        </w:rPr>
        <w:t> </w:t>
      </w:r>
      <w:r>
        <w:rPr>
          <w:spacing w:val="-1"/>
        </w:rPr>
        <w:t>ed.</w:t>
      </w:r>
      <w:r>
        <w:rPr>
          <w:spacing w:val="10"/>
        </w:rPr>
        <w:t> </w:t>
      </w:r>
      <w:r>
        <w:rPr>
          <w:spacing w:val="-1"/>
        </w:rPr>
        <w:t>Wolters</w:t>
      </w:r>
      <w:r>
        <w:rPr>
          <w:spacing w:val="12"/>
        </w:rPr>
        <w:t> </w:t>
      </w:r>
      <w:r>
        <w:rPr/>
        <w:t>Kluwer</w:t>
      </w:r>
      <w:r>
        <w:rPr>
          <w:spacing w:val="8"/>
        </w:rPr>
        <w:t> </w:t>
      </w:r>
      <w:r>
        <w:rPr/>
        <w:t>Health,</w:t>
      </w:r>
      <w:r>
        <w:rPr>
          <w:spacing w:val="10"/>
        </w:rPr>
        <w:t> </w:t>
      </w:r>
      <w:r>
        <w:rPr/>
        <w:t>2015.</w:t>
      </w:r>
      <w:r>
        <w:rPr>
          <w:spacing w:val="10"/>
        </w:rPr>
        <w:t> </w:t>
      </w:r>
      <w:r>
        <w:rPr/>
        <w:t>2769</w:t>
      </w:r>
      <w:r>
        <w:rPr>
          <w:spacing w:val="10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57" w:after="0"/>
        <w:ind w:left="800" w:right="111" w:hanging="404"/>
        <w:jc w:val="both"/>
      </w:pPr>
      <w:r>
        <w:rPr>
          <w:spacing w:val="-1"/>
        </w:rPr>
        <w:t>Toth,</w:t>
      </w:r>
      <w:r>
        <w:rPr>
          <w:spacing w:val="10"/>
        </w:rPr>
        <w:t> </w:t>
      </w:r>
      <w:r>
        <w:rPr/>
        <w:t>M.</w:t>
      </w:r>
      <w:r>
        <w:rPr>
          <w:spacing w:val="11"/>
        </w:rPr>
        <w:t> </w:t>
      </w:r>
      <w:r>
        <w:rPr/>
        <w:t>J.,</w:t>
      </w:r>
      <w:r>
        <w:rPr>
          <w:spacing w:val="10"/>
        </w:rPr>
        <w:t> </w:t>
      </w:r>
      <w:r>
        <w:rPr/>
        <w:t>Yoon,</w:t>
      </w:r>
      <w:r>
        <w:rPr>
          <w:spacing w:val="11"/>
        </w:rPr>
        <w:t> </w:t>
      </w:r>
      <w:r>
        <w:rPr/>
        <w:t>R.</w:t>
      </w:r>
      <w:r>
        <w:rPr>
          <w:spacing w:val="10"/>
        </w:rPr>
        <w:t> </w:t>
      </w:r>
      <w:r>
        <w:rPr/>
        <w:t>S.,</w:t>
      </w:r>
      <w:r>
        <w:rPr>
          <w:spacing w:val="16"/>
        </w:rPr>
        <w:t> </w:t>
      </w:r>
      <w:r>
        <w:rPr>
          <w:spacing w:val="-1"/>
        </w:rPr>
        <w:t>Liporace,</w:t>
      </w:r>
      <w:r>
        <w:rPr>
          <w:spacing w:val="13"/>
        </w:rPr>
        <w:t> </w:t>
      </w:r>
      <w:r>
        <w:rPr>
          <w:spacing w:val="-1"/>
        </w:rPr>
        <w:t>F.</w:t>
      </w:r>
      <w:r>
        <w:rPr>
          <w:spacing w:val="13"/>
        </w:rPr>
        <w:t> </w:t>
      </w:r>
      <w:r>
        <w:rPr>
          <w:spacing w:val="-1"/>
        </w:rPr>
        <w:t>A.,</w:t>
      </w:r>
      <w:r>
        <w:rPr>
          <w:spacing w:val="13"/>
        </w:rPr>
        <w:t> </w:t>
      </w:r>
      <w:r>
        <w:rPr/>
        <w:t>Koval,</w:t>
      </w:r>
      <w:r>
        <w:rPr>
          <w:spacing w:val="13"/>
        </w:rPr>
        <w:t> </w:t>
      </w:r>
      <w:r>
        <w:rPr/>
        <w:t>K.</w:t>
      </w:r>
      <w:r>
        <w:rPr>
          <w:spacing w:val="10"/>
        </w:rPr>
        <w:t> </w:t>
      </w:r>
      <w:r>
        <w:rPr/>
        <w:t>J.</w:t>
      </w:r>
      <w:r>
        <w:rPr>
          <w:spacing w:val="8"/>
        </w:rPr>
        <w:t> </w:t>
      </w:r>
      <w:r>
        <w:rPr/>
        <w:t>What’s</w:t>
      </w:r>
      <w:r>
        <w:rPr>
          <w:spacing w:val="13"/>
        </w:rPr>
        <w:t> </w:t>
      </w:r>
      <w:r>
        <w:rPr/>
        <w:t>new</w:t>
      </w:r>
      <w:r>
        <w:rPr>
          <w:spacing w:val="11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ankle</w:t>
      </w:r>
      <w:r>
        <w:rPr>
          <w:spacing w:val="10"/>
        </w:rPr>
        <w:t> </w:t>
      </w:r>
      <w:r>
        <w:rPr>
          <w:spacing w:val="-1"/>
        </w:rPr>
        <w:t>fractures//</w:t>
      </w:r>
      <w:r>
        <w:rPr>
          <w:spacing w:val="14"/>
        </w:rPr>
        <w:t> </w:t>
      </w:r>
      <w:r>
        <w:rPr/>
        <w:t>Injury</w:t>
      </w:r>
      <w:r>
        <w:rPr>
          <w:spacing w:val="49"/>
          <w:w w:val="102"/>
        </w:rPr>
        <w:t> </w:t>
      </w:r>
      <w:r>
        <w:rPr/>
        <w:t>2017.</w:t>
      </w:r>
      <w:r>
        <w:rPr>
          <w:spacing w:val="10"/>
        </w:rPr>
        <w:t> </w:t>
      </w:r>
      <w:r>
        <w:rPr>
          <w:spacing w:val="-1"/>
        </w:rPr>
        <w:t>Vol.</w:t>
      </w:r>
      <w:r>
        <w:rPr>
          <w:spacing w:val="11"/>
        </w:rPr>
        <w:t> </w:t>
      </w:r>
      <w:r>
        <w:rPr>
          <w:spacing w:val="-1"/>
        </w:rPr>
        <w:t>48.,</w:t>
      </w:r>
      <w:r>
        <w:rPr>
          <w:spacing w:val="11"/>
        </w:rPr>
        <w:t> </w:t>
      </w:r>
      <w:r>
        <w:rPr/>
        <w:t>№</w:t>
      </w:r>
      <w:r>
        <w:rPr>
          <w:spacing w:val="11"/>
        </w:rPr>
        <w:t> </w:t>
      </w:r>
      <w:r>
        <w:rPr/>
        <w:t>10.,</w:t>
      </w:r>
      <w:r>
        <w:rPr>
          <w:spacing w:val="11"/>
        </w:rPr>
        <w:t> </w:t>
      </w:r>
      <w:r>
        <w:rPr>
          <w:spacing w:val="-1"/>
        </w:rPr>
        <w:t>P.</w:t>
      </w:r>
      <w:r>
        <w:rPr>
          <w:spacing w:val="10"/>
        </w:rPr>
        <w:t> </w:t>
      </w:r>
      <w:r>
        <w:rPr/>
        <w:t>2035–2041.</w:t>
      </w:r>
      <w:r>
        <w:rPr/>
      </w:r>
    </w:p>
    <w:p>
      <w:pPr>
        <w:pStyle w:val="BodyText"/>
        <w:numPr>
          <w:ilvl w:val="0"/>
          <w:numId w:val="27"/>
        </w:numPr>
        <w:tabs>
          <w:tab w:pos="799" w:val="left" w:leader="none"/>
          <w:tab w:pos="800" w:val="left" w:leader="none"/>
        </w:tabs>
        <w:spacing w:line="240" w:lineRule="auto" w:before="117" w:after="0"/>
        <w:ind w:left="800" w:right="0" w:hanging="404"/>
        <w:jc w:val="left"/>
      </w:pPr>
      <w:r>
        <w:rPr>
          <w:spacing w:val="-1"/>
        </w:rPr>
        <w:t>Rammelt</w:t>
      </w:r>
      <w:r>
        <w:rPr>
          <w:spacing w:val="17"/>
        </w:rPr>
        <w:t> </w:t>
      </w:r>
      <w:r>
        <w:rPr/>
        <w:t>S.,</w:t>
      </w:r>
      <w:r>
        <w:rPr>
          <w:spacing w:val="19"/>
        </w:rPr>
        <w:t> </w:t>
      </w:r>
      <w:r>
        <w:rPr>
          <w:spacing w:val="-1"/>
        </w:rPr>
        <w:t>Manke</w:t>
      </w:r>
      <w:r>
        <w:rPr>
          <w:spacing w:val="19"/>
        </w:rPr>
        <w:t> </w:t>
      </w:r>
      <w:r>
        <w:rPr/>
        <w:t>E.</w:t>
      </w:r>
      <w:r>
        <w:rPr>
          <w:spacing w:val="17"/>
        </w:rPr>
        <w:t> </w:t>
      </w:r>
      <w:r>
        <w:rPr/>
        <w:t>Syndesmosenverletzungen.</w:t>
      </w:r>
      <w:r>
        <w:rPr>
          <w:spacing w:val="17"/>
        </w:rPr>
        <w:t> </w:t>
      </w:r>
      <w:r>
        <w:rPr>
          <w:spacing w:val="-1"/>
        </w:rPr>
        <w:t>Der</w:t>
      </w:r>
      <w:r>
        <w:rPr>
          <w:spacing w:val="14"/>
        </w:rPr>
        <w:t> </w:t>
      </w:r>
      <w:r>
        <w:rPr/>
        <w:t>Unfallchirurg.</w:t>
      </w:r>
      <w:r>
        <w:rPr>
          <w:spacing w:val="18"/>
        </w:rPr>
        <w:t> </w:t>
      </w:r>
      <w:r>
        <w:rPr/>
        <w:t>2018;</w:t>
      </w:r>
      <w:r>
        <w:rPr>
          <w:spacing w:val="17"/>
        </w:rPr>
        <w:t> </w:t>
      </w:r>
      <w:r>
        <w:rPr/>
        <w:t>121:</w:t>
      </w:r>
      <w:r>
        <w:rPr>
          <w:spacing w:val="17"/>
        </w:rPr>
        <w:t> </w:t>
      </w:r>
      <w:r>
        <w:rPr/>
        <w:t>693–703.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57" w:after="0"/>
        <w:ind w:left="800" w:right="112" w:hanging="404"/>
        <w:jc w:val="both"/>
      </w:pPr>
      <w:r>
        <w:rPr>
          <w:spacing w:val="-2"/>
        </w:rPr>
        <w:t>Yi</w:t>
      </w:r>
      <w:r>
        <w:rPr>
          <w:spacing w:val="35"/>
        </w:rPr>
        <w:t> </w:t>
      </w:r>
      <w:r>
        <w:rPr/>
        <w:t>Y.,</w:t>
      </w:r>
      <w:r>
        <w:rPr>
          <w:spacing w:val="33"/>
        </w:rPr>
        <w:t> </w:t>
      </w:r>
      <w:r>
        <w:rPr/>
        <w:t>Chun</w:t>
      </w:r>
      <w:r>
        <w:rPr>
          <w:spacing w:val="32"/>
        </w:rPr>
        <w:t> </w:t>
      </w:r>
      <w:r>
        <w:rPr>
          <w:spacing w:val="-1"/>
        </w:rPr>
        <w:t>D.I.,</w:t>
      </w:r>
      <w:r>
        <w:rPr>
          <w:spacing w:val="33"/>
        </w:rPr>
        <w:t> </w:t>
      </w:r>
      <w:r>
        <w:rPr/>
        <w:t>Won</w:t>
      </w:r>
      <w:r>
        <w:rPr>
          <w:spacing w:val="32"/>
        </w:rPr>
        <w:t> </w:t>
      </w:r>
      <w:r>
        <w:rPr/>
        <w:t>S.H.</w:t>
      </w:r>
      <w:r>
        <w:rPr>
          <w:spacing w:val="33"/>
        </w:rPr>
        <w:t> </w:t>
      </w:r>
      <w:r>
        <w:rPr/>
        <w:t>et</w:t>
      </w:r>
      <w:r>
        <w:rPr>
          <w:spacing w:val="31"/>
        </w:rPr>
        <w:t> </w:t>
      </w:r>
      <w:r>
        <w:rPr/>
        <w:t>al.</w:t>
      </w:r>
      <w:r>
        <w:rPr>
          <w:spacing w:val="33"/>
        </w:rPr>
        <w:t> </w:t>
      </w:r>
      <w:r>
        <w:rPr/>
        <w:t>Morphological</w:t>
      </w:r>
      <w:r>
        <w:rPr>
          <w:spacing w:val="35"/>
        </w:rPr>
        <w:t> </w:t>
      </w:r>
      <w:r>
        <w:rPr>
          <w:spacing w:val="-1"/>
        </w:rPr>
        <w:t>characteristics</w:t>
      </w:r>
      <w:r>
        <w:rPr>
          <w:spacing w:val="33"/>
        </w:rPr>
        <w:t> </w:t>
      </w:r>
      <w:r>
        <w:rPr/>
        <w:t>of</w:t>
      </w:r>
      <w:r>
        <w:rPr>
          <w:spacing w:val="32"/>
        </w:rPr>
        <w:t> </w:t>
      </w:r>
      <w:r>
        <w:rPr>
          <w:spacing w:val="-1"/>
        </w:rPr>
        <w:t>the</w:t>
      </w:r>
      <w:r>
        <w:rPr>
          <w:spacing w:val="35"/>
        </w:rPr>
        <w:t> </w:t>
      </w:r>
      <w:r>
        <w:rPr/>
        <w:t>posterior</w:t>
      </w:r>
      <w:r>
        <w:rPr>
          <w:spacing w:val="33"/>
        </w:rPr>
        <w:t> </w:t>
      </w:r>
      <w:r>
        <w:rPr>
          <w:spacing w:val="-1"/>
        </w:rPr>
        <w:t>malleolar</w:t>
      </w:r>
      <w:r>
        <w:rPr>
          <w:spacing w:val="57"/>
          <w:w w:val="102"/>
        </w:rPr>
        <w:t> </w:t>
      </w:r>
      <w:r>
        <w:rPr>
          <w:spacing w:val="-1"/>
        </w:rPr>
        <w:t>fragment</w:t>
      </w:r>
      <w:r>
        <w:rPr>
          <w:spacing w:val="40"/>
        </w:rPr>
        <w:t> </w:t>
      </w:r>
      <w:r>
        <w:rPr>
          <w:spacing w:val="-1"/>
        </w:rPr>
        <w:t>according</w:t>
      </w:r>
      <w:r>
        <w:rPr>
          <w:spacing w:val="41"/>
        </w:rPr>
        <w:t> </w:t>
      </w:r>
      <w:r>
        <w:rPr/>
        <w:t>to</w:t>
      </w:r>
      <w:r>
        <w:rPr>
          <w:spacing w:val="41"/>
        </w:rPr>
        <w:t> </w:t>
      </w:r>
      <w:r>
        <w:rPr/>
        <w:t>ankle</w:t>
      </w:r>
      <w:r>
        <w:rPr>
          <w:spacing w:val="41"/>
        </w:rPr>
        <w:t> </w:t>
      </w:r>
      <w:r>
        <w:rPr>
          <w:spacing w:val="-1"/>
        </w:rPr>
        <w:t>fracture</w:t>
      </w:r>
      <w:r>
        <w:rPr>
          <w:spacing w:val="40"/>
        </w:rPr>
        <w:t> </w:t>
      </w:r>
      <w:r>
        <w:rPr>
          <w:spacing w:val="-1"/>
        </w:rPr>
        <w:t>patterns:</w:t>
      </w:r>
      <w:r>
        <w:rPr>
          <w:spacing w:val="42"/>
        </w:rPr>
        <w:t> </w:t>
      </w:r>
      <w:r>
        <w:rPr/>
        <w:t>a</w:t>
      </w:r>
      <w:r>
        <w:rPr>
          <w:spacing w:val="41"/>
        </w:rPr>
        <w:t> </w:t>
      </w:r>
      <w:r>
        <w:rPr/>
        <w:t>computed</w:t>
      </w:r>
      <w:r>
        <w:rPr>
          <w:spacing w:val="41"/>
        </w:rPr>
        <w:t> </w:t>
      </w:r>
      <w:r>
        <w:rPr/>
        <w:t>tomography-based</w:t>
      </w:r>
      <w:r>
        <w:rPr>
          <w:spacing w:val="41"/>
        </w:rPr>
        <w:t> </w:t>
      </w:r>
      <w:r>
        <w:rPr>
          <w:spacing w:val="-1"/>
        </w:rPr>
        <w:t>study.</w:t>
      </w:r>
      <w:r>
        <w:rPr>
          <w:spacing w:val="41"/>
        </w:rPr>
        <w:t> </w:t>
      </w:r>
      <w:r>
        <w:rPr/>
        <w:t>BMC</w:t>
      </w:r>
      <w:r>
        <w:rPr>
          <w:spacing w:val="73"/>
          <w:w w:val="102"/>
        </w:rPr>
        <w:t> </w:t>
      </w:r>
      <w:r>
        <w:rPr>
          <w:spacing w:val="-1"/>
        </w:rPr>
        <w:t>Musculoskelet</w:t>
      </w:r>
      <w:r>
        <w:rPr>
          <w:spacing w:val="16"/>
        </w:rPr>
        <w:t> </w:t>
      </w:r>
      <w:r>
        <w:rPr/>
        <w:t>Disord.</w:t>
      </w:r>
      <w:r>
        <w:rPr>
          <w:spacing w:val="13"/>
        </w:rPr>
        <w:t> </w:t>
      </w:r>
      <w:r>
        <w:rPr/>
        <w:t>2018;</w:t>
      </w:r>
      <w:r>
        <w:rPr>
          <w:spacing w:val="16"/>
        </w:rPr>
        <w:t> </w:t>
      </w:r>
      <w:r>
        <w:rPr/>
        <w:t>19</w:t>
      </w:r>
      <w:r>
        <w:rPr>
          <w:spacing w:val="11"/>
        </w:rPr>
        <w:t> </w:t>
      </w:r>
      <w:r>
        <w:rPr/>
        <w:t>(1):</w:t>
      </w:r>
      <w:r>
        <w:rPr>
          <w:spacing w:val="13"/>
        </w:rPr>
        <w:t> </w:t>
      </w:r>
      <w:r>
        <w:rPr/>
        <w:t>51.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7" w:after="0"/>
        <w:ind w:left="800" w:right="113" w:hanging="404"/>
        <w:jc w:val="both"/>
      </w:pPr>
      <w:r>
        <w:rPr/>
        <w:pict>
          <v:group style="position:absolute;margin-left:225.960007pt;margin-top:35.439537pt;width:155.050pt;height:13pt;mso-position-horizontal-relative:page;mso-position-vertical-relative:paragraph;z-index:-78448" coordorigin="4519,709" coordsize="3101,260">
            <v:group style="position:absolute;left:4519;top:709;width:1059;height:260" coordorigin="4519,709" coordsize="1059,260">
              <v:shape style="position:absolute;left:4519;top:709;width:1059;height:260" coordorigin="4519,709" coordsize="1059,260" path="m4519,709l5578,709,5578,968,4519,968,4519,709xe" filled="true" fillcolor="#fbfbfb" stroked="false">
                <v:path arrowok="t"/>
                <v:fill type="solid"/>
              </v:shape>
            </v:group>
            <v:group style="position:absolute;left:5633;top:709;width:917;height:260" coordorigin="5633,709" coordsize="917,260">
              <v:shape style="position:absolute;left:5633;top:709;width:917;height:260" coordorigin="5633,709" coordsize="917,260" path="m5633,709l6550,709,6550,968,5633,968,5633,709xe" filled="true" fillcolor="#fbfbfb" stroked="false">
                <v:path arrowok="t"/>
                <v:fill type="solid"/>
              </v:shape>
            </v:group>
            <v:group style="position:absolute;left:6550;top:709;width:1071;height:260" coordorigin="6550,709" coordsize="1071,260">
              <v:shape style="position:absolute;left:6550;top:709;width:1071;height:260" coordorigin="6550,709" coordsize="1071,260" path="m6550,709l7620,709,7620,968,6550,968,6550,709xe" filled="true" fillcolor="#fbfbfb" stroked="false">
                <v:path arrowok="t"/>
                <v:fill type="solid"/>
              </v:shape>
            </v:group>
            <w10:wrap type="none"/>
          </v:group>
        </w:pict>
      </w:r>
      <w:r>
        <w:rPr>
          <w:spacing w:val="-1"/>
        </w:rPr>
        <w:t>Vacas-Sánchez</w:t>
      </w:r>
      <w:r>
        <w:rPr>
          <w:spacing w:val="18"/>
        </w:rPr>
        <w:t> </w:t>
      </w:r>
      <w:r>
        <w:rPr>
          <w:spacing w:val="-1"/>
        </w:rPr>
        <w:t>E.,</w:t>
      </w:r>
      <w:r>
        <w:rPr>
          <w:spacing w:val="20"/>
        </w:rPr>
        <w:t> </w:t>
      </w:r>
      <w:r>
        <w:rPr>
          <w:spacing w:val="-1"/>
        </w:rPr>
        <w:t>Olaya-González</w:t>
      </w:r>
      <w:r>
        <w:rPr>
          <w:spacing w:val="18"/>
        </w:rPr>
        <w:t> </w:t>
      </w:r>
      <w:r>
        <w:rPr/>
        <w:t>C.,</w:t>
      </w:r>
      <w:r>
        <w:rPr>
          <w:spacing w:val="17"/>
        </w:rPr>
        <w:t> </w:t>
      </w:r>
      <w:r>
        <w:rPr/>
        <w:t>Abarquero-Diezhandino</w:t>
      </w:r>
      <w:r>
        <w:rPr>
          <w:spacing w:val="17"/>
        </w:rPr>
        <w:t> </w:t>
      </w:r>
      <w:r>
        <w:rPr/>
        <w:t>A.</w:t>
      </w:r>
      <w:r>
        <w:rPr>
          <w:spacing w:val="17"/>
        </w:rPr>
        <w:t> </w:t>
      </w:r>
      <w:r>
        <w:rPr/>
        <w:t>et</w:t>
      </w:r>
      <w:r>
        <w:rPr>
          <w:spacing w:val="20"/>
        </w:rPr>
        <w:t> </w:t>
      </w:r>
      <w:r>
        <w:rPr>
          <w:spacing w:val="-1"/>
        </w:rPr>
        <w:t>al.</w:t>
      </w:r>
      <w:r>
        <w:rPr>
          <w:spacing w:val="17"/>
        </w:rPr>
        <w:t> </w:t>
      </w:r>
      <w:r>
        <w:rPr/>
        <w:t>How</w:t>
      </w:r>
      <w:r>
        <w:rPr>
          <w:spacing w:val="17"/>
        </w:rPr>
        <w:t> </w:t>
      </w:r>
      <w:r>
        <w:rPr>
          <w:spacing w:val="-1"/>
        </w:rPr>
        <w:t>to</w:t>
      </w:r>
      <w:r>
        <w:rPr>
          <w:spacing w:val="20"/>
        </w:rPr>
        <w:t> </w:t>
      </w:r>
      <w:r>
        <w:rPr>
          <w:spacing w:val="-1"/>
        </w:rPr>
        <w:t>address</w:t>
      </w:r>
      <w:r>
        <w:rPr>
          <w:spacing w:val="17"/>
        </w:rPr>
        <w:t> </w:t>
      </w:r>
      <w:r>
        <w:rPr/>
        <w:t>the</w:t>
      </w:r>
      <w:r>
        <w:rPr>
          <w:spacing w:val="71"/>
          <w:w w:val="102"/>
        </w:rPr>
        <w:t> </w:t>
      </w:r>
      <w:r>
        <w:rPr>
          <w:spacing w:val="-1"/>
        </w:rPr>
        <w:t>posterior</w:t>
      </w:r>
      <w:r>
        <w:rPr>
          <w:spacing w:val="21"/>
        </w:rPr>
        <w:t> </w:t>
      </w:r>
      <w:r>
        <w:rPr>
          <w:spacing w:val="-1"/>
        </w:rPr>
        <w:t>malleolus</w:t>
      </w:r>
      <w:r>
        <w:rPr>
          <w:spacing w:val="20"/>
        </w:rPr>
        <w:t> </w:t>
      </w:r>
      <w:r>
        <w:rPr/>
        <w:t>in</w:t>
      </w:r>
      <w:r>
        <w:rPr>
          <w:spacing w:val="19"/>
        </w:rPr>
        <w:t> </w:t>
      </w:r>
      <w:r>
        <w:rPr/>
        <w:t>ankle</w:t>
      </w:r>
      <w:r>
        <w:rPr>
          <w:spacing w:val="20"/>
        </w:rPr>
        <w:t> </w:t>
      </w:r>
      <w:r>
        <w:rPr/>
        <w:t>fractures?</w:t>
      </w:r>
      <w:r>
        <w:rPr>
          <w:spacing w:val="17"/>
        </w:rPr>
        <w:t> </w:t>
      </w:r>
      <w:r>
        <w:rPr/>
        <w:t>A</w:t>
      </w:r>
      <w:r>
        <w:rPr>
          <w:spacing w:val="19"/>
        </w:rPr>
        <w:t> </w:t>
      </w:r>
      <w:r>
        <w:rPr/>
        <w:t>decision-making</w:t>
      </w:r>
      <w:r>
        <w:rPr>
          <w:spacing w:val="22"/>
        </w:rPr>
        <w:t> </w:t>
      </w:r>
      <w:r>
        <w:rPr/>
        <w:t>model</w:t>
      </w:r>
      <w:r>
        <w:rPr>
          <w:spacing w:val="19"/>
        </w:rPr>
        <w:t> </w:t>
      </w:r>
      <w:r>
        <w:rPr>
          <w:spacing w:val="-1"/>
        </w:rPr>
        <w:t>based</w:t>
      </w:r>
      <w:r>
        <w:rPr>
          <w:spacing w:val="22"/>
        </w:rPr>
        <w:t> </w:t>
      </w:r>
      <w:r>
        <w:rPr/>
        <w:t>on</w:t>
      </w:r>
      <w:r>
        <w:rPr>
          <w:spacing w:val="22"/>
        </w:rPr>
        <w:t> </w:t>
      </w:r>
      <w:r>
        <w:rPr/>
        <w:t>the</w:t>
      </w:r>
      <w:r>
        <w:rPr>
          <w:spacing w:val="19"/>
        </w:rPr>
        <w:t> </w:t>
      </w:r>
      <w:r>
        <w:rPr>
          <w:spacing w:val="-1"/>
        </w:rPr>
        <w:t>computerised</w:t>
      </w:r>
      <w:r>
        <w:rPr>
          <w:spacing w:val="59"/>
          <w:w w:val="102"/>
        </w:rPr>
        <w:t> </w:t>
      </w:r>
      <w:r>
        <w:rPr/>
        <w:t>tomography</w:t>
      </w:r>
      <w:r>
        <w:rPr>
          <w:spacing w:val="13"/>
        </w:rPr>
        <w:t> </w:t>
      </w:r>
      <w:r>
        <w:rPr/>
        <w:t>findings.</w:t>
      </w:r>
      <w:r>
        <w:rPr>
          <w:spacing w:val="16"/>
        </w:rPr>
        <w:t> </w:t>
      </w:r>
      <w:r>
        <w:rPr>
          <w:spacing w:val="-1"/>
        </w:rPr>
        <w:t>Int.</w:t>
      </w:r>
      <w:r>
        <w:rPr>
          <w:spacing w:val="18"/>
        </w:rPr>
        <w:t> </w:t>
      </w:r>
      <w:r>
        <w:rPr/>
        <w:t>Orthop.</w:t>
      </w:r>
      <w:r>
        <w:rPr>
          <w:spacing w:val="16"/>
        </w:rPr>
        <w:t> </w:t>
      </w:r>
      <w:r>
        <w:rPr/>
        <w:t>2020;</w:t>
      </w:r>
      <w:r>
        <w:rPr>
          <w:spacing w:val="15"/>
        </w:rPr>
        <w:t> </w:t>
      </w:r>
      <w:r>
        <w:rPr/>
        <w:t>44:</w:t>
      </w:r>
      <w:r>
        <w:rPr>
          <w:spacing w:val="16"/>
        </w:rPr>
        <w:t> </w:t>
      </w:r>
      <w:r>
        <w:rPr/>
        <w:t>1177–1185.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3" w:after="0"/>
        <w:ind w:left="800" w:right="111" w:hanging="404"/>
        <w:jc w:val="both"/>
      </w:pPr>
      <w:r>
        <w:rPr/>
        <w:t>SooHoo</w:t>
      </w:r>
      <w:r>
        <w:rPr>
          <w:spacing w:val="11"/>
        </w:rPr>
        <w:t> </w:t>
      </w:r>
      <w:r>
        <w:rPr>
          <w:spacing w:val="-1"/>
        </w:rPr>
        <w:t>N.F.,</w:t>
      </w:r>
      <w:r>
        <w:rPr>
          <w:spacing w:val="17"/>
        </w:rPr>
        <w:t> </w:t>
      </w:r>
      <w:r>
        <w:rPr/>
        <w:t>Krenek</w:t>
      </w:r>
      <w:r>
        <w:rPr>
          <w:spacing w:val="14"/>
        </w:rPr>
        <w:t> </w:t>
      </w:r>
      <w:r>
        <w:rPr>
          <w:spacing w:val="-1"/>
        </w:rPr>
        <w:t>L.,</w:t>
      </w:r>
      <w:r>
        <w:rPr>
          <w:spacing w:val="19"/>
        </w:rPr>
        <w:t> </w:t>
      </w:r>
      <w:r>
        <w:rPr>
          <w:spacing w:val="-1"/>
        </w:rPr>
        <w:t>Eagan</w:t>
      </w:r>
      <w:r>
        <w:rPr>
          <w:spacing w:val="14"/>
        </w:rPr>
        <w:t> </w:t>
      </w:r>
      <w:r>
        <w:rPr/>
        <w:t>M.</w:t>
      </w:r>
      <w:r>
        <w:rPr>
          <w:spacing w:val="13"/>
        </w:rPr>
        <w:t> </w:t>
      </w:r>
      <w:r>
        <w:rPr/>
        <w:t>J.,</w:t>
      </w:r>
      <w:r>
        <w:rPr>
          <w:spacing w:val="17"/>
        </w:rPr>
        <w:t> </w:t>
      </w:r>
      <w:r>
        <w:rPr/>
        <w:t>Gurbani</w:t>
      </w:r>
      <w:r>
        <w:rPr>
          <w:spacing w:val="15"/>
        </w:rPr>
        <w:t> </w:t>
      </w:r>
      <w:r>
        <w:rPr/>
        <w:t>B.,</w:t>
      </w:r>
      <w:r>
        <w:rPr>
          <w:spacing w:val="14"/>
        </w:rPr>
        <w:t> </w:t>
      </w:r>
      <w:r>
        <w:rPr/>
        <w:t>Ko</w:t>
      </w:r>
      <w:r>
        <w:rPr>
          <w:spacing w:val="11"/>
        </w:rPr>
        <w:t> </w:t>
      </w:r>
      <w:r>
        <w:rPr/>
        <w:t>C.</w:t>
      </w:r>
      <w:r>
        <w:rPr>
          <w:spacing w:val="19"/>
        </w:rPr>
        <w:t> </w:t>
      </w:r>
      <w:r>
        <w:rPr>
          <w:spacing w:val="-1"/>
        </w:rPr>
        <w:t>Y.,</w:t>
      </w:r>
      <w:r>
        <w:rPr>
          <w:spacing w:val="17"/>
        </w:rPr>
        <w:t> </w:t>
      </w:r>
      <w:r>
        <w:rPr>
          <w:spacing w:val="-1"/>
        </w:rPr>
        <w:t>Zingmond</w:t>
      </w:r>
      <w:r>
        <w:rPr>
          <w:spacing w:val="17"/>
        </w:rPr>
        <w:t> </w:t>
      </w:r>
      <w:r>
        <w:rPr/>
        <w:t>D.</w:t>
      </w:r>
      <w:r>
        <w:rPr>
          <w:spacing w:val="17"/>
        </w:rPr>
        <w:t> </w:t>
      </w:r>
      <w:r>
        <w:rPr/>
        <w:t>S.</w:t>
      </w:r>
      <w:r>
        <w:rPr>
          <w:spacing w:val="14"/>
        </w:rPr>
        <w:t> </w:t>
      </w:r>
      <w:r>
        <w:rPr>
          <w:spacing w:val="-1"/>
        </w:rPr>
        <w:t>Complication</w:t>
      </w:r>
      <w:r>
        <w:rPr>
          <w:spacing w:val="64"/>
          <w:w w:val="102"/>
        </w:rPr>
        <w:t> </w:t>
      </w:r>
      <w:r>
        <w:rPr>
          <w:spacing w:val="-1"/>
        </w:rPr>
        <w:t>rates</w:t>
      </w:r>
      <w:r>
        <w:rPr>
          <w:spacing w:val="32"/>
        </w:rPr>
        <w:t> </w:t>
      </w:r>
      <w:r>
        <w:rPr>
          <w:spacing w:val="-1"/>
        </w:rPr>
        <w:t>following</w:t>
      </w:r>
      <w:r>
        <w:rPr>
          <w:spacing w:val="33"/>
        </w:rPr>
        <w:t> </w:t>
      </w:r>
      <w:r>
        <w:rPr/>
        <w:t>open</w:t>
      </w:r>
      <w:r>
        <w:rPr>
          <w:spacing w:val="32"/>
        </w:rPr>
        <w:t> </w:t>
      </w:r>
      <w:r>
        <w:rPr/>
        <w:t>reduction</w:t>
      </w:r>
      <w:r>
        <w:rPr>
          <w:spacing w:val="30"/>
        </w:rPr>
        <w:t> </w:t>
      </w:r>
      <w:r>
        <w:rPr/>
        <w:t>and</w:t>
      </w:r>
      <w:r>
        <w:rPr>
          <w:spacing w:val="33"/>
        </w:rPr>
        <w:t> </w:t>
      </w:r>
      <w:r>
        <w:rPr>
          <w:spacing w:val="-1"/>
        </w:rPr>
        <w:t>internal</w:t>
      </w:r>
      <w:r>
        <w:rPr>
          <w:spacing w:val="34"/>
        </w:rPr>
        <w:t> </w:t>
      </w:r>
      <w:r>
        <w:rPr/>
        <w:t>fixation</w:t>
      </w:r>
      <w:r>
        <w:rPr>
          <w:spacing w:val="32"/>
        </w:rPr>
        <w:t> </w:t>
      </w:r>
      <w:r>
        <w:rPr/>
        <w:t>of</w:t>
      </w:r>
      <w:r>
        <w:rPr>
          <w:spacing w:val="30"/>
        </w:rPr>
        <w:t> </w:t>
      </w:r>
      <w:r>
        <w:rPr>
          <w:spacing w:val="-1"/>
        </w:rPr>
        <w:t>ankle</w:t>
      </w:r>
      <w:r>
        <w:rPr>
          <w:spacing w:val="33"/>
        </w:rPr>
        <w:t> </w:t>
      </w:r>
      <w:r>
        <w:rPr>
          <w:spacing w:val="-1"/>
        </w:rPr>
        <w:t>fractures.</w:t>
      </w:r>
      <w:r>
        <w:rPr>
          <w:spacing w:val="36"/>
        </w:rPr>
        <w:t> </w:t>
      </w:r>
      <w:r>
        <w:rPr/>
        <w:t>J.</w:t>
      </w:r>
      <w:r>
        <w:rPr>
          <w:spacing w:val="32"/>
        </w:rPr>
        <w:t> </w:t>
      </w:r>
      <w:r>
        <w:rPr/>
        <w:t>Bone</w:t>
      </w:r>
      <w:r>
        <w:rPr>
          <w:spacing w:val="34"/>
        </w:rPr>
        <w:t> </w:t>
      </w:r>
      <w:r>
        <w:rPr/>
        <w:t>Joint</w:t>
      </w:r>
      <w:r>
        <w:rPr>
          <w:spacing w:val="34"/>
        </w:rPr>
        <w:t> </w:t>
      </w:r>
      <w:r>
        <w:rPr/>
        <w:t>Surg.</w:t>
      </w:r>
      <w:r>
        <w:rPr>
          <w:spacing w:val="65"/>
          <w:w w:val="102"/>
        </w:rPr>
        <w:t> </w:t>
      </w:r>
      <w:r>
        <w:rPr>
          <w:spacing w:val="-1"/>
        </w:rPr>
        <w:t>Amer.</w:t>
      </w:r>
      <w:r>
        <w:rPr>
          <w:spacing w:val="13"/>
        </w:rPr>
        <w:t> </w:t>
      </w:r>
      <w:r>
        <w:rPr/>
        <w:t>2009;</w:t>
      </w:r>
      <w:r>
        <w:rPr>
          <w:spacing w:val="20"/>
        </w:rPr>
        <w:t> </w:t>
      </w:r>
      <w:r>
        <w:rPr/>
        <w:t>91:</w:t>
      </w:r>
      <w:r>
        <w:rPr>
          <w:spacing w:val="16"/>
        </w:rPr>
        <w:t> </w:t>
      </w:r>
      <w:r>
        <w:rPr/>
        <w:t>1042-1049.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115" w:hanging="404"/>
        <w:jc w:val="both"/>
      </w:pPr>
      <w:r>
        <w:rPr>
          <w:color w:val="212121"/>
          <w:spacing w:val="-1"/>
        </w:rPr>
        <w:t>Braunstein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M.,</w:t>
      </w:r>
      <w:r>
        <w:rPr>
          <w:color w:val="212121"/>
          <w:spacing w:val="-2"/>
        </w:rPr>
        <w:t> </w:t>
      </w:r>
      <w:r>
        <w:rPr>
          <w:color w:val="212121"/>
        </w:rPr>
        <w:t>Baumbach</w:t>
      </w:r>
      <w:r>
        <w:rPr>
          <w:color w:val="212121"/>
          <w:spacing w:val="-3"/>
        </w:rPr>
        <w:t> </w:t>
      </w:r>
      <w:r>
        <w:rPr>
          <w:color w:val="212121"/>
        </w:rPr>
        <w:t>S.F.,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Urresti-Gundlach</w:t>
      </w:r>
      <w:r>
        <w:rPr>
          <w:color w:val="212121"/>
          <w:spacing w:val="2"/>
        </w:rPr>
        <w:t> </w:t>
      </w:r>
      <w:r>
        <w:rPr>
          <w:color w:val="212121"/>
        </w:rPr>
        <w:t>M.</w:t>
      </w:r>
      <w:r>
        <w:rPr>
          <w:color w:val="212121"/>
          <w:spacing w:val="-1"/>
        </w:rPr>
        <w:t> </w:t>
      </w:r>
      <w:r>
        <w:rPr>
          <w:color w:val="212121"/>
        </w:rPr>
        <w:t>et</w:t>
      </w:r>
      <w:r>
        <w:rPr>
          <w:color w:val="212121"/>
          <w:spacing w:val="-1"/>
        </w:rPr>
        <w:t> al.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Arthroscopically</w:t>
      </w:r>
      <w:r>
        <w:rPr>
          <w:color w:val="212121"/>
          <w:spacing w:val="2"/>
        </w:rPr>
        <w:t> </w:t>
      </w:r>
      <w:r>
        <w:rPr>
          <w:color w:val="212121"/>
        </w:rPr>
        <w:t>assisted</w:t>
      </w:r>
      <w:r>
        <w:rPr>
          <w:color w:val="212121"/>
          <w:spacing w:val="-1"/>
        </w:rPr>
        <w:t> treatment</w:t>
      </w:r>
      <w:r>
        <w:rPr>
          <w:color w:val="212121"/>
          <w:spacing w:val="93"/>
          <w:w w:val="101"/>
        </w:rPr>
        <w:t> </w:t>
      </w:r>
      <w:r>
        <w:rPr>
          <w:color w:val="212121"/>
        </w:rPr>
        <w:t>of</w:t>
      </w:r>
      <w:r>
        <w:rPr>
          <w:color w:val="212121"/>
          <w:spacing w:val="13"/>
        </w:rPr>
        <w:t> </w:t>
      </w:r>
      <w:r>
        <w:rPr>
          <w:color w:val="212121"/>
        </w:rPr>
        <w:t>complex</w:t>
      </w:r>
      <w:r>
        <w:rPr>
          <w:color w:val="212121"/>
          <w:spacing w:val="15"/>
        </w:rPr>
        <w:t> </w:t>
      </w:r>
      <w:r>
        <w:rPr>
          <w:color w:val="212121"/>
        </w:rPr>
        <w:t>ankle</w:t>
      </w:r>
      <w:r>
        <w:rPr>
          <w:color w:val="212121"/>
          <w:spacing w:val="19"/>
        </w:rPr>
        <w:t> </w:t>
      </w:r>
      <w:r>
        <w:rPr>
          <w:color w:val="212121"/>
        </w:rPr>
        <w:t>factures:</w:t>
      </w:r>
      <w:r>
        <w:rPr>
          <w:color w:val="212121"/>
          <w:spacing w:val="16"/>
        </w:rPr>
        <w:t> </w:t>
      </w:r>
      <w:r>
        <w:rPr>
          <w:color w:val="212121"/>
        </w:rPr>
        <w:t>intra-articular</w:t>
      </w:r>
      <w:r>
        <w:rPr>
          <w:color w:val="212121"/>
          <w:spacing w:val="16"/>
        </w:rPr>
        <w:t> </w:t>
      </w:r>
      <w:r>
        <w:rPr>
          <w:color w:val="212121"/>
        </w:rPr>
        <w:t>findings</w:t>
      </w:r>
      <w:r>
        <w:rPr>
          <w:color w:val="212121"/>
          <w:spacing w:val="17"/>
        </w:rPr>
        <w:t> </w:t>
      </w:r>
      <w:r>
        <w:rPr>
          <w:color w:val="212121"/>
        </w:rPr>
        <w:t>and</w:t>
      </w:r>
      <w:r>
        <w:rPr>
          <w:color w:val="212121"/>
          <w:spacing w:val="16"/>
        </w:rPr>
        <w:t> </w:t>
      </w:r>
      <w:r>
        <w:rPr>
          <w:color w:val="212121"/>
        </w:rPr>
        <w:t>1-year</w:t>
      </w:r>
      <w:r>
        <w:rPr>
          <w:color w:val="212121"/>
          <w:spacing w:val="19"/>
        </w:rPr>
        <w:t> </w:t>
      </w:r>
      <w:r>
        <w:rPr>
          <w:color w:val="212121"/>
        </w:rPr>
        <w:t>follow-up.</w:t>
      </w:r>
      <w:r>
        <w:rPr>
          <w:color w:val="212121"/>
          <w:spacing w:val="15"/>
        </w:rPr>
        <w:t> </w:t>
      </w:r>
      <w:r>
        <w:rPr>
          <w:color w:val="212121"/>
        </w:rPr>
        <w:t>J.</w:t>
      </w:r>
      <w:r>
        <w:rPr>
          <w:color w:val="212121"/>
          <w:spacing w:val="20"/>
        </w:rPr>
        <w:t> </w:t>
      </w:r>
      <w:r>
        <w:rPr>
          <w:color w:val="212121"/>
        </w:rPr>
        <w:t>Foot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Ankle</w:t>
      </w:r>
      <w:r>
        <w:rPr>
          <w:color w:val="212121"/>
          <w:spacing w:val="15"/>
        </w:rPr>
        <w:t> </w:t>
      </w:r>
      <w:r>
        <w:rPr>
          <w:color w:val="212121"/>
        </w:rPr>
        <w:t>Surg.</w:t>
      </w:r>
      <w:r>
        <w:rPr>
          <w:color w:val="212121"/>
          <w:spacing w:val="20"/>
          <w:w w:val="102"/>
        </w:rPr>
        <w:t> </w:t>
      </w:r>
      <w:r>
        <w:rPr>
          <w:color w:val="212121"/>
        </w:rPr>
        <w:t>2020;</w:t>
      </w:r>
      <w:r>
        <w:rPr>
          <w:color w:val="212121"/>
          <w:spacing w:val="11"/>
        </w:rPr>
        <w:t> </w:t>
      </w:r>
      <w:r>
        <w:rPr>
          <w:color w:val="212121"/>
        </w:rPr>
        <w:t>59</w:t>
      </w:r>
      <w:r>
        <w:rPr>
          <w:color w:val="212121"/>
          <w:spacing w:val="9"/>
        </w:rPr>
        <w:t> </w:t>
      </w:r>
      <w:r>
        <w:rPr>
          <w:color w:val="212121"/>
        </w:rPr>
        <w:t>(1):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9-15.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7" w:after="0"/>
        <w:ind w:left="800" w:right="113" w:hanging="404"/>
        <w:jc w:val="both"/>
      </w:pPr>
      <w:r>
        <w:rPr/>
        <w:t>Court-Brown</w:t>
      </w:r>
      <w:r>
        <w:rPr>
          <w:spacing w:val="24"/>
        </w:rPr>
        <w:t> </w:t>
      </w:r>
      <w:r>
        <w:rPr/>
        <w:t>C.</w:t>
      </w:r>
      <w:r>
        <w:rPr>
          <w:spacing w:val="24"/>
        </w:rPr>
        <w:t> </w:t>
      </w:r>
      <w:r>
        <w:rPr/>
        <w:t>M.,</w:t>
      </w:r>
      <w:r>
        <w:rPr>
          <w:spacing w:val="24"/>
        </w:rPr>
        <w:t> </w:t>
      </w:r>
      <w:r>
        <w:rPr/>
        <w:t>Caesar</w:t>
      </w:r>
      <w:r>
        <w:rPr>
          <w:spacing w:val="20"/>
        </w:rPr>
        <w:t> </w:t>
      </w:r>
      <w:r>
        <w:rPr/>
        <w:t>B.</w:t>
      </w:r>
      <w:r>
        <w:rPr>
          <w:spacing w:val="28"/>
        </w:rPr>
        <w:t> </w:t>
      </w:r>
      <w:r>
        <w:rPr/>
        <w:t>Epidemiology</w:t>
      </w:r>
      <w:r>
        <w:rPr>
          <w:spacing w:val="24"/>
        </w:rPr>
        <w:t> </w:t>
      </w:r>
      <w:r>
        <w:rPr/>
        <w:t>of</w:t>
      </w:r>
      <w:r>
        <w:rPr>
          <w:spacing w:val="21"/>
        </w:rPr>
        <w:t> </w:t>
      </w:r>
      <w:r>
        <w:rPr/>
        <w:t>adult</w:t>
      </w:r>
      <w:r>
        <w:rPr>
          <w:spacing w:val="23"/>
        </w:rPr>
        <w:t> </w:t>
      </w:r>
      <w:r>
        <w:rPr>
          <w:spacing w:val="-1"/>
        </w:rPr>
        <w:t>fractures:</w:t>
      </w:r>
      <w:r>
        <w:rPr>
          <w:spacing w:val="28"/>
        </w:rPr>
        <w:t> </w:t>
      </w:r>
      <w:r>
        <w:rPr/>
        <w:t>A</w:t>
      </w:r>
      <w:r>
        <w:rPr>
          <w:spacing w:val="24"/>
        </w:rPr>
        <w:t> </w:t>
      </w:r>
      <w:r>
        <w:rPr>
          <w:spacing w:val="-1"/>
        </w:rPr>
        <w:t>review.</w:t>
      </w:r>
      <w:r>
        <w:rPr>
          <w:spacing w:val="27"/>
        </w:rPr>
        <w:t> </w:t>
      </w:r>
      <w:r>
        <w:rPr>
          <w:spacing w:val="-1"/>
        </w:rPr>
        <w:t>Injury.</w:t>
      </w:r>
      <w:r>
        <w:rPr>
          <w:spacing w:val="24"/>
        </w:rPr>
        <w:t> </w:t>
      </w:r>
      <w:r>
        <w:rPr/>
        <w:t>2006;</w:t>
      </w:r>
      <w:r>
        <w:rPr>
          <w:spacing w:val="25"/>
        </w:rPr>
        <w:t> </w:t>
      </w:r>
      <w:r>
        <w:rPr/>
        <w:t>37</w:t>
      </w:r>
      <w:r>
        <w:rPr>
          <w:spacing w:val="31"/>
          <w:w w:val="102"/>
        </w:rPr>
        <w:t> </w:t>
      </w:r>
      <w:r>
        <w:rPr/>
        <w:t>(8):</w:t>
      </w:r>
      <w:r>
        <w:rPr>
          <w:spacing w:val="23"/>
        </w:rPr>
        <w:t> </w:t>
      </w:r>
      <w:r>
        <w:rPr/>
        <w:t>691–697.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4" w:after="0"/>
        <w:ind w:left="800" w:right="115" w:hanging="404"/>
        <w:jc w:val="both"/>
      </w:pPr>
      <w:r>
        <w:rPr>
          <w:spacing w:val="-1"/>
        </w:rPr>
        <w:t>Juto</w:t>
      </w:r>
      <w:r>
        <w:rPr>
          <w:spacing w:val="12"/>
        </w:rPr>
        <w:t> </w:t>
      </w:r>
      <w:r>
        <w:rPr>
          <w:spacing w:val="-1"/>
        </w:rPr>
        <w:t>H.,</w:t>
      </w:r>
      <w:r>
        <w:rPr>
          <w:spacing w:val="15"/>
        </w:rPr>
        <w:t> </w:t>
      </w:r>
      <w:r>
        <w:rPr/>
        <w:t>Nilsson</w:t>
      </w:r>
      <w:r>
        <w:rPr>
          <w:spacing w:val="13"/>
        </w:rPr>
        <w:t> </w:t>
      </w:r>
      <w:r>
        <w:rPr/>
        <w:t>H.,</w:t>
      </w:r>
      <w:r>
        <w:rPr>
          <w:spacing w:val="13"/>
        </w:rPr>
        <w:t> </w:t>
      </w:r>
      <w:r>
        <w:rPr>
          <w:spacing w:val="-1"/>
        </w:rPr>
        <w:t>Morberg</w:t>
      </w:r>
      <w:r>
        <w:rPr>
          <w:spacing w:val="10"/>
        </w:rPr>
        <w:t> </w:t>
      </w:r>
      <w:r>
        <w:rPr/>
        <w:t>P.</w:t>
      </w:r>
      <w:r>
        <w:rPr>
          <w:spacing w:val="13"/>
        </w:rPr>
        <w:t> </w:t>
      </w:r>
      <w:r>
        <w:rPr/>
        <w:t>Epidemiology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adult</w:t>
      </w:r>
      <w:r>
        <w:rPr>
          <w:spacing w:val="16"/>
        </w:rPr>
        <w:t> </w:t>
      </w:r>
      <w:r>
        <w:rPr>
          <w:spacing w:val="-1"/>
        </w:rPr>
        <w:t>ankle</w:t>
      </w:r>
      <w:r>
        <w:rPr>
          <w:spacing w:val="13"/>
        </w:rPr>
        <w:t> </w:t>
      </w:r>
      <w:r>
        <w:rPr>
          <w:spacing w:val="-1"/>
        </w:rPr>
        <w:t>fractures:</w:t>
      </w:r>
      <w:r>
        <w:rPr>
          <w:spacing w:val="10"/>
        </w:rPr>
        <w:t> </w:t>
      </w:r>
      <w:r>
        <w:rPr/>
        <w:t>1756</w:t>
      </w:r>
      <w:r>
        <w:rPr>
          <w:spacing w:val="16"/>
        </w:rPr>
        <w:t> </w:t>
      </w:r>
      <w:r>
        <w:rPr>
          <w:spacing w:val="-1"/>
        </w:rPr>
        <w:t>cases</w:t>
      </w:r>
      <w:r>
        <w:rPr>
          <w:spacing w:val="12"/>
        </w:rPr>
        <w:t> </w:t>
      </w:r>
      <w:r>
        <w:rPr>
          <w:spacing w:val="-1"/>
        </w:rPr>
        <w:t>identified</w:t>
      </w:r>
      <w:r>
        <w:rPr>
          <w:spacing w:val="73"/>
          <w:w w:val="102"/>
        </w:rPr>
        <w:t> </w:t>
      </w:r>
      <w:r>
        <w:rPr/>
        <w:t>in</w:t>
      </w:r>
      <w:r>
        <w:rPr>
          <w:spacing w:val="32"/>
        </w:rPr>
        <w:t> </w:t>
      </w:r>
      <w:r>
        <w:rPr>
          <w:spacing w:val="-1"/>
        </w:rPr>
        <w:t>Norrbotten</w:t>
      </w:r>
      <w:r>
        <w:rPr>
          <w:spacing w:val="32"/>
        </w:rPr>
        <w:t> </w:t>
      </w:r>
      <w:r>
        <w:rPr/>
        <w:t>County</w:t>
      </w:r>
      <w:r>
        <w:rPr>
          <w:spacing w:val="35"/>
        </w:rPr>
        <w:t> </w:t>
      </w:r>
      <w:r>
        <w:rPr>
          <w:spacing w:val="-1"/>
        </w:rPr>
        <w:t>during</w:t>
      </w:r>
      <w:r>
        <w:rPr>
          <w:spacing w:val="34"/>
        </w:rPr>
        <w:t> </w:t>
      </w:r>
      <w:r>
        <w:rPr/>
        <w:t>2009–2013</w:t>
      </w:r>
      <w:r>
        <w:rPr>
          <w:spacing w:val="30"/>
        </w:rPr>
        <w:t> </w:t>
      </w:r>
      <w:r>
        <w:rPr/>
        <w:t>and</w:t>
      </w:r>
      <w:r>
        <w:rPr>
          <w:spacing w:val="33"/>
        </w:rPr>
        <w:t> </w:t>
      </w:r>
      <w:r>
        <w:rPr>
          <w:spacing w:val="-1"/>
        </w:rPr>
        <w:t>classified</w:t>
      </w:r>
      <w:r>
        <w:rPr>
          <w:spacing w:val="34"/>
        </w:rPr>
        <w:t> </w:t>
      </w:r>
      <w:r>
        <w:rPr>
          <w:spacing w:val="-1"/>
        </w:rPr>
        <w:t>according</w:t>
      </w:r>
      <w:r>
        <w:rPr>
          <w:spacing w:val="35"/>
        </w:rPr>
        <w:t> </w:t>
      </w:r>
      <w:r>
        <w:rPr>
          <w:spacing w:val="-1"/>
        </w:rPr>
        <w:t>to</w:t>
      </w:r>
      <w:r>
        <w:rPr>
          <w:spacing w:val="34"/>
        </w:rPr>
        <w:t> </w:t>
      </w:r>
      <w:r>
        <w:rPr>
          <w:spacing w:val="-1"/>
        </w:rPr>
        <w:t>AO/OTA.</w:t>
      </w:r>
      <w:r>
        <w:rPr>
          <w:spacing w:val="33"/>
        </w:rPr>
        <w:t> </w:t>
      </w:r>
      <w:r>
        <w:rPr/>
        <w:t>BMC</w:t>
      </w:r>
      <w:r>
        <w:rPr>
          <w:spacing w:val="65"/>
          <w:w w:val="102"/>
        </w:rPr>
        <w:t> </w:t>
      </w:r>
      <w:r>
        <w:rPr>
          <w:spacing w:val="-1"/>
        </w:rPr>
        <w:t>Musculoskelet.</w:t>
      </w:r>
      <w:r>
        <w:rPr>
          <w:spacing w:val="13"/>
        </w:rPr>
        <w:t> </w:t>
      </w:r>
      <w:r>
        <w:rPr/>
        <w:t>Disord.</w:t>
      </w:r>
      <w:r>
        <w:rPr>
          <w:spacing w:val="14"/>
        </w:rPr>
        <w:t> </w:t>
      </w:r>
      <w:r>
        <w:rPr/>
        <w:t>2018;</w:t>
      </w:r>
      <w:r>
        <w:rPr>
          <w:spacing w:val="14"/>
        </w:rPr>
        <w:t> </w:t>
      </w:r>
      <w:r>
        <w:rPr/>
        <w:t>19</w:t>
      </w:r>
      <w:r>
        <w:rPr>
          <w:spacing w:val="16"/>
        </w:rPr>
        <w:t> </w:t>
      </w:r>
      <w:r>
        <w:rPr>
          <w:spacing w:val="-1"/>
        </w:rPr>
        <w:t>(1):</w:t>
      </w:r>
      <w:r>
        <w:rPr>
          <w:spacing w:val="17"/>
        </w:rPr>
        <w:t> </w:t>
      </w:r>
      <w:r>
        <w:rPr>
          <w:spacing w:val="-1"/>
        </w:rPr>
        <w:t>:441.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288" w:hanging="404"/>
        <w:jc w:val="left"/>
      </w:pPr>
      <w:r>
        <w:rPr/>
        <w:t>Court-Brown</w:t>
      </w:r>
      <w:r>
        <w:rPr>
          <w:spacing w:val="13"/>
        </w:rPr>
        <w:t> </w:t>
      </w:r>
      <w:r>
        <w:rPr/>
        <w:t>C.M.,</w:t>
      </w:r>
      <w:r>
        <w:rPr>
          <w:spacing w:val="15"/>
        </w:rPr>
        <w:t> </w:t>
      </w:r>
      <w:r>
        <w:rPr/>
        <w:t>McBirnie</w:t>
      </w:r>
      <w:r>
        <w:rPr>
          <w:spacing w:val="13"/>
        </w:rPr>
        <w:t> </w:t>
      </w:r>
      <w:r>
        <w:rPr/>
        <w:t>J.</w:t>
      </w:r>
      <w:r>
        <w:rPr>
          <w:spacing w:val="16"/>
        </w:rPr>
        <w:t> </w:t>
      </w:r>
      <w:r>
        <w:rPr>
          <w:spacing w:val="-1"/>
        </w:rPr>
        <w:t>Adult</w:t>
      </w:r>
      <w:r>
        <w:rPr>
          <w:spacing w:val="18"/>
        </w:rPr>
        <w:t> </w:t>
      </w:r>
      <w:r>
        <w:rPr>
          <w:spacing w:val="-1"/>
        </w:rPr>
        <w:t>ankle</w:t>
      </w:r>
      <w:r>
        <w:rPr>
          <w:spacing w:val="15"/>
        </w:rPr>
        <w:t> </w:t>
      </w:r>
      <w:r>
        <w:rPr>
          <w:spacing w:val="-1"/>
        </w:rPr>
        <w:t>fractures-an</w:t>
      </w:r>
      <w:r>
        <w:rPr>
          <w:spacing w:val="13"/>
        </w:rPr>
        <w:t> </w:t>
      </w:r>
      <w:r>
        <w:rPr/>
        <w:t>increasing</w:t>
      </w:r>
      <w:r>
        <w:rPr>
          <w:spacing w:val="13"/>
        </w:rPr>
        <w:t> </w:t>
      </w:r>
      <w:r>
        <w:rPr/>
        <w:t>problem?</w:t>
      </w:r>
      <w:r>
        <w:rPr>
          <w:spacing w:val="14"/>
        </w:rPr>
        <w:t> </w:t>
      </w:r>
      <w:r>
        <w:rPr>
          <w:spacing w:val="-1"/>
        </w:rPr>
        <w:t>Acta</w:t>
      </w:r>
      <w:r>
        <w:rPr>
          <w:spacing w:val="15"/>
        </w:rPr>
        <w:t> </w:t>
      </w:r>
      <w:r>
        <w:rPr>
          <w:spacing w:val="-1"/>
        </w:rPr>
        <w:t>Orthop.</w:t>
      </w:r>
      <w:r>
        <w:rPr>
          <w:spacing w:val="68"/>
          <w:w w:val="102"/>
        </w:rPr>
        <w:t> </w:t>
      </w:r>
      <w:r>
        <w:rPr>
          <w:spacing w:val="-1"/>
        </w:rPr>
        <w:t>Scand.</w:t>
      </w:r>
      <w:r>
        <w:rPr>
          <w:spacing w:val="12"/>
        </w:rPr>
        <w:t> </w:t>
      </w:r>
      <w:r>
        <w:rPr/>
        <w:t>1998;</w:t>
      </w:r>
      <w:r>
        <w:rPr>
          <w:spacing w:val="13"/>
        </w:rPr>
        <w:t> </w:t>
      </w:r>
      <w:r>
        <w:rPr/>
        <w:t>69:</w:t>
      </w:r>
      <w:r>
        <w:rPr>
          <w:spacing w:val="14"/>
        </w:rPr>
        <w:t> </w:t>
      </w:r>
      <w:r>
        <w:rPr/>
        <w:t>43–47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7" w:after="0"/>
        <w:ind w:left="800" w:right="200" w:hanging="404"/>
        <w:jc w:val="left"/>
      </w:pPr>
      <w:r>
        <w:rPr>
          <w:color w:val="231F21"/>
          <w:spacing w:val="-1"/>
        </w:rPr>
        <w:t>Kannus</w:t>
      </w:r>
      <w:r>
        <w:rPr>
          <w:color w:val="231F21"/>
          <w:spacing w:val="11"/>
        </w:rPr>
        <w:t> </w:t>
      </w:r>
      <w:r>
        <w:rPr>
          <w:color w:val="231F21"/>
        </w:rPr>
        <w:t>P.,</w:t>
      </w:r>
      <w:r>
        <w:rPr>
          <w:color w:val="231F21"/>
          <w:spacing w:val="12"/>
        </w:rPr>
        <w:t> </w:t>
      </w:r>
      <w:r>
        <w:rPr>
          <w:color w:val="231F21"/>
        </w:rPr>
        <w:t>Palvanen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M.,</w:t>
      </w:r>
      <w:r>
        <w:rPr>
          <w:color w:val="231F21"/>
          <w:spacing w:val="14"/>
        </w:rPr>
        <w:t> </w:t>
      </w:r>
      <w:r>
        <w:rPr>
          <w:color w:val="231F21"/>
          <w:spacing w:val="-1"/>
        </w:rPr>
        <w:t>Niemi</w:t>
      </w:r>
      <w:r>
        <w:rPr>
          <w:color w:val="231F21"/>
          <w:spacing w:val="12"/>
        </w:rPr>
        <w:t> </w:t>
      </w:r>
      <w:r>
        <w:rPr>
          <w:color w:val="231F21"/>
        </w:rPr>
        <w:t>S.</w:t>
      </w:r>
      <w:r>
        <w:rPr>
          <w:color w:val="231F21"/>
          <w:spacing w:val="11"/>
        </w:rPr>
        <w:t> </w:t>
      </w:r>
      <w:r>
        <w:rPr>
          <w:color w:val="231F21"/>
        </w:rPr>
        <w:t>et</w:t>
      </w:r>
      <w:r>
        <w:rPr>
          <w:color w:val="231F21"/>
          <w:spacing w:val="12"/>
        </w:rPr>
        <w:t> </w:t>
      </w:r>
      <w:r>
        <w:rPr>
          <w:color w:val="231F21"/>
          <w:spacing w:val="-1"/>
        </w:rPr>
        <w:t>al.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Increasing</w:t>
      </w:r>
      <w:r>
        <w:rPr>
          <w:color w:val="231F21"/>
          <w:spacing w:val="9"/>
        </w:rPr>
        <w:t> </w:t>
      </w:r>
      <w:r>
        <w:rPr>
          <w:color w:val="231F21"/>
        </w:rPr>
        <w:t>number</w:t>
      </w:r>
      <w:r>
        <w:rPr>
          <w:color w:val="231F21"/>
          <w:spacing w:val="14"/>
        </w:rPr>
        <w:t> </w:t>
      </w:r>
      <w:r>
        <w:rPr>
          <w:color w:val="231F21"/>
          <w:spacing w:val="-1"/>
        </w:rPr>
        <w:t>and</w:t>
      </w:r>
      <w:r>
        <w:rPr>
          <w:color w:val="231F21"/>
          <w:spacing w:val="12"/>
        </w:rPr>
        <w:t> </w:t>
      </w:r>
      <w:r>
        <w:rPr>
          <w:color w:val="231F21"/>
        </w:rPr>
        <w:t>incidence</w:t>
      </w:r>
      <w:r>
        <w:rPr>
          <w:color w:val="231F21"/>
          <w:spacing w:val="10"/>
        </w:rPr>
        <w:t> </w:t>
      </w:r>
      <w:r>
        <w:rPr>
          <w:color w:val="231F21"/>
        </w:rPr>
        <w:t>of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low-trauma</w:t>
      </w:r>
      <w:r>
        <w:rPr>
          <w:color w:val="231F21"/>
          <w:spacing w:val="65"/>
          <w:w w:val="102"/>
        </w:rPr>
        <w:t> </w:t>
      </w:r>
      <w:r>
        <w:rPr>
          <w:color w:val="231F21"/>
          <w:spacing w:val="-1"/>
        </w:rPr>
        <w:t>ankle</w:t>
      </w:r>
      <w:r>
        <w:rPr>
          <w:color w:val="231F21"/>
          <w:spacing w:val="11"/>
        </w:rPr>
        <w:t> </w:t>
      </w:r>
      <w:r>
        <w:rPr>
          <w:color w:val="231F21"/>
        </w:rPr>
        <w:t>fractures</w:t>
      </w:r>
      <w:r>
        <w:rPr>
          <w:color w:val="231F21"/>
          <w:spacing w:val="12"/>
        </w:rPr>
        <w:t> </w:t>
      </w:r>
      <w:r>
        <w:rPr>
          <w:color w:val="231F21"/>
        </w:rPr>
        <w:t>in</w:t>
      </w:r>
      <w:r>
        <w:rPr>
          <w:color w:val="231F21"/>
          <w:spacing w:val="15"/>
        </w:rPr>
        <w:t> </w:t>
      </w:r>
      <w:r>
        <w:rPr>
          <w:color w:val="231F21"/>
          <w:spacing w:val="-1"/>
        </w:rPr>
        <w:t>elderly</w:t>
      </w:r>
      <w:r>
        <w:rPr>
          <w:color w:val="231F21"/>
          <w:spacing w:val="15"/>
        </w:rPr>
        <w:t> </w:t>
      </w:r>
      <w:r>
        <w:rPr>
          <w:color w:val="231F21"/>
        </w:rPr>
        <w:t>people: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Finnish</w:t>
      </w:r>
      <w:r>
        <w:rPr>
          <w:color w:val="231F21"/>
          <w:spacing w:val="14"/>
        </w:rPr>
        <w:t> </w:t>
      </w:r>
      <w:r>
        <w:rPr>
          <w:color w:val="231F21"/>
          <w:spacing w:val="-1"/>
        </w:rPr>
        <w:t>statistics</w:t>
      </w:r>
      <w:r>
        <w:rPr>
          <w:color w:val="231F21"/>
          <w:spacing w:val="15"/>
        </w:rPr>
        <w:t> </w:t>
      </w:r>
      <w:r>
        <w:rPr>
          <w:color w:val="231F21"/>
          <w:spacing w:val="-1"/>
        </w:rPr>
        <w:t>during</w:t>
      </w:r>
      <w:r>
        <w:rPr>
          <w:color w:val="231F21"/>
          <w:spacing w:val="13"/>
        </w:rPr>
        <w:t> </w:t>
      </w:r>
      <w:r>
        <w:rPr>
          <w:color w:val="231F21"/>
        </w:rPr>
        <w:t>1970-2000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and</w:t>
      </w:r>
      <w:r>
        <w:rPr>
          <w:color w:val="231F21"/>
          <w:spacing w:val="14"/>
        </w:rPr>
        <w:t> </w:t>
      </w:r>
      <w:r>
        <w:rPr>
          <w:color w:val="231F21"/>
        </w:rPr>
        <w:t>projections</w:t>
      </w:r>
      <w:r>
        <w:rPr>
          <w:color w:val="231F21"/>
          <w:spacing w:val="13"/>
        </w:rPr>
        <w:t> </w:t>
      </w:r>
      <w:r>
        <w:rPr>
          <w:color w:val="231F21"/>
          <w:spacing w:val="-1"/>
        </w:rPr>
        <w:t>for</w:t>
      </w:r>
      <w:r>
        <w:rPr>
          <w:color w:val="231F21"/>
          <w:spacing w:val="10"/>
        </w:rPr>
        <w:t> </w:t>
      </w:r>
      <w:r>
        <w:rPr>
          <w:color w:val="231F21"/>
        </w:rPr>
        <w:t>the</w:t>
      </w:r>
      <w:r>
        <w:rPr>
          <w:color w:val="231F21"/>
          <w:spacing w:val="57"/>
          <w:w w:val="102"/>
        </w:rPr>
        <w:t> </w:t>
      </w:r>
      <w:r>
        <w:rPr>
          <w:color w:val="231F21"/>
          <w:spacing w:val="-1"/>
        </w:rPr>
        <w:t>future.</w:t>
      </w:r>
      <w:r>
        <w:rPr>
          <w:color w:val="231F21"/>
          <w:spacing w:val="12"/>
        </w:rPr>
        <w:t> </w:t>
      </w:r>
      <w:r>
        <w:rPr>
          <w:color w:val="231F21"/>
        </w:rPr>
        <w:t>Bone.</w:t>
      </w:r>
      <w:r>
        <w:rPr>
          <w:color w:val="231F21"/>
          <w:spacing w:val="13"/>
        </w:rPr>
        <w:t> </w:t>
      </w:r>
      <w:r>
        <w:rPr>
          <w:color w:val="231F21"/>
        </w:rPr>
        <w:t>2002;</w:t>
      </w:r>
      <w:r>
        <w:rPr>
          <w:color w:val="231F21"/>
          <w:spacing w:val="13"/>
        </w:rPr>
        <w:t> </w:t>
      </w:r>
      <w:r>
        <w:rPr>
          <w:color w:val="231F21"/>
        </w:rPr>
        <w:t>31</w:t>
      </w:r>
      <w:r>
        <w:rPr>
          <w:color w:val="231F21"/>
          <w:spacing w:val="11"/>
        </w:rPr>
        <w:t> </w:t>
      </w:r>
      <w:r>
        <w:rPr>
          <w:color w:val="231F21"/>
        </w:rPr>
        <w:t>(3):</w:t>
      </w:r>
      <w:r>
        <w:rPr>
          <w:color w:val="231F21"/>
          <w:spacing w:val="13"/>
        </w:rPr>
        <w:t> </w:t>
      </w:r>
      <w:r>
        <w:rPr>
          <w:color w:val="231F21"/>
        </w:rPr>
        <w:t>430–433.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682" w:hanging="404"/>
        <w:jc w:val="left"/>
      </w:pPr>
      <w:r>
        <w:rPr>
          <w:color w:val="231F21"/>
          <w:spacing w:val="-1"/>
        </w:rPr>
        <w:t>Hasselman</w:t>
      </w:r>
      <w:r>
        <w:rPr>
          <w:color w:val="231F21"/>
          <w:spacing w:val="10"/>
        </w:rPr>
        <w:t> </w:t>
      </w:r>
      <w:r>
        <w:rPr>
          <w:color w:val="231F21"/>
        </w:rPr>
        <w:t>C.T.,</w:t>
      </w:r>
      <w:r>
        <w:rPr>
          <w:color w:val="231F21"/>
          <w:spacing w:val="10"/>
        </w:rPr>
        <w:t> </w:t>
      </w:r>
      <w:r>
        <w:rPr>
          <w:color w:val="231F21"/>
        </w:rPr>
        <w:t>Vogt</w:t>
      </w:r>
      <w:r>
        <w:rPr>
          <w:color w:val="231F21"/>
          <w:spacing w:val="11"/>
        </w:rPr>
        <w:t> </w:t>
      </w:r>
      <w:r>
        <w:rPr>
          <w:color w:val="231F21"/>
        </w:rPr>
        <w:t>M.T.,</w:t>
      </w:r>
      <w:r>
        <w:rPr>
          <w:color w:val="231F21"/>
          <w:spacing w:val="10"/>
        </w:rPr>
        <w:t> </w:t>
      </w:r>
      <w:r>
        <w:rPr>
          <w:color w:val="231F21"/>
        </w:rPr>
        <w:t>Stone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K.L.</w:t>
      </w:r>
      <w:r>
        <w:rPr>
          <w:color w:val="231F21"/>
          <w:spacing w:val="10"/>
        </w:rPr>
        <w:t> </w:t>
      </w:r>
      <w:r>
        <w:rPr>
          <w:color w:val="231F21"/>
        </w:rPr>
        <w:t>et</w:t>
      </w:r>
      <w:r>
        <w:rPr>
          <w:color w:val="231F21"/>
          <w:spacing w:val="8"/>
        </w:rPr>
        <w:t> </w:t>
      </w:r>
      <w:r>
        <w:rPr>
          <w:color w:val="231F21"/>
        </w:rPr>
        <w:t>al.</w:t>
      </w:r>
      <w:r>
        <w:rPr>
          <w:color w:val="231F21"/>
          <w:spacing w:val="10"/>
        </w:rPr>
        <w:t> </w:t>
      </w:r>
      <w:r>
        <w:rPr>
          <w:color w:val="231F21"/>
        </w:rPr>
        <w:t>Foot</w:t>
      </w:r>
      <w:r>
        <w:rPr>
          <w:color w:val="231F21"/>
          <w:spacing w:val="11"/>
        </w:rPr>
        <w:t> </w:t>
      </w:r>
      <w:r>
        <w:rPr>
          <w:color w:val="231F21"/>
        </w:rPr>
        <w:t>and</w:t>
      </w:r>
      <w:r>
        <w:rPr>
          <w:color w:val="231F21"/>
          <w:spacing w:val="8"/>
        </w:rPr>
        <w:t> </w:t>
      </w:r>
      <w:r>
        <w:rPr>
          <w:color w:val="231F21"/>
        </w:rPr>
        <w:t>ankle</w:t>
      </w:r>
      <w:r>
        <w:rPr>
          <w:color w:val="231F21"/>
          <w:spacing w:val="9"/>
        </w:rPr>
        <w:t> </w:t>
      </w:r>
      <w:r>
        <w:rPr>
          <w:color w:val="231F21"/>
        </w:rPr>
        <w:t>fractures</w:t>
      </w:r>
      <w:r>
        <w:rPr>
          <w:color w:val="231F21"/>
          <w:spacing w:val="8"/>
        </w:rPr>
        <w:t> </w:t>
      </w:r>
      <w:r>
        <w:rPr>
          <w:color w:val="231F21"/>
          <w:spacing w:val="1"/>
        </w:rPr>
        <w:t>i</w:t>
      </w:r>
      <w:r>
        <w:rPr>
          <w:color w:val="231F21"/>
        </w:rPr>
        <w:t>n</w:t>
      </w:r>
      <w:r>
        <w:rPr>
          <w:color w:val="231F21"/>
          <w:spacing w:val="11"/>
        </w:rPr>
        <w:t> </w:t>
      </w:r>
      <w:r>
        <w:rPr>
          <w:color w:val="231F21"/>
        </w:rPr>
        <w:t>elderly</w:t>
      </w:r>
      <w:r>
        <w:rPr>
          <w:color w:val="231F21"/>
          <w:spacing w:val="8"/>
        </w:rPr>
        <w:t> </w:t>
      </w:r>
      <w:r>
        <w:rPr>
          <w:color w:val="231F21"/>
          <w:spacing w:val="-1"/>
        </w:rPr>
        <w:t>white</w:t>
      </w:r>
      <w:r>
        <w:rPr>
          <w:color w:val="231F21"/>
          <w:spacing w:val="40"/>
          <w:w w:val="102"/>
        </w:rPr>
        <w:t> </w:t>
      </w:r>
      <w:r>
        <w:rPr>
          <w:color w:val="231F21"/>
          <w:spacing w:val="-1"/>
        </w:rPr>
        <w:t>women.</w:t>
      </w:r>
      <w:r>
        <w:rPr>
          <w:color w:val="231F21"/>
          <w:spacing w:val="13"/>
        </w:rPr>
        <w:t> </w:t>
      </w:r>
      <w:r>
        <w:rPr>
          <w:color w:val="231F21"/>
          <w:spacing w:val="-1"/>
        </w:rPr>
        <w:t>Incidence</w:t>
      </w:r>
      <w:r>
        <w:rPr>
          <w:color w:val="231F21"/>
          <w:spacing w:val="9"/>
        </w:rPr>
        <w:t> </w:t>
      </w:r>
      <w:r>
        <w:rPr>
          <w:color w:val="231F21"/>
        </w:rPr>
        <w:t>and</w:t>
      </w:r>
      <w:r>
        <w:rPr>
          <w:color w:val="231F21"/>
          <w:spacing w:val="14"/>
        </w:rPr>
        <w:t> </w:t>
      </w:r>
      <w:r>
        <w:rPr>
          <w:color w:val="231F21"/>
        </w:rPr>
        <w:t>risk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factors.</w:t>
      </w:r>
      <w:r>
        <w:rPr>
          <w:color w:val="231F21"/>
          <w:spacing w:val="11"/>
        </w:rPr>
        <w:t> </w:t>
      </w:r>
      <w:r>
        <w:rPr>
          <w:color w:val="231F21"/>
        </w:rPr>
        <w:t>J</w:t>
      </w:r>
      <w:r>
        <w:rPr>
          <w:color w:val="231F21"/>
          <w:spacing w:val="13"/>
        </w:rPr>
        <w:t> </w:t>
      </w:r>
      <w:r>
        <w:rPr>
          <w:color w:val="231F21"/>
          <w:spacing w:val="-1"/>
        </w:rPr>
        <w:t>Bone</w:t>
      </w:r>
      <w:r>
        <w:rPr>
          <w:color w:val="231F21"/>
          <w:spacing w:val="9"/>
        </w:rPr>
        <w:t> </w:t>
      </w:r>
      <w:r>
        <w:rPr>
          <w:color w:val="231F21"/>
        </w:rPr>
        <w:t>Joint</w:t>
      </w:r>
      <w:r>
        <w:rPr>
          <w:color w:val="231F21"/>
          <w:spacing w:val="12"/>
        </w:rPr>
        <w:t> </w:t>
      </w:r>
      <w:r>
        <w:rPr>
          <w:color w:val="231F21"/>
        </w:rPr>
        <w:t>Surg</w:t>
      </w:r>
      <w:r>
        <w:rPr>
          <w:color w:val="231F21"/>
          <w:spacing w:val="8"/>
        </w:rPr>
        <w:t> </w:t>
      </w:r>
      <w:r>
        <w:rPr>
          <w:color w:val="231F21"/>
        </w:rPr>
        <w:t>Amer.</w:t>
      </w:r>
      <w:r>
        <w:rPr>
          <w:color w:val="231F21"/>
          <w:spacing w:val="9"/>
        </w:rPr>
        <w:t> </w:t>
      </w:r>
      <w:r>
        <w:rPr>
          <w:color w:val="231F21"/>
        </w:rPr>
        <w:t>2003;</w:t>
      </w:r>
      <w:r>
        <w:rPr>
          <w:color w:val="231F21"/>
          <w:spacing w:val="14"/>
        </w:rPr>
        <w:t> </w:t>
      </w:r>
      <w:r>
        <w:rPr>
          <w:color w:val="231F21"/>
        </w:rPr>
        <w:t>85-A</w:t>
      </w:r>
      <w:r>
        <w:rPr>
          <w:color w:val="231F21"/>
          <w:spacing w:val="13"/>
        </w:rPr>
        <w:t> </w:t>
      </w:r>
      <w:r>
        <w:rPr>
          <w:color w:val="231F21"/>
        </w:rPr>
        <w:t>(5):</w:t>
      </w:r>
      <w:r>
        <w:rPr>
          <w:color w:val="231F21"/>
          <w:spacing w:val="9"/>
        </w:rPr>
        <w:t> </w:t>
      </w:r>
      <w:r>
        <w:rPr>
          <w:color w:val="231F21"/>
        </w:rPr>
        <w:t>820–824</w:t>
      </w:r>
      <w:r>
        <w:rPr/>
      </w:r>
    </w:p>
    <w:p>
      <w:pPr>
        <w:spacing w:after="0" w:line="282" w:lineRule="auto"/>
        <w:jc w:val="left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58" w:after="0"/>
        <w:ind w:left="800" w:right="246" w:hanging="404"/>
        <w:jc w:val="left"/>
      </w:pPr>
      <w:r>
        <w:rPr>
          <w:color w:val="231F21"/>
          <w:spacing w:val="-1"/>
        </w:rPr>
        <w:t>Margolis</w:t>
      </w:r>
      <w:r>
        <w:rPr>
          <w:color w:val="231F21"/>
          <w:spacing w:val="15"/>
        </w:rPr>
        <w:t> </w:t>
      </w:r>
      <w:r>
        <w:rPr>
          <w:color w:val="231F21"/>
          <w:spacing w:val="-1"/>
        </w:rPr>
        <w:t>K.L.,</w:t>
      </w:r>
      <w:r>
        <w:rPr>
          <w:color w:val="231F21"/>
          <w:spacing w:val="10"/>
        </w:rPr>
        <w:t> </w:t>
      </w:r>
      <w:r>
        <w:rPr>
          <w:color w:val="231F21"/>
        </w:rPr>
        <w:t>Ensrud</w:t>
      </w:r>
      <w:r>
        <w:rPr>
          <w:color w:val="231F21"/>
          <w:spacing w:val="8"/>
        </w:rPr>
        <w:t> </w:t>
      </w:r>
      <w:r>
        <w:rPr>
          <w:color w:val="231F21"/>
        </w:rPr>
        <w:t>K.E.,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Schreiner</w:t>
      </w:r>
      <w:r>
        <w:rPr>
          <w:color w:val="231F21"/>
          <w:spacing w:val="9"/>
        </w:rPr>
        <w:t> </w:t>
      </w:r>
      <w:r>
        <w:rPr>
          <w:color w:val="231F21"/>
        </w:rPr>
        <w:t>P.J.</w:t>
      </w:r>
      <w:r>
        <w:rPr>
          <w:color w:val="231F21"/>
          <w:spacing w:val="13"/>
        </w:rPr>
        <w:t> </w:t>
      </w:r>
      <w:r>
        <w:rPr>
          <w:color w:val="231F21"/>
          <w:spacing w:val="-2"/>
        </w:rPr>
        <w:t>et</w:t>
      </w:r>
      <w:r>
        <w:rPr>
          <w:color w:val="231F21"/>
          <w:spacing w:val="12"/>
        </w:rPr>
        <w:t> </w:t>
      </w:r>
      <w:r>
        <w:rPr>
          <w:color w:val="231F21"/>
          <w:spacing w:val="-1"/>
        </w:rPr>
        <w:t>al.</w:t>
      </w:r>
      <w:r>
        <w:rPr>
          <w:color w:val="231F21"/>
          <w:spacing w:val="12"/>
        </w:rPr>
        <w:t> </w:t>
      </w:r>
      <w:r>
        <w:rPr>
          <w:color w:val="231F21"/>
        </w:rPr>
        <w:t>Body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size</w:t>
      </w:r>
      <w:r>
        <w:rPr>
          <w:color w:val="231F21"/>
          <w:spacing w:val="8"/>
        </w:rPr>
        <w:t> </w:t>
      </w:r>
      <w:r>
        <w:rPr>
          <w:color w:val="231F21"/>
        </w:rPr>
        <w:t>and</w:t>
      </w:r>
      <w:r>
        <w:rPr>
          <w:color w:val="231F21"/>
          <w:spacing w:val="10"/>
        </w:rPr>
        <w:t> </w:t>
      </w:r>
      <w:r>
        <w:rPr>
          <w:color w:val="231F21"/>
        </w:rPr>
        <w:t>risk</w:t>
      </w:r>
      <w:r>
        <w:rPr>
          <w:color w:val="231F21"/>
          <w:spacing w:val="8"/>
        </w:rPr>
        <w:t> </w:t>
      </w:r>
      <w:r>
        <w:rPr>
          <w:color w:val="231F21"/>
        </w:rPr>
        <w:t>for</w:t>
      </w:r>
      <w:r>
        <w:rPr>
          <w:color w:val="231F21"/>
          <w:spacing w:val="12"/>
        </w:rPr>
        <w:t> </w:t>
      </w:r>
      <w:r>
        <w:rPr>
          <w:color w:val="231F21"/>
        </w:rPr>
        <w:t>clinical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fractures</w:t>
      </w:r>
      <w:r>
        <w:rPr>
          <w:color w:val="231F21"/>
          <w:spacing w:val="8"/>
        </w:rPr>
        <w:t> </w:t>
      </w:r>
      <w:r>
        <w:rPr>
          <w:color w:val="231F21"/>
          <w:spacing w:val="1"/>
        </w:rPr>
        <w:t>i</w:t>
      </w:r>
      <w:r>
        <w:rPr>
          <w:color w:val="231F21"/>
        </w:rPr>
        <w:t>n</w:t>
      </w:r>
      <w:r>
        <w:rPr>
          <w:color w:val="231F21"/>
          <w:spacing w:val="65"/>
          <w:w w:val="102"/>
        </w:rPr>
        <w:t> </w:t>
      </w:r>
      <w:r>
        <w:rPr>
          <w:color w:val="231F21"/>
        </w:rPr>
        <w:t>older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women.</w:t>
      </w:r>
      <w:r>
        <w:rPr>
          <w:color w:val="231F21"/>
          <w:spacing w:val="13"/>
        </w:rPr>
        <w:t> </w:t>
      </w:r>
      <w:r>
        <w:rPr>
          <w:color w:val="231F21"/>
        </w:rPr>
        <w:t>Study</w:t>
      </w:r>
      <w:r>
        <w:rPr>
          <w:color w:val="231F21"/>
          <w:spacing w:val="15"/>
        </w:rPr>
        <w:t> </w:t>
      </w:r>
      <w:r>
        <w:rPr>
          <w:color w:val="231F21"/>
        </w:rPr>
        <w:t>of</w:t>
      </w:r>
      <w:r>
        <w:rPr>
          <w:color w:val="231F21"/>
          <w:spacing w:val="11"/>
        </w:rPr>
        <w:t> </w:t>
      </w:r>
      <w:r>
        <w:rPr>
          <w:color w:val="231F21"/>
        </w:rPr>
        <w:t>Osteoporotic</w:t>
      </w:r>
      <w:r>
        <w:rPr>
          <w:color w:val="231F21"/>
          <w:spacing w:val="13"/>
        </w:rPr>
        <w:t> </w:t>
      </w:r>
      <w:r>
        <w:rPr>
          <w:color w:val="231F21"/>
          <w:spacing w:val="-1"/>
        </w:rPr>
        <w:t>Fractures</w:t>
      </w:r>
      <w:r>
        <w:rPr>
          <w:color w:val="231F21"/>
          <w:spacing w:val="13"/>
        </w:rPr>
        <w:t> </w:t>
      </w:r>
      <w:r>
        <w:rPr>
          <w:color w:val="231F21"/>
          <w:spacing w:val="-1"/>
        </w:rPr>
        <w:t>Research</w:t>
      </w:r>
      <w:r>
        <w:rPr>
          <w:color w:val="231F21"/>
          <w:spacing w:val="17"/>
        </w:rPr>
        <w:t> </w:t>
      </w:r>
      <w:r>
        <w:rPr>
          <w:color w:val="231F21"/>
          <w:spacing w:val="-1"/>
        </w:rPr>
        <w:t>Group.</w:t>
      </w:r>
      <w:r>
        <w:rPr>
          <w:color w:val="231F21"/>
          <w:spacing w:val="13"/>
        </w:rPr>
        <w:t> </w:t>
      </w:r>
      <w:r>
        <w:rPr>
          <w:color w:val="231F21"/>
        </w:rPr>
        <w:t>Ann</w:t>
      </w:r>
      <w:r>
        <w:rPr>
          <w:color w:val="231F21"/>
          <w:spacing w:val="13"/>
        </w:rPr>
        <w:t> </w:t>
      </w:r>
      <w:r>
        <w:rPr>
          <w:color w:val="231F21"/>
          <w:spacing w:val="-1"/>
        </w:rPr>
        <w:t>Intern</w:t>
      </w:r>
      <w:r>
        <w:rPr>
          <w:color w:val="231F21"/>
          <w:spacing w:val="18"/>
        </w:rPr>
        <w:t> </w:t>
      </w:r>
      <w:r>
        <w:rPr>
          <w:color w:val="231F21"/>
          <w:spacing w:val="-1"/>
        </w:rPr>
        <w:t>Med.</w:t>
      </w:r>
      <w:r>
        <w:rPr>
          <w:color w:val="231F21"/>
          <w:spacing w:val="13"/>
        </w:rPr>
        <w:t> </w:t>
      </w:r>
      <w:r>
        <w:rPr>
          <w:color w:val="231F21"/>
        </w:rPr>
        <w:t>2000;</w:t>
      </w:r>
      <w:r>
        <w:rPr>
          <w:color w:val="231F21"/>
          <w:spacing w:val="10"/>
        </w:rPr>
        <w:t> </w:t>
      </w:r>
      <w:r>
        <w:rPr>
          <w:color w:val="231F21"/>
        </w:rPr>
        <w:t>133</w:t>
      </w:r>
      <w:r>
        <w:rPr>
          <w:color w:val="231F21"/>
          <w:spacing w:val="57"/>
          <w:w w:val="102"/>
        </w:rPr>
        <w:t> </w:t>
      </w:r>
      <w:r>
        <w:rPr>
          <w:color w:val="231F21"/>
        </w:rPr>
        <w:t>(2):</w:t>
      </w:r>
      <w:r>
        <w:rPr>
          <w:color w:val="231F21"/>
          <w:spacing w:val="23"/>
        </w:rPr>
        <w:t> </w:t>
      </w:r>
      <w:r>
        <w:rPr>
          <w:color w:val="231F21"/>
        </w:rPr>
        <w:t>123–127.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3" w:after="0"/>
        <w:ind w:left="800" w:right="288" w:hanging="404"/>
        <w:jc w:val="left"/>
      </w:pPr>
      <w:r>
        <w:rPr>
          <w:color w:val="231F21"/>
          <w:spacing w:val="-1"/>
        </w:rPr>
        <w:t>Jensen</w:t>
      </w:r>
      <w:r>
        <w:rPr>
          <w:color w:val="231F21"/>
          <w:spacing w:val="9"/>
        </w:rPr>
        <w:t> </w:t>
      </w:r>
      <w:r>
        <w:rPr>
          <w:color w:val="231F21"/>
        </w:rPr>
        <w:t>S.L.,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Andresen</w:t>
      </w:r>
      <w:r>
        <w:rPr>
          <w:color w:val="231F21"/>
          <w:spacing w:val="14"/>
        </w:rPr>
        <w:t> </w:t>
      </w:r>
      <w:r>
        <w:rPr>
          <w:color w:val="231F21"/>
        </w:rPr>
        <w:t>B.K.,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Mencke</w:t>
      </w:r>
      <w:r>
        <w:rPr>
          <w:color w:val="231F21"/>
          <w:spacing w:val="11"/>
        </w:rPr>
        <w:t> </w:t>
      </w:r>
      <w:r>
        <w:rPr>
          <w:color w:val="231F21"/>
        </w:rPr>
        <w:t>S.</w:t>
      </w:r>
      <w:r>
        <w:rPr>
          <w:color w:val="231F21"/>
          <w:spacing w:val="12"/>
        </w:rPr>
        <w:t> </w:t>
      </w:r>
      <w:r>
        <w:rPr>
          <w:color w:val="231F21"/>
        </w:rPr>
        <w:t>et</w:t>
      </w:r>
      <w:r>
        <w:rPr>
          <w:color w:val="231F21"/>
          <w:spacing w:val="15"/>
        </w:rPr>
        <w:t> </w:t>
      </w:r>
      <w:r>
        <w:rPr>
          <w:color w:val="231F21"/>
          <w:spacing w:val="-1"/>
        </w:rPr>
        <w:t>al.</w:t>
      </w:r>
      <w:r>
        <w:rPr>
          <w:color w:val="231F21"/>
          <w:spacing w:val="11"/>
        </w:rPr>
        <w:t> </w:t>
      </w:r>
      <w:r>
        <w:rPr>
          <w:color w:val="231F21"/>
        </w:rPr>
        <w:t>Epidemiology</w:t>
      </w:r>
      <w:r>
        <w:rPr>
          <w:color w:val="231F21"/>
          <w:spacing w:val="11"/>
        </w:rPr>
        <w:t> </w:t>
      </w:r>
      <w:r>
        <w:rPr>
          <w:color w:val="231F21"/>
        </w:rPr>
        <w:t>of</w:t>
      </w:r>
      <w:r>
        <w:rPr>
          <w:color w:val="231F21"/>
          <w:spacing w:val="12"/>
        </w:rPr>
        <w:t> </w:t>
      </w:r>
      <w:r>
        <w:rPr>
          <w:color w:val="231F21"/>
        </w:rPr>
        <w:t>ankle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fractures.</w:t>
      </w:r>
      <w:r>
        <w:rPr>
          <w:color w:val="231F21"/>
          <w:spacing w:val="14"/>
        </w:rPr>
        <w:t> </w:t>
      </w:r>
      <w:r>
        <w:rPr>
          <w:color w:val="231F21"/>
        </w:rPr>
        <w:t>A</w:t>
      </w:r>
      <w:r>
        <w:rPr>
          <w:color w:val="231F21"/>
          <w:spacing w:val="53"/>
          <w:w w:val="102"/>
        </w:rPr>
        <w:t> </w:t>
      </w:r>
      <w:r>
        <w:rPr>
          <w:color w:val="231F21"/>
          <w:spacing w:val="-1"/>
        </w:rPr>
        <w:t>prospective</w:t>
      </w:r>
      <w:r>
        <w:rPr>
          <w:color w:val="231F21"/>
          <w:spacing w:val="14"/>
        </w:rPr>
        <w:t> </w:t>
      </w:r>
      <w:r>
        <w:rPr>
          <w:color w:val="231F21"/>
        </w:rPr>
        <w:t>population-based</w:t>
      </w:r>
      <w:r>
        <w:rPr>
          <w:color w:val="231F21"/>
          <w:spacing w:val="14"/>
        </w:rPr>
        <w:t> </w:t>
      </w:r>
      <w:r>
        <w:rPr>
          <w:color w:val="231F21"/>
        </w:rPr>
        <w:t>study</w:t>
      </w:r>
      <w:r>
        <w:rPr>
          <w:color w:val="231F21"/>
          <w:spacing w:val="14"/>
        </w:rPr>
        <w:t> </w:t>
      </w:r>
      <w:r>
        <w:rPr>
          <w:color w:val="231F21"/>
        </w:rPr>
        <w:t>of</w:t>
      </w:r>
      <w:r>
        <w:rPr>
          <w:color w:val="231F21"/>
          <w:spacing w:val="14"/>
        </w:rPr>
        <w:t> </w:t>
      </w:r>
      <w:r>
        <w:rPr>
          <w:color w:val="231F21"/>
        </w:rPr>
        <w:t>212</w:t>
      </w:r>
      <w:r>
        <w:rPr>
          <w:color w:val="231F21"/>
          <w:spacing w:val="12"/>
        </w:rPr>
        <w:t> </w:t>
      </w:r>
      <w:r>
        <w:rPr>
          <w:color w:val="231F21"/>
        </w:rPr>
        <w:t>cases</w:t>
      </w:r>
      <w:r>
        <w:rPr>
          <w:color w:val="231F21"/>
          <w:spacing w:val="11"/>
        </w:rPr>
        <w:t> </w:t>
      </w:r>
      <w:r>
        <w:rPr>
          <w:color w:val="231F21"/>
          <w:spacing w:val="1"/>
        </w:rPr>
        <w:t>i</w:t>
      </w:r>
      <w:r>
        <w:rPr>
          <w:color w:val="231F21"/>
        </w:rPr>
        <w:t>n</w:t>
      </w:r>
      <w:r>
        <w:rPr>
          <w:color w:val="231F21"/>
          <w:spacing w:val="14"/>
        </w:rPr>
        <w:t> </w:t>
      </w:r>
      <w:r>
        <w:rPr>
          <w:color w:val="231F21"/>
          <w:spacing w:val="-1"/>
        </w:rPr>
        <w:t>Aalborg,</w:t>
      </w:r>
      <w:r>
        <w:rPr>
          <w:color w:val="231F21"/>
          <w:spacing w:val="15"/>
        </w:rPr>
        <w:t> </w:t>
      </w:r>
      <w:r>
        <w:rPr>
          <w:color w:val="231F21"/>
        </w:rPr>
        <w:t>Denmark.</w:t>
      </w:r>
      <w:r>
        <w:rPr>
          <w:color w:val="231F21"/>
          <w:spacing w:val="14"/>
        </w:rPr>
        <w:t> </w:t>
      </w:r>
      <w:r>
        <w:rPr>
          <w:color w:val="231F21"/>
          <w:spacing w:val="-1"/>
        </w:rPr>
        <w:t>Acta</w:t>
      </w:r>
      <w:r>
        <w:rPr>
          <w:color w:val="231F21"/>
          <w:spacing w:val="13"/>
        </w:rPr>
        <w:t> </w:t>
      </w:r>
      <w:r>
        <w:rPr>
          <w:color w:val="231F21"/>
          <w:spacing w:val="-1"/>
        </w:rPr>
        <w:t>Orthop</w:t>
      </w:r>
      <w:r>
        <w:rPr>
          <w:color w:val="231F21"/>
          <w:spacing w:val="16"/>
        </w:rPr>
        <w:t> </w:t>
      </w:r>
      <w:r>
        <w:rPr>
          <w:color w:val="231F21"/>
          <w:spacing w:val="-1"/>
        </w:rPr>
        <w:t>Scand.</w:t>
      </w:r>
      <w:r>
        <w:rPr>
          <w:color w:val="231F21"/>
          <w:spacing w:val="65"/>
          <w:w w:val="102"/>
        </w:rPr>
        <w:t> </w:t>
      </w:r>
      <w:r>
        <w:rPr>
          <w:color w:val="231F21"/>
        </w:rPr>
        <w:t>1998;</w:t>
      </w:r>
      <w:r>
        <w:rPr>
          <w:color w:val="231F21"/>
          <w:spacing w:val="17"/>
        </w:rPr>
        <w:t> </w:t>
      </w:r>
      <w:r>
        <w:rPr>
          <w:color w:val="231F21"/>
          <w:spacing w:val="-1"/>
        </w:rPr>
        <w:t>69(1):</w:t>
      </w:r>
      <w:r>
        <w:rPr>
          <w:color w:val="231F21"/>
          <w:spacing w:val="14"/>
        </w:rPr>
        <w:t> </w:t>
      </w:r>
      <w:r>
        <w:rPr>
          <w:color w:val="231F21"/>
        </w:rPr>
        <w:t>48–50.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111" w:hanging="404"/>
        <w:jc w:val="both"/>
      </w:pPr>
      <w:r>
        <w:rPr>
          <w:color w:val="231F21"/>
        </w:rPr>
        <w:t>Bible</w:t>
      </w:r>
      <w:r>
        <w:rPr>
          <w:color w:val="231F21"/>
          <w:spacing w:val="18"/>
        </w:rPr>
        <w:t> </w:t>
      </w:r>
      <w:r>
        <w:rPr>
          <w:color w:val="231F21"/>
        </w:rPr>
        <w:t>J.E.,</w:t>
      </w:r>
      <w:r>
        <w:rPr>
          <w:color w:val="231F21"/>
          <w:spacing w:val="18"/>
        </w:rPr>
        <w:t> </w:t>
      </w:r>
      <w:r>
        <w:rPr>
          <w:color w:val="231F21"/>
        </w:rPr>
        <w:t>Smith</w:t>
      </w:r>
      <w:r>
        <w:rPr>
          <w:color w:val="231F21"/>
          <w:spacing w:val="12"/>
        </w:rPr>
        <w:t> </w:t>
      </w:r>
      <w:r>
        <w:rPr>
          <w:color w:val="231F21"/>
        </w:rPr>
        <w:t>B.G.</w:t>
      </w:r>
      <w:r>
        <w:rPr>
          <w:color w:val="231F21"/>
          <w:spacing w:val="18"/>
        </w:rPr>
        <w:t> </w:t>
      </w:r>
      <w:r>
        <w:rPr>
          <w:color w:val="231F21"/>
        </w:rPr>
        <w:t>Ankle</w:t>
      </w:r>
      <w:r>
        <w:rPr>
          <w:color w:val="231F21"/>
          <w:spacing w:val="17"/>
        </w:rPr>
        <w:t> </w:t>
      </w:r>
      <w:r>
        <w:rPr>
          <w:color w:val="231F21"/>
          <w:spacing w:val="-1"/>
        </w:rPr>
        <w:t>fractures</w:t>
      </w:r>
      <w:r>
        <w:rPr>
          <w:color w:val="231F21"/>
          <w:spacing w:val="20"/>
        </w:rPr>
        <w:t> </w:t>
      </w:r>
      <w:r>
        <w:rPr>
          <w:color w:val="231F21"/>
          <w:spacing w:val="-1"/>
        </w:rPr>
        <w:t>in</w:t>
      </w:r>
      <w:r>
        <w:rPr>
          <w:color w:val="231F21"/>
          <w:spacing w:val="20"/>
        </w:rPr>
        <w:t> </w:t>
      </w:r>
      <w:r>
        <w:rPr>
          <w:color w:val="231F21"/>
          <w:spacing w:val="-1"/>
        </w:rPr>
        <w:t>children</w:t>
      </w:r>
      <w:r>
        <w:rPr>
          <w:color w:val="231F21"/>
          <w:spacing w:val="20"/>
        </w:rPr>
        <w:t> </w:t>
      </w:r>
      <w:r>
        <w:rPr>
          <w:color w:val="231F21"/>
        </w:rPr>
        <w:t>and</w:t>
      </w:r>
      <w:r>
        <w:rPr>
          <w:color w:val="231F21"/>
          <w:spacing w:val="18"/>
        </w:rPr>
        <w:t> </w:t>
      </w:r>
      <w:r>
        <w:rPr>
          <w:color w:val="231F21"/>
          <w:spacing w:val="-1"/>
        </w:rPr>
        <w:t>adolescents.</w:t>
      </w:r>
      <w:r>
        <w:rPr>
          <w:color w:val="231F21"/>
          <w:spacing w:val="20"/>
        </w:rPr>
        <w:t> </w:t>
      </w:r>
      <w:r>
        <w:rPr>
          <w:color w:val="231F21"/>
          <w:spacing w:val="-1"/>
        </w:rPr>
        <w:t>Techn.</w:t>
      </w:r>
      <w:r>
        <w:rPr>
          <w:color w:val="231F21"/>
          <w:spacing w:val="20"/>
        </w:rPr>
        <w:t> </w:t>
      </w:r>
      <w:r>
        <w:rPr>
          <w:color w:val="231F21"/>
          <w:spacing w:val="-1"/>
        </w:rPr>
        <w:t>Orthop.</w:t>
      </w:r>
      <w:r>
        <w:rPr>
          <w:color w:val="231F21"/>
          <w:spacing w:val="20"/>
        </w:rPr>
        <w:t> </w:t>
      </w:r>
      <w:r>
        <w:rPr>
          <w:color w:val="231F21"/>
        </w:rPr>
        <w:t>2009;</w:t>
      </w:r>
      <w:r>
        <w:rPr>
          <w:color w:val="231F21"/>
          <w:spacing w:val="16"/>
        </w:rPr>
        <w:t> </w:t>
      </w:r>
      <w:r>
        <w:rPr>
          <w:color w:val="231F21"/>
        </w:rPr>
        <w:t>24</w:t>
      </w:r>
      <w:r>
        <w:rPr>
          <w:color w:val="231F21"/>
          <w:spacing w:val="57"/>
          <w:w w:val="102"/>
        </w:rPr>
        <w:t> </w:t>
      </w:r>
      <w:r>
        <w:rPr>
          <w:color w:val="231F21"/>
        </w:rPr>
        <w:t>(3):</w:t>
      </w:r>
      <w:r>
        <w:rPr>
          <w:color w:val="231F21"/>
          <w:spacing w:val="22"/>
        </w:rPr>
        <w:t> </w:t>
      </w:r>
      <w:r>
        <w:rPr>
          <w:color w:val="231F21"/>
          <w:spacing w:val="-1"/>
        </w:rPr>
        <w:t>211-219.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4" w:lineRule="auto" w:before="114" w:after="0"/>
        <w:ind w:left="800" w:right="113" w:hanging="404"/>
        <w:jc w:val="both"/>
      </w:pPr>
      <w:r>
        <w:rPr>
          <w:spacing w:val="-1"/>
        </w:rPr>
        <w:t>Rennie</w:t>
      </w:r>
      <w:r>
        <w:rPr>
          <w:spacing w:val="5"/>
        </w:rPr>
        <w:t> </w:t>
      </w:r>
      <w:r>
        <w:rPr/>
        <w:t>L.,</w:t>
      </w:r>
      <w:r>
        <w:rPr>
          <w:spacing w:val="4"/>
        </w:rPr>
        <w:t> </w:t>
      </w:r>
      <w:r>
        <w:rPr/>
        <w:t>Court‐Brown</w:t>
      </w:r>
      <w:r>
        <w:rPr>
          <w:spacing w:val="4"/>
        </w:rPr>
        <w:t> </w:t>
      </w:r>
      <w:r>
        <w:rPr>
          <w:spacing w:val="-1"/>
        </w:rPr>
        <w:t>C.M.,</w:t>
      </w:r>
      <w:r>
        <w:rPr>
          <w:spacing w:val="3"/>
        </w:rPr>
        <w:t> </w:t>
      </w:r>
      <w:r>
        <w:rPr/>
        <w:t>Mok</w:t>
      </w:r>
      <w:r>
        <w:rPr>
          <w:spacing w:val="2"/>
        </w:rPr>
        <w:t> </w:t>
      </w:r>
      <w:r>
        <w:rPr/>
        <w:t>J.Y.,</w:t>
      </w:r>
      <w:r>
        <w:rPr>
          <w:spacing w:val="54"/>
        </w:rPr>
        <w:t> </w:t>
      </w:r>
      <w:r>
        <w:rPr>
          <w:spacing w:val="-1"/>
        </w:rPr>
        <w:t>Beattie</w:t>
      </w:r>
      <w:r>
        <w:rPr>
          <w:spacing w:val="7"/>
        </w:rPr>
        <w:t> </w:t>
      </w:r>
      <w:r>
        <w:rPr>
          <w:spacing w:val="-1"/>
        </w:rPr>
        <w:t>TF.</w:t>
      </w:r>
      <w:r>
        <w:rPr>
          <w:spacing w:val="1"/>
        </w:rPr>
        <w:t> </w:t>
      </w:r>
      <w:r>
        <w:rPr/>
        <w:t>The</w:t>
      </w:r>
      <w:r>
        <w:rPr>
          <w:spacing w:val="1"/>
        </w:rPr>
        <w:t> </w:t>
      </w:r>
      <w:r>
        <w:rPr/>
        <w:t>epidemiology</w:t>
      </w:r>
      <w:r>
        <w:rPr>
          <w:spacing w:val="6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fractures</w:t>
      </w:r>
      <w:r>
        <w:rPr>
          <w:spacing w:val="7"/>
        </w:rPr>
        <w:t> </w:t>
      </w:r>
      <w:r>
        <w:rPr/>
        <w:t>in</w:t>
      </w:r>
      <w:r>
        <w:rPr>
          <w:spacing w:val="49"/>
          <w:w w:val="102"/>
        </w:rPr>
        <w:t> </w:t>
      </w:r>
      <w:r>
        <w:rPr>
          <w:spacing w:val="-1"/>
        </w:rPr>
        <w:t>children.</w:t>
      </w:r>
      <w:r>
        <w:rPr>
          <w:spacing w:val="17"/>
        </w:rPr>
        <w:t> </w:t>
      </w:r>
      <w:r>
        <w:rPr>
          <w:spacing w:val="-1"/>
        </w:rPr>
        <w:t>Injury</w:t>
      </w:r>
      <w:r>
        <w:rPr>
          <w:spacing w:val="11"/>
        </w:rPr>
        <w:t> </w:t>
      </w:r>
      <w:r>
        <w:rPr/>
        <w:t>2007;</w:t>
      </w:r>
      <w:r>
        <w:rPr>
          <w:spacing w:val="12"/>
        </w:rPr>
        <w:t> </w:t>
      </w:r>
      <w:r>
        <w:rPr/>
        <w:t>38</w:t>
      </w:r>
      <w:r>
        <w:rPr>
          <w:spacing w:val="15"/>
        </w:rPr>
        <w:t> </w:t>
      </w:r>
      <w:r>
        <w:rPr/>
        <w:t>(8):</w:t>
      </w:r>
      <w:r>
        <w:rPr>
          <w:spacing w:val="13"/>
        </w:rPr>
        <w:t> </w:t>
      </w:r>
      <w:r>
        <w:rPr>
          <w:spacing w:val="-1"/>
        </w:rPr>
        <w:t>913‐922.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2" w:after="0"/>
        <w:ind w:left="800" w:right="111" w:hanging="404"/>
        <w:jc w:val="both"/>
      </w:pPr>
      <w:r>
        <w:rPr>
          <w:spacing w:val="-1"/>
        </w:rPr>
        <w:t>Meinberg</w:t>
      </w:r>
      <w:r>
        <w:rPr>
          <w:spacing w:val="44"/>
        </w:rPr>
        <w:t> </w:t>
      </w:r>
      <w:r>
        <w:rPr/>
        <w:t>E.G.,</w:t>
      </w:r>
      <w:r>
        <w:rPr>
          <w:spacing w:val="42"/>
        </w:rPr>
        <w:t> </w:t>
      </w:r>
      <w:r>
        <w:rPr>
          <w:spacing w:val="-1"/>
        </w:rPr>
        <w:t>Agel</w:t>
      </w:r>
      <w:r>
        <w:rPr>
          <w:spacing w:val="48"/>
        </w:rPr>
        <w:t> </w:t>
      </w:r>
      <w:r>
        <w:rPr>
          <w:spacing w:val="-1"/>
        </w:rPr>
        <w:t>J.,</w:t>
      </w:r>
      <w:r>
        <w:rPr>
          <w:spacing w:val="47"/>
        </w:rPr>
        <w:t> </w:t>
      </w:r>
      <w:r>
        <w:rPr>
          <w:spacing w:val="-1"/>
        </w:rPr>
        <w:t>Roberts</w:t>
      </w:r>
      <w:r>
        <w:rPr>
          <w:spacing w:val="45"/>
        </w:rPr>
        <w:t> </w:t>
      </w:r>
      <w:r>
        <w:rPr/>
        <w:t>C.S.</w:t>
      </w:r>
      <w:r>
        <w:rPr>
          <w:spacing w:val="41"/>
        </w:rPr>
        <w:t> </w:t>
      </w:r>
      <w:r>
        <w:rPr/>
        <w:t>et</w:t>
      </w:r>
      <w:r>
        <w:rPr>
          <w:spacing w:val="45"/>
        </w:rPr>
        <w:t> </w:t>
      </w:r>
      <w:r>
        <w:rPr/>
        <w:t>al.</w:t>
      </w:r>
      <w:r>
        <w:rPr>
          <w:spacing w:val="40"/>
        </w:rPr>
        <w:t> </w:t>
      </w:r>
      <w:r>
        <w:rPr>
          <w:spacing w:val="-1"/>
        </w:rPr>
        <w:t>Fracture</w:t>
      </w:r>
      <w:r>
        <w:rPr>
          <w:spacing w:val="45"/>
        </w:rPr>
        <w:t> </w:t>
      </w:r>
      <w:r>
        <w:rPr/>
        <w:t>and</w:t>
      </w:r>
      <w:r>
        <w:rPr>
          <w:spacing w:val="41"/>
        </w:rPr>
        <w:t> </w:t>
      </w:r>
      <w:r>
        <w:rPr/>
        <w:t>Dislocation</w:t>
      </w:r>
      <w:r>
        <w:rPr>
          <w:spacing w:val="47"/>
        </w:rPr>
        <w:t> </w:t>
      </w:r>
      <w:r>
        <w:rPr/>
        <w:t>Classification</w:t>
      </w:r>
      <w:r>
        <w:rPr>
          <w:spacing w:val="49"/>
          <w:w w:val="102"/>
        </w:rPr>
        <w:t> </w:t>
      </w:r>
      <w:r>
        <w:rPr/>
        <w:t>Compendium-2018.</w:t>
      </w:r>
      <w:r>
        <w:rPr>
          <w:spacing w:val="14"/>
        </w:rPr>
        <w:t> </w:t>
      </w:r>
      <w:r>
        <w:rPr/>
        <w:t>J.</w:t>
      </w:r>
      <w:r>
        <w:rPr>
          <w:spacing w:val="18"/>
        </w:rPr>
        <w:t> </w:t>
      </w:r>
      <w:r>
        <w:rPr>
          <w:spacing w:val="-1"/>
        </w:rPr>
        <w:t>Orthop.</w:t>
      </w:r>
      <w:r>
        <w:rPr>
          <w:spacing w:val="15"/>
        </w:rPr>
        <w:t> </w:t>
      </w:r>
      <w:r>
        <w:rPr>
          <w:spacing w:val="-1"/>
        </w:rPr>
        <w:t>Trauma.</w:t>
      </w:r>
      <w:r>
        <w:rPr>
          <w:spacing w:val="14"/>
        </w:rPr>
        <w:t> </w:t>
      </w:r>
      <w:r>
        <w:rPr/>
        <w:t>2018;</w:t>
      </w:r>
      <w:r>
        <w:rPr>
          <w:spacing w:val="15"/>
        </w:rPr>
        <w:t> </w:t>
      </w:r>
      <w:r>
        <w:rPr/>
        <w:t>32</w:t>
      </w:r>
      <w:r>
        <w:rPr>
          <w:spacing w:val="18"/>
        </w:rPr>
        <w:t> </w:t>
      </w:r>
      <w:r>
        <w:rPr/>
        <w:t>(Suppl.</w:t>
      </w:r>
      <w:r>
        <w:rPr>
          <w:spacing w:val="14"/>
        </w:rPr>
        <w:t> </w:t>
      </w:r>
      <w:r>
        <w:rPr/>
        <w:t>1):</w:t>
      </w:r>
      <w:r>
        <w:rPr>
          <w:spacing w:val="15"/>
        </w:rPr>
        <w:t> </w:t>
      </w:r>
      <w:r>
        <w:rPr/>
        <w:t>S1-S170.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4" w:lineRule="auto" w:before="114" w:after="0"/>
        <w:ind w:left="800" w:right="114" w:hanging="404"/>
        <w:jc w:val="both"/>
      </w:pPr>
      <w:r>
        <w:rPr>
          <w:spacing w:val="-1"/>
        </w:rPr>
        <w:t>Bartoníček</w:t>
      </w:r>
      <w:r>
        <w:rPr>
          <w:spacing w:val="-2"/>
        </w:rPr>
        <w:t> </w:t>
      </w:r>
      <w:r>
        <w:rPr>
          <w:spacing w:val="-1"/>
        </w:rPr>
        <w:t>J.,</w:t>
      </w:r>
      <w:r>
        <w:rPr>
          <w:spacing w:val="3"/>
        </w:rPr>
        <w:t> </w:t>
      </w:r>
      <w:r>
        <w:rPr>
          <w:spacing w:val="-1"/>
        </w:rPr>
        <w:t>Rammelt</w:t>
      </w:r>
      <w:r>
        <w:rPr/>
        <w:t> S.,</w:t>
      </w:r>
      <w:r>
        <w:rPr>
          <w:spacing w:val="3"/>
        </w:rPr>
        <w:t> </w:t>
      </w:r>
      <w:r>
        <w:rPr>
          <w:spacing w:val="-1"/>
        </w:rPr>
        <w:t>Kostlivý</w:t>
      </w:r>
      <w:r>
        <w:rPr/>
        <w:t> K.</w:t>
      </w:r>
      <w:r>
        <w:rPr>
          <w:spacing w:val="1"/>
        </w:rPr>
        <w:t> </w:t>
      </w:r>
      <w:r>
        <w:rPr/>
        <w:t>et</w:t>
      </w:r>
      <w:r>
        <w:rPr>
          <w:spacing w:val="4"/>
        </w:rPr>
        <w:t> </w:t>
      </w:r>
      <w:r>
        <w:rPr>
          <w:spacing w:val="-1"/>
        </w:rPr>
        <w:t>al.</w:t>
      </w:r>
      <w:r>
        <w:rPr/>
        <w:t> Anatomy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/>
        <w:t>classification</w:t>
      </w:r>
      <w:r>
        <w:rPr>
          <w:spacing w:val="-2"/>
        </w:rPr>
        <w:t> </w:t>
      </w:r>
      <w:r>
        <w:rPr/>
        <w:t>of</w:t>
      </w:r>
      <w:r>
        <w:rPr>
          <w:spacing w:val="5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posterior</w:t>
      </w:r>
      <w:r>
        <w:rPr>
          <w:spacing w:val="5"/>
        </w:rPr>
        <w:t> </w:t>
      </w:r>
      <w:r>
        <w:rPr/>
        <w:t>tibial</w:t>
      </w:r>
      <w:r>
        <w:rPr>
          <w:spacing w:val="79"/>
          <w:w w:val="101"/>
        </w:rPr>
        <w:t> </w:t>
      </w:r>
      <w:r>
        <w:rPr>
          <w:spacing w:val="-1"/>
        </w:rPr>
        <w:t>fragment</w:t>
      </w:r>
      <w:r>
        <w:rPr>
          <w:spacing w:val="16"/>
        </w:rPr>
        <w:t> </w:t>
      </w:r>
      <w:r>
        <w:rPr>
          <w:spacing w:val="-1"/>
        </w:rPr>
        <w:t>in</w:t>
      </w:r>
      <w:r>
        <w:rPr>
          <w:spacing w:val="16"/>
        </w:rPr>
        <w:t> </w:t>
      </w:r>
      <w:r>
        <w:rPr>
          <w:spacing w:val="-1"/>
        </w:rPr>
        <w:t>ankle</w:t>
      </w:r>
      <w:r>
        <w:rPr>
          <w:spacing w:val="19"/>
        </w:rPr>
        <w:t> </w:t>
      </w:r>
      <w:r>
        <w:rPr>
          <w:spacing w:val="-1"/>
        </w:rPr>
        <w:t>fractures//Arch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17"/>
        </w:rPr>
        <w:t> </w:t>
      </w:r>
      <w:r>
        <w:rPr>
          <w:spacing w:val="-1"/>
        </w:rPr>
        <w:t>Trauma</w:t>
      </w:r>
      <w:r>
        <w:rPr>
          <w:spacing w:val="14"/>
        </w:rPr>
        <w:t> </w:t>
      </w:r>
      <w:r>
        <w:rPr>
          <w:spacing w:val="-1"/>
        </w:rPr>
        <w:t>Surg.</w:t>
      </w:r>
      <w:r>
        <w:rPr>
          <w:spacing w:val="16"/>
        </w:rPr>
        <w:t> </w:t>
      </w:r>
      <w:r>
        <w:rPr/>
        <w:t>2015;</w:t>
      </w:r>
      <w:r>
        <w:rPr>
          <w:spacing w:val="14"/>
        </w:rPr>
        <w:t> </w:t>
      </w:r>
      <w:r>
        <w:rPr/>
        <w:t>135:</w:t>
      </w:r>
      <w:r>
        <w:rPr>
          <w:spacing w:val="14"/>
        </w:rPr>
        <w:t> </w:t>
      </w:r>
      <w:r>
        <w:rPr/>
        <w:t>506–516.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2" w:after="0"/>
        <w:ind w:left="800" w:right="480" w:hanging="404"/>
        <w:jc w:val="left"/>
      </w:pPr>
      <w:r>
        <w:rPr/>
        <w:t>Беленький</w:t>
      </w:r>
      <w:r>
        <w:rPr>
          <w:spacing w:val="16"/>
        </w:rPr>
        <w:t> </w:t>
      </w:r>
      <w:r>
        <w:rPr>
          <w:spacing w:val="-1"/>
        </w:rPr>
        <w:t>И.Г.,</w:t>
      </w:r>
      <w:r>
        <w:rPr>
          <w:spacing w:val="16"/>
        </w:rPr>
        <w:t> </w:t>
      </w:r>
      <w:r>
        <w:rPr>
          <w:spacing w:val="-1"/>
        </w:rPr>
        <w:t>Майоров</w:t>
      </w:r>
      <w:r>
        <w:rPr>
          <w:spacing w:val="14"/>
        </w:rPr>
        <w:t> </w:t>
      </w:r>
      <w:r>
        <w:rPr>
          <w:spacing w:val="-1"/>
        </w:rPr>
        <w:t>Б.А.,</w:t>
      </w:r>
      <w:r>
        <w:rPr>
          <w:spacing w:val="15"/>
        </w:rPr>
        <w:t> </w:t>
      </w:r>
      <w:r>
        <w:rPr/>
        <w:t>Кочиш</w:t>
      </w:r>
      <w:r>
        <w:rPr>
          <w:spacing w:val="16"/>
        </w:rPr>
        <w:t> </w:t>
      </w:r>
      <w:r>
        <w:rPr/>
        <w:t>А.Ю.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/>
        <w:t>др.</w:t>
      </w:r>
      <w:r>
        <w:rPr>
          <w:spacing w:val="15"/>
        </w:rPr>
        <w:t> </w:t>
      </w:r>
      <w:r>
        <w:rPr/>
        <w:t>Современные</w:t>
      </w:r>
      <w:r>
        <w:rPr>
          <w:spacing w:val="13"/>
        </w:rPr>
        <w:t> </w:t>
      </w:r>
      <w:r>
        <w:rPr/>
        <w:t>представления</w:t>
      </w:r>
      <w:r>
        <w:rPr>
          <w:spacing w:val="13"/>
        </w:rPr>
        <w:t> </w:t>
      </w:r>
      <w:r>
        <w:rPr/>
        <w:t>об</w:t>
      </w:r>
      <w:r>
        <w:rPr>
          <w:spacing w:val="30"/>
          <w:w w:val="102"/>
        </w:rPr>
        <w:t> </w:t>
      </w:r>
      <w:r>
        <w:rPr/>
        <w:t>остеосинтезе</w:t>
      </w:r>
      <w:r>
        <w:rPr>
          <w:spacing w:val="19"/>
        </w:rPr>
        <w:t> </w:t>
      </w:r>
      <w:r>
        <w:rPr/>
        <w:t>заднего</w:t>
      </w:r>
      <w:r>
        <w:rPr>
          <w:spacing w:val="19"/>
        </w:rPr>
        <w:t> </w:t>
      </w:r>
      <w:r>
        <w:rPr>
          <w:spacing w:val="-1"/>
        </w:rPr>
        <w:t>края</w:t>
      </w:r>
      <w:r>
        <w:rPr>
          <w:spacing w:val="19"/>
        </w:rPr>
        <w:t> </w:t>
      </w:r>
      <w:r>
        <w:rPr>
          <w:spacing w:val="-1"/>
        </w:rPr>
        <w:t>большеберцовой</w:t>
      </w:r>
      <w:r>
        <w:rPr>
          <w:spacing w:val="23"/>
        </w:rPr>
        <w:t> </w:t>
      </w:r>
      <w:r>
        <w:rPr>
          <w:spacing w:val="-1"/>
        </w:rPr>
        <w:t>кости</w:t>
      </w:r>
      <w:r>
        <w:rPr>
          <w:spacing w:val="23"/>
        </w:rPr>
        <w:t> </w:t>
      </w:r>
      <w:r>
        <w:rPr>
          <w:spacing w:val="-1"/>
        </w:rPr>
        <w:t>при</w:t>
      </w:r>
      <w:r>
        <w:rPr>
          <w:spacing w:val="23"/>
        </w:rPr>
        <w:t> </w:t>
      </w:r>
      <w:r>
        <w:rPr>
          <w:spacing w:val="-1"/>
        </w:rPr>
        <w:t>сочетаниях</w:t>
      </w:r>
      <w:r>
        <w:rPr>
          <w:spacing w:val="20"/>
        </w:rPr>
        <w:t> </w:t>
      </w:r>
      <w:r>
        <w:rPr>
          <w:spacing w:val="-1"/>
        </w:rPr>
        <w:t>его</w:t>
      </w:r>
      <w:r>
        <w:rPr>
          <w:spacing w:val="19"/>
        </w:rPr>
        <w:t> </w:t>
      </w:r>
      <w:r>
        <w:rPr/>
        <w:t>повреждений</w:t>
      </w:r>
      <w:r>
        <w:rPr>
          <w:spacing w:val="57"/>
          <w:w w:val="102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переломами</w:t>
      </w:r>
      <w:r>
        <w:rPr>
          <w:spacing w:val="17"/>
        </w:rPr>
        <w:t> </w:t>
      </w:r>
      <w:r>
        <w:rPr>
          <w:spacing w:val="-1"/>
        </w:rPr>
        <w:t>лодыжек</w:t>
      </w:r>
      <w:r>
        <w:rPr>
          <w:spacing w:val="19"/>
        </w:rPr>
        <w:t> </w:t>
      </w:r>
      <w:r>
        <w:rPr/>
        <w:t>(обзор</w:t>
      </w:r>
      <w:r>
        <w:rPr>
          <w:spacing w:val="19"/>
        </w:rPr>
        <w:t> </w:t>
      </w:r>
      <w:r>
        <w:rPr/>
        <w:t>литературы).</w:t>
      </w:r>
      <w:r>
        <w:rPr>
          <w:spacing w:val="14"/>
        </w:rPr>
        <w:t> </w:t>
      </w:r>
      <w:r>
        <w:rPr/>
        <w:t>Соврем.</w:t>
      </w:r>
      <w:r>
        <w:rPr>
          <w:spacing w:val="16"/>
        </w:rPr>
        <w:t> </w:t>
      </w:r>
      <w:r>
        <w:rPr>
          <w:spacing w:val="-1"/>
        </w:rPr>
        <w:t>проблемы</w:t>
      </w:r>
      <w:r>
        <w:rPr>
          <w:spacing w:val="17"/>
        </w:rPr>
        <w:t> </w:t>
      </w:r>
      <w:r>
        <w:rPr/>
        <w:t>науки</w:t>
      </w:r>
      <w:r>
        <w:rPr>
          <w:spacing w:val="18"/>
        </w:rPr>
        <w:t> </w:t>
      </w:r>
      <w:r>
        <w:rPr/>
        <w:t>и</w:t>
      </w:r>
      <w:r>
        <w:rPr>
          <w:spacing w:val="43"/>
          <w:w w:val="102"/>
        </w:rPr>
        <w:t> </w:t>
      </w:r>
      <w:r>
        <w:rPr/>
        <w:t>образования.</w:t>
      </w:r>
      <w:r>
        <w:rPr>
          <w:spacing w:val="16"/>
        </w:rPr>
        <w:t> </w:t>
      </w:r>
      <w:r>
        <w:rPr/>
        <w:t>2021;</w:t>
      </w:r>
      <w:r>
        <w:rPr>
          <w:spacing w:val="20"/>
        </w:rPr>
        <w:t> </w:t>
      </w:r>
      <w:r>
        <w:rPr/>
        <w:t>(2):</w:t>
      </w:r>
      <w:r>
        <w:rPr>
          <w:spacing w:val="14"/>
        </w:rPr>
        <w:t> </w:t>
      </w:r>
      <w:r>
        <w:rPr/>
        <w:t>200.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111" w:hanging="404"/>
        <w:jc w:val="both"/>
      </w:pPr>
      <w:r>
        <w:rPr>
          <w:spacing w:val="-1"/>
        </w:rPr>
        <w:t>Lauge-Hansen</w:t>
      </w:r>
      <w:r>
        <w:rPr>
          <w:spacing w:val="21"/>
        </w:rPr>
        <w:t> </w:t>
      </w:r>
      <w:r>
        <w:rPr/>
        <w:t>N.</w:t>
      </w:r>
      <w:r>
        <w:rPr>
          <w:spacing w:val="24"/>
        </w:rPr>
        <w:t> </w:t>
      </w:r>
      <w:r>
        <w:rPr/>
        <w:t>Fractures</w:t>
      </w:r>
      <w:r>
        <w:rPr>
          <w:spacing w:val="22"/>
        </w:rPr>
        <w:t> </w:t>
      </w:r>
      <w:r>
        <w:rPr/>
        <w:t>of</w:t>
      </w:r>
      <w:r>
        <w:rPr>
          <w:spacing w:val="22"/>
        </w:rPr>
        <w:t> </w:t>
      </w:r>
      <w:r>
        <w:rPr/>
        <w:t>the</w:t>
      </w:r>
      <w:r>
        <w:rPr>
          <w:spacing w:val="21"/>
        </w:rPr>
        <w:t> </w:t>
      </w:r>
      <w:r>
        <w:rPr/>
        <w:t>ankle.</w:t>
      </w:r>
      <w:r>
        <w:rPr>
          <w:spacing w:val="22"/>
        </w:rPr>
        <w:t> </w:t>
      </w:r>
      <w:r>
        <w:rPr/>
        <w:t>II.</w:t>
      </w:r>
      <w:r>
        <w:rPr>
          <w:spacing w:val="21"/>
        </w:rPr>
        <w:t> </w:t>
      </w:r>
      <w:r>
        <w:rPr/>
        <w:t>Combined</w:t>
      </w:r>
      <w:r>
        <w:rPr>
          <w:spacing w:val="22"/>
        </w:rPr>
        <w:t> </w:t>
      </w:r>
      <w:r>
        <w:rPr/>
        <w:t>experimental-surgical</w:t>
      </w:r>
      <w:r>
        <w:rPr>
          <w:spacing w:val="24"/>
        </w:rPr>
        <w:t> </w:t>
      </w:r>
      <w:r>
        <w:rPr/>
        <w:t>and</w:t>
      </w:r>
      <w:r>
        <w:rPr>
          <w:spacing w:val="34"/>
          <w:w w:val="102"/>
        </w:rPr>
        <w:t> </w:t>
      </w:r>
      <w:r>
        <w:rPr>
          <w:spacing w:val="-1"/>
        </w:rPr>
        <w:t>experimental-roentgenologic</w:t>
      </w:r>
      <w:r>
        <w:rPr>
          <w:spacing w:val="20"/>
        </w:rPr>
        <w:t> </w:t>
      </w:r>
      <w:r>
        <w:rPr/>
        <w:t>investigations.</w:t>
      </w:r>
      <w:r>
        <w:rPr>
          <w:spacing w:val="19"/>
        </w:rPr>
        <w:t> </w:t>
      </w:r>
      <w:r>
        <w:rPr/>
        <w:t>Arch.</w:t>
      </w:r>
      <w:r>
        <w:rPr>
          <w:spacing w:val="19"/>
        </w:rPr>
        <w:t> </w:t>
      </w:r>
      <w:r>
        <w:rPr>
          <w:spacing w:val="-1"/>
        </w:rPr>
        <w:t>Surg.</w:t>
      </w:r>
      <w:r>
        <w:rPr>
          <w:spacing w:val="18"/>
        </w:rPr>
        <w:t> </w:t>
      </w:r>
      <w:r>
        <w:rPr/>
        <w:t>1950;</w:t>
      </w:r>
      <w:r>
        <w:rPr>
          <w:spacing w:val="19"/>
        </w:rPr>
        <w:t> </w:t>
      </w:r>
      <w:r>
        <w:rPr/>
        <w:t>60</w:t>
      </w:r>
      <w:r>
        <w:rPr>
          <w:spacing w:val="22"/>
        </w:rPr>
        <w:t> </w:t>
      </w:r>
      <w:r>
        <w:rPr/>
        <w:t>(5):</w:t>
      </w:r>
      <w:r>
        <w:rPr>
          <w:spacing w:val="14"/>
        </w:rPr>
        <w:t> </w:t>
      </w:r>
      <w:r>
        <w:rPr/>
        <w:t>957–985.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4" w:after="0"/>
        <w:ind w:left="800" w:right="114" w:hanging="404"/>
        <w:jc w:val="both"/>
      </w:pPr>
      <w:r>
        <w:rPr>
          <w:spacing w:val="-1"/>
        </w:rPr>
        <w:t>Gustilo</w:t>
      </w:r>
      <w:r>
        <w:rPr>
          <w:spacing w:val="41"/>
        </w:rPr>
        <w:t> </w:t>
      </w:r>
      <w:r>
        <w:rPr/>
        <w:t>R.B.,</w:t>
      </w:r>
      <w:r>
        <w:rPr>
          <w:spacing w:val="40"/>
        </w:rPr>
        <w:t> </w:t>
      </w:r>
      <w:r>
        <w:rPr/>
        <w:t>Anderson</w:t>
      </w:r>
      <w:r>
        <w:rPr>
          <w:spacing w:val="38"/>
        </w:rPr>
        <w:t> </w:t>
      </w:r>
      <w:r>
        <w:rPr/>
        <w:t>J.T.</w:t>
      </w:r>
      <w:r>
        <w:rPr>
          <w:spacing w:val="37"/>
        </w:rPr>
        <w:t> </w:t>
      </w:r>
      <w:r>
        <w:rPr/>
        <w:t>Prevention</w:t>
      </w:r>
      <w:r>
        <w:rPr>
          <w:spacing w:val="40"/>
        </w:rPr>
        <w:t> </w:t>
      </w:r>
      <w:r>
        <w:rPr/>
        <w:t>of</w:t>
      </w:r>
      <w:r>
        <w:rPr>
          <w:spacing w:val="39"/>
        </w:rPr>
        <w:t> </w:t>
      </w:r>
      <w:r>
        <w:rPr/>
        <w:t>infection</w:t>
      </w:r>
      <w:r>
        <w:rPr>
          <w:spacing w:val="40"/>
        </w:rPr>
        <w:t> </w:t>
      </w:r>
      <w:r>
        <w:rPr/>
        <w:t>in</w:t>
      </w:r>
      <w:r>
        <w:rPr>
          <w:spacing w:val="40"/>
        </w:rPr>
        <w:t> </w:t>
      </w:r>
      <w:r>
        <w:rPr/>
        <w:t>the</w:t>
      </w:r>
      <w:r>
        <w:rPr>
          <w:spacing w:val="38"/>
        </w:rPr>
        <w:t> </w:t>
      </w:r>
      <w:r>
        <w:rPr>
          <w:spacing w:val="-1"/>
        </w:rPr>
        <w:t>treatment</w:t>
      </w:r>
      <w:r>
        <w:rPr>
          <w:spacing w:val="40"/>
        </w:rPr>
        <w:t> </w:t>
      </w:r>
      <w:r>
        <w:rPr/>
        <w:t>of</w:t>
      </w:r>
      <w:r>
        <w:rPr>
          <w:spacing w:val="42"/>
        </w:rPr>
        <w:t> </w:t>
      </w:r>
      <w:r>
        <w:rPr/>
        <w:t>one</w:t>
      </w:r>
      <w:r>
        <w:rPr>
          <w:spacing w:val="38"/>
        </w:rPr>
        <w:t> </w:t>
      </w:r>
      <w:r>
        <w:rPr/>
        <w:t>thousand</w:t>
      </w:r>
      <w:r>
        <w:rPr>
          <w:spacing w:val="38"/>
        </w:rPr>
        <w:t> </w:t>
      </w:r>
      <w:r>
        <w:rPr/>
        <w:t>and</w:t>
      </w:r>
      <w:r>
        <w:rPr>
          <w:spacing w:val="42"/>
          <w:w w:val="102"/>
        </w:rPr>
        <w:t> </w:t>
      </w:r>
      <w:r>
        <w:rPr>
          <w:spacing w:val="-1"/>
        </w:rPr>
        <w:t>twenty-five</w:t>
      </w:r>
      <w:r>
        <w:rPr>
          <w:spacing w:val="-4"/>
        </w:rPr>
        <w:t> </w:t>
      </w:r>
      <w:r>
        <w:rPr/>
        <w:t>open</w:t>
      </w:r>
      <w:r>
        <w:rPr>
          <w:spacing w:val="1"/>
        </w:rPr>
        <w:t> </w:t>
      </w:r>
      <w:r>
        <w:rPr/>
        <w:t>fractures</w:t>
      </w:r>
      <w:r>
        <w:rPr>
          <w:spacing w:val="3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long</w:t>
      </w:r>
      <w:r>
        <w:rPr>
          <w:spacing w:val="3"/>
        </w:rPr>
        <w:t> </w:t>
      </w:r>
      <w:r>
        <w:rPr>
          <w:spacing w:val="-1"/>
        </w:rPr>
        <w:t>bones:</w:t>
      </w:r>
      <w:r>
        <w:rPr/>
        <w:t> </w:t>
      </w:r>
      <w:r>
        <w:rPr>
          <w:spacing w:val="-1"/>
        </w:rPr>
        <w:t>retrospective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prospective</w:t>
      </w:r>
      <w:r>
        <w:rPr>
          <w:spacing w:val="1"/>
        </w:rPr>
        <w:t> </w:t>
      </w:r>
      <w:r>
        <w:rPr/>
        <w:t>analyses.</w:t>
      </w:r>
      <w:r>
        <w:rPr>
          <w:spacing w:val="-3"/>
        </w:rPr>
        <w:t> </w:t>
      </w:r>
      <w:r>
        <w:rPr/>
        <w:t>J. Bone</w:t>
      </w:r>
      <w:r>
        <w:rPr>
          <w:spacing w:val="-3"/>
        </w:rPr>
        <w:t> </w:t>
      </w:r>
      <w:r>
        <w:rPr/>
        <w:t>Joint</w:t>
      </w:r>
      <w:r>
        <w:rPr>
          <w:spacing w:val="83"/>
          <w:w w:val="101"/>
        </w:rPr>
        <w:t> </w:t>
      </w:r>
      <w:r>
        <w:rPr>
          <w:spacing w:val="-1"/>
        </w:rPr>
        <w:t>Surg.</w:t>
      </w:r>
      <w:r>
        <w:rPr>
          <w:spacing w:val="12"/>
        </w:rPr>
        <w:t> </w:t>
      </w:r>
      <w:r>
        <w:rPr/>
        <w:t>Amer.</w:t>
      </w:r>
      <w:r>
        <w:rPr>
          <w:spacing w:val="10"/>
        </w:rPr>
        <w:t> </w:t>
      </w:r>
      <w:r>
        <w:rPr/>
        <w:t>1976;</w:t>
      </w:r>
      <w:r>
        <w:rPr>
          <w:spacing w:val="14"/>
        </w:rPr>
        <w:t> </w:t>
      </w:r>
      <w:r>
        <w:rPr/>
        <w:t>58</w:t>
      </w:r>
      <w:r>
        <w:rPr>
          <w:spacing w:val="10"/>
        </w:rPr>
        <w:t> </w:t>
      </w:r>
      <w:r>
        <w:rPr/>
        <w:t>(4):</w:t>
      </w:r>
      <w:r>
        <w:rPr>
          <w:spacing w:val="12"/>
        </w:rPr>
        <w:t> </w:t>
      </w:r>
      <w:r>
        <w:rPr/>
        <w:t>453-458.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109" w:hanging="404"/>
        <w:jc w:val="both"/>
      </w:pPr>
      <w:r>
        <w:rPr>
          <w:spacing w:val="-3"/>
        </w:rPr>
        <w:t>Gustilo</w:t>
      </w:r>
      <w:r>
        <w:rPr>
          <w:spacing w:val="12"/>
        </w:rPr>
        <w:t> </w:t>
      </w:r>
      <w:r>
        <w:rPr>
          <w:spacing w:val="-2"/>
        </w:rPr>
        <w:t>R.B.,</w:t>
      </w:r>
      <w:r>
        <w:rPr>
          <w:spacing w:val="13"/>
        </w:rPr>
        <w:t> </w:t>
      </w:r>
      <w:r>
        <w:rPr>
          <w:spacing w:val="-2"/>
        </w:rPr>
        <w:t>Mendoza</w:t>
      </w:r>
      <w:r>
        <w:rPr>
          <w:spacing w:val="9"/>
        </w:rPr>
        <w:t> </w:t>
      </w:r>
      <w:r>
        <w:rPr>
          <w:spacing w:val="-2"/>
        </w:rPr>
        <w:t>R.M.,</w:t>
      </w:r>
      <w:r>
        <w:rPr>
          <w:spacing w:val="13"/>
        </w:rPr>
        <w:t> </w:t>
      </w:r>
      <w:r>
        <w:rPr>
          <w:spacing w:val="-2"/>
        </w:rPr>
        <w:t>Williams</w:t>
      </w:r>
      <w:r>
        <w:rPr>
          <w:spacing w:val="13"/>
        </w:rPr>
        <w:t> </w:t>
      </w:r>
      <w:r>
        <w:rPr>
          <w:spacing w:val="-2"/>
        </w:rPr>
        <w:t>D.N.</w:t>
      </w:r>
      <w:r>
        <w:rPr>
          <w:spacing w:val="13"/>
        </w:rPr>
        <w:t> </w:t>
      </w:r>
      <w:r>
        <w:rPr>
          <w:spacing w:val="-2"/>
        </w:rPr>
        <w:t>Problems</w:t>
      </w:r>
      <w:r>
        <w:rPr>
          <w:spacing w:val="13"/>
        </w:rPr>
        <w:t> </w:t>
      </w:r>
      <w:r>
        <w:rPr>
          <w:spacing w:val="-2"/>
        </w:rPr>
        <w:t>in</w:t>
      </w:r>
      <w:r>
        <w:rPr>
          <w:spacing w:val="15"/>
        </w:rPr>
        <w:t> </w:t>
      </w:r>
      <w:r>
        <w:rPr>
          <w:spacing w:val="-2"/>
        </w:rPr>
        <w:t>the</w:t>
      </w:r>
      <w:r>
        <w:rPr>
          <w:spacing w:val="13"/>
        </w:rPr>
        <w:t> </w:t>
      </w:r>
      <w:r>
        <w:rPr>
          <w:spacing w:val="-2"/>
        </w:rPr>
        <w:t>management</w:t>
      </w:r>
      <w:r>
        <w:rPr>
          <w:spacing w:val="10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3"/>
        </w:rPr>
        <w:t>type</w:t>
      </w:r>
      <w:r>
        <w:rPr>
          <w:spacing w:val="17"/>
        </w:rPr>
        <w:t> </w:t>
      </w:r>
      <w:r>
        <w:rPr>
          <w:spacing w:val="-1"/>
        </w:rPr>
        <w:t>III</w:t>
      </w:r>
      <w:r>
        <w:rPr>
          <w:spacing w:val="15"/>
        </w:rPr>
        <w:t> </w:t>
      </w:r>
      <w:r>
        <w:rPr>
          <w:spacing w:val="-2"/>
        </w:rPr>
        <w:t>(severe)</w:t>
      </w:r>
      <w:r>
        <w:rPr>
          <w:spacing w:val="71"/>
          <w:w w:val="102"/>
        </w:rPr>
        <w:t> </w:t>
      </w:r>
      <w:r>
        <w:rPr>
          <w:spacing w:val="-3"/>
        </w:rPr>
        <w:t>open</w:t>
      </w:r>
      <w:r>
        <w:rPr>
          <w:spacing w:val="5"/>
        </w:rPr>
        <w:t> </w:t>
      </w:r>
      <w:r>
        <w:rPr>
          <w:spacing w:val="-2"/>
        </w:rPr>
        <w:t>fractures:</w:t>
      </w:r>
      <w:r>
        <w:rPr>
          <w:spacing w:val="4"/>
        </w:rPr>
        <w:t> </w:t>
      </w:r>
      <w:r>
        <w:rPr/>
        <w:t>a</w:t>
      </w:r>
      <w:r>
        <w:rPr>
          <w:spacing w:val="5"/>
        </w:rPr>
        <w:t> </w:t>
      </w:r>
      <w:r>
        <w:rPr>
          <w:spacing w:val="-1"/>
        </w:rPr>
        <w:t>new</w:t>
      </w:r>
      <w:r>
        <w:rPr>
          <w:spacing w:val="4"/>
        </w:rPr>
        <w:t> </w:t>
      </w:r>
      <w:r>
        <w:rPr>
          <w:spacing w:val="-2"/>
        </w:rPr>
        <w:t>classification</w:t>
      </w:r>
      <w:r>
        <w:rPr>
          <w:spacing w:val="3"/>
        </w:rPr>
        <w:t> </w:t>
      </w:r>
      <w:r>
        <w:rPr/>
        <w:t>of</w:t>
      </w:r>
      <w:r>
        <w:rPr>
          <w:spacing w:val="3"/>
        </w:rPr>
        <w:t> </w:t>
      </w:r>
      <w:r>
        <w:rPr>
          <w:spacing w:val="-2"/>
        </w:rPr>
        <w:t>type</w:t>
      </w:r>
      <w:r>
        <w:rPr>
          <w:spacing w:val="5"/>
        </w:rPr>
        <w:t> </w:t>
      </w:r>
      <w:r>
        <w:rPr>
          <w:spacing w:val="-2"/>
        </w:rPr>
        <w:t>III</w:t>
      </w:r>
      <w:r>
        <w:rPr>
          <w:spacing w:val="8"/>
        </w:rPr>
        <w:t> </w:t>
      </w:r>
      <w:r>
        <w:rPr>
          <w:spacing w:val="-3"/>
        </w:rPr>
        <w:t>open</w:t>
      </w:r>
      <w:r>
        <w:rPr>
          <w:spacing w:val="10"/>
        </w:rPr>
        <w:t> </w:t>
      </w:r>
      <w:r>
        <w:rPr>
          <w:spacing w:val="-3"/>
        </w:rPr>
        <w:t>fractures.</w:t>
      </w:r>
      <w:r>
        <w:rPr>
          <w:spacing w:val="9"/>
        </w:rPr>
        <w:t> </w:t>
      </w:r>
      <w:r>
        <w:rPr/>
        <w:t>J</w:t>
      </w:r>
      <w:r>
        <w:rPr>
          <w:spacing w:val="1"/>
        </w:rPr>
        <w:t> </w:t>
      </w:r>
      <w:r>
        <w:rPr>
          <w:spacing w:val="-2"/>
        </w:rPr>
        <w:t>Trauma.</w:t>
      </w:r>
      <w:r>
        <w:rPr>
          <w:spacing w:val="4"/>
        </w:rPr>
        <w:t> </w:t>
      </w:r>
      <w:r>
        <w:rPr>
          <w:spacing w:val="-2"/>
        </w:rPr>
        <w:t>1984;</w:t>
      </w:r>
      <w:r>
        <w:rPr>
          <w:spacing w:val="4"/>
        </w:rPr>
        <w:t> </w:t>
      </w:r>
      <w:r>
        <w:rPr>
          <w:spacing w:val="-2"/>
        </w:rPr>
        <w:t>24</w:t>
      </w:r>
      <w:r>
        <w:rPr>
          <w:spacing w:val="4"/>
        </w:rPr>
        <w:t> </w:t>
      </w:r>
      <w:r>
        <w:rPr>
          <w:spacing w:val="-2"/>
        </w:rPr>
        <w:t>(8):</w:t>
      </w:r>
      <w:r>
        <w:rPr>
          <w:spacing w:val="4"/>
        </w:rPr>
        <w:t> </w:t>
      </w:r>
      <w:r>
        <w:rPr>
          <w:spacing w:val="-2"/>
        </w:rPr>
        <w:t>742-746.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4" w:after="0"/>
        <w:ind w:left="800" w:right="112" w:hanging="404"/>
        <w:jc w:val="both"/>
      </w:pPr>
      <w:r>
        <w:rPr>
          <w:spacing w:val="-1"/>
        </w:rPr>
        <w:t>Cepela</w:t>
      </w:r>
      <w:r>
        <w:rPr>
          <w:spacing w:val="27"/>
        </w:rPr>
        <w:t> </w:t>
      </w:r>
      <w:r>
        <w:rPr/>
        <w:t>D.J.,</w:t>
      </w:r>
      <w:r>
        <w:rPr>
          <w:spacing w:val="31"/>
        </w:rPr>
        <w:t> </w:t>
      </w:r>
      <w:r>
        <w:rPr/>
        <w:t>Tartaglione</w:t>
      </w:r>
      <w:r>
        <w:rPr>
          <w:spacing w:val="31"/>
        </w:rPr>
        <w:t> </w:t>
      </w:r>
      <w:r>
        <w:rPr/>
        <w:t>J.P.,</w:t>
      </w:r>
      <w:r>
        <w:rPr>
          <w:spacing w:val="30"/>
        </w:rPr>
        <w:t> </w:t>
      </w:r>
      <w:r>
        <w:rPr/>
        <w:t>Dooley</w:t>
      </w:r>
      <w:r>
        <w:rPr>
          <w:spacing w:val="30"/>
        </w:rPr>
        <w:t> </w:t>
      </w:r>
      <w:r>
        <w:rPr>
          <w:spacing w:val="-1"/>
        </w:rPr>
        <w:t>T.P.,</w:t>
      </w:r>
      <w:r>
        <w:rPr>
          <w:spacing w:val="30"/>
        </w:rPr>
        <w:t> </w:t>
      </w:r>
      <w:r>
        <w:rPr>
          <w:spacing w:val="-1"/>
        </w:rPr>
        <w:t>Patel</w:t>
      </w:r>
      <w:r>
        <w:rPr>
          <w:spacing w:val="33"/>
        </w:rPr>
        <w:t> </w:t>
      </w:r>
      <w:r>
        <w:rPr/>
        <w:t>PN.</w:t>
      </w:r>
      <w:r>
        <w:rPr>
          <w:spacing w:val="32"/>
        </w:rPr>
        <w:t> </w:t>
      </w:r>
      <w:r>
        <w:rPr>
          <w:spacing w:val="-1"/>
        </w:rPr>
        <w:t>Classifications</w:t>
      </w:r>
      <w:r>
        <w:rPr>
          <w:spacing w:val="33"/>
        </w:rPr>
        <w:t> </w:t>
      </w:r>
      <w:r>
        <w:rPr>
          <w:spacing w:val="-2"/>
        </w:rPr>
        <w:t>In</w:t>
      </w:r>
      <w:r>
        <w:rPr>
          <w:spacing w:val="32"/>
        </w:rPr>
        <w:t> </w:t>
      </w:r>
      <w:r>
        <w:rPr>
          <w:spacing w:val="-1"/>
        </w:rPr>
        <w:t>Brief:</w:t>
      </w:r>
      <w:r>
        <w:rPr>
          <w:spacing w:val="31"/>
        </w:rPr>
        <w:t> </w:t>
      </w:r>
      <w:r>
        <w:rPr/>
        <w:t>Salter-Harris</w:t>
      </w:r>
      <w:r>
        <w:rPr>
          <w:spacing w:val="69"/>
          <w:w w:val="102"/>
        </w:rPr>
        <w:t> </w:t>
      </w:r>
      <w:r>
        <w:rPr>
          <w:spacing w:val="-1"/>
        </w:rPr>
        <w:t>classification</w:t>
      </w:r>
      <w:r>
        <w:rPr>
          <w:spacing w:val="22"/>
        </w:rPr>
        <w:t> </w:t>
      </w:r>
      <w:r>
        <w:rPr/>
        <w:t>of</w:t>
      </w:r>
      <w:r>
        <w:rPr>
          <w:spacing w:val="22"/>
        </w:rPr>
        <w:t> </w:t>
      </w:r>
      <w:r>
        <w:rPr>
          <w:spacing w:val="-1"/>
        </w:rPr>
        <w:t>pediatric</w:t>
      </w:r>
      <w:r>
        <w:rPr>
          <w:spacing w:val="27"/>
        </w:rPr>
        <w:t> </w:t>
      </w:r>
      <w:r>
        <w:rPr>
          <w:spacing w:val="-1"/>
        </w:rPr>
        <w:t>physeal</w:t>
      </w:r>
      <w:r>
        <w:rPr>
          <w:spacing w:val="23"/>
        </w:rPr>
        <w:t> </w:t>
      </w:r>
      <w:r>
        <w:rPr>
          <w:spacing w:val="-1"/>
        </w:rPr>
        <w:t>fractures.</w:t>
      </w:r>
      <w:r>
        <w:rPr>
          <w:spacing w:val="20"/>
        </w:rPr>
        <w:t> </w:t>
      </w:r>
      <w:r>
        <w:rPr/>
        <w:t>Clin.</w:t>
      </w:r>
      <w:r>
        <w:rPr>
          <w:spacing w:val="23"/>
        </w:rPr>
        <w:t> </w:t>
      </w:r>
      <w:r>
        <w:rPr/>
        <w:t>Orthop.</w:t>
      </w:r>
      <w:r>
        <w:rPr>
          <w:spacing w:val="24"/>
        </w:rPr>
        <w:t> </w:t>
      </w:r>
      <w:r>
        <w:rPr>
          <w:spacing w:val="-1"/>
        </w:rPr>
        <w:t>Relat.</w:t>
      </w:r>
      <w:r>
        <w:rPr>
          <w:spacing w:val="25"/>
        </w:rPr>
        <w:t> </w:t>
      </w:r>
      <w:r>
        <w:rPr/>
        <w:t>Res.</w:t>
      </w:r>
      <w:r>
        <w:rPr>
          <w:spacing w:val="20"/>
        </w:rPr>
        <w:t> </w:t>
      </w:r>
      <w:r>
        <w:rPr/>
        <w:t>2016;</w:t>
      </w:r>
      <w:r>
        <w:rPr>
          <w:spacing w:val="26"/>
        </w:rPr>
        <w:t> </w:t>
      </w:r>
      <w:r>
        <w:rPr/>
        <w:t>474</w:t>
      </w:r>
      <w:r>
        <w:rPr>
          <w:spacing w:val="20"/>
        </w:rPr>
        <w:t> </w:t>
      </w:r>
      <w:r>
        <w:rPr/>
        <w:t>(11):</w:t>
      </w:r>
      <w:r>
        <w:rPr>
          <w:spacing w:val="23"/>
        </w:rPr>
        <w:t> </w:t>
      </w:r>
      <w:r>
        <w:rPr/>
        <w:t>2531-</w:t>
      </w:r>
      <w:r>
        <w:rPr>
          <w:spacing w:val="73"/>
          <w:w w:val="102"/>
        </w:rPr>
        <w:t> </w:t>
      </w:r>
      <w:r>
        <w:rPr/>
        <w:t>2537.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116" w:hanging="404"/>
        <w:jc w:val="both"/>
      </w:pPr>
      <w:r>
        <w:rPr>
          <w:spacing w:val="-1"/>
        </w:rPr>
        <w:t>Bachmann</w:t>
      </w:r>
      <w:r>
        <w:rPr>
          <w:spacing w:val="48"/>
        </w:rPr>
        <w:t> </w:t>
      </w:r>
      <w:r>
        <w:rPr/>
        <w:t>L.M.,</w:t>
      </w:r>
      <w:r>
        <w:rPr>
          <w:spacing w:val="46"/>
        </w:rPr>
        <w:t> </w:t>
      </w:r>
      <w:r>
        <w:rPr>
          <w:spacing w:val="-1"/>
        </w:rPr>
        <w:t>Kolb</w:t>
      </w:r>
      <w:r>
        <w:rPr>
          <w:spacing w:val="48"/>
        </w:rPr>
        <w:t> </w:t>
      </w:r>
      <w:r>
        <w:rPr/>
        <w:t>E.,</w:t>
      </w:r>
      <w:r>
        <w:rPr>
          <w:spacing w:val="46"/>
        </w:rPr>
        <w:t> </w:t>
      </w:r>
      <w:r>
        <w:rPr>
          <w:spacing w:val="-1"/>
        </w:rPr>
        <w:t>Koller</w:t>
      </w:r>
      <w:r>
        <w:rPr>
          <w:spacing w:val="44"/>
        </w:rPr>
        <w:t> </w:t>
      </w:r>
      <w:r>
        <w:rPr/>
        <w:t>M.T.</w:t>
      </w:r>
      <w:r>
        <w:rPr>
          <w:spacing w:val="48"/>
        </w:rPr>
        <w:t> </w:t>
      </w:r>
      <w:r>
        <w:rPr/>
        <w:t>et</w:t>
      </w:r>
      <w:r>
        <w:rPr>
          <w:spacing w:val="46"/>
        </w:rPr>
        <w:t> </w:t>
      </w:r>
      <w:r>
        <w:rPr/>
        <w:t>al.</w:t>
      </w:r>
      <w:r>
        <w:rPr>
          <w:spacing w:val="46"/>
        </w:rPr>
        <w:t> </w:t>
      </w:r>
      <w:r>
        <w:rPr/>
        <w:t>Accuracy</w:t>
      </w:r>
      <w:r>
        <w:rPr>
          <w:spacing w:val="44"/>
        </w:rPr>
        <w:t> </w:t>
      </w:r>
      <w:r>
        <w:rPr/>
        <w:t>of</w:t>
      </w:r>
      <w:r>
        <w:rPr>
          <w:spacing w:val="47"/>
        </w:rPr>
        <w:t> </w:t>
      </w:r>
      <w:r>
        <w:rPr>
          <w:spacing w:val="-1"/>
        </w:rPr>
        <w:t>Ottawa</w:t>
      </w:r>
      <w:r>
        <w:rPr>
          <w:spacing w:val="50"/>
        </w:rPr>
        <w:t> </w:t>
      </w:r>
      <w:r>
        <w:rPr>
          <w:spacing w:val="-1"/>
        </w:rPr>
        <w:t>ankle</w:t>
      </w:r>
      <w:r>
        <w:rPr>
          <w:spacing w:val="47"/>
        </w:rPr>
        <w:t> </w:t>
      </w:r>
      <w:r>
        <w:rPr>
          <w:spacing w:val="-1"/>
        </w:rPr>
        <w:t>rules</w:t>
      </w:r>
      <w:r>
        <w:rPr>
          <w:spacing w:val="52"/>
        </w:rPr>
        <w:t> </w:t>
      </w:r>
      <w:r>
        <w:rPr>
          <w:spacing w:val="-1"/>
        </w:rPr>
        <w:t>to</w:t>
      </w:r>
      <w:r>
        <w:rPr>
          <w:spacing w:val="46"/>
        </w:rPr>
        <w:t> </w:t>
      </w:r>
      <w:r>
        <w:rPr/>
        <w:t>exclude</w:t>
      </w:r>
      <w:r>
        <w:rPr>
          <w:spacing w:val="45"/>
          <w:w w:val="102"/>
        </w:rPr>
        <w:t> </w:t>
      </w:r>
      <w:r>
        <w:rPr>
          <w:spacing w:val="-1"/>
        </w:rPr>
        <w:t>fractures</w:t>
      </w:r>
      <w:r>
        <w:rPr>
          <w:spacing w:val="9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/>
        <w:t>ankle</w:t>
      </w:r>
      <w:r>
        <w:rPr>
          <w:spacing w:val="12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mid-foot:</w:t>
      </w:r>
      <w:r>
        <w:rPr>
          <w:spacing w:val="15"/>
        </w:rPr>
        <w:t> </w:t>
      </w:r>
      <w:r>
        <w:rPr/>
        <w:t>systematic</w:t>
      </w:r>
      <w:r>
        <w:rPr>
          <w:spacing w:val="9"/>
        </w:rPr>
        <w:t> </w:t>
      </w:r>
      <w:r>
        <w:rPr/>
        <w:t>review.</w:t>
      </w:r>
      <w:r>
        <w:rPr>
          <w:spacing w:val="10"/>
        </w:rPr>
        <w:t> </w:t>
      </w:r>
      <w:r>
        <w:rPr/>
        <w:t>BMJ.</w:t>
      </w:r>
      <w:r>
        <w:rPr>
          <w:spacing w:val="11"/>
        </w:rPr>
        <w:t> </w:t>
      </w:r>
      <w:r>
        <w:rPr/>
        <w:t>2003;</w:t>
      </w:r>
      <w:r>
        <w:rPr>
          <w:spacing w:val="12"/>
        </w:rPr>
        <w:t> </w:t>
      </w:r>
      <w:r>
        <w:rPr/>
        <w:t>326</w:t>
      </w:r>
      <w:r>
        <w:rPr>
          <w:spacing w:val="14"/>
        </w:rPr>
        <w:t> </w:t>
      </w:r>
      <w:r>
        <w:rPr>
          <w:spacing w:val="-1"/>
        </w:rPr>
        <w:t>(7386):</w:t>
      </w:r>
      <w:r>
        <w:rPr>
          <w:spacing w:val="12"/>
        </w:rPr>
        <w:t> </w:t>
      </w:r>
      <w:r>
        <w:rPr/>
        <w:t>417.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7" w:after="0"/>
        <w:ind w:left="800" w:right="109" w:hanging="404"/>
        <w:jc w:val="both"/>
      </w:pPr>
      <w:r>
        <w:rPr>
          <w:spacing w:val="-1"/>
        </w:rPr>
        <w:t>Божкова</w:t>
      </w:r>
      <w:r>
        <w:rPr>
          <w:spacing w:val="13"/>
        </w:rPr>
        <w:t> </w:t>
      </w:r>
      <w:r>
        <w:rPr/>
        <w:t>С.А.,</w:t>
      </w:r>
      <w:r>
        <w:rPr>
          <w:spacing w:val="19"/>
        </w:rPr>
        <w:t> </w:t>
      </w:r>
      <w:r>
        <w:rPr/>
        <w:t>Буланов</w:t>
      </w:r>
      <w:r>
        <w:rPr>
          <w:spacing w:val="16"/>
        </w:rPr>
        <w:t> </w:t>
      </w:r>
      <w:r>
        <w:rPr/>
        <w:t>А.Ю.,</w:t>
      </w:r>
      <w:r>
        <w:rPr>
          <w:spacing w:val="19"/>
        </w:rPr>
        <w:t> </w:t>
      </w:r>
      <w:r>
        <w:rPr>
          <w:spacing w:val="-1"/>
        </w:rPr>
        <w:t>Вавилова</w:t>
      </w:r>
      <w:r>
        <w:rPr>
          <w:spacing w:val="14"/>
        </w:rPr>
        <w:t> </w:t>
      </w:r>
      <w:r>
        <w:rPr>
          <w:spacing w:val="-1"/>
        </w:rPr>
        <w:t>Т.В.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/>
        <w:t>др.</w:t>
      </w:r>
      <w:r>
        <w:rPr>
          <w:spacing w:val="16"/>
        </w:rPr>
        <w:t> </w:t>
      </w:r>
      <w:r>
        <w:rPr>
          <w:spacing w:val="-1"/>
        </w:rPr>
        <w:t>Национальный</w:t>
      </w:r>
      <w:r>
        <w:rPr>
          <w:spacing w:val="16"/>
        </w:rPr>
        <w:t> </w:t>
      </w:r>
      <w:r>
        <w:rPr/>
        <w:t>стандарт</w:t>
      </w:r>
      <w:r>
        <w:rPr>
          <w:spacing w:val="16"/>
        </w:rPr>
        <w:t> </w:t>
      </w:r>
      <w:r>
        <w:rPr>
          <w:spacing w:val="-1"/>
        </w:rPr>
        <w:t>Российской</w:t>
      </w:r>
      <w:r>
        <w:rPr>
          <w:spacing w:val="73"/>
          <w:w w:val="102"/>
        </w:rPr>
        <w:t> </w:t>
      </w:r>
      <w:r>
        <w:rPr/>
        <w:t>Федерации</w:t>
      </w:r>
      <w:r>
        <w:rPr>
          <w:spacing w:val="22"/>
        </w:rPr>
        <w:t> </w:t>
      </w:r>
      <w:r>
        <w:rPr>
          <w:spacing w:val="-1"/>
        </w:rPr>
        <w:t>ГОСТ</w:t>
      </w:r>
      <w:r>
        <w:rPr>
          <w:spacing w:val="29"/>
        </w:rPr>
        <w:t> </w:t>
      </w:r>
      <w:r>
        <w:rPr/>
        <w:t>Р</w:t>
      </w:r>
      <w:r>
        <w:rPr>
          <w:spacing w:val="22"/>
        </w:rPr>
        <w:t> </w:t>
      </w:r>
      <w:r>
        <w:rPr>
          <w:spacing w:val="-1"/>
        </w:rPr>
        <w:t>56377-2015</w:t>
      </w:r>
      <w:r>
        <w:rPr>
          <w:spacing w:val="23"/>
        </w:rPr>
        <w:t> </w:t>
      </w:r>
      <w:r>
        <w:rPr/>
        <w:t>«Клинические</w:t>
      </w:r>
      <w:r>
        <w:rPr>
          <w:spacing w:val="25"/>
        </w:rPr>
        <w:t> </w:t>
      </w:r>
      <w:r>
        <w:rPr>
          <w:spacing w:val="-1"/>
        </w:rPr>
        <w:t>рекомендации</w:t>
      </w:r>
      <w:r>
        <w:rPr>
          <w:spacing w:val="28"/>
        </w:rPr>
        <w:t> </w:t>
      </w:r>
      <w:r>
        <w:rPr>
          <w:spacing w:val="-1"/>
        </w:rPr>
        <w:t>(протоколы</w:t>
      </w:r>
      <w:r>
        <w:rPr>
          <w:spacing w:val="24"/>
        </w:rPr>
        <w:t> </w:t>
      </w:r>
      <w:r>
        <w:rPr/>
        <w:t>лечения)</w:t>
      </w:r>
      <w:r>
        <w:rPr>
          <w:spacing w:val="57"/>
          <w:w w:val="102"/>
        </w:rPr>
        <w:t> </w:t>
      </w:r>
      <w:r>
        <w:rPr/>
        <w:t>профилактика</w:t>
      </w:r>
      <w:r>
        <w:rPr>
          <w:spacing w:val="22"/>
        </w:rPr>
        <w:t> </w:t>
      </w:r>
      <w:r>
        <w:rPr>
          <w:spacing w:val="-1"/>
        </w:rPr>
        <w:t>тромбоэмболических</w:t>
      </w:r>
      <w:r>
        <w:rPr>
          <w:spacing w:val="25"/>
        </w:rPr>
        <w:t> </w:t>
      </w:r>
      <w:r>
        <w:rPr>
          <w:spacing w:val="-1"/>
        </w:rPr>
        <w:t>синдромов».</w:t>
      </w:r>
      <w:r>
        <w:rPr>
          <w:spacing w:val="24"/>
        </w:rPr>
        <w:t> </w:t>
      </w:r>
      <w:r>
        <w:rPr/>
        <w:t>Пробл.</w:t>
      </w:r>
      <w:r>
        <w:rPr>
          <w:spacing w:val="24"/>
        </w:rPr>
        <w:t> </w:t>
      </w:r>
      <w:r>
        <w:rPr>
          <w:spacing w:val="-1"/>
        </w:rPr>
        <w:t>стандартизации</w:t>
      </w:r>
      <w:r>
        <w:rPr>
          <w:spacing w:val="24"/>
        </w:rPr>
        <w:t> </w:t>
      </w:r>
      <w:r>
        <w:rPr>
          <w:spacing w:val="-1"/>
        </w:rPr>
        <w:t>здравоохр.</w:t>
      </w:r>
      <w:r>
        <w:rPr>
          <w:spacing w:val="100"/>
          <w:w w:val="102"/>
        </w:rPr>
        <w:t> </w:t>
      </w:r>
      <w:r>
        <w:rPr/>
        <w:t>2015.</w:t>
      </w:r>
      <w:r>
        <w:rPr>
          <w:spacing w:val="16"/>
        </w:rPr>
        <w:t> </w:t>
      </w:r>
      <w:r>
        <w:rPr>
          <w:spacing w:val="-1"/>
        </w:rPr>
        <w:t>(7-8):</w:t>
      </w:r>
      <w:r>
        <w:rPr>
          <w:spacing w:val="18"/>
        </w:rPr>
        <w:t> </w:t>
      </w:r>
      <w:r>
        <w:rPr>
          <w:spacing w:val="-1"/>
        </w:rPr>
        <w:t>28-68.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6" w:after="0"/>
        <w:ind w:left="800" w:right="112" w:hanging="404"/>
        <w:jc w:val="both"/>
      </w:pPr>
      <w:r>
        <w:rPr>
          <w:spacing w:val="-1"/>
        </w:rPr>
        <w:t>Halvorsen</w:t>
      </w:r>
      <w:r>
        <w:rPr>
          <w:spacing w:val="53"/>
        </w:rPr>
        <w:t> </w:t>
      </w:r>
      <w:r>
        <w:rPr/>
        <w:t>S.,</w:t>
      </w:r>
      <w:r>
        <w:rPr>
          <w:spacing w:val="54"/>
        </w:rPr>
        <w:t> </w:t>
      </w:r>
      <w:r>
        <w:rPr/>
        <w:t>Mehilli</w:t>
      </w:r>
      <w:r>
        <w:rPr>
          <w:spacing w:val="2"/>
        </w:rPr>
        <w:t> </w:t>
      </w:r>
      <w:r>
        <w:rPr>
          <w:spacing w:val="-1"/>
        </w:rPr>
        <w:t>J.,</w:t>
      </w:r>
      <w:r>
        <w:rPr>
          <w:spacing w:val="3"/>
        </w:rPr>
        <w:t> </w:t>
      </w:r>
      <w:r>
        <w:rPr/>
        <w:t>Cassese</w:t>
      </w:r>
      <w:r>
        <w:rPr>
          <w:spacing w:val="53"/>
        </w:rPr>
        <w:t> </w:t>
      </w:r>
      <w:r>
        <w:rPr/>
        <w:t>S.</w:t>
      </w:r>
      <w:r>
        <w:rPr>
          <w:spacing w:val="1"/>
        </w:rPr>
        <w:t> </w:t>
      </w:r>
      <w:r>
        <w:rPr/>
        <w:t>et</w:t>
      </w:r>
      <w:r>
        <w:rPr>
          <w:spacing w:val="1"/>
        </w:rPr>
        <w:t> </w:t>
      </w:r>
      <w:r>
        <w:rPr>
          <w:spacing w:val="-1"/>
        </w:rPr>
        <w:t>al.;</w:t>
      </w:r>
      <w:r>
        <w:rPr>
          <w:spacing w:val="2"/>
        </w:rPr>
        <w:t> </w:t>
      </w:r>
      <w:r>
        <w:rPr>
          <w:spacing w:val="-1"/>
        </w:rPr>
        <w:t>ESC</w:t>
      </w:r>
      <w:r>
        <w:rPr>
          <w:spacing w:val="1"/>
        </w:rPr>
        <w:t> </w:t>
      </w:r>
      <w:r>
        <w:rPr/>
        <w:t>Scientific</w:t>
      </w:r>
      <w:r>
        <w:rPr>
          <w:spacing w:val="52"/>
        </w:rPr>
        <w:t> </w:t>
      </w:r>
      <w:r>
        <w:rPr>
          <w:spacing w:val="-1"/>
        </w:rPr>
        <w:t>Document</w:t>
      </w:r>
      <w:r>
        <w:rPr>
          <w:spacing w:val="1"/>
        </w:rPr>
        <w:t> </w:t>
      </w:r>
      <w:r>
        <w:rPr>
          <w:spacing w:val="-1"/>
        </w:rPr>
        <w:t>Group.</w:t>
      </w:r>
      <w:r>
        <w:rPr>
          <w:spacing w:val="3"/>
        </w:rPr>
        <w:t> </w:t>
      </w:r>
      <w:r>
        <w:rPr/>
        <w:t>2022</w:t>
      </w:r>
      <w:r>
        <w:rPr>
          <w:spacing w:val="1"/>
        </w:rPr>
        <w:t> </w:t>
      </w:r>
      <w:r>
        <w:rPr>
          <w:spacing w:val="-1"/>
        </w:rPr>
        <w:t>ESC</w:t>
      </w:r>
      <w:r>
        <w:rPr>
          <w:spacing w:val="45"/>
          <w:w w:val="102"/>
        </w:rPr>
        <w:t> </w:t>
      </w:r>
      <w:r>
        <w:rPr/>
        <w:t>Guidelines</w:t>
      </w:r>
      <w:r>
        <w:rPr>
          <w:spacing w:val="4"/>
        </w:rPr>
        <w:t> </w:t>
      </w:r>
      <w:r>
        <w:rPr/>
        <w:t>on cardiovascular</w:t>
      </w:r>
      <w:r>
        <w:rPr>
          <w:spacing w:val="1"/>
        </w:rPr>
        <w:t> </w:t>
      </w:r>
      <w:r>
        <w:rPr>
          <w:spacing w:val="-1"/>
        </w:rPr>
        <w:t>assessment</w:t>
      </w:r>
      <w:r>
        <w:rPr>
          <w:spacing w:val="7"/>
        </w:rPr>
        <w:t> </w:t>
      </w:r>
      <w:r>
        <w:rPr/>
        <w:t>and management</w:t>
      </w:r>
      <w:r>
        <w:rPr>
          <w:spacing w:val="7"/>
        </w:rPr>
        <w:t> </w:t>
      </w:r>
      <w:r>
        <w:rPr/>
        <w:t>of</w:t>
      </w:r>
      <w:r>
        <w:rPr>
          <w:spacing w:val="1"/>
        </w:rPr>
        <w:t> </w:t>
      </w:r>
      <w:r>
        <w:rPr/>
        <w:t>patients undergoing</w:t>
      </w:r>
      <w:r>
        <w:rPr>
          <w:spacing w:val="5"/>
        </w:rPr>
        <w:t> </w:t>
      </w:r>
      <w:r>
        <w:rPr/>
        <w:t>non-cardiac</w:t>
      </w:r>
      <w:r>
        <w:rPr>
          <w:spacing w:val="34"/>
          <w:w w:val="102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>
          <w:spacing w:val="-1"/>
        </w:rPr>
        <w:t>Eur.</w:t>
      </w:r>
      <w:r>
        <w:rPr>
          <w:spacing w:val="16"/>
        </w:rPr>
        <w:t> </w:t>
      </w:r>
      <w:r>
        <w:rPr/>
        <w:t>Heart</w:t>
      </w:r>
      <w:r>
        <w:rPr>
          <w:spacing w:val="13"/>
        </w:rPr>
        <w:t> </w:t>
      </w:r>
      <w:r>
        <w:rPr/>
        <w:t>J.</w:t>
      </w:r>
      <w:r>
        <w:rPr>
          <w:spacing w:val="14"/>
        </w:rPr>
        <w:t> </w:t>
      </w:r>
      <w:r>
        <w:rPr/>
        <w:t>2022;</w:t>
      </w:r>
      <w:r>
        <w:rPr>
          <w:spacing w:val="16"/>
        </w:rPr>
        <w:t> </w:t>
      </w:r>
      <w:r>
        <w:rPr>
          <w:spacing w:val="-1"/>
        </w:rPr>
        <w:t>43(39):</w:t>
      </w:r>
      <w:r>
        <w:rPr>
          <w:spacing w:val="13"/>
        </w:rPr>
        <w:t> </w:t>
      </w:r>
      <w:r>
        <w:rPr/>
        <w:t>3826-3924.</w:t>
      </w:r>
      <w:r>
        <w:rPr/>
      </w:r>
    </w:p>
    <w:p>
      <w:pPr>
        <w:spacing w:after="0" w:line="282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58" w:after="0"/>
        <w:ind w:left="800" w:right="116" w:hanging="404"/>
        <w:jc w:val="both"/>
      </w:pPr>
      <w:r>
        <w:rPr/>
        <w:t>Botto</w:t>
      </w:r>
      <w:r>
        <w:rPr>
          <w:spacing w:val="28"/>
        </w:rPr>
        <w:t> </w:t>
      </w:r>
      <w:r>
        <w:rPr/>
        <w:t>F.,</w:t>
      </w:r>
      <w:r>
        <w:rPr>
          <w:spacing w:val="29"/>
        </w:rPr>
        <w:t> </w:t>
      </w:r>
      <w:r>
        <w:rPr/>
        <w:t>Alonso-Coello</w:t>
      </w:r>
      <w:r>
        <w:rPr>
          <w:spacing w:val="27"/>
        </w:rPr>
        <w:t> </w:t>
      </w:r>
      <w:r>
        <w:rPr/>
        <w:t>P.,</w:t>
      </w:r>
      <w:r>
        <w:rPr>
          <w:spacing w:val="31"/>
        </w:rPr>
        <w:t> </w:t>
      </w:r>
      <w:r>
        <w:rPr/>
        <w:t>Chan</w:t>
      </w:r>
      <w:r>
        <w:rPr>
          <w:spacing w:val="29"/>
        </w:rPr>
        <w:t> </w:t>
      </w:r>
      <w:r>
        <w:rPr>
          <w:spacing w:val="-1"/>
        </w:rPr>
        <w:t>M.T.</w:t>
      </w:r>
      <w:r>
        <w:rPr>
          <w:spacing w:val="31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9"/>
        </w:rPr>
        <w:t> </w:t>
      </w:r>
      <w:r>
        <w:rPr>
          <w:spacing w:val="-1"/>
        </w:rPr>
        <w:t>Myocardial</w:t>
      </w:r>
      <w:r>
        <w:rPr>
          <w:spacing w:val="26"/>
        </w:rPr>
        <w:t> </w:t>
      </w:r>
      <w:r>
        <w:rPr/>
        <w:t>injury</w:t>
      </w:r>
      <w:r>
        <w:rPr>
          <w:spacing w:val="29"/>
        </w:rPr>
        <w:t> </w:t>
      </w:r>
      <w:r>
        <w:rPr>
          <w:spacing w:val="-1"/>
        </w:rPr>
        <w:t>after</w:t>
      </w:r>
      <w:r>
        <w:rPr>
          <w:spacing w:val="26"/>
        </w:rPr>
        <w:t> </w:t>
      </w:r>
      <w:r>
        <w:rPr/>
        <w:t>noncardiac</w:t>
      </w:r>
      <w:r>
        <w:rPr>
          <w:spacing w:val="30"/>
        </w:rPr>
        <w:t> </w:t>
      </w:r>
      <w:r>
        <w:rPr>
          <w:spacing w:val="-1"/>
        </w:rPr>
        <w:t>surgery:</w:t>
      </w:r>
      <w:r>
        <w:rPr>
          <w:spacing w:val="28"/>
        </w:rPr>
        <w:t> </w:t>
      </w:r>
      <w:r>
        <w:rPr/>
        <w:t>a</w:t>
      </w:r>
      <w:r>
        <w:rPr>
          <w:spacing w:val="41"/>
          <w:w w:val="102"/>
        </w:rPr>
        <w:t> </w:t>
      </w:r>
      <w:r>
        <w:rPr>
          <w:spacing w:val="-1"/>
        </w:rPr>
        <w:t>large,</w:t>
      </w:r>
      <w:r>
        <w:rPr>
          <w:spacing w:val="26"/>
        </w:rPr>
        <w:t> </w:t>
      </w:r>
      <w:r>
        <w:rPr>
          <w:spacing w:val="-1"/>
        </w:rPr>
        <w:t>international,</w:t>
      </w:r>
      <w:r>
        <w:rPr>
          <w:spacing w:val="26"/>
        </w:rPr>
        <w:t> </w:t>
      </w:r>
      <w:r>
        <w:rPr/>
        <w:t>prospective</w:t>
      </w:r>
      <w:r>
        <w:rPr>
          <w:spacing w:val="27"/>
        </w:rPr>
        <w:t> </w:t>
      </w:r>
      <w:r>
        <w:rPr>
          <w:spacing w:val="-1"/>
        </w:rPr>
        <w:t>cohort</w:t>
      </w:r>
      <w:r>
        <w:rPr>
          <w:spacing w:val="24"/>
        </w:rPr>
        <w:t> </w:t>
      </w:r>
      <w:r>
        <w:rPr/>
        <w:t>study</w:t>
      </w:r>
      <w:r>
        <w:rPr>
          <w:spacing w:val="29"/>
        </w:rPr>
        <w:t> </w:t>
      </w:r>
      <w:r>
        <w:rPr/>
        <w:t>establishing</w:t>
      </w:r>
      <w:r>
        <w:rPr>
          <w:spacing w:val="26"/>
        </w:rPr>
        <w:t> </w:t>
      </w:r>
      <w:r>
        <w:rPr>
          <w:spacing w:val="-1"/>
        </w:rPr>
        <w:t>diagnostic</w:t>
      </w:r>
      <w:r>
        <w:rPr>
          <w:spacing w:val="30"/>
        </w:rPr>
        <w:t> </w:t>
      </w:r>
      <w:r>
        <w:rPr>
          <w:spacing w:val="-1"/>
        </w:rPr>
        <w:t>criteria,</w:t>
      </w:r>
      <w:r>
        <w:rPr>
          <w:spacing w:val="24"/>
        </w:rPr>
        <w:t> </w:t>
      </w:r>
      <w:r>
        <w:rPr>
          <w:spacing w:val="-1"/>
        </w:rPr>
        <w:t>characteristics,</w:t>
      </w:r>
      <w:r>
        <w:rPr>
          <w:spacing w:val="103"/>
          <w:w w:val="102"/>
        </w:rPr>
        <w:t> </w:t>
      </w:r>
      <w:r>
        <w:rPr>
          <w:spacing w:val="-1"/>
        </w:rPr>
        <w:t>predictors,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20"/>
        </w:rPr>
        <w:t> </w:t>
      </w:r>
      <w:r>
        <w:rPr>
          <w:spacing w:val="-1"/>
        </w:rPr>
        <w:t>30-day</w:t>
      </w:r>
      <w:r>
        <w:rPr>
          <w:spacing w:val="19"/>
        </w:rPr>
        <w:t> </w:t>
      </w:r>
      <w:r>
        <w:rPr/>
        <w:t>outcomes.</w:t>
      </w:r>
      <w:r>
        <w:rPr>
          <w:spacing w:val="17"/>
        </w:rPr>
        <w:t> </w:t>
      </w:r>
      <w:r>
        <w:rPr>
          <w:spacing w:val="-1"/>
        </w:rPr>
        <w:t>Anesthesiology.</w:t>
      </w:r>
      <w:r>
        <w:rPr>
          <w:spacing w:val="17"/>
        </w:rPr>
        <w:t> </w:t>
      </w:r>
      <w:r>
        <w:rPr/>
        <w:t>2014;</w:t>
      </w:r>
      <w:r>
        <w:rPr>
          <w:spacing w:val="21"/>
        </w:rPr>
        <w:t> </w:t>
      </w:r>
      <w:r>
        <w:rPr/>
        <w:t>120:</w:t>
      </w:r>
      <w:r>
        <w:rPr>
          <w:spacing w:val="17"/>
        </w:rPr>
        <w:t> </w:t>
      </w:r>
      <w:r>
        <w:rPr/>
        <w:t>564–578.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3" w:after="0"/>
        <w:ind w:left="800" w:right="113" w:hanging="404"/>
        <w:jc w:val="both"/>
      </w:pPr>
      <w:r>
        <w:rPr>
          <w:spacing w:val="-1"/>
        </w:rPr>
        <w:t>Duceppe</w:t>
      </w:r>
      <w:r>
        <w:rPr>
          <w:spacing w:val="17"/>
        </w:rPr>
        <w:t> </w:t>
      </w:r>
      <w:r>
        <w:rPr>
          <w:spacing w:val="-1"/>
        </w:rPr>
        <w:t>E.,</w:t>
      </w:r>
      <w:r>
        <w:rPr>
          <w:spacing w:val="14"/>
        </w:rPr>
        <w:t> </w:t>
      </w:r>
      <w:r>
        <w:rPr>
          <w:spacing w:val="-1"/>
        </w:rPr>
        <w:t>Parlow</w:t>
      </w:r>
      <w:r>
        <w:rPr>
          <w:spacing w:val="15"/>
        </w:rPr>
        <w:t> </w:t>
      </w:r>
      <w:r>
        <w:rPr/>
        <w:t>J.,</w:t>
      </w:r>
      <w:r>
        <w:rPr>
          <w:spacing w:val="16"/>
        </w:rPr>
        <w:t> </w:t>
      </w:r>
      <w:r>
        <w:rPr>
          <w:spacing w:val="-1"/>
        </w:rPr>
        <w:t>MacDonald</w:t>
      </w:r>
      <w:r>
        <w:rPr>
          <w:spacing w:val="13"/>
        </w:rPr>
        <w:t> </w:t>
      </w:r>
      <w:r>
        <w:rPr/>
        <w:t>P.</w:t>
      </w:r>
      <w:r>
        <w:rPr>
          <w:spacing w:val="19"/>
        </w:rPr>
        <w:t> </w:t>
      </w:r>
      <w:r>
        <w:rPr>
          <w:spacing w:val="-2"/>
        </w:rPr>
        <w:t>et</w:t>
      </w:r>
      <w:r>
        <w:rPr>
          <w:spacing w:val="17"/>
        </w:rPr>
        <w:t> </w:t>
      </w:r>
      <w:r>
        <w:rPr>
          <w:spacing w:val="-1"/>
        </w:rPr>
        <w:t>al.;</w:t>
      </w:r>
      <w:r>
        <w:rPr>
          <w:spacing w:val="14"/>
        </w:rPr>
        <w:t> </w:t>
      </w:r>
      <w:r>
        <w:rPr/>
        <w:t>Canadian</w:t>
      </w:r>
      <w:r>
        <w:rPr>
          <w:spacing w:val="13"/>
        </w:rPr>
        <w:t> </w:t>
      </w:r>
      <w:r>
        <w:rPr>
          <w:spacing w:val="-1"/>
        </w:rPr>
        <w:t>Cardiovascular</w:t>
      </w:r>
      <w:r>
        <w:rPr>
          <w:spacing w:val="16"/>
        </w:rPr>
        <w:t> </w:t>
      </w:r>
      <w:r>
        <w:rPr>
          <w:spacing w:val="-1"/>
        </w:rPr>
        <w:t>Society</w:t>
      </w:r>
      <w:r>
        <w:rPr>
          <w:spacing w:val="13"/>
        </w:rPr>
        <w:t> </w:t>
      </w:r>
      <w:r>
        <w:rPr/>
        <w:t>Guidelines</w:t>
      </w:r>
      <w:r>
        <w:rPr>
          <w:spacing w:val="13"/>
        </w:rPr>
        <w:t> </w:t>
      </w:r>
      <w:r>
        <w:rPr/>
        <w:t>on</w:t>
      </w:r>
      <w:r>
        <w:rPr>
          <w:spacing w:val="85"/>
          <w:w w:val="102"/>
        </w:rPr>
        <w:t> </w:t>
      </w:r>
      <w:r>
        <w:rPr>
          <w:spacing w:val="-1"/>
        </w:rPr>
        <w:t>perioperative</w:t>
      </w:r>
      <w:r>
        <w:rPr>
          <w:spacing w:val="19"/>
        </w:rPr>
        <w:t> </w:t>
      </w:r>
      <w:r>
        <w:rPr/>
        <w:t>cardiac</w:t>
      </w:r>
      <w:r>
        <w:rPr>
          <w:spacing w:val="21"/>
        </w:rPr>
        <w:t> </w:t>
      </w:r>
      <w:r>
        <w:rPr/>
        <w:t>risk</w:t>
      </w:r>
      <w:r>
        <w:rPr>
          <w:spacing w:val="25"/>
        </w:rPr>
        <w:t> </w:t>
      </w:r>
      <w:r>
        <w:rPr>
          <w:spacing w:val="-1"/>
        </w:rPr>
        <w:t>assessment</w:t>
      </w:r>
      <w:r>
        <w:rPr>
          <w:spacing w:val="23"/>
        </w:rPr>
        <w:t> </w:t>
      </w:r>
      <w:r>
        <w:rPr/>
        <w:t>and</w:t>
      </w:r>
      <w:r>
        <w:rPr>
          <w:spacing w:val="23"/>
        </w:rPr>
        <w:t> </w:t>
      </w:r>
      <w:r>
        <w:rPr/>
        <w:t>management</w:t>
      </w:r>
      <w:r>
        <w:rPr>
          <w:spacing w:val="21"/>
        </w:rPr>
        <w:t> </w:t>
      </w:r>
      <w:r>
        <w:rPr/>
        <w:t>for</w:t>
      </w:r>
      <w:r>
        <w:rPr>
          <w:spacing w:val="23"/>
        </w:rPr>
        <w:t> </w:t>
      </w:r>
      <w:r>
        <w:rPr>
          <w:spacing w:val="-1"/>
        </w:rPr>
        <w:t>patients</w:t>
      </w:r>
      <w:r>
        <w:rPr>
          <w:spacing w:val="23"/>
        </w:rPr>
        <w:t> </w:t>
      </w:r>
      <w:r>
        <w:rPr/>
        <w:t>who</w:t>
      </w:r>
      <w:r>
        <w:rPr>
          <w:spacing w:val="23"/>
        </w:rPr>
        <w:t> </w:t>
      </w:r>
      <w:r>
        <w:rPr/>
        <w:t>undergo</w:t>
      </w:r>
      <w:r>
        <w:rPr>
          <w:spacing w:val="20"/>
        </w:rPr>
        <w:t> </w:t>
      </w:r>
      <w:r>
        <w:rPr/>
        <w:t>noncardiac</w:t>
      </w:r>
      <w:r>
        <w:rPr>
          <w:spacing w:val="58"/>
          <w:w w:val="102"/>
        </w:rPr>
        <w:t> </w:t>
      </w:r>
      <w:r>
        <w:rPr>
          <w:spacing w:val="-1"/>
        </w:rPr>
        <w:t>surgery.</w:t>
      </w:r>
      <w:r>
        <w:rPr>
          <w:spacing w:val="12"/>
        </w:rPr>
        <w:t> </w:t>
      </w:r>
      <w:r>
        <w:rPr>
          <w:spacing w:val="-1"/>
        </w:rPr>
        <w:t>Can.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Cardiol.</w:t>
      </w:r>
      <w:r>
        <w:rPr>
          <w:spacing w:val="16"/>
        </w:rPr>
        <w:t> </w:t>
      </w:r>
      <w:r>
        <w:rPr/>
        <w:t>2017;</w:t>
      </w:r>
      <w:r>
        <w:rPr>
          <w:spacing w:val="13"/>
        </w:rPr>
        <w:t> </w:t>
      </w:r>
      <w:r>
        <w:rPr/>
        <w:t>33(1):</w:t>
      </w:r>
      <w:r>
        <w:rPr>
          <w:spacing w:val="8"/>
        </w:rPr>
        <w:t> </w:t>
      </w:r>
      <w:r>
        <w:rPr/>
        <w:t>17-32.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113" w:hanging="404"/>
        <w:jc w:val="both"/>
      </w:pPr>
      <w:r>
        <w:rPr>
          <w:spacing w:val="-1"/>
        </w:rPr>
        <w:t>Glance</w:t>
      </w:r>
      <w:r>
        <w:rPr>
          <w:spacing w:val="54"/>
        </w:rPr>
        <w:t> </w:t>
      </w:r>
      <w:r>
        <w:rPr>
          <w:spacing w:val="-1"/>
        </w:rPr>
        <w:t>L.G.,</w:t>
      </w:r>
      <w:r>
        <w:rPr>
          <w:spacing w:val="9"/>
        </w:rPr>
        <w:t> </w:t>
      </w:r>
      <w:r>
        <w:rPr>
          <w:spacing w:val="-1"/>
        </w:rPr>
        <w:t>Lustik</w:t>
      </w:r>
      <w:r>
        <w:rPr>
          <w:spacing w:val="5"/>
        </w:rPr>
        <w:t> </w:t>
      </w:r>
      <w:r>
        <w:rPr/>
        <w:t>S.J.,</w:t>
      </w:r>
      <w:r>
        <w:rPr>
          <w:spacing w:val="3"/>
        </w:rPr>
        <w:t> </w:t>
      </w:r>
      <w:r>
        <w:rPr>
          <w:spacing w:val="-1"/>
        </w:rPr>
        <w:t>Hannan</w:t>
      </w:r>
      <w:r>
        <w:rPr>
          <w:spacing w:val="3"/>
        </w:rPr>
        <w:t> </w:t>
      </w:r>
      <w:r>
        <w:rPr/>
        <w:t>E.L.</w:t>
      </w:r>
      <w:r>
        <w:rPr>
          <w:spacing w:val="1"/>
        </w:rPr>
        <w:t> </w:t>
      </w:r>
      <w:r>
        <w:rPr/>
        <w:t>et</w:t>
      </w:r>
      <w:r>
        <w:rPr>
          <w:spacing w:val="6"/>
        </w:rPr>
        <w:t> </w:t>
      </w:r>
      <w:r>
        <w:rPr>
          <w:spacing w:val="-1"/>
        </w:rPr>
        <w:t>al.</w:t>
      </w:r>
      <w:r>
        <w:rPr>
          <w:spacing w:val="5"/>
        </w:rPr>
        <w:t> </w:t>
      </w:r>
      <w:r>
        <w:rPr>
          <w:spacing w:val="-1"/>
        </w:rPr>
        <w:t>The</w:t>
      </w:r>
      <w:r>
        <w:rPr>
          <w:spacing w:val="7"/>
        </w:rPr>
        <w:t> </w:t>
      </w:r>
      <w:r>
        <w:rPr>
          <w:spacing w:val="-1"/>
        </w:rPr>
        <w:t>Surgical</w:t>
      </w:r>
      <w:r>
        <w:rPr>
          <w:spacing w:val="3"/>
        </w:rPr>
        <w:t> </w:t>
      </w:r>
      <w:r>
        <w:rPr/>
        <w:t>Mortality</w:t>
      </w:r>
      <w:r>
        <w:rPr>
          <w:spacing w:val="3"/>
        </w:rPr>
        <w:t> </w:t>
      </w:r>
      <w:r>
        <w:rPr/>
        <w:t>Probability</w:t>
      </w:r>
      <w:r>
        <w:rPr>
          <w:spacing w:val="3"/>
        </w:rPr>
        <w:t> </w:t>
      </w:r>
      <w:r>
        <w:rPr>
          <w:spacing w:val="-1"/>
        </w:rPr>
        <w:t>Model:</w:t>
      </w:r>
      <w:r>
        <w:rPr>
          <w:spacing w:val="59"/>
          <w:w w:val="101"/>
        </w:rPr>
        <w:t> </w:t>
      </w:r>
      <w:r>
        <w:rPr>
          <w:spacing w:val="-1"/>
        </w:rPr>
        <w:t>derivation</w:t>
      </w:r>
      <w:r>
        <w:rPr>
          <w:spacing w:val="22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validation</w:t>
      </w:r>
      <w:r>
        <w:rPr>
          <w:spacing w:val="22"/>
        </w:rPr>
        <w:t> </w:t>
      </w:r>
      <w:r>
        <w:rPr/>
        <w:t>of</w:t>
      </w:r>
      <w:r>
        <w:rPr>
          <w:spacing w:val="18"/>
        </w:rPr>
        <w:t> </w:t>
      </w:r>
      <w:r>
        <w:rPr/>
        <w:t>a</w:t>
      </w:r>
      <w:r>
        <w:rPr>
          <w:spacing w:val="20"/>
        </w:rPr>
        <w:t> </w:t>
      </w:r>
      <w:r>
        <w:rPr/>
        <w:t>simple</w:t>
      </w:r>
      <w:r>
        <w:rPr>
          <w:spacing w:val="21"/>
        </w:rPr>
        <w:t> </w:t>
      </w:r>
      <w:r>
        <w:rPr/>
        <w:t>risk</w:t>
      </w:r>
      <w:r>
        <w:rPr>
          <w:spacing w:val="17"/>
        </w:rPr>
        <w:t> </w:t>
      </w:r>
      <w:r>
        <w:rPr>
          <w:spacing w:val="-1"/>
        </w:rPr>
        <w:t>prediction</w:t>
      </w:r>
      <w:r>
        <w:rPr>
          <w:spacing w:val="20"/>
        </w:rPr>
        <w:t> </w:t>
      </w:r>
      <w:r>
        <w:rPr>
          <w:spacing w:val="-1"/>
        </w:rPr>
        <w:t>rule</w:t>
      </w:r>
      <w:r>
        <w:rPr>
          <w:spacing w:val="21"/>
        </w:rPr>
        <w:t> </w:t>
      </w:r>
      <w:r>
        <w:rPr/>
        <w:t>for</w:t>
      </w:r>
      <w:r>
        <w:rPr>
          <w:spacing w:val="17"/>
        </w:rPr>
        <w:t> </w:t>
      </w:r>
      <w:r>
        <w:rPr/>
        <w:t>noncardiac</w:t>
      </w:r>
      <w:r>
        <w:rPr>
          <w:spacing w:val="18"/>
        </w:rPr>
        <w:t> </w:t>
      </w:r>
      <w:r>
        <w:rPr>
          <w:spacing w:val="-1"/>
        </w:rPr>
        <w:t>surgery.</w:t>
      </w:r>
      <w:r>
        <w:rPr>
          <w:spacing w:val="22"/>
        </w:rPr>
        <w:t> </w:t>
      </w:r>
      <w:r>
        <w:rPr/>
        <w:t>Ann.</w:t>
      </w:r>
      <w:r>
        <w:rPr>
          <w:spacing w:val="17"/>
        </w:rPr>
        <w:t> </w:t>
      </w:r>
      <w:r>
        <w:rPr/>
        <w:t>Surg.</w:t>
      </w:r>
      <w:r>
        <w:rPr>
          <w:spacing w:val="49"/>
          <w:w w:val="102"/>
        </w:rPr>
        <w:t> </w:t>
      </w:r>
      <w:r>
        <w:rPr/>
        <w:t>2012;</w:t>
      </w:r>
      <w:r>
        <w:rPr>
          <w:spacing w:val="17"/>
        </w:rPr>
        <w:t> </w:t>
      </w:r>
      <w:r>
        <w:rPr/>
        <w:t>255:</w:t>
      </w:r>
      <w:r>
        <w:rPr>
          <w:spacing w:val="16"/>
        </w:rPr>
        <w:t> </w:t>
      </w:r>
      <w:r>
        <w:rPr/>
        <w:t>696–702.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7" w:after="0"/>
        <w:ind w:left="800" w:right="113" w:hanging="404"/>
        <w:jc w:val="both"/>
      </w:pPr>
      <w:r>
        <w:rPr/>
        <w:t>Сумин</w:t>
      </w:r>
      <w:r>
        <w:rPr>
          <w:spacing w:val="24"/>
        </w:rPr>
        <w:t> </w:t>
      </w:r>
      <w:r>
        <w:rPr>
          <w:spacing w:val="-1"/>
        </w:rPr>
        <w:t>А.Н.,</w:t>
      </w:r>
      <w:r>
        <w:rPr>
          <w:spacing w:val="24"/>
        </w:rPr>
        <w:t> </w:t>
      </w:r>
      <w:r>
        <w:rPr>
          <w:spacing w:val="-1"/>
        </w:rPr>
        <w:t>Дупляков</w:t>
      </w:r>
      <w:r>
        <w:rPr>
          <w:spacing w:val="15"/>
        </w:rPr>
        <w:t> </w:t>
      </w:r>
      <w:r>
        <w:rPr>
          <w:spacing w:val="-1"/>
        </w:rPr>
        <w:t>Д.В.,</w:t>
      </w:r>
      <w:r>
        <w:rPr>
          <w:spacing w:val="23"/>
        </w:rPr>
        <w:t> </w:t>
      </w:r>
      <w:r>
        <w:rPr>
          <w:spacing w:val="-1"/>
        </w:rPr>
        <w:t>Белялов</w:t>
      </w:r>
      <w:r>
        <w:rPr>
          <w:spacing w:val="20"/>
        </w:rPr>
        <w:t> </w:t>
      </w:r>
      <w:r>
        <w:rPr/>
        <w:t>Ф.И.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/>
        <w:t>др.</w:t>
      </w:r>
      <w:r>
        <w:rPr>
          <w:spacing w:val="21"/>
        </w:rPr>
        <w:t> </w:t>
      </w:r>
      <w:r>
        <w:rPr>
          <w:spacing w:val="-1"/>
        </w:rPr>
        <w:t>Рекомендации</w:t>
      </w:r>
      <w:r>
        <w:rPr>
          <w:spacing w:val="23"/>
        </w:rPr>
        <w:t> </w:t>
      </w:r>
      <w:r>
        <w:rPr/>
        <w:t>по</w:t>
      </w:r>
      <w:r>
        <w:rPr>
          <w:spacing w:val="22"/>
        </w:rPr>
        <w:t> </w:t>
      </w:r>
      <w:r>
        <w:rPr>
          <w:spacing w:val="-1"/>
        </w:rPr>
        <w:t>оценке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коррекции</w:t>
      </w:r>
      <w:r>
        <w:rPr>
          <w:spacing w:val="75"/>
          <w:w w:val="102"/>
        </w:rPr>
        <w:t> </w:t>
      </w:r>
      <w:r>
        <w:rPr/>
        <w:t>сердечно-сосудистых</w:t>
      </w:r>
      <w:r>
        <w:rPr>
          <w:spacing w:val="29"/>
        </w:rPr>
        <w:t> </w:t>
      </w:r>
      <w:r>
        <w:rPr/>
        <w:t>рисков</w:t>
      </w:r>
      <w:r>
        <w:rPr>
          <w:spacing w:val="28"/>
        </w:rPr>
        <w:t> </w:t>
      </w:r>
      <w:r>
        <w:rPr/>
        <w:t>при</w:t>
      </w:r>
      <w:r>
        <w:rPr>
          <w:spacing w:val="30"/>
        </w:rPr>
        <w:t> </w:t>
      </w:r>
      <w:r>
        <w:rPr/>
        <w:t>несердечных</w:t>
      </w:r>
      <w:r>
        <w:rPr>
          <w:spacing w:val="30"/>
        </w:rPr>
        <w:t> </w:t>
      </w:r>
      <w:r>
        <w:rPr/>
        <w:t>операциях.</w:t>
      </w:r>
      <w:r>
        <w:rPr>
          <w:spacing w:val="30"/>
        </w:rPr>
        <w:t> </w:t>
      </w:r>
      <w:r>
        <w:rPr>
          <w:spacing w:val="-1"/>
        </w:rPr>
        <w:t>Росс.</w:t>
      </w:r>
      <w:r>
        <w:rPr>
          <w:spacing w:val="30"/>
        </w:rPr>
        <w:t> </w:t>
      </w:r>
      <w:r>
        <w:rPr/>
        <w:t>Кардиол.</w:t>
      </w:r>
      <w:r>
        <w:rPr>
          <w:spacing w:val="29"/>
        </w:rPr>
        <w:t> </w:t>
      </w:r>
      <w:r>
        <w:rPr/>
        <w:t>журн.</w:t>
      </w:r>
      <w:r>
        <w:rPr>
          <w:spacing w:val="30"/>
        </w:rPr>
        <w:t> </w:t>
      </w:r>
      <w:r>
        <w:rPr/>
        <w:t>2023;</w:t>
      </w:r>
      <w:r>
        <w:rPr>
          <w:spacing w:val="29"/>
          <w:w w:val="101"/>
        </w:rPr>
        <w:t> </w:t>
      </w:r>
      <w:r>
        <w:rPr/>
        <w:t>28</w:t>
      </w:r>
      <w:r>
        <w:rPr>
          <w:spacing w:val="11"/>
        </w:rPr>
        <w:t> </w:t>
      </w:r>
      <w:r>
        <w:rPr>
          <w:spacing w:val="-1"/>
        </w:rPr>
        <w:t>(8):</w:t>
      </w:r>
      <w:r>
        <w:rPr>
          <w:spacing w:val="11"/>
        </w:rPr>
        <w:t> </w:t>
      </w:r>
      <w:r>
        <w:rPr/>
        <w:t>5555.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4" w:after="0"/>
        <w:ind w:left="800" w:right="108" w:hanging="404"/>
        <w:jc w:val="both"/>
      </w:pPr>
      <w:r>
        <w:rPr>
          <w:spacing w:val="-2"/>
        </w:rPr>
        <w:t>Fronczek</w:t>
      </w:r>
      <w:r>
        <w:rPr>
          <w:spacing w:val="26"/>
        </w:rPr>
        <w:t> </w:t>
      </w:r>
      <w:r>
        <w:rPr>
          <w:spacing w:val="-2"/>
        </w:rPr>
        <w:t>J.,</w:t>
      </w:r>
      <w:r>
        <w:rPr>
          <w:spacing w:val="28"/>
        </w:rPr>
        <w:t> </w:t>
      </w:r>
      <w:r>
        <w:rPr>
          <w:spacing w:val="-2"/>
        </w:rPr>
        <w:t>Polok</w:t>
      </w:r>
      <w:r>
        <w:rPr>
          <w:spacing w:val="26"/>
        </w:rPr>
        <w:t> </w:t>
      </w:r>
      <w:r>
        <w:rPr>
          <w:spacing w:val="-2"/>
        </w:rPr>
        <w:t>K.,</w:t>
      </w:r>
      <w:r>
        <w:rPr>
          <w:spacing w:val="28"/>
        </w:rPr>
        <w:t> </w:t>
      </w:r>
      <w:r>
        <w:rPr>
          <w:spacing w:val="-3"/>
        </w:rPr>
        <w:t>Devereaux</w:t>
      </w:r>
      <w:r>
        <w:rPr>
          <w:spacing w:val="29"/>
        </w:rPr>
        <w:t> </w:t>
      </w:r>
      <w:r>
        <w:rPr>
          <w:spacing w:val="-2"/>
        </w:rPr>
        <w:t>P.J.</w:t>
      </w:r>
      <w:r>
        <w:rPr>
          <w:spacing w:val="28"/>
        </w:rPr>
        <w:t> </w:t>
      </w:r>
      <w:r>
        <w:rPr>
          <w:spacing w:val="-2"/>
        </w:rPr>
        <w:t>et</w:t>
      </w:r>
      <w:r>
        <w:rPr>
          <w:spacing w:val="28"/>
        </w:rPr>
        <w:t> </w:t>
      </w:r>
      <w:r>
        <w:rPr>
          <w:spacing w:val="-2"/>
        </w:rPr>
        <w:t>al.</w:t>
      </w:r>
      <w:r>
        <w:rPr>
          <w:spacing w:val="29"/>
        </w:rPr>
        <w:t> </w:t>
      </w:r>
      <w:r>
        <w:rPr>
          <w:spacing w:val="-2"/>
        </w:rPr>
        <w:t>External</w:t>
      </w:r>
      <w:r>
        <w:rPr>
          <w:spacing w:val="23"/>
        </w:rPr>
        <w:t> </w:t>
      </w:r>
      <w:r>
        <w:rPr>
          <w:spacing w:val="-2"/>
        </w:rPr>
        <w:t>validation</w:t>
      </w:r>
      <w:r>
        <w:rPr>
          <w:spacing w:val="26"/>
        </w:rPr>
        <w:t> </w:t>
      </w:r>
      <w:r>
        <w:rPr/>
        <w:t>of</w:t>
      </w:r>
      <w:r>
        <w:rPr>
          <w:spacing w:val="25"/>
        </w:rPr>
        <w:t> </w:t>
      </w:r>
      <w:r>
        <w:rPr>
          <w:spacing w:val="-2"/>
        </w:rPr>
        <w:t>the</w:t>
      </w:r>
      <w:r>
        <w:rPr>
          <w:spacing w:val="25"/>
        </w:rPr>
        <w:t> </w:t>
      </w:r>
      <w:r>
        <w:rPr>
          <w:spacing w:val="-2"/>
        </w:rPr>
        <w:t>Revised</w:t>
      </w:r>
      <w:r>
        <w:rPr>
          <w:spacing w:val="26"/>
        </w:rPr>
        <w:t> </w:t>
      </w:r>
      <w:r>
        <w:rPr>
          <w:spacing w:val="-2"/>
        </w:rPr>
        <w:t>Cardiac</w:t>
      </w:r>
      <w:r>
        <w:rPr>
          <w:spacing w:val="23"/>
        </w:rPr>
        <w:t> </w:t>
      </w:r>
      <w:r>
        <w:rPr>
          <w:spacing w:val="-2"/>
        </w:rPr>
        <w:t>Risk</w:t>
      </w:r>
      <w:r>
        <w:rPr>
          <w:spacing w:val="63"/>
          <w:w w:val="102"/>
        </w:rPr>
        <w:t> </w:t>
      </w:r>
      <w:r>
        <w:rPr>
          <w:spacing w:val="-2"/>
        </w:rPr>
        <w:t>Index</w:t>
      </w:r>
      <w:r>
        <w:rPr>
          <w:spacing w:val="7"/>
        </w:rPr>
        <w:t> </w:t>
      </w:r>
      <w:r>
        <w:rPr>
          <w:spacing w:val="-2"/>
        </w:rPr>
        <w:t>and</w:t>
      </w:r>
      <w:r>
        <w:rPr>
          <w:spacing w:val="12"/>
        </w:rPr>
        <w:t> </w:t>
      </w:r>
      <w:r>
        <w:rPr>
          <w:spacing w:val="-2"/>
        </w:rPr>
        <w:t>National</w:t>
      </w:r>
      <w:r>
        <w:rPr>
          <w:spacing w:val="8"/>
        </w:rPr>
        <w:t> </w:t>
      </w:r>
      <w:r>
        <w:rPr>
          <w:spacing w:val="-2"/>
        </w:rPr>
        <w:t>Surgical</w:t>
      </w:r>
      <w:r>
        <w:rPr>
          <w:spacing w:val="14"/>
        </w:rPr>
        <w:t> </w:t>
      </w:r>
      <w:r>
        <w:rPr>
          <w:spacing w:val="-2"/>
        </w:rPr>
        <w:t>Quality</w:t>
      </w:r>
      <w:r>
        <w:rPr>
          <w:spacing w:val="11"/>
        </w:rPr>
        <w:t> </w:t>
      </w:r>
      <w:r>
        <w:rPr>
          <w:spacing w:val="-3"/>
        </w:rPr>
        <w:t>Improvement</w:t>
      </w:r>
      <w:r>
        <w:rPr>
          <w:spacing w:val="17"/>
        </w:rPr>
        <w:t> </w:t>
      </w:r>
      <w:r>
        <w:rPr>
          <w:spacing w:val="-3"/>
        </w:rPr>
        <w:t>Program</w:t>
      </w:r>
      <w:r>
        <w:rPr>
          <w:spacing w:val="8"/>
        </w:rPr>
        <w:t> </w:t>
      </w:r>
      <w:r>
        <w:rPr>
          <w:spacing w:val="-2"/>
        </w:rPr>
        <w:t>Myocardial</w:t>
      </w:r>
      <w:r>
        <w:rPr>
          <w:spacing w:val="11"/>
        </w:rPr>
        <w:t> </w:t>
      </w:r>
      <w:r>
        <w:rPr>
          <w:spacing w:val="-3"/>
        </w:rPr>
        <w:t>Infarction</w:t>
      </w:r>
      <w:r>
        <w:rPr>
          <w:spacing w:val="15"/>
        </w:rPr>
        <w:t> </w:t>
      </w:r>
      <w:r>
        <w:rPr>
          <w:spacing w:val="-2"/>
        </w:rPr>
        <w:t>and</w:t>
      </w:r>
      <w:r>
        <w:rPr>
          <w:spacing w:val="11"/>
        </w:rPr>
        <w:t> </w:t>
      </w:r>
      <w:r>
        <w:rPr>
          <w:spacing w:val="-2"/>
        </w:rPr>
        <w:t>Cardiac</w:t>
      </w:r>
      <w:r>
        <w:rPr>
          <w:spacing w:val="77"/>
          <w:w w:val="102"/>
        </w:rPr>
        <w:t> </w:t>
      </w:r>
      <w:r>
        <w:rPr>
          <w:spacing w:val="-2"/>
        </w:rPr>
        <w:t>Arrest</w:t>
      </w:r>
      <w:r>
        <w:rPr>
          <w:spacing w:val="10"/>
        </w:rPr>
        <w:t> </w:t>
      </w:r>
      <w:r>
        <w:rPr>
          <w:spacing w:val="-2"/>
        </w:rPr>
        <w:t>calculator</w:t>
      </w:r>
      <w:r>
        <w:rPr>
          <w:spacing w:val="7"/>
        </w:rPr>
        <w:t> </w:t>
      </w:r>
      <w:r>
        <w:rPr>
          <w:spacing w:val="-1"/>
        </w:rPr>
        <w:t>in</w:t>
      </w:r>
      <w:r>
        <w:rPr>
          <w:spacing w:val="14"/>
        </w:rPr>
        <w:t> </w:t>
      </w:r>
      <w:r>
        <w:rPr>
          <w:spacing w:val="-2"/>
        </w:rPr>
        <w:t>noncardiac</w:t>
      </w:r>
      <w:r>
        <w:rPr>
          <w:spacing w:val="7"/>
        </w:rPr>
        <w:t> </w:t>
      </w:r>
      <w:r>
        <w:rPr>
          <w:spacing w:val="-2"/>
        </w:rPr>
        <w:t>vascular</w:t>
      </w:r>
      <w:r>
        <w:rPr>
          <w:spacing w:val="11"/>
        </w:rPr>
        <w:t> </w:t>
      </w:r>
      <w:r>
        <w:rPr>
          <w:spacing w:val="-2"/>
        </w:rPr>
        <w:t>surgery.</w:t>
      </w:r>
      <w:r>
        <w:rPr>
          <w:spacing w:val="7"/>
        </w:rPr>
        <w:t> </w:t>
      </w:r>
      <w:r>
        <w:rPr>
          <w:spacing w:val="-1"/>
        </w:rPr>
        <w:t>Br.</w:t>
      </w:r>
      <w:r>
        <w:rPr>
          <w:spacing w:val="4"/>
        </w:rPr>
        <w:t> </w:t>
      </w:r>
      <w:r>
        <w:rPr/>
        <w:t>J.</w:t>
      </w:r>
      <w:r>
        <w:rPr>
          <w:spacing w:val="8"/>
        </w:rPr>
        <w:t> </w:t>
      </w:r>
      <w:r>
        <w:rPr>
          <w:spacing w:val="-2"/>
        </w:rPr>
        <w:t>Anaesth.</w:t>
      </w:r>
      <w:r>
        <w:rPr>
          <w:spacing w:val="7"/>
        </w:rPr>
        <w:t> </w:t>
      </w:r>
      <w:r>
        <w:rPr>
          <w:spacing w:val="-2"/>
        </w:rPr>
        <w:t>2019;</w:t>
      </w:r>
      <w:r>
        <w:rPr>
          <w:spacing w:val="11"/>
        </w:rPr>
        <w:t> </w:t>
      </w:r>
      <w:r>
        <w:rPr>
          <w:spacing w:val="-2"/>
        </w:rPr>
        <w:t>123</w:t>
      </w:r>
      <w:r>
        <w:rPr>
          <w:spacing w:val="10"/>
        </w:rPr>
        <w:t> </w:t>
      </w:r>
      <w:r>
        <w:rPr>
          <w:spacing w:val="-2"/>
        </w:rPr>
        <w:t>(4):</w:t>
      </w:r>
      <w:r>
        <w:rPr>
          <w:spacing w:val="9"/>
        </w:rPr>
        <w:t> </w:t>
      </w:r>
      <w:r>
        <w:rPr>
          <w:spacing w:val="-3"/>
        </w:rPr>
        <w:t>421–429.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4" w:lineRule="auto" w:before="113" w:after="0"/>
        <w:ind w:left="800" w:right="114" w:hanging="404"/>
        <w:jc w:val="both"/>
      </w:pPr>
      <w:r>
        <w:rPr>
          <w:spacing w:val="-1"/>
        </w:rPr>
        <w:t>Snowden</w:t>
      </w:r>
      <w:r>
        <w:rPr>
          <w:spacing w:val="52"/>
        </w:rPr>
        <w:t> </w:t>
      </w:r>
      <w:r>
        <w:rPr/>
        <w:t>C.P.,</w:t>
      </w:r>
      <w:r>
        <w:rPr>
          <w:spacing w:val="50"/>
        </w:rPr>
        <w:t> </w:t>
      </w:r>
      <w:r>
        <w:rPr>
          <w:spacing w:val="-1"/>
        </w:rPr>
        <w:t>Prentis</w:t>
      </w:r>
      <w:r>
        <w:rPr>
          <w:spacing w:val="52"/>
        </w:rPr>
        <w:t> </w:t>
      </w:r>
      <w:r>
        <w:rPr/>
        <w:t>J.M.,</w:t>
      </w:r>
      <w:r>
        <w:rPr>
          <w:spacing w:val="50"/>
        </w:rPr>
        <w:t> </w:t>
      </w:r>
      <w:r>
        <w:rPr/>
        <w:t>Anderson</w:t>
      </w:r>
      <w:r>
        <w:rPr>
          <w:spacing w:val="50"/>
        </w:rPr>
        <w:t> </w:t>
      </w:r>
      <w:r>
        <w:rPr/>
        <w:t>H.L.</w:t>
      </w:r>
      <w:r>
        <w:rPr>
          <w:spacing w:val="50"/>
        </w:rPr>
        <w:t> </w:t>
      </w:r>
      <w:r>
        <w:rPr/>
        <w:t>et</w:t>
      </w:r>
      <w:r>
        <w:rPr>
          <w:spacing w:val="53"/>
        </w:rPr>
        <w:t> </w:t>
      </w:r>
      <w:r>
        <w:rPr/>
        <w:t>al.</w:t>
      </w:r>
      <w:r>
        <w:rPr>
          <w:spacing w:val="52"/>
        </w:rPr>
        <w:t> </w:t>
      </w:r>
      <w:r>
        <w:rPr>
          <w:spacing w:val="-1"/>
        </w:rPr>
        <w:t>Submaximal</w:t>
      </w:r>
      <w:r>
        <w:rPr>
          <w:spacing w:val="50"/>
        </w:rPr>
        <w:t> </w:t>
      </w:r>
      <w:r>
        <w:rPr/>
        <w:t>cardiopulmonary</w:t>
      </w:r>
      <w:r>
        <w:rPr>
          <w:spacing w:val="48"/>
        </w:rPr>
        <w:t> </w:t>
      </w:r>
      <w:r>
        <w:rPr>
          <w:spacing w:val="-1"/>
        </w:rPr>
        <w:t>exercise</w:t>
      </w:r>
      <w:r>
        <w:rPr>
          <w:spacing w:val="53"/>
          <w:w w:val="102"/>
        </w:rPr>
        <w:t> </w:t>
      </w:r>
      <w:r>
        <w:rPr/>
        <w:t>testing</w:t>
      </w:r>
      <w:r>
        <w:rPr>
          <w:spacing w:val="-3"/>
        </w:rPr>
        <w:t> </w:t>
      </w:r>
      <w:r>
        <w:rPr>
          <w:spacing w:val="-1"/>
        </w:rPr>
        <w:t>predicts</w:t>
      </w:r>
      <w:r>
        <w:rPr>
          <w:spacing w:val="-3"/>
        </w:rPr>
        <w:t> </w:t>
      </w:r>
      <w:r>
        <w:rPr/>
        <w:t>complications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hospital</w:t>
      </w:r>
      <w:r>
        <w:rPr>
          <w:spacing w:val="-4"/>
        </w:rPr>
        <w:t> </w:t>
      </w:r>
      <w:r>
        <w:rPr/>
        <w:t>length</w:t>
      </w:r>
      <w:r>
        <w:rPr>
          <w:spacing w:val="1"/>
        </w:rPr>
        <w:t> </w:t>
      </w:r>
      <w:r>
        <w:rPr/>
        <w:t>of</w:t>
      </w:r>
      <w:r>
        <w:rPr>
          <w:spacing w:val="-6"/>
        </w:rPr>
        <w:t> </w:t>
      </w:r>
      <w:r>
        <w:rPr/>
        <w:t>stay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patients</w:t>
      </w:r>
      <w:r>
        <w:rPr/>
        <w:t> undergoing</w:t>
      </w:r>
      <w:r>
        <w:rPr>
          <w:spacing w:val="-5"/>
        </w:rPr>
        <w:t> </w:t>
      </w:r>
      <w:r>
        <w:rPr/>
        <w:t>major</w:t>
      </w:r>
      <w:r>
        <w:rPr>
          <w:spacing w:val="-3"/>
        </w:rPr>
        <w:t> </w:t>
      </w:r>
      <w:r>
        <w:rPr/>
        <w:t>elective</w:t>
      </w:r>
      <w:r>
        <w:rPr>
          <w:spacing w:val="36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/>
        <w:t>Ann.</w:t>
      </w:r>
      <w:r>
        <w:rPr>
          <w:spacing w:val="14"/>
        </w:rPr>
        <w:t> </w:t>
      </w:r>
      <w:r>
        <w:rPr>
          <w:spacing w:val="-1"/>
        </w:rPr>
        <w:t>Surg.</w:t>
      </w:r>
      <w:r>
        <w:rPr>
          <w:spacing w:val="14"/>
        </w:rPr>
        <w:t> </w:t>
      </w:r>
      <w:r>
        <w:rPr/>
        <w:t>2010;</w:t>
      </w:r>
      <w:r>
        <w:rPr>
          <w:spacing w:val="16"/>
        </w:rPr>
        <w:t> </w:t>
      </w:r>
      <w:r>
        <w:rPr/>
        <w:t>251:</w:t>
      </w:r>
      <w:r>
        <w:rPr>
          <w:spacing w:val="14"/>
        </w:rPr>
        <w:t> </w:t>
      </w:r>
      <w:r>
        <w:rPr/>
        <w:t>535–541.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2" w:after="0"/>
        <w:ind w:left="800" w:right="117" w:hanging="404"/>
        <w:jc w:val="both"/>
      </w:pPr>
      <w:r>
        <w:rPr>
          <w:spacing w:val="-1"/>
        </w:rPr>
        <w:t>Munro</w:t>
      </w:r>
      <w:r>
        <w:rPr>
          <w:spacing w:val="53"/>
        </w:rPr>
        <w:t> </w:t>
      </w:r>
      <w:r>
        <w:rPr>
          <w:spacing w:val="-1"/>
        </w:rPr>
        <w:t>J.,</w:t>
      </w:r>
      <w:r>
        <w:rPr>
          <w:spacing w:val="53"/>
        </w:rPr>
        <w:t> </w:t>
      </w:r>
      <w:r>
        <w:rPr/>
        <w:t>Booth</w:t>
      </w:r>
      <w:r>
        <w:rPr>
          <w:spacing w:val="1"/>
        </w:rPr>
        <w:t> </w:t>
      </w:r>
      <w:r>
        <w:rPr/>
        <w:t>A.,</w:t>
      </w:r>
      <w:r>
        <w:rPr>
          <w:spacing w:val="53"/>
        </w:rPr>
        <w:t> </w:t>
      </w:r>
      <w:r>
        <w:rPr>
          <w:spacing w:val="-1"/>
        </w:rPr>
        <w:t>Nicholl</w:t>
      </w:r>
      <w:r>
        <w:rPr>
          <w:spacing w:val="2"/>
        </w:rPr>
        <w:t> </w:t>
      </w:r>
      <w:r>
        <w:rPr/>
        <w:t>J.</w:t>
      </w:r>
      <w:r>
        <w:rPr>
          <w:spacing w:val="50"/>
        </w:rPr>
        <w:t> </w:t>
      </w:r>
      <w:r>
        <w:rPr/>
        <w:t>Routine</w:t>
      </w:r>
      <w:r>
        <w:rPr>
          <w:spacing w:val="52"/>
        </w:rPr>
        <w:t> </w:t>
      </w:r>
      <w:r>
        <w:rPr>
          <w:spacing w:val="-1"/>
        </w:rPr>
        <w:t>preoperative</w:t>
      </w:r>
      <w:r>
        <w:rPr>
          <w:spacing w:val="54"/>
        </w:rPr>
        <w:t> </w:t>
      </w:r>
      <w:r>
        <w:rPr/>
        <w:t>testing:</w:t>
      </w:r>
      <w:r>
        <w:rPr>
          <w:spacing w:val="1"/>
        </w:rPr>
        <w:t> </w:t>
      </w:r>
      <w:r>
        <w:rPr/>
        <w:t>a</w:t>
      </w:r>
      <w:r>
        <w:rPr>
          <w:spacing w:val="52"/>
        </w:rPr>
        <w:t> </w:t>
      </w:r>
      <w:r>
        <w:rPr/>
        <w:t>systematic</w:t>
      </w:r>
      <w:r>
        <w:rPr>
          <w:spacing w:val="53"/>
        </w:rPr>
        <w:t> </w:t>
      </w:r>
      <w:r>
        <w:rPr>
          <w:spacing w:val="-1"/>
        </w:rPr>
        <w:t>review</w:t>
      </w:r>
      <w:r>
        <w:rPr>
          <w:spacing w:val="1"/>
        </w:rPr>
        <w:t> </w:t>
      </w:r>
      <w:r>
        <w:rPr/>
        <w:t>of</w:t>
      </w:r>
      <w:r>
        <w:rPr>
          <w:spacing w:val="50"/>
        </w:rPr>
        <w:t> </w:t>
      </w:r>
      <w:r>
        <w:rPr/>
        <w:t>the</w:t>
      </w:r>
      <w:r>
        <w:rPr>
          <w:spacing w:val="59"/>
          <w:w w:val="102"/>
        </w:rPr>
        <w:t> </w:t>
      </w:r>
      <w:r>
        <w:rPr>
          <w:spacing w:val="-1"/>
        </w:rPr>
        <w:t>evidence.</w:t>
      </w:r>
      <w:r>
        <w:rPr>
          <w:spacing w:val="12"/>
        </w:rPr>
        <w:t> </w:t>
      </w:r>
      <w:r>
        <w:rPr/>
        <w:t>Health</w:t>
      </w:r>
      <w:r>
        <w:rPr>
          <w:spacing w:val="10"/>
        </w:rPr>
        <w:t> </w:t>
      </w:r>
      <w:r>
        <w:rPr/>
        <w:t>Technol</w:t>
      </w:r>
      <w:r>
        <w:rPr>
          <w:spacing w:val="15"/>
        </w:rPr>
        <w:t> </w:t>
      </w:r>
      <w:r>
        <w:rPr>
          <w:spacing w:val="-1"/>
        </w:rPr>
        <w:t>Assess</w:t>
      </w:r>
      <w:r>
        <w:rPr>
          <w:spacing w:val="13"/>
        </w:rPr>
        <w:t> </w:t>
      </w:r>
      <w:r>
        <w:rPr/>
        <w:t>1997;</w:t>
      </w:r>
      <w:r>
        <w:rPr>
          <w:spacing w:val="13"/>
        </w:rPr>
        <w:t> </w:t>
      </w:r>
      <w:r>
        <w:rPr/>
        <w:t>1</w:t>
      </w:r>
      <w:r>
        <w:rPr>
          <w:spacing w:val="12"/>
        </w:rPr>
        <w:t> </w:t>
      </w:r>
      <w:r>
        <w:rPr>
          <w:spacing w:val="-1"/>
        </w:rPr>
        <w:t>(12):</w:t>
      </w:r>
      <w:r>
        <w:rPr>
          <w:spacing w:val="16"/>
        </w:rPr>
        <w:t> </w:t>
      </w:r>
      <w:r>
        <w:rPr/>
        <w:t>1–62.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4" w:after="0"/>
        <w:ind w:left="800" w:right="324" w:hanging="404"/>
        <w:jc w:val="left"/>
      </w:pPr>
      <w:r>
        <w:rPr/>
        <w:t>Ключевский</w:t>
      </w:r>
      <w:r>
        <w:rPr>
          <w:spacing w:val="18"/>
        </w:rPr>
        <w:t> </w:t>
      </w:r>
      <w:r>
        <w:rPr/>
        <w:t>В.В.</w:t>
      </w:r>
      <w:r>
        <w:rPr>
          <w:spacing w:val="18"/>
        </w:rPr>
        <w:t> </w:t>
      </w:r>
      <w:r>
        <w:rPr>
          <w:spacing w:val="-1"/>
        </w:rPr>
        <w:t>Хирургия</w:t>
      </w:r>
      <w:r>
        <w:rPr>
          <w:spacing w:val="16"/>
        </w:rPr>
        <w:t> </w:t>
      </w:r>
      <w:r>
        <w:rPr>
          <w:spacing w:val="-1"/>
        </w:rPr>
        <w:t>повреждений:</w:t>
      </w:r>
      <w:r>
        <w:rPr>
          <w:spacing w:val="18"/>
        </w:rPr>
        <w:t> </w:t>
      </w:r>
      <w:r>
        <w:rPr>
          <w:spacing w:val="-1"/>
        </w:rPr>
        <w:t>Рук-во</w:t>
      </w:r>
      <w:r>
        <w:rPr>
          <w:spacing w:val="19"/>
        </w:rPr>
        <w:t> </w:t>
      </w:r>
      <w:r>
        <w:rPr/>
        <w:t>для</w:t>
      </w:r>
      <w:r>
        <w:rPr>
          <w:spacing w:val="20"/>
        </w:rPr>
        <w:t> </w:t>
      </w:r>
      <w:r>
        <w:rPr>
          <w:spacing w:val="-1"/>
        </w:rPr>
        <w:t>фельдшеров,</w:t>
      </w:r>
      <w:r>
        <w:rPr>
          <w:spacing w:val="19"/>
        </w:rPr>
        <w:t> </w:t>
      </w:r>
      <w:r>
        <w:rPr/>
        <w:t>хирургов</w:t>
      </w:r>
      <w:r>
        <w:rPr>
          <w:spacing w:val="17"/>
        </w:rPr>
        <w:t> </w:t>
      </w:r>
      <w:r>
        <w:rPr/>
        <w:t>и</w:t>
      </w:r>
      <w:r>
        <w:rPr>
          <w:spacing w:val="68"/>
          <w:w w:val="102"/>
        </w:rPr>
        <w:t> </w:t>
      </w:r>
      <w:r>
        <w:rPr>
          <w:spacing w:val="-1"/>
        </w:rPr>
        <w:t>травматологов</w:t>
      </w:r>
      <w:r>
        <w:rPr>
          <w:spacing w:val="15"/>
        </w:rPr>
        <w:t> </w:t>
      </w:r>
      <w:r>
        <w:rPr/>
        <w:t>район.</w:t>
      </w:r>
      <w:r>
        <w:rPr>
          <w:spacing w:val="16"/>
        </w:rPr>
        <w:t> </w:t>
      </w:r>
      <w:r>
        <w:rPr>
          <w:spacing w:val="-1"/>
        </w:rPr>
        <w:t>больниц.</w:t>
      </w:r>
      <w:r>
        <w:rPr>
          <w:spacing w:val="18"/>
        </w:rPr>
        <w:t> </w:t>
      </w:r>
      <w:r>
        <w:rPr/>
        <w:t>2-е</w:t>
      </w:r>
      <w:r>
        <w:rPr>
          <w:spacing w:val="14"/>
        </w:rPr>
        <w:t> </w:t>
      </w:r>
      <w:r>
        <w:rPr/>
        <w:t>изд.</w:t>
      </w:r>
      <w:r>
        <w:rPr>
          <w:spacing w:val="15"/>
        </w:rPr>
        <w:t> </w:t>
      </w:r>
      <w:r>
        <w:rPr>
          <w:spacing w:val="-1"/>
        </w:rPr>
        <w:t>Ярославль;</w:t>
      </w:r>
      <w:r>
        <w:rPr>
          <w:spacing w:val="14"/>
        </w:rPr>
        <w:t> </w:t>
      </w:r>
      <w:r>
        <w:rPr/>
        <w:t>Рыбинск:</w:t>
      </w:r>
      <w:r>
        <w:rPr>
          <w:spacing w:val="15"/>
        </w:rPr>
        <w:t> </w:t>
      </w:r>
      <w:r>
        <w:rPr/>
        <w:t>Рыб.</w:t>
      </w:r>
      <w:r>
        <w:rPr>
          <w:spacing w:val="16"/>
        </w:rPr>
        <w:t> </w:t>
      </w:r>
      <w:r>
        <w:rPr>
          <w:spacing w:val="-1"/>
        </w:rPr>
        <w:t>Дом</w:t>
      </w:r>
      <w:r>
        <w:rPr>
          <w:spacing w:val="15"/>
        </w:rPr>
        <w:t> </w:t>
      </w:r>
      <w:r>
        <w:rPr/>
        <w:t>печати,</w:t>
      </w:r>
      <w:r>
        <w:rPr>
          <w:spacing w:val="18"/>
        </w:rPr>
        <w:t> </w:t>
      </w:r>
      <w:r>
        <w:rPr/>
        <w:t>2004.</w:t>
      </w:r>
      <w:r>
        <w:rPr>
          <w:spacing w:val="68"/>
          <w:w w:val="102"/>
        </w:rPr>
        <w:t> </w:t>
      </w:r>
      <w:r>
        <w:rPr/>
        <w:t>787</w:t>
      </w:r>
      <w:r>
        <w:rPr>
          <w:spacing w:val="10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112" w:hanging="404"/>
        <w:jc w:val="both"/>
      </w:pPr>
      <w:r>
        <w:rPr>
          <w:spacing w:val="-2"/>
        </w:rPr>
        <w:t>Ma</w:t>
      </w:r>
      <w:r>
        <w:rPr>
          <w:spacing w:val="3"/>
        </w:rPr>
        <w:t> </w:t>
      </w:r>
      <w:r>
        <w:rPr/>
        <w:t>J.,</w:t>
      </w:r>
      <w:r>
        <w:rPr>
          <w:spacing w:val="2"/>
        </w:rPr>
        <w:t> </w:t>
      </w:r>
      <w:r>
        <w:rPr>
          <w:spacing w:val="1"/>
        </w:rPr>
        <w:t>He</w:t>
      </w:r>
      <w:r>
        <w:rPr/>
        <w:t>  </w:t>
      </w:r>
      <w:r>
        <w:rPr>
          <w:spacing w:val="-1"/>
        </w:rPr>
        <w:t>L.,</w:t>
      </w:r>
      <w:r>
        <w:rPr>
          <w:spacing w:val="7"/>
        </w:rPr>
        <w:t> </w:t>
      </w:r>
      <w:r>
        <w:rPr>
          <w:spacing w:val="-1"/>
        </w:rPr>
        <w:t>Wang</w:t>
      </w:r>
      <w:r>
        <w:rPr>
          <w:spacing w:val="7"/>
        </w:rPr>
        <w:t> </w:t>
      </w:r>
      <w:r>
        <w:rPr/>
        <w:t>X.</w:t>
      </w:r>
      <w:r>
        <w:rPr>
          <w:spacing w:val="4"/>
        </w:rPr>
        <w:t> </w:t>
      </w:r>
      <w:r>
        <w:rPr/>
        <w:t>et</w:t>
      </w:r>
      <w:r>
        <w:rPr>
          <w:spacing w:val="2"/>
        </w:rPr>
        <w:t> </w:t>
      </w:r>
      <w:r>
        <w:rPr/>
        <w:t>al.</w:t>
      </w:r>
      <w:r>
        <w:rPr>
          <w:spacing w:val="54"/>
        </w:rPr>
        <w:t> </w:t>
      </w:r>
      <w:r>
        <w:rPr/>
        <w:t>Relationship</w:t>
      </w:r>
      <w:r>
        <w:rPr>
          <w:spacing w:val="2"/>
        </w:rPr>
        <w:t> </w:t>
      </w:r>
      <w:r>
        <w:rPr>
          <w:spacing w:val="-1"/>
        </w:rPr>
        <w:t>between</w:t>
      </w:r>
      <w:r>
        <w:rPr>
          <w:spacing w:val="4"/>
        </w:rPr>
        <w:t> </w:t>
      </w:r>
      <w:r>
        <w:rPr/>
        <w:t>admission</w:t>
      </w:r>
      <w:r>
        <w:rPr>
          <w:spacing w:val="1"/>
        </w:rPr>
        <w:t> </w:t>
      </w:r>
      <w:r>
        <w:rPr/>
        <w:t>blood</w:t>
      </w:r>
      <w:r>
        <w:rPr>
          <w:spacing w:val="2"/>
        </w:rPr>
        <w:t> </w:t>
      </w:r>
      <w:r>
        <w:rPr>
          <w:spacing w:val="-1"/>
        </w:rPr>
        <w:t>glucose</w:t>
      </w:r>
      <w:r>
        <w:rPr>
          <w:spacing w:val="2"/>
        </w:rPr>
        <w:t> </w:t>
      </w:r>
      <w:r>
        <w:rPr>
          <w:spacing w:val="-1"/>
        </w:rPr>
        <w:t>level</w:t>
      </w:r>
      <w:r>
        <w:rPr>
          <w:spacing w:val="5"/>
        </w:rPr>
        <w:t> </w:t>
      </w:r>
      <w:r>
        <w:rPr/>
        <w:t>and</w:t>
      </w:r>
      <w:r>
        <w:rPr>
          <w:spacing w:val="51"/>
          <w:w w:val="102"/>
        </w:rPr>
        <w:t> </w:t>
      </w:r>
      <w:r>
        <w:rPr>
          <w:spacing w:val="-1"/>
        </w:rPr>
        <w:t>prognosis</w:t>
      </w:r>
      <w:r>
        <w:rPr>
          <w:spacing w:val="-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-2"/>
        </w:rPr>
        <w:t> </w:t>
      </w:r>
      <w:r>
        <w:rPr/>
        <w:t>elderly</w:t>
      </w:r>
      <w:r>
        <w:rPr>
          <w:spacing w:val="1"/>
        </w:rPr>
        <w:t> </w:t>
      </w:r>
      <w:r>
        <w:rPr>
          <w:spacing w:val="-1"/>
        </w:rPr>
        <w:t>patients</w:t>
      </w:r>
      <w:r>
        <w:rPr>
          <w:spacing w:val="4"/>
        </w:rPr>
        <w:t> </w:t>
      </w:r>
      <w:r>
        <w:rPr>
          <w:spacing w:val="-1"/>
        </w:rPr>
        <w:t>without</w:t>
      </w:r>
      <w:r>
        <w:rPr>
          <w:spacing w:val="2"/>
        </w:rPr>
        <w:t> </w:t>
      </w:r>
      <w:r>
        <w:rPr>
          <w:spacing w:val="-1"/>
        </w:rPr>
        <w:t>previously</w:t>
      </w:r>
      <w:r>
        <w:rPr>
          <w:spacing w:val="1"/>
        </w:rPr>
        <w:t> </w:t>
      </w:r>
      <w:r>
        <w:rPr>
          <w:spacing w:val="-2"/>
        </w:rPr>
        <w:t>known</w:t>
      </w:r>
      <w:r>
        <w:rPr>
          <w:spacing w:val="1"/>
        </w:rPr>
        <w:t> </w:t>
      </w:r>
      <w:r>
        <w:rPr/>
        <w:t>diabetes</w:t>
      </w:r>
      <w:r>
        <w:rPr>
          <w:spacing w:val="-2"/>
        </w:rPr>
        <w:t> </w:t>
      </w:r>
      <w:r>
        <w:rPr/>
        <w:t>who</w:t>
      </w:r>
      <w:r>
        <w:rPr>
          <w:spacing w:val="1"/>
        </w:rPr>
        <w:t> </w:t>
      </w:r>
      <w:r>
        <w:rPr/>
        <w:t>undergo</w:t>
      </w:r>
      <w:r>
        <w:rPr>
          <w:spacing w:val="2"/>
        </w:rPr>
        <w:t> </w:t>
      </w:r>
      <w:r>
        <w:rPr>
          <w:spacing w:val="-1"/>
        </w:rPr>
        <w:t>emergency</w:t>
      </w:r>
      <w:r>
        <w:rPr>
          <w:spacing w:val="1"/>
        </w:rPr>
        <w:t> </w:t>
      </w:r>
      <w:r>
        <w:rPr/>
        <w:t>non-</w:t>
      </w:r>
      <w:r>
        <w:rPr>
          <w:spacing w:val="81"/>
          <w:w w:val="102"/>
        </w:rPr>
        <w:t> </w:t>
      </w:r>
      <w:r>
        <w:rPr>
          <w:spacing w:val="-1"/>
        </w:rPr>
        <w:t>cardiac</w:t>
      </w:r>
      <w:r>
        <w:rPr>
          <w:spacing w:val="12"/>
        </w:rPr>
        <w:t> </w:t>
      </w:r>
      <w:r>
        <w:rPr/>
        <w:t>surgery.</w:t>
      </w:r>
      <w:r>
        <w:rPr>
          <w:spacing w:val="16"/>
        </w:rPr>
        <w:t> </w:t>
      </w:r>
      <w:r>
        <w:rPr>
          <w:spacing w:val="-1"/>
        </w:rPr>
        <w:t>Intern.</w:t>
      </w:r>
      <w:r>
        <w:rPr>
          <w:spacing w:val="14"/>
        </w:rPr>
        <w:t> </w:t>
      </w:r>
      <w:r>
        <w:rPr/>
        <w:t>Emerg.</w:t>
      </w:r>
      <w:r>
        <w:rPr>
          <w:spacing w:val="14"/>
        </w:rPr>
        <w:t> </w:t>
      </w:r>
      <w:r>
        <w:rPr>
          <w:spacing w:val="-1"/>
        </w:rPr>
        <w:t>Med.</w:t>
      </w:r>
      <w:r>
        <w:rPr>
          <w:spacing w:val="14"/>
        </w:rPr>
        <w:t> </w:t>
      </w:r>
      <w:r>
        <w:rPr/>
        <w:t>2015;</w:t>
      </w:r>
      <w:r>
        <w:rPr>
          <w:spacing w:val="14"/>
        </w:rPr>
        <w:t> </w:t>
      </w:r>
      <w:r>
        <w:rPr/>
        <w:t>10:</w:t>
      </w:r>
      <w:r>
        <w:rPr>
          <w:spacing w:val="14"/>
        </w:rPr>
        <w:t> </w:t>
      </w:r>
      <w:r>
        <w:rPr/>
        <w:t>561–566.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7" w:after="0"/>
        <w:ind w:left="800" w:right="111" w:hanging="404"/>
        <w:jc w:val="both"/>
      </w:pPr>
      <w:r>
        <w:rPr/>
        <w:t>Rodseth</w:t>
      </w:r>
      <w:r>
        <w:rPr>
          <w:spacing w:val="17"/>
        </w:rPr>
        <w:t> </w:t>
      </w:r>
      <w:r>
        <w:rPr>
          <w:spacing w:val="-1"/>
        </w:rPr>
        <w:t>R.N.,</w:t>
      </w:r>
      <w:r>
        <w:rPr>
          <w:spacing w:val="19"/>
        </w:rPr>
        <w:t> </w:t>
      </w:r>
      <w:r>
        <w:rPr>
          <w:spacing w:val="-1"/>
        </w:rPr>
        <w:t>Biccard</w:t>
      </w:r>
      <w:r>
        <w:rPr>
          <w:spacing w:val="18"/>
        </w:rPr>
        <w:t> </w:t>
      </w:r>
      <w:r>
        <w:rPr/>
        <w:t>B.M.,</w:t>
      </w:r>
      <w:r>
        <w:rPr>
          <w:spacing w:val="17"/>
        </w:rPr>
        <w:t> </w:t>
      </w:r>
      <w:r>
        <w:rPr/>
        <w:t>Le</w:t>
      </w:r>
      <w:r>
        <w:rPr>
          <w:spacing w:val="17"/>
        </w:rPr>
        <w:t> </w:t>
      </w:r>
      <w:r>
        <w:rPr>
          <w:spacing w:val="-1"/>
        </w:rPr>
        <w:t>Manach</w:t>
      </w:r>
      <w:r>
        <w:rPr>
          <w:spacing w:val="17"/>
        </w:rPr>
        <w:t> </w:t>
      </w:r>
      <w:r>
        <w:rPr/>
        <w:t>Y.</w:t>
      </w:r>
      <w:r>
        <w:rPr>
          <w:spacing w:val="18"/>
        </w:rPr>
        <w:t> </w:t>
      </w:r>
      <w:r>
        <w:rPr/>
        <w:t>et</w:t>
      </w:r>
      <w:r>
        <w:rPr>
          <w:spacing w:val="17"/>
        </w:rPr>
        <w:t> </w:t>
      </w:r>
      <w:r>
        <w:rPr>
          <w:spacing w:val="-1"/>
        </w:rPr>
        <w:t>al.</w:t>
      </w:r>
      <w:r>
        <w:rPr>
          <w:spacing w:val="20"/>
        </w:rPr>
        <w:t> </w:t>
      </w:r>
      <w:r>
        <w:rPr/>
        <w:t>The</w:t>
      </w:r>
      <w:r>
        <w:rPr>
          <w:spacing w:val="17"/>
        </w:rPr>
        <w:t> </w:t>
      </w:r>
      <w:r>
        <w:rPr>
          <w:spacing w:val="-1"/>
        </w:rPr>
        <w:t>prognostic</w:t>
      </w:r>
      <w:r>
        <w:rPr>
          <w:spacing w:val="16"/>
        </w:rPr>
        <w:t> </w:t>
      </w:r>
      <w:r>
        <w:rPr/>
        <w:t>value</w:t>
      </w:r>
      <w:r>
        <w:rPr>
          <w:spacing w:val="14"/>
        </w:rPr>
        <w:t> </w:t>
      </w:r>
      <w:r>
        <w:rPr/>
        <w:t>of</w:t>
      </w:r>
      <w:r>
        <w:rPr>
          <w:spacing w:val="18"/>
        </w:rPr>
        <w:t> </w:t>
      </w:r>
      <w:r>
        <w:rPr>
          <w:spacing w:val="-1"/>
        </w:rPr>
        <w:t>pre-operative</w:t>
      </w:r>
      <w:r>
        <w:rPr>
          <w:spacing w:val="14"/>
        </w:rPr>
        <w:t> </w:t>
      </w:r>
      <w:r>
        <w:rPr/>
        <w:t>and</w:t>
      </w:r>
      <w:r>
        <w:rPr>
          <w:spacing w:val="73"/>
          <w:w w:val="102"/>
        </w:rPr>
        <w:t> </w:t>
      </w:r>
      <w:r>
        <w:rPr>
          <w:spacing w:val="-1"/>
        </w:rPr>
        <w:t>post-operative</w:t>
      </w:r>
      <w:r>
        <w:rPr>
          <w:spacing w:val="21"/>
        </w:rPr>
        <w:t> </w:t>
      </w:r>
      <w:r>
        <w:rPr>
          <w:spacing w:val="-1"/>
        </w:rPr>
        <w:t>B-type</w:t>
      </w:r>
      <w:r>
        <w:rPr>
          <w:spacing w:val="23"/>
        </w:rPr>
        <w:t> </w:t>
      </w:r>
      <w:r>
        <w:rPr/>
        <w:t>natriuretic</w:t>
      </w:r>
      <w:r>
        <w:rPr>
          <w:spacing w:val="21"/>
        </w:rPr>
        <w:t> </w:t>
      </w:r>
      <w:r>
        <w:rPr/>
        <w:t>peptides</w:t>
      </w:r>
      <w:r>
        <w:rPr>
          <w:spacing w:val="18"/>
        </w:rPr>
        <w:t> </w:t>
      </w:r>
      <w:r>
        <w:rPr/>
        <w:t>in</w:t>
      </w:r>
      <w:r>
        <w:rPr>
          <w:spacing w:val="25"/>
        </w:rPr>
        <w:t> </w:t>
      </w:r>
      <w:r>
        <w:rPr>
          <w:spacing w:val="-1"/>
        </w:rPr>
        <w:t>patients</w:t>
      </w:r>
      <w:r>
        <w:rPr>
          <w:spacing w:val="22"/>
        </w:rPr>
        <w:t> </w:t>
      </w:r>
      <w:r>
        <w:rPr/>
        <w:t>undergoing</w:t>
      </w:r>
      <w:r>
        <w:rPr>
          <w:spacing w:val="18"/>
        </w:rPr>
        <w:t> </w:t>
      </w:r>
      <w:r>
        <w:rPr/>
        <w:t>noncardiac</w:t>
      </w:r>
      <w:r>
        <w:rPr>
          <w:spacing w:val="18"/>
        </w:rPr>
        <w:t> </w:t>
      </w:r>
      <w:r>
        <w:rPr>
          <w:spacing w:val="-1"/>
        </w:rPr>
        <w:t>surgery:</w:t>
      </w:r>
      <w:r>
        <w:rPr>
          <w:spacing w:val="24"/>
        </w:rPr>
        <w:t> </w:t>
      </w:r>
      <w:r>
        <w:rPr/>
        <w:t>B-type</w:t>
      </w:r>
      <w:r>
        <w:rPr>
          <w:spacing w:val="55"/>
          <w:w w:val="102"/>
        </w:rPr>
        <w:t> </w:t>
      </w:r>
      <w:r>
        <w:rPr>
          <w:spacing w:val="-1"/>
        </w:rPr>
        <w:t>natriuretic</w:t>
      </w:r>
      <w:r>
        <w:rPr>
          <w:spacing w:val="35"/>
        </w:rPr>
        <w:t> </w:t>
      </w:r>
      <w:r>
        <w:rPr>
          <w:spacing w:val="-1"/>
        </w:rPr>
        <w:t>peptide</w:t>
      </w:r>
      <w:r>
        <w:rPr>
          <w:spacing w:val="36"/>
        </w:rPr>
        <w:t> </w:t>
      </w:r>
      <w:r>
        <w:rPr/>
        <w:t>and</w:t>
      </w:r>
      <w:r>
        <w:rPr>
          <w:spacing w:val="35"/>
        </w:rPr>
        <w:t> </w:t>
      </w:r>
      <w:r>
        <w:rPr/>
        <w:t>N-terminal</w:t>
      </w:r>
      <w:r>
        <w:rPr>
          <w:spacing w:val="33"/>
        </w:rPr>
        <w:t> </w:t>
      </w:r>
      <w:r>
        <w:rPr>
          <w:spacing w:val="-1"/>
        </w:rPr>
        <w:t>fragment</w:t>
      </w:r>
      <w:r>
        <w:rPr>
          <w:spacing w:val="37"/>
        </w:rPr>
        <w:t> </w:t>
      </w:r>
      <w:r>
        <w:rPr/>
        <w:t>of</w:t>
      </w:r>
      <w:r>
        <w:rPr>
          <w:spacing w:val="38"/>
        </w:rPr>
        <w:t> </w:t>
      </w:r>
      <w:r>
        <w:rPr/>
        <w:t>pro-B-type</w:t>
      </w:r>
      <w:r>
        <w:rPr>
          <w:spacing w:val="35"/>
        </w:rPr>
        <w:t> </w:t>
      </w:r>
      <w:r>
        <w:rPr>
          <w:spacing w:val="-1"/>
        </w:rPr>
        <w:t>natriuretic</w:t>
      </w:r>
      <w:r>
        <w:rPr>
          <w:spacing w:val="33"/>
        </w:rPr>
        <w:t> </w:t>
      </w:r>
      <w:r>
        <w:rPr/>
        <w:t>peptide:</w:t>
      </w:r>
      <w:r>
        <w:rPr>
          <w:spacing w:val="36"/>
        </w:rPr>
        <w:t> </w:t>
      </w:r>
      <w:r>
        <w:rPr/>
        <w:t>a</w:t>
      </w:r>
      <w:r>
        <w:rPr>
          <w:spacing w:val="36"/>
        </w:rPr>
        <w:t> </w:t>
      </w:r>
      <w:r>
        <w:rPr>
          <w:spacing w:val="-1"/>
        </w:rPr>
        <w:t>systematic</w:t>
      </w:r>
      <w:r>
        <w:rPr>
          <w:spacing w:val="92"/>
          <w:w w:val="102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/>
        <w:t>individual</w:t>
      </w:r>
      <w:r>
        <w:rPr>
          <w:spacing w:val="13"/>
        </w:rPr>
        <w:t> </w:t>
      </w:r>
      <w:r>
        <w:rPr>
          <w:spacing w:val="-1"/>
        </w:rPr>
        <w:t>patient</w:t>
      </w:r>
      <w:r>
        <w:rPr>
          <w:spacing w:val="12"/>
        </w:rPr>
        <w:t> </w:t>
      </w:r>
      <w:r>
        <w:rPr/>
        <w:t>data</w:t>
      </w:r>
      <w:r>
        <w:rPr>
          <w:spacing w:val="11"/>
        </w:rPr>
        <w:t> </w:t>
      </w:r>
      <w:r>
        <w:rPr/>
        <w:t>meta-analysis.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Am.</w:t>
      </w:r>
      <w:r>
        <w:rPr>
          <w:spacing w:val="12"/>
        </w:rPr>
        <w:t> </w:t>
      </w:r>
      <w:r>
        <w:rPr/>
        <w:t>Coll.</w:t>
      </w:r>
      <w:r>
        <w:rPr>
          <w:spacing w:val="15"/>
        </w:rPr>
        <w:t> </w:t>
      </w:r>
      <w:r>
        <w:rPr>
          <w:spacing w:val="-1"/>
        </w:rPr>
        <w:t>Cardiol.</w:t>
      </w:r>
      <w:r>
        <w:rPr>
          <w:spacing w:val="12"/>
        </w:rPr>
        <w:t> </w:t>
      </w:r>
      <w:r>
        <w:rPr>
          <w:spacing w:val="-1"/>
        </w:rPr>
        <w:t>2014;</w:t>
      </w:r>
      <w:r>
        <w:rPr>
          <w:spacing w:val="12"/>
        </w:rPr>
        <w:t> </w:t>
      </w:r>
      <w:r>
        <w:rPr/>
        <w:t>63:</w:t>
      </w:r>
      <w:r>
        <w:rPr>
          <w:spacing w:val="15"/>
        </w:rPr>
        <w:t> </w:t>
      </w:r>
      <w:r>
        <w:rPr/>
        <w:t>170–180.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4" w:lineRule="auto" w:before="117" w:after="0"/>
        <w:ind w:left="800" w:right="112" w:hanging="404"/>
        <w:jc w:val="both"/>
      </w:pPr>
      <w:r>
        <w:rPr>
          <w:spacing w:val="-1"/>
        </w:rPr>
        <w:t>Zhang</w:t>
      </w:r>
      <w:r>
        <w:rPr>
          <w:spacing w:val="23"/>
        </w:rPr>
        <w:t> </w:t>
      </w:r>
      <w:r>
        <w:rPr/>
        <w:t>L.J.,</w:t>
      </w:r>
      <w:r>
        <w:rPr>
          <w:spacing w:val="19"/>
        </w:rPr>
        <w:t> </w:t>
      </w:r>
      <w:r>
        <w:rPr/>
        <w:t>L</w:t>
      </w:r>
      <w:r>
        <w:rPr>
          <w:spacing w:val="1"/>
        </w:rPr>
        <w:t>i</w:t>
      </w:r>
      <w:r>
        <w:rPr>
          <w:spacing w:val="21"/>
        </w:rPr>
        <w:t> </w:t>
      </w:r>
      <w:r>
        <w:rPr/>
        <w:t>N.,</w:t>
      </w:r>
      <w:r>
        <w:rPr>
          <w:spacing w:val="23"/>
        </w:rPr>
        <w:t> </w:t>
      </w:r>
      <w:r>
        <w:rPr/>
        <w:t>Li</w:t>
      </w:r>
      <w:r>
        <w:rPr>
          <w:spacing w:val="21"/>
        </w:rPr>
        <w:t> </w:t>
      </w:r>
      <w:r>
        <w:rPr/>
        <w:t>Y.</w:t>
      </w:r>
      <w:r>
        <w:rPr>
          <w:spacing w:val="21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24"/>
        </w:rPr>
        <w:t> </w:t>
      </w:r>
      <w:r>
        <w:rPr/>
        <w:t>Cardiac</w:t>
      </w:r>
      <w:r>
        <w:rPr>
          <w:spacing w:val="19"/>
        </w:rPr>
        <w:t> </w:t>
      </w:r>
      <w:r>
        <w:rPr>
          <w:spacing w:val="-1"/>
        </w:rPr>
        <w:t>biomarkers</w:t>
      </w:r>
      <w:r>
        <w:rPr>
          <w:spacing w:val="26"/>
        </w:rPr>
        <w:t> </w:t>
      </w:r>
      <w:r>
        <w:rPr/>
        <w:t>predicting</w:t>
      </w:r>
      <w:r>
        <w:rPr>
          <w:spacing w:val="19"/>
        </w:rPr>
        <w:t> </w:t>
      </w:r>
      <w:r>
        <w:rPr/>
        <w:t>MACE</w:t>
      </w:r>
      <w:r>
        <w:rPr>
          <w:spacing w:val="21"/>
        </w:rPr>
        <w:t> </w:t>
      </w:r>
      <w:r>
        <w:rPr/>
        <w:t>in</w:t>
      </w:r>
      <w:r>
        <w:rPr>
          <w:spacing w:val="21"/>
        </w:rPr>
        <w:t> </w:t>
      </w:r>
      <w:r>
        <w:rPr/>
        <w:t>patients</w:t>
      </w:r>
      <w:r>
        <w:rPr>
          <w:spacing w:val="22"/>
        </w:rPr>
        <w:t> </w:t>
      </w:r>
      <w:r>
        <w:rPr/>
        <w:t>undergoing</w:t>
      </w:r>
      <w:r>
        <w:rPr>
          <w:spacing w:val="42"/>
          <w:w w:val="102"/>
        </w:rPr>
        <w:t> </w:t>
      </w:r>
      <w:r>
        <w:rPr>
          <w:spacing w:val="-1"/>
        </w:rPr>
        <w:t>noncardiac</w:t>
      </w:r>
      <w:r>
        <w:rPr>
          <w:spacing w:val="12"/>
        </w:rPr>
        <w:t> </w:t>
      </w:r>
      <w:r>
        <w:rPr/>
        <w:t>surgery:</w:t>
      </w:r>
      <w:r>
        <w:rPr>
          <w:spacing w:val="14"/>
        </w:rPr>
        <w:t> </w:t>
      </w:r>
      <w:r>
        <w:rPr/>
        <w:t>a</w:t>
      </w:r>
      <w:r>
        <w:rPr>
          <w:spacing w:val="14"/>
        </w:rPr>
        <w:t> </w:t>
      </w:r>
      <w:r>
        <w:rPr/>
        <w:t>meta-analysis.</w:t>
      </w:r>
      <w:r>
        <w:rPr>
          <w:spacing w:val="14"/>
        </w:rPr>
        <w:t> </w:t>
      </w:r>
      <w:r>
        <w:rPr/>
        <w:t>Front.</w:t>
      </w:r>
      <w:r>
        <w:rPr>
          <w:spacing w:val="14"/>
        </w:rPr>
        <w:t> </w:t>
      </w:r>
      <w:r>
        <w:rPr/>
        <w:t>Physiol.</w:t>
      </w:r>
      <w:r>
        <w:rPr>
          <w:spacing w:val="14"/>
        </w:rPr>
        <w:t> </w:t>
      </w:r>
      <w:r>
        <w:rPr/>
        <w:t>2019;</w:t>
      </w:r>
      <w:r>
        <w:rPr>
          <w:spacing w:val="12"/>
        </w:rPr>
        <w:t> </w:t>
      </w:r>
      <w:r>
        <w:rPr/>
        <w:t>9</w:t>
      </w:r>
      <w:r>
        <w:rPr>
          <w:spacing w:val="1"/>
        </w:rPr>
        <w:t>:</w:t>
      </w:r>
      <w:r>
        <w:rPr>
          <w:spacing w:val="14"/>
        </w:rPr>
        <w:t> </w:t>
      </w:r>
      <w:r>
        <w:rPr/>
        <w:t>1923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2" w:after="0"/>
        <w:ind w:left="800" w:right="111" w:hanging="404"/>
        <w:jc w:val="both"/>
      </w:pPr>
      <w:r>
        <w:rPr>
          <w:spacing w:val="-2"/>
        </w:rPr>
        <w:t>Yu</w:t>
      </w:r>
      <w:r>
        <w:rPr>
          <w:spacing w:val="8"/>
        </w:rPr>
        <w:t> </w:t>
      </w:r>
      <w:r>
        <w:rPr/>
        <w:t>G.-S.,</w:t>
      </w:r>
      <w:r>
        <w:rPr>
          <w:spacing w:val="5"/>
        </w:rPr>
        <w:t> </w:t>
      </w:r>
      <w:r>
        <w:rPr/>
        <w:t>Lin</w:t>
      </w:r>
      <w:r>
        <w:rPr>
          <w:spacing w:val="5"/>
        </w:rPr>
        <w:t> </w:t>
      </w:r>
      <w:r>
        <w:rPr/>
        <w:t>Y.-B.,</w:t>
      </w:r>
      <w:r>
        <w:rPr>
          <w:spacing w:val="5"/>
        </w:rPr>
        <w:t> </w:t>
      </w:r>
      <w:r>
        <w:rPr>
          <w:spacing w:val="-1"/>
        </w:rPr>
        <w:t>Xiong</w:t>
      </w:r>
      <w:r>
        <w:rPr>
          <w:spacing w:val="3"/>
        </w:rPr>
        <w:t> </w:t>
      </w:r>
      <w:r>
        <w:rPr/>
        <w:t>G.-S.</w:t>
      </w:r>
      <w:r>
        <w:rPr>
          <w:spacing w:val="5"/>
        </w:rPr>
        <w:t> </w:t>
      </w:r>
      <w:r>
        <w:rPr/>
        <w:t>et</w:t>
      </w:r>
      <w:r>
        <w:rPr>
          <w:spacing w:val="5"/>
        </w:rPr>
        <w:t> </w:t>
      </w:r>
      <w:r>
        <w:rPr>
          <w:spacing w:val="-1"/>
        </w:rPr>
        <w:t>al.</w:t>
      </w:r>
      <w:r>
        <w:rPr>
          <w:spacing w:val="5"/>
        </w:rPr>
        <w:t> </w:t>
      </w:r>
      <w:r>
        <w:rPr>
          <w:spacing w:val="-1"/>
        </w:rPr>
        <w:t>Diagnosis</w:t>
      </w:r>
      <w:r>
        <w:rPr>
          <w:spacing w:val="2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>
          <w:spacing w:val="-1"/>
        </w:rPr>
        <w:t>treatment</w:t>
      </w:r>
      <w:r>
        <w:rPr>
          <w:spacing w:val="9"/>
        </w:rPr>
        <w:t> </w:t>
      </w:r>
      <w:r>
        <w:rPr/>
        <w:t>of</w:t>
      </w:r>
      <w:r>
        <w:rPr>
          <w:spacing w:val="5"/>
        </w:rPr>
        <w:t> </w:t>
      </w:r>
      <w:r>
        <w:rPr>
          <w:spacing w:val="-1"/>
        </w:rPr>
        <w:t>ankle</w:t>
      </w:r>
      <w:r>
        <w:rPr>
          <w:spacing w:val="5"/>
        </w:rPr>
        <w:t> </w:t>
      </w:r>
      <w:r>
        <w:rPr/>
        <w:t>syndesmosis</w:t>
      </w:r>
      <w:r>
        <w:rPr>
          <w:spacing w:val="8"/>
        </w:rPr>
        <w:t> </w:t>
      </w:r>
      <w:r>
        <w:rPr/>
        <w:t>injuries</w:t>
      </w:r>
      <w:r>
        <w:rPr>
          <w:spacing w:val="45"/>
          <w:w w:val="102"/>
        </w:rPr>
        <w:t> </w:t>
      </w:r>
      <w:r>
        <w:rPr>
          <w:spacing w:val="-1"/>
        </w:rPr>
        <w:t>with</w:t>
      </w:r>
      <w:r>
        <w:rPr>
          <w:spacing w:val="25"/>
        </w:rPr>
        <w:t> </w:t>
      </w:r>
      <w:r>
        <w:rPr>
          <w:spacing w:val="-1"/>
        </w:rPr>
        <w:t>associated</w:t>
      </w:r>
      <w:r>
        <w:rPr>
          <w:spacing w:val="25"/>
        </w:rPr>
        <w:t> </w:t>
      </w:r>
      <w:r>
        <w:rPr>
          <w:spacing w:val="-1"/>
        </w:rPr>
        <w:t>interosseous</w:t>
      </w:r>
      <w:r>
        <w:rPr>
          <w:spacing w:val="29"/>
        </w:rPr>
        <w:t> </w:t>
      </w:r>
      <w:r>
        <w:rPr/>
        <w:t>membrane</w:t>
      </w:r>
      <w:r>
        <w:rPr>
          <w:spacing w:val="21"/>
        </w:rPr>
        <w:t> </w:t>
      </w:r>
      <w:r>
        <w:rPr/>
        <w:t>injury:</w:t>
      </w:r>
      <w:r>
        <w:rPr>
          <w:spacing w:val="24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current</w:t>
      </w:r>
      <w:r>
        <w:rPr>
          <w:spacing w:val="32"/>
        </w:rPr>
        <w:t> </w:t>
      </w:r>
      <w:r>
        <w:rPr>
          <w:spacing w:val="-1"/>
        </w:rPr>
        <w:t>concept</w:t>
      </w:r>
      <w:r>
        <w:rPr>
          <w:spacing w:val="27"/>
        </w:rPr>
        <w:t> </w:t>
      </w:r>
      <w:r>
        <w:rPr/>
        <w:t>review.</w:t>
      </w:r>
      <w:r>
        <w:rPr>
          <w:spacing w:val="29"/>
        </w:rPr>
        <w:t> </w:t>
      </w:r>
      <w:r>
        <w:rPr/>
        <w:t>Int.</w:t>
      </w:r>
      <w:r>
        <w:rPr>
          <w:spacing w:val="25"/>
        </w:rPr>
        <w:t> </w:t>
      </w:r>
      <w:r>
        <w:rPr>
          <w:spacing w:val="-1"/>
        </w:rPr>
        <w:t>Orthop.</w:t>
      </w:r>
      <w:r>
        <w:rPr>
          <w:spacing w:val="25"/>
        </w:rPr>
        <w:t> </w:t>
      </w:r>
      <w:r>
        <w:rPr/>
        <w:t>2019;</w:t>
      </w:r>
      <w:r>
        <w:rPr>
          <w:spacing w:val="69"/>
          <w:w w:val="101"/>
        </w:rPr>
        <w:t> </w:t>
      </w:r>
      <w:r>
        <w:rPr/>
        <w:t>43</w:t>
      </w:r>
      <w:r>
        <w:rPr>
          <w:spacing w:val="17"/>
        </w:rPr>
        <w:t> </w:t>
      </w:r>
      <w:r>
        <w:rPr>
          <w:spacing w:val="-1"/>
        </w:rPr>
        <w:t>(11):</w:t>
      </w:r>
      <w:r>
        <w:rPr>
          <w:spacing w:val="17"/>
        </w:rPr>
        <w:t> </w:t>
      </w:r>
      <w:r>
        <w:rPr/>
        <w:t>2539-2547.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288" w:hanging="404"/>
        <w:jc w:val="left"/>
      </w:pPr>
      <w:r>
        <w:rPr>
          <w:color w:val="212121"/>
          <w:spacing w:val="-1"/>
        </w:rPr>
        <w:t>Lee</w:t>
      </w:r>
      <w:r>
        <w:rPr>
          <w:color w:val="212121"/>
          <w:spacing w:val="12"/>
        </w:rPr>
        <w:t> </w:t>
      </w:r>
      <w:r>
        <w:rPr>
          <w:color w:val="212121"/>
        </w:rPr>
        <w:t>S.,</w:t>
      </w:r>
      <w:r>
        <w:rPr>
          <w:color w:val="212121"/>
          <w:spacing w:val="11"/>
        </w:rPr>
        <w:t> </w:t>
      </w:r>
      <w:r>
        <w:rPr>
          <w:color w:val="212121"/>
        </w:rPr>
        <w:t>Lin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J.,</w:t>
      </w:r>
      <w:r>
        <w:rPr>
          <w:color w:val="212121"/>
          <w:spacing w:val="11"/>
        </w:rPr>
        <w:t> </w:t>
      </w:r>
      <w:r>
        <w:rPr>
          <w:color w:val="212121"/>
        </w:rPr>
        <w:t>Hamid</w:t>
      </w:r>
      <w:r>
        <w:rPr>
          <w:color w:val="212121"/>
          <w:spacing w:val="9"/>
        </w:rPr>
        <w:t> </w:t>
      </w:r>
      <w:r>
        <w:rPr>
          <w:color w:val="212121"/>
        </w:rPr>
        <w:t>K.S.,</w:t>
      </w:r>
      <w:r>
        <w:rPr>
          <w:color w:val="212121"/>
          <w:spacing w:val="11"/>
        </w:rPr>
        <w:t> </w:t>
      </w:r>
      <w:r>
        <w:rPr>
          <w:color w:val="212121"/>
        </w:rPr>
        <w:t>Bohl</w:t>
      </w:r>
      <w:r>
        <w:rPr>
          <w:color w:val="212121"/>
          <w:spacing w:val="11"/>
        </w:rPr>
        <w:t> </w:t>
      </w:r>
      <w:r>
        <w:rPr>
          <w:color w:val="212121"/>
        </w:rPr>
        <w:t>D.D.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Deltoid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ligament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rupture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</w:t>
      </w:r>
      <w:r>
        <w:rPr>
          <w:color w:val="212121"/>
        </w:rPr>
        <w:t>n</w:t>
      </w:r>
      <w:r>
        <w:rPr>
          <w:color w:val="212121"/>
          <w:spacing w:val="9"/>
        </w:rPr>
        <w:t> </w:t>
      </w:r>
      <w:r>
        <w:rPr>
          <w:color w:val="212121"/>
        </w:rPr>
        <w:t>ank</w:t>
      </w:r>
      <w:r>
        <w:rPr>
          <w:color w:val="212121"/>
          <w:spacing w:val="1"/>
        </w:rPr>
        <w:t>l</w:t>
      </w:r>
      <w:r>
        <w:rPr>
          <w:color w:val="212121"/>
        </w:rPr>
        <w:t>e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fracture:</w:t>
      </w:r>
      <w:r>
        <w:rPr>
          <w:color w:val="212121"/>
          <w:spacing w:val="11"/>
        </w:rPr>
        <w:t> </w:t>
      </w:r>
      <w:r>
        <w:rPr>
          <w:color w:val="212121"/>
        </w:rPr>
        <w:t>diagnosis</w:t>
      </w:r>
      <w:r>
        <w:rPr>
          <w:color w:val="212121"/>
          <w:spacing w:val="49"/>
          <w:w w:val="102"/>
        </w:rPr>
        <w:t> </w:t>
      </w:r>
      <w:r>
        <w:rPr>
          <w:color w:val="212121"/>
          <w:spacing w:val="-1"/>
        </w:rPr>
        <w:t>and</w:t>
      </w:r>
      <w:r>
        <w:rPr>
          <w:color w:val="212121"/>
          <w:spacing w:val="16"/>
        </w:rPr>
        <w:t> </w:t>
      </w:r>
      <w:r>
        <w:rPr>
          <w:color w:val="212121"/>
        </w:rPr>
        <w:t>management.</w:t>
      </w:r>
      <w:r>
        <w:rPr>
          <w:color w:val="212121"/>
          <w:spacing w:val="14"/>
        </w:rPr>
        <w:t> </w:t>
      </w:r>
      <w:r>
        <w:rPr>
          <w:color w:val="212121"/>
        </w:rPr>
        <w:t>J.</w:t>
      </w:r>
      <w:r>
        <w:rPr>
          <w:color w:val="212121"/>
          <w:spacing w:val="13"/>
        </w:rPr>
        <w:t> </w:t>
      </w:r>
      <w:r>
        <w:rPr>
          <w:color w:val="212121"/>
        </w:rPr>
        <w:t>Amer.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Acad.</w:t>
      </w:r>
      <w:r>
        <w:rPr>
          <w:color w:val="212121"/>
          <w:spacing w:val="16"/>
        </w:rPr>
        <w:t> </w:t>
      </w:r>
      <w:r>
        <w:rPr>
          <w:color w:val="212121"/>
        </w:rPr>
        <w:t>Orthop.</w:t>
      </w:r>
      <w:r>
        <w:rPr>
          <w:color w:val="212121"/>
          <w:spacing w:val="14"/>
        </w:rPr>
        <w:t> </w:t>
      </w:r>
      <w:r>
        <w:rPr>
          <w:color w:val="212121"/>
        </w:rPr>
        <w:t>Surg.</w:t>
      </w:r>
      <w:r>
        <w:rPr>
          <w:color w:val="212121"/>
          <w:spacing w:val="14"/>
        </w:rPr>
        <w:t> </w:t>
      </w:r>
      <w:r>
        <w:rPr>
          <w:color w:val="212121"/>
        </w:rPr>
        <w:t>2019;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27(14):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e648-e658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4" w:after="0"/>
        <w:ind w:left="800" w:right="324" w:hanging="404"/>
        <w:jc w:val="left"/>
      </w:pPr>
      <w:r>
        <w:rPr>
          <w:spacing w:val="-3"/>
        </w:rPr>
        <w:t>J</w:t>
      </w:r>
      <w:r>
        <w:rPr/>
        <w:t>eger</w:t>
      </w:r>
      <w:r>
        <w:rPr>
          <w:spacing w:val="10"/>
        </w:rPr>
        <w:t> </w:t>
      </w:r>
      <w:r>
        <w:rPr/>
        <w:t>R.</w:t>
      </w:r>
      <w:r>
        <w:rPr>
          <w:spacing w:val="-30"/>
        </w:rPr>
        <w:t>V</w:t>
      </w:r>
      <w:r>
        <w:rPr/>
        <w:t>.,</w:t>
      </w:r>
      <w:r>
        <w:rPr>
          <w:spacing w:val="12"/>
        </w:rPr>
        <w:t> </w:t>
      </w:r>
      <w:r>
        <w:rPr>
          <w:spacing w:val="2"/>
        </w:rPr>
        <w:t>P</w:t>
      </w:r>
      <w:r>
        <w:rPr/>
        <w:t>r</w:t>
      </w:r>
      <w:r>
        <w:rPr>
          <w:spacing w:val="-3"/>
        </w:rPr>
        <w:t>o</w:t>
      </w:r>
      <w:r>
        <w:rPr/>
        <w:t>bst</w:t>
      </w:r>
      <w:r>
        <w:rPr>
          <w:spacing w:val="12"/>
        </w:rPr>
        <w:t> </w:t>
      </w:r>
      <w:r>
        <w:rPr/>
        <w:t>C</w:t>
      </w:r>
      <w:r>
        <w:rPr>
          <w:spacing w:val="1"/>
        </w:rPr>
        <w:t>.</w:t>
      </w:r>
      <w:r>
        <w:rPr/>
        <w:t>,</w:t>
      </w:r>
      <w:r>
        <w:rPr>
          <w:spacing w:val="-5"/>
        </w:rPr>
        <w:t> </w:t>
      </w:r>
      <w:r>
        <w:rPr/>
        <w:t>Arsen</w:t>
      </w:r>
      <w:r>
        <w:rPr>
          <w:spacing w:val="-2"/>
        </w:rPr>
        <w:t>i</w:t>
      </w:r>
      <w:r>
        <w:rPr/>
        <w:t>c</w:t>
      </w:r>
      <w:r>
        <w:rPr>
          <w:spacing w:val="12"/>
        </w:rPr>
        <w:t> </w:t>
      </w:r>
      <w:r>
        <w:rPr/>
        <w:t>R.</w:t>
      </w:r>
      <w:r>
        <w:rPr>
          <w:spacing w:val="15"/>
        </w:rPr>
        <w:t> </w:t>
      </w:r>
      <w:r>
        <w:rPr>
          <w:spacing w:val="-3"/>
        </w:rPr>
        <w:t>e</w:t>
      </w:r>
      <w:r>
        <w:rPr/>
        <w:t>t</w:t>
      </w:r>
      <w:r>
        <w:rPr>
          <w:spacing w:val="15"/>
        </w:rPr>
        <w:t> </w:t>
      </w:r>
      <w:r>
        <w:rPr>
          <w:spacing w:val="-3"/>
        </w:rPr>
        <w:t>a</w:t>
      </w:r>
      <w:r>
        <w:rPr>
          <w:spacing w:val="1"/>
        </w:rPr>
        <w:t>l</w:t>
      </w:r>
      <w:r>
        <w:rPr/>
        <w:t>.</w:t>
      </w:r>
      <w:r>
        <w:rPr>
          <w:spacing w:val="12"/>
        </w:rPr>
        <w:t> </w:t>
      </w:r>
      <w:r>
        <w:rPr/>
        <w:t>Long-</w:t>
      </w:r>
      <w:r>
        <w:rPr>
          <w:spacing w:val="-2"/>
        </w:rPr>
        <w:t>t</w:t>
      </w:r>
      <w:r>
        <w:rPr>
          <w:spacing w:val="2"/>
        </w:rPr>
        <w:t>e</w:t>
      </w:r>
      <w:r>
        <w:rPr/>
        <w:t>rm</w:t>
      </w:r>
      <w:r>
        <w:rPr>
          <w:spacing w:val="12"/>
        </w:rPr>
        <w:t> </w:t>
      </w:r>
      <w:r>
        <w:rPr/>
        <w:t>progno</w:t>
      </w:r>
      <w:r>
        <w:rPr>
          <w:spacing w:val="-3"/>
        </w:rPr>
        <w:t>s</w:t>
      </w:r>
      <w:r>
        <w:rPr>
          <w:spacing w:val="1"/>
        </w:rPr>
        <w:t>t</w:t>
      </w:r>
      <w:r>
        <w:rPr>
          <w:spacing w:val="-2"/>
        </w:rPr>
        <w:t>i</w:t>
      </w:r>
      <w:r>
        <w:rPr/>
        <w:t>c</w:t>
      </w:r>
      <w:r>
        <w:rPr>
          <w:spacing w:val="12"/>
        </w:rPr>
        <w:t> </w:t>
      </w:r>
      <w:r>
        <w:rPr/>
        <w:t>va</w:t>
      </w:r>
      <w:r>
        <w:rPr>
          <w:spacing w:val="-2"/>
        </w:rPr>
        <w:t>l</w:t>
      </w:r>
      <w:r>
        <w:rPr/>
        <w:t>ue</w:t>
      </w:r>
      <w:r>
        <w:rPr>
          <w:spacing w:val="11"/>
        </w:rPr>
        <w:t> </w:t>
      </w:r>
      <w:r>
        <w:rPr>
          <w:spacing w:val="1"/>
        </w:rPr>
        <w:t>o</w:t>
      </w:r>
      <w:r>
        <w:rPr/>
        <w:t>f</w:t>
      </w:r>
      <w:r>
        <w:rPr>
          <w:spacing w:val="12"/>
        </w:rPr>
        <w:t> </w:t>
      </w:r>
      <w:r>
        <w:rPr>
          <w:spacing w:val="-2"/>
        </w:rPr>
        <w:t>t</w:t>
      </w:r>
      <w:r>
        <w:rPr>
          <w:spacing w:val="1"/>
        </w:rPr>
        <w:t>h</w:t>
      </w:r>
      <w:r>
        <w:rPr/>
        <w:t>e</w:t>
      </w:r>
      <w:r>
        <w:rPr>
          <w:spacing w:val="10"/>
        </w:rPr>
        <w:t> </w:t>
      </w:r>
      <w:r>
        <w:rPr>
          <w:spacing w:val="3"/>
        </w:rPr>
        <w:t>p</w:t>
      </w:r>
      <w:r>
        <w:rPr/>
        <w:t>r</w:t>
      </w:r>
      <w:r>
        <w:rPr>
          <w:spacing w:val="-3"/>
        </w:rPr>
        <w:t>e</w:t>
      </w:r>
      <w:r>
        <w:rPr/>
        <w:t>-opera</w:t>
      </w:r>
      <w:r>
        <w:rPr>
          <w:spacing w:val="-2"/>
        </w:rPr>
        <w:t>t</w:t>
      </w:r>
      <w:r>
        <w:rPr>
          <w:spacing w:val="1"/>
        </w:rPr>
        <w:t>i</w:t>
      </w:r>
      <w:r>
        <w:rPr/>
        <w:t>ve</w:t>
      </w:r>
      <w:r>
        <w:rPr>
          <w:spacing w:val="10"/>
        </w:rPr>
        <w:t> </w:t>
      </w:r>
      <w:r>
        <w:rPr/>
        <w:t>12-</w:t>
      </w:r>
      <w:r>
        <w:rPr>
          <w:w w:val="102"/>
        </w:rPr>
        <w:t> </w:t>
      </w:r>
      <w:r>
        <w:rPr/>
        <w:t>lead</w:t>
      </w:r>
      <w:r>
        <w:rPr>
          <w:spacing w:val="12"/>
        </w:rPr>
        <w:t> </w:t>
      </w:r>
      <w:r>
        <w:rPr>
          <w:spacing w:val="-1"/>
        </w:rPr>
        <w:t>electrocardiogram</w:t>
      </w:r>
      <w:r>
        <w:rPr>
          <w:spacing w:val="15"/>
        </w:rPr>
        <w:t> </w:t>
      </w:r>
      <w:r>
        <w:rPr/>
        <w:t>before</w:t>
      </w:r>
      <w:r>
        <w:rPr>
          <w:spacing w:val="11"/>
        </w:rPr>
        <w:t> </w:t>
      </w:r>
      <w:r>
        <w:rPr/>
        <w:t>major</w:t>
      </w:r>
      <w:r>
        <w:rPr>
          <w:spacing w:val="18"/>
        </w:rPr>
        <w:t> </w:t>
      </w:r>
      <w:r>
        <w:rPr>
          <w:spacing w:val="-1"/>
        </w:rPr>
        <w:t>noncardiac</w:t>
      </w:r>
      <w:r>
        <w:rPr>
          <w:spacing w:val="13"/>
        </w:rPr>
        <w:t> </w:t>
      </w:r>
      <w:r>
        <w:rPr>
          <w:spacing w:val="-1"/>
        </w:rPr>
        <w:t>surgery</w:t>
      </w:r>
      <w:r>
        <w:rPr>
          <w:spacing w:val="17"/>
        </w:rPr>
        <w:t> </w:t>
      </w:r>
      <w:r>
        <w:rPr>
          <w:spacing w:val="-1"/>
        </w:rPr>
        <w:t>in</w:t>
      </w:r>
      <w:r>
        <w:rPr>
          <w:spacing w:val="18"/>
        </w:rPr>
        <w:t> </w:t>
      </w:r>
      <w:r>
        <w:rPr>
          <w:spacing w:val="-1"/>
        </w:rPr>
        <w:t>coronary</w:t>
      </w:r>
      <w:r>
        <w:rPr>
          <w:spacing w:val="20"/>
        </w:rPr>
        <w:t> </w:t>
      </w:r>
      <w:r>
        <w:rPr/>
        <w:t>artery</w:t>
      </w:r>
      <w:r>
        <w:rPr>
          <w:spacing w:val="15"/>
        </w:rPr>
        <w:t> </w:t>
      </w:r>
      <w:r>
        <w:rPr>
          <w:spacing w:val="-1"/>
        </w:rPr>
        <w:t>disease.</w:t>
      </w:r>
      <w:r>
        <w:rPr>
          <w:spacing w:val="1"/>
        </w:rPr>
        <w:t> </w:t>
      </w:r>
      <w:r>
        <w:rPr/>
        <w:t>Am.</w:t>
      </w:r>
      <w:r>
        <w:rPr>
          <w:spacing w:val="83"/>
          <w:w w:val="102"/>
        </w:rPr>
        <w:t> </w:t>
      </w:r>
      <w:r>
        <w:rPr>
          <w:spacing w:val="-1"/>
        </w:rPr>
        <w:t>Heart</w:t>
      </w:r>
      <w:r>
        <w:rPr>
          <w:spacing w:val="14"/>
        </w:rPr>
        <w:t> </w:t>
      </w:r>
      <w:r>
        <w:rPr/>
        <w:t>J.</w:t>
      </w:r>
      <w:r>
        <w:rPr>
          <w:spacing w:val="12"/>
        </w:rPr>
        <w:t> </w:t>
      </w:r>
      <w:r>
        <w:rPr/>
        <w:t>2006;</w:t>
      </w:r>
      <w:r>
        <w:rPr>
          <w:spacing w:val="13"/>
        </w:rPr>
        <w:t> </w:t>
      </w:r>
      <w:r>
        <w:rPr/>
        <w:t>151:</w:t>
      </w:r>
      <w:r>
        <w:rPr>
          <w:spacing w:val="9"/>
        </w:rPr>
        <w:t> </w:t>
      </w:r>
      <w:r>
        <w:rPr/>
        <w:t>508–13</w:t>
      </w:r>
      <w:r>
        <w:rPr/>
      </w:r>
    </w:p>
    <w:p>
      <w:pPr>
        <w:spacing w:after="0" w:line="283" w:lineRule="auto"/>
        <w:jc w:val="left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58" w:after="0"/>
        <w:ind w:left="800" w:right="115" w:hanging="404"/>
        <w:jc w:val="both"/>
      </w:pPr>
      <w:r>
        <w:rPr>
          <w:spacing w:val="-1"/>
        </w:rPr>
        <w:t>Rinfret</w:t>
      </w:r>
      <w:r>
        <w:rPr>
          <w:spacing w:val="13"/>
        </w:rPr>
        <w:t> </w:t>
      </w:r>
      <w:r>
        <w:rPr/>
        <w:t>S.,</w:t>
      </w:r>
      <w:r>
        <w:rPr>
          <w:spacing w:val="9"/>
        </w:rPr>
        <w:t> </w:t>
      </w:r>
      <w:r>
        <w:rPr>
          <w:spacing w:val="-1"/>
        </w:rPr>
        <w:t>Goldman</w:t>
      </w:r>
      <w:r>
        <w:rPr>
          <w:spacing w:val="10"/>
        </w:rPr>
        <w:t> </w:t>
      </w:r>
      <w:r>
        <w:rPr/>
        <w:t>L.,</w:t>
      </w:r>
      <w:r>
        <w:rPr>
          <w:spacing w:val="10"/>
        </w:rPr>
        <w:t> </w:t>
      </w:r>
      <w:r>
        <w:rPr>
          <w:spacing w:val="-1"/>
        </w:rPr>
        <w:t>Polanczyk</w:t>
      </w:r>
      <w:r>
        <w:rPr>
          <w:spacing w:val="12"/>
        </w:rPr>
        <w:t> </w:t>
      </w:r>
      <w:r>
        <w:rPr/>
        <w:t>C.A.</w:t>
      </w:r>
      <w:r>
        <w:rPr>
          <w:spacing w:val="10"/>
        </w:rPr>
        <w:t> </w:t>
      </w:r>
      <w:r>
        <w:rPr>
          <w:spacing w:val="-2"/>
        </w:rPr>
        <w:t>et</w:t>
      </w:r>
      <w:r>
        <w:rPr>
          <w:spacing w:val="15"/>
        </w:rPr>
        <w:t> </w:t>
      </w:r>
      <w:r>
        <w:rPr/>
        <w:t>al.</w:t>
      </w:r>
      <w:r>
        <w:rPr>
          <w:spacing w:val="2"/>
        </w:rPr>
        <w:t> </w:t>
      </w:r>
      <w:r>
        <w:rPr>
          <w:spacing w:val="-28"/>
        </w:rPr>
        <w:t>V</w:t>
      </w:r>
      <w:r>
        <w:rPr/>
        <w:t>alue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/>
        <w:t>immediate</w:t>
      </w:r>
      <w:r>
        <w:rPr>
          <w:spacing w:val="10"/>
        </w:rPr>
        <w:t> </w:t>
      </w:r>
      <w:r>
        <w:rPr>
          <w:spacing w:val="-1"/>
        </w:rPr>
        <w:t>postoperative</w:t>
      </w:r>
      <w:r>
        <w:rPr>
          <w:spacing w:val="26"/>
          <w:w w:val="102"/>
        </w:rPr>
        <w:t> </w:t>
      </w:r>
      <w:r>
        <w:rPr>
          <w:spacing w:val="-1"/>
        </w:rPr>
        <w:t>electrocardiogram</w:t>
      </w:r>
      <w:r>
        <w:rPr>
          <w:spacing w:val="10"/>
        </w:rPr>
        <w:t> </w:t>
      </w:r>
      <w:r>
        <w:rPr/>
        <w:t>to</w:t>
      </w:r>
      <w:r>
        <w:rPr>
          <w:spacing w:val="13"/>
        </w:rPr>
        <w:t> </w:t>
      </w:r>
      <w:r>
        <w:rPr>
          <w:spacing w:val="-1"/>
        </w:rPr>
        <w:t>update</w:t>
      </w:r>
      <w:r>
        <w:rPr>
          <w:spacing w:val="9"/>
        </w:rPr>
        <w:t> </w:t>
      </w:r>
      <w:r>
        <w:rPr>
          <w:spacing w:val="-1"/>
        </w:rPr>
        <w:t>risk</w:t>
      </w:r>
      <w:r>
        <w:rPr>
          <w:spacing w:val="13"/>
        </w:rPr>
        <w:t> </w:t>
      </w:r>
      <w:r>
        <w:rPr>
          <w:spacing w:val="-1"/>
        </w:rPr>
        <w:t>stratification</w:t>
      </w:r>
      <w:r>
        <w:rPr>
          <w:spacing w:val="13"/>
        </w:rPr>
        <w:t> </w:t>
      </w:r>
      <w:r>
        <w:rPr/>
        <w:t>after</w:t>
      </w:r>
      <w:r>
        <w:rPr>
          <w:spacing w:val="11"/>
        </w:rPr>
        <w:t> </w:t>
      </w:r>
      <w:r>
        <w:rPr>
          <w:spacing w:val="-1"/>
        </w:rPr>
        <w:t>major</w:t>
      </w:r>
      <w:r>
        <w:rPr>
          <w:spacing w:val="7"/>
        </w:rPr>
        <w:t> </w:t>
      </w:r>
      <w:r>
        <w:rPr/>
        <w:t>noncardiac</w:t>
      </w:r>
      <w:r>
        <w:rPr>
          <w:spacing w:val="8"/>
        </w:rPr>
        <w:t> </w:t>
      </w:r>
      <w:r>
        <w:rPr>
          <w:spacing w:val="-2"/>
        </w:rPr>
        <w:t>surgery.</w:t>
      </w:r>
      <w:r>
        <w:rPr>
          <w:spacing w:val="-7"/>
        </w:rPr>
        <w:t> </w:t>
      </w:r>
      <w:r>
        <w:rPr/>
        <w:t>Am.</w:t>
      </w:r>
      <w:r>
        <w:rPr>
          <w:spacing w:val="11"/>
        </w:rPr>
        <w:t> </w:t>
      </w:r>
      <w:r>
        <w:rPr/>
        <w:t>J.</w:t>
      </w:r>
      <w:r>
        <w:rPr>
          <w:spacing w:val="11"/>
        </w:rPr>
        <w:t> </w:t>
      </w:r>
      <w:r>
        <w:rPr/>
        <w:t>Cardiol.</w:t>
      </w:r>
      <w:r>
        <w:rPr>
          <w:spacing w:val="75"/>
          <w:w w:val="102"/>
        </w:rPr>
        <w:t> </w:t>
      </w:r>
      <w:r>
        <w:rPr/>
        <w:t>2004;</w:t>
      </w:r>
      <w:r>
        <w:rPr>
          <w:spacing w:val="16"/>
        </w:rPr>
        <w:t> </w:t>
      </w:r>
      <w:r>
        <w:rPr/>
        <w:t>94:</w:t>
      </w:r>
      <w:r>
        <w:rPr>
          <w:spacing w:val="14"/>
        </w:rPr>
        <w:t> </w:t>
      </w:r>
      <w:r>
        <w:rPr/>
        <w:t>1017-22.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3" w:lineRule="auto" w:before="113" w:after="0"/>
        <w:ind w:left="800" w:right="112" w:hanging="404"/>
        <w:jc w:val="both"/>
      </w:pPr>
      <w:r>
        <w:rPr/>
        <w:t>Bottiger</w:t>
      </w:r>
      <w:r>
        <w:rPr>
          <w:spacing w:val="48"/>
        </w:rPr>
        <w:t> </w:t>
      </w:r>
      <w:r>
        <w:rPr>
          <w:spacing w:val="-5"/>
        </w:rPr>
        <w:t>B.W.,</w:t>
      </w:r>
      <w:r>
        <w:rPr>
          <w:spacing w:val="50"/>
        </w:rPr>
        <w:t> </w:t>
      </w:r>
      <w:r>
        <w:rPr/>
        <w:t>Motsch</w:t>
      </w:r>
      <w:r>
        <w:rPr>
          <w:spacing w:val="49"/>
        </w:rPr>
        <w:t> </w:t>
      </w:r>
      <w:r>
        <w:rPr>
          <w:spacing w:val="-1"/>
        </w:rPr>
        <w:t>J.,</w:t>
      </w:r>
      <w:r>
        <w:rPr>
          <w:spacing w:val="40"/>
        </w:rPr>
        <w:t> </w:t>
      </w:r>
      <w:r>
        <w:rPr>
          <w:spacing w:val="-2"/>
        </w:rPr>
        <w:t>Teschendorf</w:t>
      </w:r>
      <w:r>
        <w:rPr>
          <w:spacing w:val="47"/>
        </w:rPr>
        <w:t> </w:t>
      </w:r>
      <w:r>
        <w:rPr>
          <w:spacing w:val="-11"/>
        </w:rPr>
        <w:t>P.</w:t>
      </w:r>
      <w:r>
        <w:rPr>
          <w:spacing w:val="50"/>
        </w:rPr>
        <w:t> </w:t>
      </w:r>
      <w:r>
        <w:rPr>
          <w:spacing w:val="-2"/>
        </w:rPr>
        <w:t>et</w:t>
      </w:r>
      <w:r>
        <w:rPr>
          <w:spacing w:val="53"/>
        </w:rPr>
        <w:t> </w:t>
      </w:r>
      <w:r>
        <w:rPr>
          <w:spacing w:val="-1"/>
        </w:rPr>
        <w:t>al.</w:t>
      </w:r>
      <w:r>
        <w:rPr>
          <w:spacing w:val="47"/>
        </w:rPr>
        <w:t> </w:t>
      </w:r>
      <w:r>
        <w:rPr/>
        <w:t>Postoperative</w:t>
      </w:r>
      <w:r>
        <w:rPr>
          <w:spacing w:val="49"/>
        </w:rPr>
        <w:t> </w:t>
      </w:r>
      <w:r>
        <w:rPr>
          <w:spacing w:val="-1"/>
        </w:rPr>
        <w:t>12-lead</w:t>
      </w:r>
      <w:r>
        <w:rPr>
          <w:spacing w:val="49"/>
        </w:rPr>
        <w:t> </w:t>
      </w:r>
      <w:r>
        <w:rPr/>
        <w:t>ECG</w:t>
      </w:r>
      <w:r>
        <w:rPr>
          <w:spacing w:val="50"/>
        </w:rPr>
        <w:t> </w:t>
      </w:r>
      <w:r>
        <w:rPr>
          <w:spacing w:val="-1"/>
        </w:rPr>
        <w:t>predicts</w:t>
      </w:r>
      <w:r>
        <w:rPr>
          <w:spacing w:val="52"/>
        </w:rPr>
        <w:t> </w:t>
      </w:r>
      <w:r>
        <w:rPr>
          <w:spacing w:val="-1"/>
        </w:rPr>
        <w:t>peri-</w:t>
      </w:r>
      <w:r>
        <w:rPr>
          <w:spacing w:val="61"/>
          <w:w w:val="102"/>
        </w:rPr>
        <w:t> </w:t>
      </w:r>
      <w:r>
        <w:rPr>
          <w:spacing w:val="-1"/>
        </w:rPr>
        <w:t>operative</w:t>
      </w:r>
      <w:r>
        <w:rPr>
          <w:spacing w:val="20"/>
        </w:rPr>
        <w:t> </w:t>
      </w:r>
      <w:r>
        <w:rPr/>
        <w:t>myocardial</w:t>
      </w:r>
      <w:r>
        <w:rPr>
          <w:spacing w:val="23"/>
        </w:rPr>
        <w:t> </w:t>
      </w:r>
      <w:r>
        <w:rPr/>
        <w:t>ischaemia</w:t>
      </w:r>
      <w:r>
        <w:rPr>
          <w:spacing w:val="18"/>
        </w:rPr>
        <w:t> </w:t>
      </w:r>
      <w:r>
        <w:rPr/>
        <w:t>associated</w:t>
      </w:r>
      <w:r>
        <w:rPr>
          <w:spacing w:val="22"/>
        </w:rPr>
        <w:t> </w:t>
      </w:r>
      <w:r>
        <w:rPr>
          <w:spacing w:val="-1"/>
        </w:rPr>
        <w:t>with</w:t>
      </w:r>
      <w:r>
        <w:rPr>
          <w:spacing w:val="25"/>
        </w:rPr>
        <w:t> </w:t>
      </w:r>
      <w:r>
        <w:rPr>
          <w:spacing w:val="-1"/>
        </w:rPr>
        <w:t>myocardial</w:t>
      </w:r>
      <w:r>
        <w:rPr>
          <w:spacing w:val="22"/>
        </w:rPr>
        <w:t> </w:t>
      </w:r>
      <w:r>
        <w:rPr>
          <w:spacing w:val="-1"/>
        </w:rPr>
        <w:t>cell</w:t>
      </w:r>
      <w:r>
        <w:rPr>
          <w:spacing w:val="22"/>
        </w:rPr>
        <w:t> </w:t>
      </w:r>
      <w:r>
        <w:rPr/>
        <w:t>damage.</w:t>
      </w:r>
      <w:r>
        <w:rPr>
          <w:spacing w:val="3"/>
        </w:rPr>
        <w:t> </w:t>
      </w:r>
      <w:r>
        <w:rPr>
          <w:spacing w:val="-1"/>
        </w:rPr>
        <w:t>Anaesthesia.</w:t>
      </w:r>
      <w:r>
        <w:rPr>
          <w:spacing w:val="22"/>
        </w:rPr>
        <w:t> </w:t>
      </w:r>
      <w:r>
        <w:rPr/>
        <w:t>2004;</w:t>
      </w:r>
      <w:r>
        <w:rPr>
          <w:spacing w:val="65"/>
          <w:w w:val="101"/>
        </w:rPr>
        <w:t> </w:t>
      </w:r>
      <w:r>
        <w:rPr/>
        <w:t>59:</w:t>
      </w:r>
      <w:r>
        <w:rPr>
          <w:spacing w:val="20"/>
        </w:rPr>
        <w:t> </w:t>
      </w:r>
      <w:r>
        <w:rPr>
          <w:spacing w:val="-1"/>
        </w:rPr>
        <w:t>1083-90</w:t>
      </w:r>
      <w:r>
        <w:rPr/>
      </w:r>
    </w:p>
    <w:p>
      <w:pPr>
        <w:pStyle w:val="BodyText"/>
        <w:numPr>
          <w:ilvl w:val="0"/>
          <w:numId w:val="27"/>
        </w:numPr>
        <w:tabs>
          <w:tab w:pos="800" w:val="left" w:leader="none"/>
        </w:tabs>
        <w:spacing w:line="282" w:lineRule="auto" w:before="113" w:after="0"/>
        <w:ind w:left="800" w:right="109" w:hanging="404"/>
        <w:jc w:val="both"/>
      </w:pPr>
      <w:r>
        <w:rPr/>
        <w:t>Chang</w:t>
      </w:r>
      <w:r>
        <w:rPr>
          <w:spacing w:val="12"/>
        </w:rPr>
        <w:t> </w:t>
      </w:r>
      <w:r>
        <w:rPr>
          <w:spacing w:val="-3"/>
        </w:rPr>
        <w:t>H</w:t>
      </w:r>
      <w:r>
        <w:rPr>
          <w:spacing w:val="1"/>
        </w:rPr>
        <w:t>.</w:t>
      </w:r>
      <w:r>
        <w:rPr>
          <w:spacing w:val="-30"/>
        </w:rPr>
        <w:t>Y</w:t>
      </w:r>
      <w:r>
        <w:rPr/>
        <w:t>.,</w:t>
      </w:r>
      <w:r>
        <w:rPr>
          <w:spacing w:val="13"/>
        </w:rPr>
        <w:t> </w:t>
      </w:r>
      <w:r>
        <w:rPr>
          <w:spacing w:val="-1"/>
        </w:rPr>
        <w:t>Chang</w:t>
      </w:r>
      <w:r>
        <w:rPr>
          <w:spacing w:val="13"/>
        </w:rPr>
        <w:t> </w:t>
      </w:r>
      <w:r>
        <w:rPr>
          <w:spacing w:val="-8"/>
        </w:rPr>
        <w:t>W.T.,</w:t>
      </w:r>
      <w:r>
        <w:rPr>
          <w:spacing w:val="16"/>
        </w:rPr>
        <w:t> </w:t>
      </w:r>
      <w:r>
        <w:rPr/>
        <w:t>Liu</w:t>
      </w:r>
      <w:r>
        <w:rPr>
          <w:spacing w:val="2"/>
        </w:rPr>
        <w:t> </w:t>
      </w:r>
      <w:r>
        <w:rPr>
          <w:spacing w:val="-13"/>
        </w:rPr>
        <w:t>Y.W.</w:t>
      </w:r>
      <w:r>
        <w:rPr>
          <w:spacing w:val="-1"/>
        </w:rPr>
        <w:t> </w:t>
      </w:r>
      <w:r>
        <w:rPr/>
        <w:t>Application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transthoracic</w:t>
      </w:r>
      <w:r>
        <w:rPr>
          <w:spacing w:val="15"/>
        </w:rPr>
        <w:t> </w:t>
      </w:r>
      <w:r>
        <w:rPr>
          <w:spacing w:val="-1"/>
        </w:rPr>
        <w:t>echocardiography</w:t>
      </w:r>
      <w:r>
        <w:rPr>
          <w:spacing w:val="13"/>
        </w:rPr>
        <w:t> </w:t>
      </w:r>
      <w:r>
        <w:rPr/>
        <w:t>in</w:t>
      </w:r>
      <w:r>
        <w:rPr>
          <w:spacing w:val="13"/>
        </w:rPr>
        <w:t> </w:t>
      </w:r>
      <w:r>
        <w:rPr/>
        <w:t>patients</w:t>
      </w:r>
      <w:r>
        <w:rPr>
          <w:spacing w:val="29"/>
          <w:w w:val="102"/>
        </w:rPr>
        <w:t> </w:t>
      </w:r>
      <w:r>
        <w:rPr>
          <w:spacing w:val="-1"/>
        </w:rPr>
        <w:t>receiving</w:t>
      </w:r>
      <w:r>
        <w:rPr>
          <w:spacing w:val="11"/>
        </w:rPr>
        <w:t> </w:t>
      </w:r>
      <w:r>
        <w:rPr/>
        <w:t>intermediate-</w:t>
      </w:r>
      <w:r>
        <w:rPr>
          <w:spacing w:val="13"/>
        </w:rPr>
        <w:t> </w:t>
      </w:r>
      <w:r>
        <w:rPr/>
        <w:t>or</w:t>
      </w:r>
      <w:r>
        <w:rPr>
          <w:spacing w:val="12"/>
        </w:rPr>
        <w:t> </w:t>
      </w:r>
      <w:r>
        <w:rPr>
          <w:spacing w:val="-1"/>
        </w:rPr>
        <w:t>high-risk</w:t>
      </w:r>
      <w:r>
        <w:rPr>
          <w:spacing w:val="17"/>
        </w:rPr>
        <w:t> </w:t>
      </w:r>
      <w:r>
        <w:rPr>
          <w:spacing w:val="-1"/>
        </w:rPr>
        <w:t>noncardiac</w:t>
      </w:r>
      <w:r>
        <w:rPr>
          <w:spacing w:val="12"/>
        </w:rPr>
        <w:t> </w:t>
      </w:r>
      <w:r>
        <w:rPr>
          <w:spacing w:val="-2"/>
        </w:rPr>
        <w:t>surgery.</w:t>
      </w:r>
      <w:r>
        <w:rPr>
          <w:spacing w:val="14"/>
        </w:rPr>
        <w:t> </w:t>
      </w:r>
      <w:r>
        <w:rPr/>
        <w:t>PLoS</w:t>
      </w:r>
      <w:r>
        <w:rPr>
          <w:spacing w:val="16"/>
        </w:rPr>
        <w:t> </w:t>
      </w:r>
      <w:r>
        <w:rPr>
          <w:spacing w:val="-2"/>
        </w:rPr>
        <w:t>ONE.</w:t>
      </w:r>
      <w:r>
        <w:rPr>
          <w:spacing w:val="14"/>
        </w:rPr>
        <w:t> </w:t>
      </w:r>
      <w:r>
        <w:rPr/>
        <w:t>2019;</w:t>
      </w:r>
      <w:r>
        <w:rPr>
          <w:spacing w:val="14"/>
        </w:rPr>
        <w:t> </w:t>
      </w:r>
      <w:r>
        <w:rPr/>
        <w:t>14</w:t>
      </w:r>
      <w:r>
        <w:rPr>
          <w:spacing w:val="15"/>
        </w:rPr>
        <w:t> </w:t>
      </w:r>
      <w:r>
        <w:rPr/>
        <w:t>(4):</w:t>
      </w:r>
      <w:r>
        <w:rPr>
          <w:spacing w:val="14"/>
        </w:rPr>
        <w:t> </w:t>
      </w:r>
      <w:r>
        <w:rPr>
          <w:spacing w:val="-1"/>
        </w:rPr>
        <w:t>e0215854.</w:t>
      </w:r>
      <w:r>
        <w:rPr/>
      </w:r>
    </w:p>
    <w:p>
      <w:pPr>
        <w:pStyle w:val="BodyText"/>
        <w:spacing w:line="277" w:lineRule="auto" w:before="115"/>
        <w:ind w:left="800" w:right="112" w:hanging="404"/>
        <w:jc w:val="both"/>
      </w:pPr>
      <w:r>
        <w:rPr>
          <w:rFonts w:ascii="Calibri" w:hAnsi="Calibri" w:cs="Calibri" w:eastAsia="Calibri"/>
        </w:rPr>
        <w:t>4</w:t>
      </w:r>
      <w:r>
        <w:rPr>
          <w:rFonts w:ascii="Calibri" w:hAnsi="Calibri" w:cs="Calibri" w:eastAsia="Calibri"/>
          <w:spacing w:val="2"/>
        </w:rPr>
        <w:t>8</w:t>
      </w:r>
      <w:r>
        <w:rPr>
          <w:rFonts w:ascii="Calibri" w:hAnsi="Calibri" w:cs="Calibri" w:eastAsia="Calibri"/>
        </w:rPr>
        <w:t>.</w:t>
      </w:r>
      <w:r>
        <w:rPr>
          <w:rFonts w:ascii="Calibri" w:hAnsi="Calibri" w:cs="Calibri" w:eastAsia="Calibri"/>
          <w:spacing w:val="24"/>
        </w:rPr>
        <w:t> </w:t>
      </w:r>
      <w:r>
        <w:rPr>
          <w:spacing w:val="-2"/>
        </w:rPr>
        <w:t>S</w:t>
      </w:r>
      <w:r>
        <w:rPr>
          <w:spacing w:val="1"/>
        </w:rPr>
        <w:t>o</w:t>
      </w:r>
      <w:r>
        <w:rPr/>
        <w:t>uga</w:t>
      </w:r>
      <w:r>
        <w:rPr>
          <w:spacing w:val="-3"/>
        </w:rPr>
        <w:t>w</w:t>
      </w:r>
      <w:r>
        <w:rPr/>
        <w:t>a</w:t>
      </w:r>
      <w:r>
        <w:rPr>
          <w:spacing w:val="11"/>
        </w:rPr>
        <w:t> </w:t>
      </w:r>
      <w:r>
        <w:rPr/>
        <w:t>H.,</w:t>
      </w:r>
      <w:r>
        <w:rPr>
          <w:spacing w:val="11"/>
        </w:rPr>
        <w:t> </w:t>
      </w:r>
      <w:r>
        <w:rPr/>
        <w:t>Ino</w:t>
      </w:r>
      <w:r>
        <w:rPr>
          <w:spacing w:val="53"/>
        </w:rPr>
        <w:t> </w:t>
      </w:r>
      <w:r>
        <w:rPr>
          <w:spacing w:val="-32"/>
        </w:rPr>
        <w:t>Y</w:t>
      </w:r>
      <w:r>
        <w:rPr>
          <w:spacing w:val="1"/>
        </w:rPr>
        <w:t>.</w:t>
      </w:r>
      <w:r>
        <w:rPr/>
        <w:t>,</w:t>
      </w:r>
      <w:r>
        <w:rPr>
          <w:spacing w:val="7"/>
        </w:rPr>
        <w:t> </w:t>
      </w:r>
      <w:r>
        <w:rPr/>
        <w:t>K</w:t>
      </w:r>
      <w:r>
        <w:rPr>
          <w:spacing w:val="1"/>
        </w:rPr>
        <w:t>i</w:t>
      </w:r>
      <w:r>
        <w:rPr/>
        <w:t>tab</w:t>
      </w:r>
      <w:r>
        <w:rPr>
          <w:spacing w:val="-3"/>
        </w:rPr>
        <w:t>a</w:t>
      </w:r>
      <w:r>
        <w:rPr>
          <w:spacing w:val="1"/>
        </w:rPr>
        <w:t>t</w:t>
      </w:r>
      <w:r>
        <w:rPr/>
        <w:t>a</w:t>
      </w:r>
      <w:r>
        <w:rPr>
          <w:spacing w:val="9"/>
        </w:rPr>
        <w:t> </w:t>
      </w:r>
      <w:r>
        <w:rPr/>
        <w:t>H.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1"/>
        </w:rPr>
        <w:t> </w:t>
      </w:r>
      <w:r>
        <w:rPr/>
        <w:t>Impa</w:t>
      </w:r>
      <w:r>
        <w:rPr>
          <w:spacing w:val="-3"/>
        </w:rPr>
        <w:t>c</w:t>
      </w:r>
      <w:r>
        <w:rPr/>
        <w:t>t</w:t>
      </w:r>
      <w:r>
        <w:rPr>
          <w:spacing w:val="15"/>
        </w:rPr>
        <w:t> </w:t>
      </w:r>
      <w:r>
        <w:rPr/>
        <w:t>of</w:t>
      </w:r>
      <w:r>
        <w:rPr>
          <w:spacing w:val="10"/>
        </w:rPr>
        <w:t> </w:t>
      </w:r>
      <w:r>
        <w:rPr/>
        <w:t>l</w:t>
      </w:r>
      <w:r>
        <w:rPr>
          <w:spacing w:val="-3"/>
        </w:rPr>
        <w:t>e</w:t>
      </w:r>
      <w:r>
        <w:rPr/>
        <w:t>ft</w:t>
      </w:r>
      <w:r>
        <w:rPr>
          <w:spacing w:val="12"/>
        </w:rPr>
        <w:t> </w:t>
      </w:r>
      <w:r>
        <w:rPr>
          <w:spacing w:val="1"/>
        </w:rPr>
        <w:t>v</w:t>
      </w:r>
      <w:r>
        <w:rPr/>
        <w:t>e</w:t>
      </w:r>
      <w:r>
        <w:rPr>
          <w:spacing w:val="-3"/>
        </w:rPr>
        <w:t>n</w:t>
      </w:r>
      <w:r>
        <w:rPr/>
        <w:t>tr</w:t>
      </w:r>
      <w:r>
        <w:rPr>
          <w:spacing w:val="1"/>
        </w:rPr>
        <w:t>i</w:t>
      </w:r>
      <w:r>
        <w:rPr>
          <w:spacing w:val="-3"/>
        </w:rPr>
        <w:t>c</w:t>
      </w:r>
      <w:r>
        <w:rPr/>
        <w:t>ul</w:t>
      </w:r>
      <w:r>
        <w:rPr>
          <w:spacing w:val="2"/>
        </w:rPr>
        <w:t>a</w:t>
      </w:r>
      <w:r>
        <w:rPr/>
        <w:t>r</w:t>
      </w:r>
      <w:r>
        <w:rPr>
          <w:spacing w:val="10"/>
        </w:rPr>
        <w:t> </w:t>
      </w:r>
      <w:r>
        <w:rPr>
          <w:spacing w:val="-3"/>
        </w:rPr>
        <w:t>e</w:t>
      </w:r>
      <w:r>
        <w:rPr>
          <w:spacing w:val="1"/>
        </w:rPr>
        <w:t>j</w:t>
      </w:r>
      <w:r>
        <w:rPr/>
        <w:t>ecti</w:t>
      </w:r>
      <w:r>
        <w:rPr>
          <w:spacing w:val="1"/>
        </w:rPr>
        <w:t>o</w:t>
      </w:r>
      <w:r>
        <w:rPr/>
        <w:t>n</w:t>
      </w:r>
      <w:r>
        <w:rPr>
          <w:spacing w:val="9"/>
        </w:rPr>
        <w:t> </w:t>
      </w:r>
      <w:r>
        <w:rPr/>
        <w:t>f</w:t>
      </w:r>
      <w:r>
        <w:rPr>
          <w:spacing w:val="-3"/>
        </w:rPr>
        <w:t>r</w:t>
      </w:r>
      <w:r>
        <w:rPr/>
        <w:t>action</w:t>
      </w:r>
      <w:r>
        <w:rPr>
          <w:spacing w:val="11"/>
        </w:rPr>
        <w:t> </w:t>
      </w:r>
      <w:r>
        <w:rPr/>
        <w:t>and</w:t>
      </w:r>
      <w:r>
        <w:rPr>
          <w:w w:val="102"/>
        </w:rPr>
        <w:t> </w:t>
      </w:r>
      <w:r>
        <w:rPr>
          <w:spacing w:val="-1"/>
        </w:rPr>
        <w:t>preoperative</w:t>
      </w:r>
      <w:r>
        <w:rPr>
          <w:spacing w:val="24"/>
        </w:rPr>
        <w:t> </w:t>
      </w:r>
      <w:r>
        <w:rPr>
          <w:spacing w:val="-1"/>
        </w:rPr>
        <w:t>hemoglobin</w:t>
      </w:r>
      <w:r>
        <w:rPr>
          <w:spacing w:val="29"/>
        </w:rPr>
        <w:t> </w:t>
      </w:r>
      <w:r>
        <w:rPr>
          <w:spacing w:val="-1"/>
        </w:rPr>
        <w:t>level</w:t>
      </w:r>
      <w:r>
        <w:rPr>
          <w:spacing w:val="24"/>
        </w:rPr>
        <w:t> </w:t>
      </w:r>
      <w:r>
        <w:rPr/>
        <w:t>on</w:t>
      </w:r>
      <w:r>
        <w:rPr>
          <w:spacing w:val="26"/>
        </w:rPr>
        <w:t> </w:t>
      </w:r>
      <w:r>
        <w:rPr>
          <w:spacing w:val="-1"/>
        </w:rPr>
        <w:t>perioperative</w:t>
      </w:r>
      <w:r>
        <w:rPr>
          <w:spacing w:val="20"/>
        </w:rPr>
        <w:t> </w:t>
      </w:r>
      <w:r>
        <w:rPr>
          <w:spacing w:val="-1"/>
        </w:rPr>
        <w:t>adverse</w:t>
      </w:r>
      <w:r>
        <w:rPr>
          <w:spacing w:val="24"/>
        </w:rPr>
        <w:t> </w:t>
      </w:r>
      <w:r>
        <w:rPr/>
        <w:t>cardiovascular</w:t>
      </w:r>
      <w:r>
        <w:rPr>
          <w:spacing w:val="20"/>
        </w:rPr>
        <w:t> </w:t>
      </w:r>
      <w:r>
        <w:rPr/>
        <w:t>events</w:t>
      </w:r>
      <w:r>
        <w:rPr>
          <w:spacing w:val="2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3"/>
        </w:rPr>
        <w:t> </w:t>
      </w:r>
      <w:r>
        <w:rPr>
          <w:spacing w:val="-1"/>
        </w:rPr>
        <w:t>noncardiac</w:t>
      </w:r>
      <w:r>
        <w:rPr>
          <w:spacing w:val="95"/>
          <w:w w:val="102"/>
        </w:rPr>
        <w:t> </w:t>
      </w:r>
      <w:r>
        <w:rPr>
          <w:spacing w:val="-3"/>
        </w:rPr>
        <w:t>s</w:t>
      </w:r>
      <w:r>
        <w:rPr/>
        <w:t>u</w:t>
      </w:r>
      <w:r>
        <w:rPr>
          <w:spacing w:val="-3"/>
        </w:rPr>
        <w:t>r</w:t>
      </w:r>
      <w:r>
        <w:rPr/>
        <w:t>ger</w:t>
      </w:r>
      <w:r>
        <w:rPr>
          <w:spacing w:val="-16"/>
        </w:rPr>
        <w:t>y</w:t>
      </w:r>
      <w:r>
        <w:rPr/>
        <w:t>.</w:t>
      </w:r>
      <w:r>
        <w:rPr>
          <w:spacing w:val="15"/>
        </w:rPr>
        <w:t> </w:t>
      </w:r>
      <w:r>
        <w:rPr/>
        <w:t>Heart</w:t>
      </w:r>
      <w:r>
        <w:rPr>
          <w:spacing w:val="9"/>
        </w:rPr>
        <w:t> </w:t>
      </w:r>
      <w:r>
        <w:rPr>
          <w:spacing w:val="-26"/>
        </w:rPr>
        <w:t>V</w:t>
      </w:r>
      <w:r>
        <w:rPr/>
        <w:t>es</w:t>
      </w:r>
      <w:r>
        <w:rPr>
          <w:spacing w:val="1"/>
        </w:rPr>
        <w:t>s</w:t>
      </w:r>
      <w:r>
        <w:rPr/>
        <w:t>e</w:t>
      </w:r>
      <w:r>
        <w:rPr>
          <w:spacing w:val="-2"/>
        </w:rPr>
        <w:t>l</w:t>
      </w:r>
      <w:r>
        <w:rPr>
          <w:spacing w:val="1"/>
        </w:rPr>
        <w:t>s</w:t>
      </w:r>
      <w:r>
        <w:rPr/>
        <w:t>.</w:t>
      </w:r>
      <w:r>
        <w:rPr>
          <w:spacing w:val="16"/>
        </w:rPr>
        <w:t> </w:t>
      </w:r>
      <w:r>
        <w:rPr/>
        <w:t>2021;</w:t>
      </w:r>
      <w:r>
        <w:rPr>
          <w:spacing w:val="15"/>
        </w:rPr>
        <w:t> </w:t>
      </w:r>
      <w:r>
        <w:rPr/>
        <w:t>36:</w:t>
      </w:r>
      <w:r>
        <w:rPr>
          <w:spacing w:val="19"/>
        </w:rPr>
        <w:t> </w:t>
      </w:r>
      <w:r>
        <w:rPr>
          <w:spacing w:val="1"/>
        </w:rPr>
        <w:t>1</w:t>
      </w:r>
      <w:r>
        <w:rPr/>
        <w:t>317–26.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2" w:lineRule="auto" w:before="119" w:after="0"/>
        <w:ind w:left="800" w:right="105" w:hanging="404"/>
        <w:jc w:val="both"/>
      </w:pPr>
      <w:r>
        <w:rPr>
          <w:spacing w:val="-1"/>
        </w:rPr>
        <w:t>Rougereau</w:t>
      </w:r>
      <w:r>
        <w:rPr>
          <w:spacing w:val="-2"/>
        </w:rPr>
        <w:t> </w:t>
      </w:r>
      <w:r>
        <w:rPr/>
        <w:t>G.,</w:t>
      </w:r>
      <w:r>
        <w:rPr>
          <w:spacing w:val="-1"/>
        </w:rPr>
        <w:t> Noailles</w:t>
      </w:r>
      <w:r>
        <w:rPr>
          <w:spacing w:val="-4"/>
        </w:rPr>
        <w:t> </w:t>
      </w:r>
      <w:r>
        <w:rPr>
          <w:spacing w:val="-6"/>
        </w:rPr>
        <w:t>T.,</w:t>
      </w:r>
      <w:r>
        <w:rPr>
          <w:spacing w:val="1"/>
        </w:rPr>
        <w:t> </w:t>
      </w:r>
      <w:r>
        <w:rPr>
          <w:spacing w:val="-1"/>
        </w:rPr>
        <w:t>Khoury</w:t>
      </w:r>
      <w:r>
        <w:rPr>
          <w:spacing w:val="-2"/>
        </w:rPr>
        <w:t> </w:t>
      </w:r>
      <w:r>
        <w:rPr/>
        <w:t>G.E.</w:t>
      </w:r>
      <w:r>
        <w:rPr>
          <w:spacing w:val="-1"/>
        </w:rPr>
        <w:t> </w:t>
      </w:r>
      <w:r>
        <w:rPr/>
        <w:t>et</w:t>
      </w:r>
      <w:r>
        <w:rPr>
          <w:spacing w:val="-5"/>
        </w:rPr>
        <w:t> </w:t>
      </w:r>
      <w:r>
        <w:rPr/>
        <w:t>al.</w:t>
      </w:r>
      <w:r>
        <w:rPr>
          <w:spacing w:val="-2"/>
        </w:rPr>
        <w:t> </w:t>
      </w:r>
      <w:r>
        <w:rPr/>
        <w:t>Is</w:t>
      </w:r>
      <w:r>
        <w:rPr>
          <w:spacing w:val="-1"/>
        </w:rPr>
        <w:t> lateral</w:t>
      </w:r>
      <w:r>
        <w:rPr>
          <w:spacing w:val="-4"/>
        </w:rPr>
        <w:t> </w:t>
      </w:r>
      <w:r>
        <w:rPr>
          <w:spacing w:val="-1"/>
        </w:rPr>
        <w:t>ankle </w:t>
      </w:r>
      <w:r>
        <w:rPr/>
        <w:t>sprain</w:t>
      </w:r>
      <w:r>
        <w:rPr>
          <w:spacing w:val="1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2"/>
        </w:rPr>
        <w:t> </w:t>
      </w:r>
      <w:r>
        <w:rPr/>
        <w:t>child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>
          <w:spacing w:val="-1"/>
        </w:rPr>
        <w:t>adolescent</w:t>
      </w:r>
      <w:r>
        <w:rPr>
          <w:spacing w:val="75"/>
          <w:w w:val="101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myth</w:t>
      </w:r>
      <w:r>
        <w:rPr>
          <w:spacing w:val="9"/>
        </w:rPr>
        <w:t> </w:t>
      </w:r>
      <w:r>
        <w:rPr/>
        <w:t>or</w:t>
      </w:r>
      <w:r>
        <w:rPr>
          <w:spacing w:val="4"/>
        </w:rPr>
        <w:t> </w:t>
      </w:r>
      <w:r>
        <w:rPr/>
        <w:t>a</w:t>
      </w:r>
      <w:r>
        <w:rPr>
          <w:spacing w:val="5"/>
        </w:rPr>
        <w:t> </w:t>
      </w:r>
      <w:r>
        <w:rPr/>
        <w:t>reality?</w:t>
      </w:r>
      <w:r>
        <w:rPr>
          <w:spacing w:val="-7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systematic</w:t>
      </w:r>
      <w:r>
        <w:rPr>
          <w:spacing w:val="8"/>
        </w:rPr>
        <w:t> </w:t>
      </w:r>
      <w:r>
        <w:rPr>
          <w:spacing w:val="-1"/>
        </w:rPr>
        <w:t>review</w:t>
      </w:r>
      <w:r>
        <w:rPr>
          <w:spacing w:val="6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7"/>
        </w:rPr>
        <w:t> </w:t>
      </w:r>
      <w:r>
        <w:rPr>
          <w:spacing w:val="-1"/>
        </w:rPr>
        <w:t>literature.</w:t>
      </w:r>
      <w:r>
        <w:rPr>
          <w:spacing w:val="7"/>
        </w:rPr>
        <w:t> </w:t>
      </w:r>
      <w:r>
        <w:rPr>
          <w:spacing w:val="-1"/>
        </w:rPr>
        <w:t>Foot</w:t>
      </w:r>
      <w:r>
        <w:rPr>
          <w:spacing w:val="-6"/>
        </w:rPr>
        <w:t> </w:t>
      </w:r>
      <w:r>
        <w:rPr>
          <w:spacing w:val="-1"/>
        </w:rPr>
        <w:t>Ankle</w:t>
      </w:r>
      <w:r>
        <w:rPr>
          <w:spacing w:val="5"/>
        </w:rPr>
        <w:t> </w:t>
      </w:r>
      <w:r>
        <w:rPr>
          <w:spacing w:val="-1"/>
        </w:rPr>
        <w:t>Surg.</w:t>
      </w:r>
      <w:r>
        <w:rPr>
          <w:spacing w:val="9"/>
        </w:rPr>
        <w:t> </w:t>
      </w:r>
      <w:r>
        <w:rPr/>
        <w:t>2022;</w:t>
      </w:r>
      <w:r>
        <w:rPr>
          <w:spacing w:val="13"/>
        </w:rPr>
        <w:t> </w:t>
      </w:r>
      <w:r>
        <w:rPr/>
        <w:t>28</w:t>
      </w:r>
      <w:r>
        <w:rPr>
          <w:spacing w:val="7"/>
        </w:rPr>
        <w:t> </w:t>
      </w:r>
      <w:r>
        <w:rPr/>
        <w:t>(3):</w:t>
      </w:r>
      <w:r>
        <w:rPr>
          <w:spacing w:val="7"/>
        </w:rPr>
        <w:t> </w:t>
      </w:r>
      <w:r>
        <w:rPr/>
        <w:t>294-</w:t>
      </w:r>
      <w:r>
        <w:rPr>
          <w:spacing w:val="57"/>
          <w:w w:val="102"/>
        </w:rPr>
        <w:t> </w:t>
      </w:r>
      <w:r>
        <w:rPr/>
        <w:t>299.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2" w:lineRule="auto" w:before="117" w:after="0"/>
        <w:ind w:left="800" w:right="117" w:hanging="404"/>
        <w:jc w:val="both"/>
      </w:pPr>
      <w:r>
        <w:rPr>
          <w:spacing w:val="-1"/>
        </w:rPr>
        <w:t>McKiernan</w:t>
      </w:r>
      <w:r>
        <w:rPr>
          <w:spacing w:val="14"/>
        </w:rPr>
        <w:t> </w:t>
      </w:r>
      <w:r>
        <w:rPr/>
        <w:t>S.,</w:t>
      </w:r>
      <w:r>
        <w:rPr>
          <w:spacing w:val="13"/>
        </w:rPr>
        <w:t> </w:t>
      </w:r>
      <w:r>
        <w:rPr/>
        <w:t>Fenech</w:t>
      </w:r>
      <w:r>
        <w:rPr>
          <w:spacing w:val="10"/>
        </w:rPr>
        <w:t> </w:t>
      </w:r>
      <w:r>
        <w:rPr/>
        <w:t>M.,</w:t>
      </w:r>
      <w:r>
        <w:rPr>
          <w:spacing w:val="12"/>
        </w:rPr>
        <w:t> </w:t>
      </w:r>
      <w:r>
        <w:rPr/>
        <w:t>Fox</w:t>
      </w:r>
      <w:r>
        <w:rPr>
          <w:spacing w:val="10"/>
        </w:rPr>
        <w:t> </w:t>
      </w:r>
      <w:r>
        <w:rPr>
          <w:spacing w:val="-1"/>
        </w:rPr>
        <w:t>D.,</w:t>
      </w:r>
      <w:r>
        <w:rPr>
          <w:spacing w:val="12"/>
        </w:rPr>
        <w:t> </w:t>
      </w:r>
      <w:r>
        <w:rPr/>
        <w:t>Stewart</w:t>
      </w:r>
      <w:r>
        <w:rPr>
          <w:spacing w:val="14"/>
        </w:rPr>
        <w:t> </w:t>
      </w:r>
      <w:r>
        <w:rPr/>
        <w:t>I.</w:t>
      </w:r>
      <w:r>
        <w:rPr>
          <w:spacing w:val="12"/>
        </w:rPr>
        <w:t> </w:t>
      </w:r>
      <w:r>
        <w:rPr/>
        <w:t>Sonography</w:t>
      </w:r>
      <w:r>
        <w:rPr>
          <w:spacing w:val="10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9"/>
        </w:rPr>
        <w:t> </w:t>
      </w:r>
      <w:r>
        <w:rPr/>
        <w:t>ankle:</w:t>
      </w:r>
      <w:r>
        <w:rPr>
          <w:spacing w:val="4"/>
        </w:rPr>
        <w:t> </w:t>
      </w:r>
      <w:r>
        <w:rPr/>
        <w:t>The</w:t>
      </w:r>
      <w:r>
        <w:rPr>
          <w:spacing w:val="10"/>
        </w:rPr>
        <w:t> </w:t>
      </w:r>
      <w:r>
        <w:rPr/>
        <w:t>lateral</w:t>
      </w:r>
      <w:r>
        <w:rPr>
          <w:spacing w:val="10"/>
        </w:rPr>
        <w:t> </w:t>
      </w:r>
      <w:r>
        <w:rPr/>
        <w:t>ankle</w:t>
      </w:r>
      <w:r>
        <w:rPr>
          <w:spacing w:val="12"/>
        </w:rPr>
        <w:t> </w:t>
      </w:r>
      <w:r>
        <w:rPr/>
        <w:t>and</w:t>
      </w:r>
      <w:r>
        <w:rPr>
          <w:spacing w:val="30"/>
          <w:w w:val="102"/>
        </w:rPr>
        <w:t> </w:t>
      </w:r>
      <w:r>
        <w:rPr>
          <w:spacing w:val="-1"/>
        </w:rPr>
        <w:t>ankle</w:t>
      </w:r>
      <w:r>
        <w:rPr>
          <w:spacing w:val="14"/>
        </w:rPr>
        <w:t> </w:t>
      </w:r>
      <w:r>
        <w:rPr>
          <w:spacing w:val="-1"/>
        </w:rPr>
        <w:t>sprains.</w:t>
      </w:r>
      <w:r>
        <w:rPr>
          <w:spacing w:val="18"/>
        </w:rPr>
        <w:t> </w:t>
      </w:r>
      <w:r>
        <w:rPr>
          <w:spacing w:val="-2"/>
        </w:rPr>
        <w:t>Sonography.</w:t>
      </w:r>
      <w:r>
        <w:rPr>
          <w:spacing w:val="15"/>
        </w:rPr>
        <w:t> </w:t>
      </w:r>
      <w:r>
        <w:rPr/>
        <w:t>2017;</w:t>
      </w:r>
      <w:r>
        <w:rPr>
          <w:spacing w:val="16"/>
        </w:rPr>
        <w:t> </w:t>
      </w:r>
      <w:r>
        <w:rPr/>
        <w:t>4:</w:t>
      </w:r>
      <w:r>
        <w:rPr>
          <w:spacing w:val="15"/>
        </w:rPr>
        <w:t> </w:t>
      </w:r>
      <w:r>
        <w:rPr/>
        <w:t>146–155.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4" w:lineRule="auto" w:before="114" w:after="0"/>
        <w:ind w:left="800" w:right="116" w:hanging="404"/>
        <w:jc w:val="both"/>
      </w:pPr>
      <w:r>
        <w:rPr>
          <w:color w:val="231F21"/>
          <w:spacing w:val="-1"/>
        </w:rPr>
        <w:t>Pankovich</w:t>
      </w:r>
      <w:r>
        <w:rPr>
          <w:color w:val="231F21"/>
          <w:spacing w:val="42"/>
        </w:rPr>
        <w:t> </w:t>
      </w:r>
      <w:r>
        <w:rPr>
          <w:color w:val="231F21"/>
          <w:spacing w:val="-1"/>
        </w:rPr>
        <w:t>A.M.,</w:t>
      </w:r>
      <w:r>
        <w:rPr>
          <w:color w:val="231F21"/>
          <w:spacing w:val="42"/>
        </w:rPr>
        <w:t> </w:t>
      </w:r>
      <w:r>
        <w:rPr>
          <w:color w:val="231F21"/>
          <w:spacing w:val="-1"/>
        </w:rPr>
        <w:t>Shivaram</w:t>
      </w:r>
      <w:r>
        <w:rPr>
          <w:color w:val="231F21"/>
          <w:spacing w:val="43"/>
        </w:rPr>
        <w:t> </w:t>
      </w:r>
      <w:r>
        <w:rPr>
          <w:color w:val="231F21"/>
        </w:rPr>
        <w:t>M.S.</w:t>
      </w:r>
      <w:r>
        <w:rPr>
          <w:color w:val="231F21"/>
          <w:spacing w:val="43"/>
        </w:rPr>
        <w:t> </w:t>
      </w:r>
      <w:r>
        <w:rPr>
          <w:color w:val="231F21"/>
          <w:spacing w:val="-1"/>
        </w:rPr>
        <w:t>Anatomical</w:t>
      </w:r>
      <w:r>
        <w:rPr>
          <w:color w:val="231F21"/>
          <w:spacing w:val="45"/>
        </w:rPr>
        <w:t> </w:t>
      </w:r>
      <w:r>
        <w:rPr>
          <w:color w:val="231F21"/>
        </w:rPr>
        <w:t>basis</w:t>
      </w:r>
      <w:r>
        <w:rPr>
          <w:color w:val="231F21"/>
          <w:spacing w:val="46"/>
        </w:rPr>
        <w:t> </w:t>
      </w:r>
      <w:r>
        <w:rPr>
          <w:color w:val="231F21"/>
        </w:rPr>
        <w:t>of</w:t>
      </w:r>
      <w:r>
        <w:rPr>
          <w:color w:val="231F21"/>
          <w:spacing w:val="40"/>
        </w:rPr>
        <w:t> </w:t>
      </w:r>
      <w:r>
        <w:rPr>
          <w:color w:val="231F21"/>
        </w:rPr>
        <w:t>variability</w:t>
      </w:r>
      <w:r>
        <w:rPr>
          <w:color w:val="231F21"/>
          <w:spacing w:val="40"/>
        </w:rPr>
        <w:t> </w:t>
      </w:r>
      <w:r>
        <w:rPr>
          <w:color w:val="231F21"/>
          <w:spacing w:val="1"/>
        </w:rPr>
        <w:t>i</w:t>
      </w:r>
      <w:r>
        <w:rPr>
          <w:color w:val="231F21"/>
        </w:rPr>
        <w:t>n</w:t>
      </w:r>
      <w:r>
        <w:rPr>
          <w:color w:val="231F21"/>
          <w:spacing w:val="40"/>
        </w:rPr>
        <w:t> </w:t>
      </w:r>
      <w:r>
        <w:rPr>
          <w:color w:val="231F21"/>
        </w:rPr>
        <w:t>injuries</w:t>
      </w:r>
      <w:r>
        <w:rPr>
          <w:color w:val="231F21"/>
          <w:spacing w:val="43"/>
        </w:rPr>
        <w:t> </w:t>
      </w:r>
      <w:r>
        <w:rPr>
          <w:color w:val="231F21"/>
        </w:rPr>
        <w:t>of</w:t>
      </w:r>
      <w:r>
        <w:rPr>
          <w:color w:val="231F21"/>
          <w:spacing w:val="42"/>
        </w:rPr>
        <w:t> </w:t>
      </w:r>
      <w:r>
        <w:rPr>
          <w:color w:val="231F21"/>
        </w:rPr>
        <w:t>the</w:t>
      </w:r>
      <w:r>
        <w:rPr>
          <w:color w:val="231F21"/>
          <w:spacing w:val="43"/>
        </w:rPr>
        <w:t> </w:t>
      </w:r>
      <w:r>
        <w:rPr>
          <w:color w:val="231F21"/>
          <w:spacing w:val="-1"/>
        </w:rPr>
        <w:t>medial</w:t>
      </w:r>
      <w:r>
        <w:rPr>
          <w:color w:val="231F21"/>
          <w:spacing w:val="72"/>
          <w:w w:val="101"/>
        </w:rPr>
        <w:t> </w:t>
      </w:r>
      <w:r>
        <w:rPr>
          <w:color w:val="231F21"/>
          <w:spacing w:val="-1"/>
        </w:rPr>
        <w:t>malleolus</w:t>
      </w:r>
      <w:r>
        <w:rPr>
          <w:color w:val="231F21"/>
          <w:spacing w:val="3"/>
        </w:rPr>
        <w:t> </w:t>
      </w:r>
      <w:r>
        <w:rPr>
          <w:color w:val="231F21"/>
          <w:spacing w:val="-1"/>
        </w:rPr>
        <w:t>and</w:t>
      </w:r>
      <w:r>
        <w:rPr>
          <w:color w:val="231F21"/>
          <w:spacing w:val="3"/>
        </w:rPr>
        <w:t> </w:t>
      </w:r>
      <w:r>
        <w:rPr>
          <w:color w:val="231F21"/>
        </w:rPr>
        <w:t>the</w:t>
      </w:r>
      <w:r>
        <w:rPr>
          <w:color w:val="231F21"/>
          <w:spacing w:val="6"/>
        </w:rPr>
        <w:t> </w:t>
      </w:r>
      <w:r>
        <w:rPr>
          <w:color w:val="231F21"/>
          <w:spacing w:val="-1"/>
        </w:rPr>
        <w:t>deltoid</w:t>
      </w:r>
      <w:r>
        <w:rPr>
          <w:color w:val="231F21"/>
          <w:spacing w:val="6"/>
        </w:rPr>
        <w:t> </w:t>
      </w:r>
      <w:r>
        <w:rPr>
          <w:color w:val="231F21"/>
        </w:rPr>
        <w:t>ligament.</w:t>
      </w:r>
      <w:r>
        <w:rPr>
          <w:color w:val="231F21"/>
          <w:spacing w:val="6"/>
        </w:rPr>
        <w:t> </w:t>
      </w:r>
      <w:r>
        <w:rPr>
          <w:color w:val="231F21"/>
          <w:spacing w:val="-1"/>
        </w:rPr>
        <w:t>II.</w:t>
      </w:r>
      <w:r>
        <w:rPr>
          <w:color w:val="231F21"/>
          <w:spacing w:val="3"/>
        </w:rPr>
        <w:t> </w:t>
      </w:r>
      <w:r>
        <w:rPr>
          <w:color w:val="231F21"/>
        </w:rPr>
        <w:t>Clinical</w:t>
      </w:r>
      <w:r>
        <w:rPr>
          <w:color w:val="231F21"/>
          <w:spacing w:val="5"/>
        </w:rPr>
        <w:t> </w:t>
      </w:r>
      <w:r>
        <w:rPr>
          <w:color w:val="231F21"/>
          <w:spacing w:val="-1"/>
        </w:rPr>
        <w:t>studies.</w:t>
      </w:r>
      <w:r>
        <w:rPr>
          <w:color w:val="231F21"/>
          <w:spacing w:val="3"/>
        </w:rPr>
        <w:t> </w:t>
      </w:r>
      <w:r>
        <w:rPr>
          <w:color w:val="231F21"/>
          <w:spacing w:val="-1"/>
        </w:rPr>
        <w:t>Acta</w:t>
      </w:r>
      <w:r>
        <w:rPr>
          <w:color w:val="231F21"/>
          <w:spacing w:val="2"/>
        </w:rPr>
        <w:t> </w:t>
      </w:r>
      <w:r>
        <w:rPr>
          <w:color w:val="231F21"/>
        </w:rPr>
        <w:t>Orthop</w:t>
      </w:r>
      <w:r>
        <w:rPr>
          <w:color w:val="231F21"/>
          <w:spacing w:val="3"/>
        </w:rPr>
        <w:t> </w:t>
      </w:r>
      <w:r>
        <w:rPr>
          <w:color w:val="231F21"/>
        </w:rPr>
        <w:t>Scand.</w:t>
      </w:r>
      <w:r>
        <w:rPr>
          <w:color w:val="231F21"/>
          <w:spacing w:val="6"/>
        </w:rPr>
        <w:t> </w:t>
      </w:r>
      <w:r>
        <w:rPr>
          <w:color w:val="231F21"/>
        </w:rPr>
        <w:t>1979;</w:t>
      </w:r>
      <w:r>
        <w:rPr>
          <w:color w:val="231F21"/>
          <w:spacing w:val="4"/>
        </w:rPr>
        <w:t> </w:t>
      </w:r>
      <w:r>
        <w:rPr>
          <w:color w:val="231F21"/>
        </w:rPr>
        <w:t>50(2):</w:t>
      </w:r>
      <w:r>
        <w:rPr>
          <w:color w:val="231F21"/>
          <w:spacing w:val="4"/>
        </w:rPr>
        <w:t> </w:t>
      </w:r>
      <w:r>
        <w:rPr>
          <w:color w:val="231F21"/>
        </w:rPr>
        <w:t>225–</w:t>
      </w:r>
      <w:r>
        <w:rPr>
          <w:color w:val="231F21"/>
          <w:spacing w:val="57"/>
          <w:w w:val="102"/>
        </w:rPr>
        <w:t> </w:t>
      </w:r>
      <w:r>
        <w:rPr>
          <w:color w:val="231F21"/>
        </w:rPr>
        <w:t>236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40" w:lineRule="auto" w:before="112" w:after="0"/>
        <w:ind w:left="800" w:right="0" w:hanging="404"/>
        <w:jc w:val="left"/>
      </w:pPr>
      <w:r>
        <w:rPr>
          <w:color w:val="231F21"/>
          <w:spacing w:val="-1"/>
        </w:rPr>
        <w:t>Tornetta</w:t>
      </w:r>
      <w:r>
        <w:rPr>
          <w:color w:val="231F21"/>
          <w:spacing w:val="7"/>
        </w:rPr>
        <w:t> </w:t>
      </w:r>
      <w:r>
        <w:rPr>
          <w:color w:val="231F21"/>
        </w:rPr>
        <w:t>P,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Mooney</w:t>
      </w:r>
      <w:r>
        <w:rPr>
          <w:color w:val="231F21"/>
          <w:spacing w:val="5"/>
        </w:rPr>
        <w:t> </w:t>
      </w:r>
      <w:r>
        <w:rPr>
          <w:color w:val="231F21"/>
        </w:rPr>
        <w:t>V.,</w:t>
      </w:r>
      <w:r>
        <w:rPr>
          <w:color w:val="231F21"/>
          <w:spacing w:val="9"/>
        </w:rPr>
        <w:t> </w:t>
      </w:r>
      <w:r>
        <w:rPr>
          <w:color w:val="231F21"/>
        </w:rPr>
        <w:t>Pittman</w:t>
      </w:r>
      <w:r>
        <w:rPr>
          <w:color w:val="231F21"/>
          <w:spacing w:val="6"/>
        </w:rPr>
        <w:t> </w:t>
      </w:r>
      <w:r>
        <w:rPr>
          <w:color w:val="231F21"/>
        </w:rPr>
        <w:t>J.</w:t>
      </w:r>
      <w:r>
        <w:rPr>
          <w:color w:val="231F21"/>
          <w:spacing w:val="9"/>
        </w:rPr>
        <w:t> </w:t>
      </w:r>
      <w:r>
        <w:rPr>
          <w:color w:val="231F21"/>
          <w:spacing w:val="-2"/>
        </w:rPr>
        <w:t>Is</w:t>
      </w:r>
      <w:r>
        <w:rPr>
          <w:color w:val="231F21"/>
          <w:spacing w:val="9"/>
        </w:rPr>
        <w:t> </w:t>
      </w:r>
      <w:r>
        <w:rPr>
          <w:color w:val="231F21"/>
        </w:rPr>
        <w:t>fixation</w:t>
      </w:r>
      <w:r>
        <w:rPr>
          <w:color w:val="231F21"/>
          <w:spacing w:val="9"/>
        </w:rPr>
        <w:t> </w:t>
      </w:r>
      <w:r>
        <w:rPr>
          <w:color w:val="231F21"/>
        </w:rPr>
        <w:t>of</w:t>
      </w:r>
      <w:r>
        <w:rPr>
          <w:color w:val="231F21"/>
          <w:spacing w:val="9"/>
        </w:rPr>
        <w:t> </w:t>
      </w:r>
      <w:r>
        <w:rPr>
          <w:color w:val="231F21"/>
          <w:spacing w:val="-2"/>
        </w:rPr>
        <w:t>the</w:t>
      </w:r>
      <w:r>
        <w:rPr>
          <w:color w:val="231F21"/>
          <w:spacing w:val="10"/>
        </w:rPr>
        <w:t> </w:t>
      </w:r>
      <w:r>
        <w:rPr>
          <w:color w:val="231F21"/>
          <w:spacing w:val="-1"/>
        </w:rPr>
        <w:t>medial</w:t>
      </w:r>
      <w:r>
        <w:rPr>
          <w:color w:val="231F21"/>
          <w:spacing w:val="9"/>
        </w:rPr>
        <w:t> </w:t>
      </w:r>
      <w:r>
        <w:rPr>
          <w:color w:val="231F21"/>
          <w:spacing w:val="-1"/>
        </w:rPr>
        <w:t>malleolus</w:t>
      </w:r>
      <w:r>
        <w:rPr>
          <w:color w:val="231F21"/>
          <w:spacing w:val="12"/>
        </w:rPr>
        <w:t> </w:t>
      </w:r>
      <w:r>
        <w:rPr>
          <w:color w:val="231F21"/>
          <w:spacing w:val="-1"/>
        </w:rPr>
        <w:t>really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necessary?</w:t>
      </w:r>
      <w:r>
        <w:rPr>
          <w:color w:val="231F21"/>
          <w:spacing w:val="8"/>
        </w:rPr>
        <w:t> </w:t>
      </w:r>
      <w:r>
        <w:rPr>
          <w:color w:val="231F21"/>
        </w:rPr>
        <w:t>2011;</w:t>
      </w:r>
      <w:r>
        <w:rPr/>
      </w:r>
    </w:p>
    <w:p>
      <w:pPr>
        <w:pStyle w:val="BodyText"/>
        <w:spacing w:line="240" w:lineRule="auto" w:before="44"/>
        <w:ind w:left="800" w:right="0"/>
        <w:jc w:val="left"/>
      </w:pPr>
      <w:r>
        <w:rPr>
          <w:color w:val="231F21"/>
        </w:rPr>
        <w:t>#60.  </w:t>
      </w:r>
      <w:r>
        <w:rPr>
          <w:color w:val="231F21"/>
          <w:spacing w:val="11"/>
        </w:rPr>
        <w:t> </w:t>
      </w:r>
      <w:r>
        <w:rPr>
          <w:color w:val="231F21"/>
          <w:spacing w:val="-1"/>
        </w:rPr>
        <w:t>https://ota.org/sites/files/legacy_abstracts/ota11/otapa/OTA110560.htm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4" w:lineRule="auto" w:before="157" w:after="0"/>
        <w:ind w:left="800" w:right="114" w:hanging="404"/>
        <w:jc w:val="both"/>
      </w:pPr>
      <w:r>
        <w:rPr>
          <w:spacing w:val="-1"/>
        </w:rPr>
        <w:t>Cancino</w:t>
      </w:r>
      <w:r>
        <w:rPr>
          <w:spacing w:val="12"/>
        </w:rPr>
        <w:t> </w:t>
      </w:r>
      <w:r>
        <w:rPr/>
        <w:t>B.,</w:t>
      </w:r>
      <w:r>
        <w:rPr>
          <w:spacing w:val="12"/>
        </w:rPr>
        <w:t> </w:t>
      </w:r>
      <w:r>
        <w:rPr>
          <w:spacing w:val="-1"/>
        </w:rPr>
        <w:t>Sepúlveda</w:t>
      </w:r>
      <w:r>
        <w:rPr>
          <w:spacing w:val="17"/>
        </w:rPr>
        <w:t> </w:t>
      </w:r>
      <w:r>
        <w:rPr>
          <w:spacing w:val="-1"/>
        </w:rPr>
        <w:t>M.,</w:t>
      </w:r>
      <w:r>
        <w:rPr>
          <w:spacing w:val="13"/>
        </w:rPr>
        <w:t> </w:t>
      </w:r>
      <w:r>
        <w:rPr/>
        <w:t>Birrer</w:t>
      </w:r>
      <w:r>
        <w:rPr>
          <w:spacing w:val="10"/>
        </w:rPr>
        <w:t> </w:t>
      </w:r>
      <w:r>
        <w:rPr/>
        <w:t>E.</w:t>
      </w:r>
      <w:r>
        <w:rPr>
          <w:spacing w:val="14"/>
        </w:rPr>
        <w:t> </w:t>
      </w:r>
      <w:r>
        <w:rPr>
          <w:spacing w:val="-1"/>
        </w:rPr>
        <w:t>Ankle</w:t>
      </w:r>
      <w:r>
        <w:rPr>
          <w:spacing w:val="13"/>
        </w:rPr>
        <w:t> </w:t>
      </w:r>
      <w:r>
        <w:rPr/>
        <w:t>fractures</w:t>
      </w:r>
      <w:r>
        <w:rPr>
          <w:spacing w:val="12"/>
        </w:rPr>
        <w:t> </w:t>
      </w:r>
      <w:r>
        <w:rPr/>
        <w:t>in</w:t>
      </w:r>
      <w:r>
        <w:rPr>
          <w:spacing w:val="10"/>
        </w:rPr>
        <w:t> </w:t>
      </w:r>
      <w:r>
        <w:rPr/>
        <w:t>children.</w:t>
      </w:r>
      <w:r>
        <w:rPr>
          <w:spacing w:val="12"/>
        </w:rPr>
        <w:t> </w:t>
      </w:r>
      <w:r>
        <w:rPr>
          <w:spacing w:val="-1"/>
        </w:rPr>
        <w:t>EFORT</w:t>
      </w:r>
      <w:r>
        <w:rPr>
          <w:spacing w:val="18"/>
        </w:rPr>
        <w:t> </w:t>
      </w:r>
      <w:r>
        <w:rPr/>
        <w:t>Open</w:t>
      </w:r>
      <w:r>
        <w:rPr>
          <w:spacing w:val="13"/>
        </w:rPr>
        <w:t> </w:t>
      </w:r>
      <w:r>
        <w:rPr/>
        <w:t>Rev.</w:t>
      </w:r>
      <w:r>
        <w:rPr>
          <w:spacing w:val="12"/>
        </w:rPr>
        <w:t> </w:t>
      </w:r>
      <w:r>
        <w:rPr/>
        <w:t>2021;</w:t>
      </w:r>
      <w:r>
        <w:rPr>
          <w:spacing w:val="14"/>
        </w:rPr>
        <w:t> </w:t>
      </w:r>
      <w:r>
        <w:rPr/>
        <w:t>6</w:t>
      </w:r>
      <w:r>
        <w:rPr>
          <w:spacing w:val="58"/>
          <w:w w:val="102"/>
        </w:rPr>
        <w:t> </w:t>
      </w:r>
      <w:r>
        <w:rPr/>
        <w:t>(7):</w:t>
      </w:r>
      <w:r>
        <w:rPr>
          <w:spacing w:val="22"/>
        </w:rPr>
        <w:t> </w:t>
      </w:r>
      <w:r>
        <w:rPr>
          <w:spacing w:val="-1"/>
        </w:rPr>
        <w:t>593-606.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2" w:lineRule="auto" w:before="112" w:after="0"/>
        <w:ind w:left="800" w:right="116" w:hanging="404"/>
        <w:jc w:val="both"/>
      </w:pPr>
      <w:r>
        <w:rPr/>
        <w:t>Souder</w:t>
      </w:r>
      <w:r>
        <w:rPr>
          <w:spacing w:val="3"/>
        </w:rPr>
        <w:t> </w:t>
      </w:r>
      <w:r>
        <w:rPr>
          <w:spacing w:val="-1"/>
        </w:rPr>
        <w:t>C.D.,</w:t>
      </w:r>
      <w:r>
        <w:rPr>
          <w:spacing w:val="6"/>
        </w:rPr>
        <w:t> </w:t>
      </w:r>
      <w:r>
        <w:rPr>
          <w:spacing w:val="-1"/>
        </w:rPr>
        <w:t>Vaughan</w:t>
      </w:r>
      <w:r>
        <w:rPr>
          <w:spacing w:val="3"/>
        </w:rPr>
        <w:t> </w:t>
      </w:r>
      <w:r>
        <w:rPr/>
        <w:t>C.T.</w:t>
      </w:r>
      <w:r>
        <w:rPr>
          <w:spacing w:val="4"/>
        </w:rPr>
        <w:t> </w:t>
      </w:r>
      <w:r>
        <w:rPr>
          <w:spacing w:val="-1"/>
        </w:rPr>
        <w:t>Below-knee</w:t>
      </w:r>
      <w:r>
        <w:rPr>
          <w:spacing w:val="3"/>
        </w:rPr>
        <w:t> </w:t>
      </w:r>
      <w:r>
        <w:rPr>
          <w:spacing w:val="-2"/>
        </w:rPr>
        <w:t>cast</w:t>
      </w:r>
      <w:r>
        <w:rPr>
          <w:spacing w:val="3"/>
        </w:rPr>
        <w:t> </w:t>
      </w:r>
      <w:r>
        <w:rPr/>
        <w:t>immobilization for</w:t>
      </w:r>
      <w:r>
        <w:rPr>
          <w:spacing w:val="3"/>
        </w:rPr>
        <w:t> </w:t>
      </w:r>
      <w:r>
        <w:rPr>
          <w:spacing w:val="-1"/>
        </w:rPr>
        <w:t>distal</w:t>
      </w:r>
      <w:r>
        <w:rPr>
          <w:spacing w:val="6"/>
        </w:rPr>
        <w:t> </w:t>
      </w:r>
      <w:r>
        <w:rPr>
          <w:spacing w:val="-1"/>
        </w:rPr>
        <w:t>tibial</w:t>
      </w:r>
      <w:r>
        <w:rPr/>
        <w:t> physeal</w:t>
      </w:r>
      <w:r>
        <w:rPr>
          <w:spacing w:val="1"/>
        </w:rPr>
        <w:t> </w:t>
      </w:r>
      <w:r>
        <w:rPr>
          <w:spacing w:val="-1"/>
        </w:rPr>
        <w:t>fractures.</w:t>
      </w:r>
      <w:r>
        <w:rPr>
          <w:spacing w:val="79"/>
          <w:w w:val="102"/>
        </w:rPr>
        <w:t> </w:t>
      </w:r>
      <w:r>
        <w:rPr/>
        <w:t>J</w:t>
      </w:r>
      <w:r>
        <w:rPr>
          <w:spacing w:val="10"/>
        </w:rPr>
        <w:t> </w:t>
      </w:r>
      <w:r>
        <w:rPr>
          <w:spacing w:val="-1"/>
        </w:rPr>
        <w:t>Foot</w:t>
      </w:r>
      <w:r>
        <w:rPr>
          <w:spacing w:val="10"/>
        </w:rPr>
        <w:t> </w:t>
      </w:r>
      <w:r>
        <w:rPr/>
        <w:t>Ankle</w:t>
      </w:r>
      <w:r>
        <w:rPr>
          <w:spacing w:val="11"/>
        </w:rPr>
        <w:t> </w:t>
      </w:r>
      <w:r>
        <w:rPr/>
        <w:t>Surg.</w:t>
      </w:r>
      <w:r>
        <w:rPr>
          <w:spacing w:val="10"/>
        </w:rPr>
        <w:t> </w:t>
      </w:r>
      <w:r>
        <w:rPr/>
        <w:t>2021;</w:t>
      </w:r>
      <w:r>
        <w:rPr>
          <w:spacing w:val="11"/>
        </w:rPr>
        <w:t> </w:t>
      </w:r>
      <w:r>
        <w:rPr/>
        <w:t>60</w:t>
      </w:r>
      <w:r>
        <w:rPr>
          <w:spacing w:val="8"/>
        </w:rPr>
        <w:t> </w:t>
      </w:r>
      <w:r>
        <w:rPr/>
        <w:t>(3):</w:t>
      </w:r>
      <w:r>
        <w:rPr>
          <w:spacing w:val="11"/>
        </w:rPr>
        <w:t> </w:t>
      </w:r>
      <w:r>
        <w:rPr/>
        <w:t>529-534.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3" w:lineRule="auto" w:before="114" w:after="0"/>
        <w:ind w:left="800" w:right="113" w:hanging="404"/>
        <w:jc w:val="both"/>
      </w:pPr>
      <w:r>
        <w:rPr>
          <w:spacing w:val="-1"/>
        </w:rPr>
        <w:t>Dasari</w:t>
      </w:r>
      <w:r>
        <w:rPr>
          <w:spacing w:val="9"/>
        </w:rPr>
        <w:t> </w:t>
      </w:r>
      <w:r>
        <w:rPr/>
        <w:t>S.P.,</w:t>
      </w:r>
      <w:r>
        <w:rPr>
          <w:spacing w:val="9"/>
        </w:rPr>
        <w:t> </w:t>
      </w:r>
      <w:r>
        <w:rPr>
          <w:spacing w:val="-1"/>
        </w:rPr>
        <w:t>Kukushliev</w:t>
      </w:r>
      <w:r>
        <w:rPr>
          <w:spacing w:val="11"/>
        </w:rPr>
        <w:t> </w:t>
      </w:r>
      <w:r>
        <w:rPr>
          <w:spacing w:val="-1"/>
        </w:rPr>
        <w:t>V.V.,</w:t>
      </w:r>
      <w:r>
        <w:rPr>
          <w:spacing w:val="9"/>
        </w:rPr>
        <w:t> </w:t>
      </w:r>
      <w:r>
        <w:rPr/>
        <w:t>Graf</w:t>
      </w:r>
      <w:r>
        <w:rPr>
          <w:spacing w:val="9"/>
        </w:rPr>
        <w:t> </w:t>
      </w:r>
      <w:r>
        <w:rPr/>
        <w:t>A.R.</w:t>
      </w:r>
      <w:r>
        <w:rPr>
          <w:spacing w:val="9"/>
        </w:rPr>
        <w:t> </w:t>
      </w:r>
      <w:r>
        <w:rPr/>
        <w:t>et</w:t>
      </w:r>
      <w:r>
        <w:rPr>
          <w:spacing w:val="6"/>
        </w:rPr>
        <w:t> </w:t>
      </w:r>
      <w:r>
        <w:rPr/>
        <w:t>al.</w:t>
      </w:r>
      <w:r>
        <w:rPr>
          <w:spacing w:val="9"/>
        </w:rPr>
        <w:t> </w:t>
      </w:r>
      <w:r>
        <w:rPr/>
        <w:t>Retrospective</w:t>
      </w:r>
      <w:r>
        <w:rPr>
          <w:spacing w:val="8"/>
        </w:rPr>
        <w:t> </w:t>
      </w:r>
      <w:r>
        <w:rPr/>
        <w:t>comparison</w:t>
      </w:r>
      <w:r>
        <w:rPr>
          <w:spacing w:val="5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above-</w:t>
      </w:r>
      <w:r>
        <w:rPr>
          <w:spacing w:val="8"/>
        </w:rPr>
        <w:t> </w:t>
      </w:r>
      <w:r>
        <w:rPr/>
        <w:t>vs</w:t>
      </w:r>
      <w:r>
        <w:rPr>
          <w:spacing w:val="9"/>
        </w:rPr>
        <w:t> </w:t>
      </w:r>
      <w:r>
        <w:rPr/>
        <w:t>below-</w:t>
      </w:r>
      <w:r>
        <w:rPr>
          <w:spacing w:val="45"/>
          <w:w w:val="102"/>
        </w:rPr>
        <w:t> </w:t>
      </w:r>
      <w:r>
        <w:rPr/>
        <w:t>the-knee</w:t>
      </w:r>
      <w:r>
        <w:rPr>
          <w:spacing w:val="30"/>
        </w:rPr>
        <w:t> </w:t>
      </w:r>
      <w:r>
        <w:rPr/>
        <w:t>cast</w:t>
      </w:r>
      <w:r>
        <w:rPr>
          <w:spacing w:val="31"/>
        </w:rPr>
        <w:t> </w:t>
      </w:r>
      <w:r>
        <w:rPr/>
        <w:t>treatment</w:t>
      </w:r>
      <w:r>
        <w:rPr>
          <w:spacing w:val="32"/>
        </w:rPr>
        <w:t> </w:t>
      </w:r>
      <w:r>
        <w:rPr/>
        <w:t>for</w:t>
      </w:r>
      <w:r>
        <w:rPr>
          <w:spacing w:val="29"/>
        </w:rPr>
        <w:t> </w:t>
      </w:r>
      <w:r>
        <w:rPr/>
        <w:t>Salter</w:t>
      </w:r>
      <w:r>
        <w:rPr>
          <w:spacing w:val="32"/>
        </w:rPr>
        <w:t> </w:t>
      </w:r>
      <w:r>
        <w:rPr/>
        <w:t>Harris-II</w:t>
      </w:r>
      <w:r>
        <w:rPr>
          <w:spacing w:val="29"/>
        </w:rPr>
        <w:t> </w:t>
      </w:r>
      <w:r>
        <w:rPr/>
        <w:t>distal</w:t>
      </w:r>
      <w:r>
        <w:rPr>
          <w:spacing w:val="34"/>
        </w:rPr>
        <w:t> </w:t>
      </w:r>
      <w:r>
        <w:rPr/>
        <w:t>tibia</w:t>
      </w:r>
      <w:r>
        <w:rPr>
          <w:spacing w:val="31"/>
        </w:rPr>
        <w:t> </w:t>
      </w:r>
      <w:r>
        <w:rPr>
          <w:spacing w:val="-1"/>
        </w:rPr>
        <w:t>fractures.</w:t>
      </w:r>
      <w:r>
        <w:rPr>
          <w:spacing w:val="37"/>
        </w:rPr>
        <w:t> </w:t>
      </w:r>
      <w:r>
        <w:rPr>
          <w:spacing w:val="-1"/>
        </w:rPr>
        <w:t>Foot</w:t>
      </w:r>
      <w:r>
        <w:rPr>
          <w:spacing w:val="34"/>
        </w:rPr>
        <w:t> </w:t>
      </w:r>
      <w:r>
        <w:rPr/>
        <w:t>Ankle</w:t>
      </w:r>
      <w:r>
        <w:rPr>
          <w:spacing w:val="32"/>
        </w:rPr>
        <w:t> </w:t>
      </w:r>
      <w:r>
        <w:rPr>
          <w:spacing w:val="-1"/>
        </w:rPr>
        <w:t>Orthop.</w:t>
      </w:r>
      <w:r>
        <w:rPr>
          <w:spacing w:val="31"/>
        </w:rPr>
        <w:t> </w:t>
      </w:r>
      <w:r>
        <w:rPr/>
        <w:t>2022;</w:t>
      </w:r>
      <w:r>
        <w:rPr>
          <w:spacing w:val="35"/>
          <w:w w:val="101"/>
        </w:rPr>
        <w:t> </w:t>
      </w:r>
      <w:r>
        <w:rPr/>
        <w:t>7(1):</w:t>
      </w:r>
      <w:r>
        <w:rPr>
          <w:spacing w:val="47"/>
        </w:rPr>
        <w:t> </w:t>
      </w:r>
      <w:r>
        <w:rPr/>
        <w:t>24730114211069063.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2" w:lineRule="auto" w:before="113" w:after="0"/>
        <w:ind w:left="800" w:right="114" w:hanging="404"/>
        <w:jc w:val="both"/>
      </w:pPr>
      <w:r>
        <w:rPr>
          <w:spacing w:val="-1"/>
        </w:rPr>
        <w:t>Marson</w:t>
      </w:r>
      <w:r>
        <w:rPr>
          <w:spacing w:val="25"/>
        </w:rPr>
        <w:t> </w:t>
      </w:r>
      <w:r>
        <w:rPr>
          <w:spacing w:val="-1"/>
        </w:rPr>
        <w:t>B.A.,</w:t>
      </w:r>
      <w:r>
        <w:rPr>
          <w:spacing w:val="26"/>
        </w:rPr>
        <w:t> </w:t>
      </w:r>
      <w:r>
        <w:rPr/>
        <w:t>Ng</w:t>
      </w:r>
      <w:r>
        <w:rPr>
          <w:spacing w:val="22"/>
        </w:rPr>
        <w:t> </w:t>
      </w:r>
      <w:r>
        <w:rPr>
          <w:spacing w:val="-1"/>
        </w:rPr>
        <w:t>J.,</w:t>
      </w:r>
      <w:r>
        <w:rPr>
          <w:spacing w:val="23"/>
        </w:rPr>
        <w:t> </w:t>
      </w:r>
      <w:r>
        <w:rPr>
          <w:spacing w:val="-1"/>
        </w:rPr>
        <w:t>Myint</w:t>
      </w:r>
      <w:r>
        <w:rPr>
          <w:spacing w:val="23"/>
        </w:rPr>
        <w:t> </w:t>
      </w:r>
      <w:r>
        <w:rPr/>
        <w:t>Y.</w:t>
      </w:r>
      <w:r>
        <w:rPr>
          <w:spacing w:val="20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3"/>
        </w:rPr>
        <w:t> </w:t>
      </w:r>
      <w:r>
        <w:rPr>
          <w:spacing w:val="-1"/>
        </w:rPr>
        <w:t>Management</w:t>
      </w:r>
      <w:r>
        <w:rPr>
          <w:spacing w:val="21"/>
        </w:rPr>
        <w:t> </w:t>
      </w:r>
      <w:r>
        <w:rPr/>
        <w:t>of</w:t>
      </w:r>
      <w:r>
        <w:rPr>
          <w:spacing w:val="26"/>
        </w:rPr>
        <w:t> </w:t>
      </w:r>
      <w:r>
        <w:rPr/>
        <w:t>'low-risk'</w:t>
      </w:r>
      <w:r>
        <w:rPr>
          <w:spacing w:val="22"/>
        </w:rPr>
        <w:t> </w:t>
      </w:r>
      <w:r>
        <w:rPr>
          <w:spacing w:val="-1"/>
        </w:rPr>
        <w:t>ankle</w:t>
      </w:r>
      <w:r>
        <w:rPr>
          <w:spacing w:val="25"/>
        </w:rPr>
        <w:t> </w:t>
      </w:r>
      <w:r>
        <w:rPr>
          <w:spacing w:val="-1"/>
        </w:rPr>
        <w:t>fractures</w:t>
      </w:r>
      <w:r>
        <w:rPr>
          <w:spacing w:val="25"/>
        </w:rPr>
        <w:t> </w:t>
      </w:r>
      <w:r>
        <w:rPr>
          <w:spacing w:val="-1"/>
        </w:rPr>
        <w:t>in</w:t>
      </w:r>
      <w:r>
        <w:rPr>
          <w:spacing w:val="23"/>
        </w:rPr>
        <w:t> </w:t>
      </w:r>
      <w:r>
        <w:rPr/>
        <w:t>children:</w:t>
      </w:r>
      <w:r>
        <w:rPr>
          <w:spacing w:val="21"/>
        </w:rPr>
        <w:t> </w:t>
      </w:r>
      <w:r>
        <w:rPr/>
        <w:t>a</w:t>
      </w:r>
      <w:r>
        <w:rPr>
          <w:spacing w:val="55"/>
          <w:w w:val="102"/>
        </w:rPr>
        <w:t> </w:t>
      </w:r>
      <w:r>
        <w:rPr>
          <w:spacing w:val="-1"/>
        </w:rPr>
        <w:t>systematic</w:t>
      </w:r>
      <w:r>
        <w:rPr>
          <w:spacing w:val="12"/>
        </w:rPr>
        <w:t> </w:t>
      </w:r>
      <w:r>
        <w:rPr>
          <w:spacing w:val="-1"/>
        </w:rPr>
        <w:t>review.</w:t>
      </w:r>
      <w:r>
        <w:rPr>
          <w:spacing w:val="9"/>
        </w:rPr>
        <w:t> </w:t>
      </w:r>
      <w:r>
        <w:rPr>
          <w:spacing w:val="-1"/>
        </w:rPr>
        <w:t>Ann</w:t>
      </w:r>
      <w:r>
        <w:rPr>
          <w:spacing w:val="17"/>
        </w:rPr>
        <w:t> </w:t>
      </w:r>
      <w:r>
        <w:rPr/>
        <w:t>R</w:t>
      </w:r>
      <w:r>
        <w:rPr>
          <w:spacing w:val="13"/>
        </w:rPr>
        <w:t> </w:t>
      </w:r>
      <w:r>
        <w:rPr/>
        <w:t>Coll</w:t>
      </w:r>
      <w:r>
        <w:rPr>
          <w:spacing w:val="9"/>
        </w:rPr>
        <w:t> </w:t>
      </w:r>
      <w:r>
        <w:rPr/>
        <w:t>Surg</w:t>
      </w:r>
      <w:r>
        <w:rPr>
          <w:spacing w:val="13"/>
        </w:rPr>
        <w:t> </w:t>
      </w:r>
      <w:r>
        <w:rPr>
          <w:spacing w:val="-1"/>
        </w:rPr>
        <w:t>Engl.</w:t>
      </w:r>
      <w:r>
        <w:rPr>
          <w:spacing w:val="12"/>
        </w:rPr>
        <w:t> </w:t>
      </w:r>
      <w:r>
        <w:rPr/>
        <w:t>2019;</w:t>
      </w:r>
      <w:r>
        <w:rPr>
          <w:spacing w:val="12"/>
        </w:rPr>
        <w:t> </w:t>
      </w:r>
      <w:r>
        <w:rPr>
          <w:spacing w:val="-1"/>
        </w:rPr>
        <w:t>101(8):</w:t>
      </w:r>
      <w:r>
        <w:rPr>
          <w:spacing w:val="12"/>
        </w:rPr>
        <w:t> </w:t>
      </w:r>
      <w:r>
        <w:rPr/>
        <w:t>539-545.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3" w:lineRule="auto" w:before="114" w:after="0"/>
        <w:ind w:left="800" w:right="110" w:hanging="404"/>
        <w:jc w:val="both"/>
      </w:pPr>
      <w:r>
        <w:rPr>
          <w:spacing w:val="-1"/>
        </w:rPr>
        <w:t>Barnett</w:t>
      </w:r>
      <w:r>
        <w:rPr>
          <w:spacing w:val="53"/>
        </w:rPr>
        <w:t> </w:t>
      </w:r>
      <w:r>
        <w:rPr>
          <w:spacing w:val="-1"/>
        </w:rPr>
        <w:t>P.L.,</w:t>
      </w:r>
      <w:r>
        <w:rPr>
          <w:spacing w:val="49"/>
        </w:rPr>
        <w:t> </w:t>
      </w:r>
      <w:r>
        <w:rPr>
          <w:spacing w:val="-1"/>
        </w:rPr>
        <w:t>Lee</w:t>
      </w:r>
      <w:r>
        <w:rPr>
          <w:spacing w:val="52"/>
        </w:rPr>
        <w:t> </w:t>
      </w:r>
      <w:r>
        <w:rPr>
          <w:spacing w:val="-1"/>
        </w:rPr>
        <w:t>M.H.,</w:t>
      </w:r>
      <w:r>
        <w:rPr>
          <w:spacing w:val="1"/>
        </w:rPr>
        <w:t> </w:t>
      </w:r>
      <w:r>
        <w:rPr/>
        <w:t>Oh</w:t>
      </w:r>
      <w:r>
        <w:rPr>
          <w:spacing w:val="47"/>
        </w:rPr>
        <w:t> </w:t>
      </w:r>
      <w:r>
        <w:rPr/>
        <w:t>L.</w:t>
      </w:r>
      <w:r>
        <w:rPr>
          <w:spacing w:val="50"/>
        </w:rPr>
        <w:t> </w:t>
      </w:r>
      <w:r>
        <w:rPr/>
        <w:t>et</w:t>
      </w:r>
      <w:r>
        <w:rPr>
          <w:spacing w:val="51"/>
        </w:rPr>
        <w:t> </w:t>
      </w:r>
      <w:r>
        <w:rPr>
          <w:spacing w:val="-1"/>
        </w:rPr>
        <w:t>al.</w:t>
      </w:r>
      <w:r>
        <w:rPr>
          <w:spacing w:val="50"/>
        </w:rPr>
        <w:t> </w:t>
      </w:r>
      <w:r>
        <w:rPr>
          <w:spacing w:val="-1"/>
        </w:rPr>
        <w:t>Functional</w:t>
      </w:r>
      <w:r>
        <w:rPr>
          <w:spacing w:val="53"/>
        </w:rPr>
        <w:t> </w:t>
      </w:r>
      <w:r>
        <w:rPr/>
        <w:t>outcome</w:t>
      </w:r>
      <w:r>
        <w:rPr>
          <w:spacing w:val="51"/>
        </w:rPr>
        <w:t> </w:t>
      </w:r>
      <w:r>
        <w:rPr>
          <w:spacing w:val="-1"/>
        </w:rPr>
        <w:t>after</w:t>
      </w:r>
      <w:r>
        <w:rPr>
          <w:spacing w:val="47"/>
        </w:rPr>
        <w:t> </w:t>
      </w:r>
      <w:r>
        <w:rPr/>
        <w:t>air‐stirrup</w:t>
      </w:r>
      <w:r>
        <w:rPr>
          <w:spacing w:val="50"/>
        </w:rPr>
        <w:t> </w:t>
      </w:r>
      <w:r>
        <w:rPr>
          <w:spacing w:val="-1"/>
        </w:rPr>
        <w:t>ankle</w:t>
      </w:r>
      <w:r>
        <w:rPr>
          <w:spacing w:val="52"/>
        </w:rPr>
        <w:t> </w:t>
      </w:r>
      <w:r>
        <w:rPr/>
        <w:t>brace</w:t>
      </w:r>
      <w:r>
        <w:rPr>
          <w:spacing w:val="51"/>
        </w:rPr>
        <w:t> </w:t>
      </w:r>
      <w:r>
        <w:rPr/>
        <w:t>or</w:t>
      </w:r>
      <w:r>
        <w:rPr>
          <w:spacing w:val="61"/>
          <w:w w:val="102"/>
        </w:rPr>
        <w:t> </w:t>
      </w:r>
      <w:r>
        <w:rPr>
          <w:spacing w:val="-1"/>
        </w:rPr>
        <w:t>fiberglass</w:t>
      </w:r>
      <w:r>
        <w:rPr>
          <w:spacing w:val="2"/>
        </w:rPr>
        <w:t> </w:t>
      </w:r>
      <w:r>
        <w:rPr>
          <w:spacing w:val="-1"/>
        </w:rPr>
        <w:t>backslab</w:t>
      </w:r>
      <w:r>
        <w:rPr>
          <w:spacing w:val="3"/>
        </w:rPr>
        <w:t> </w:t>
      </w:r>
      <w:r>
        <w:rPr/>
        <w:t>for</w:t>
      </w:r>
      <w:r>
        <w:rPr>
          <w:spacing w:val="5"/>
        </w:rPr>
        <w:t> </w:t>
      </w:r>
      <w:r>
        <w:rPr>
          <w:spacing w:val="-1"/>
        </w:rPr>
        <w:t>pediatric</w:t>
      </w:r>
      <w:r>
        <w:rPr>
          <w:spacing w:val="4"/>
        </w:rPr>
        <w:t> </w:t>
      </w:r>
      <w:r>
        <w:rPr>
          <w:spacing w:val="-1"/>
        </w:rPr>
        <w:t>low‐risk</w:t>
      </w:r>
      <w:r>
        <w:rPr>
          <w:spacing w:val="3"/>
        </w:rPr>
        <w:t> </w:t>
      </w:r>
      <w:r>
        <w:rPr/>
        <w:t>ankle</w:t>
      </w:r>
      <w:r>
        <w:rPr>
          <w:spacing w:val="5"/>
        </w:rPr>
        <w:t> </w:t>
      </w:r>
      <w:r>
        <w:rPr>
          <w:spacing w:val="-1"/>
        </w:rPr>
        <w:t>fractures:</w:t>
      </w:r>
      <w:r>
        <w:rPr>
          <w:spacing w:val="2"/>
        </w:rPr>
        <w:t> </w:t>
      </w:r>
      <w:r>
        <w:rPr/>
        <w:t>a</w:t>
      </w:r>
      <w:r>
        <w:rPr>
          <w:spacing w:val="3"/>
        </w:rPr>
        <w:t> </w:t>
      </w:r>
      <w:r>
        <w:rPr/>
        <w:t>randomized  </w:t>
      </w:r>
      <w:r>
        <w:rPr>
          <w:spacing w:val="-1"/>
        </w:rPr>
        <w:t>observer‐blinded</w:t>
      </w:r>
      <w:r>
        <w:rPr>
          <w:spacing w:val="95"/>
          <w:w w:val="102"/>
        </w:rPr>
        <w:t> </w:t>
      </w:r>
      <w:r>
        <w:rPr>
          <w:spacing w:val="-1"/>
        </w:rPr>
        <w:t>controlled</w:t>
      </w:r>
      <w:r>
        <w:rPr>
          <w:spacing w:val="15"/>
        </w:rPr>
        <w:t> </w:t>
      </w:r>
      <w:r>
        <w:rPr/>
        <w:t>trial.</w:t>
      </w:r>
      <w:r>
        <w:rPr>
          <w:spacing w:val="15"/>
        </w:rPr>
        <w:t> </w:t>
      </w:r>
      <w:r>
        <w:rPr/>
        <w:t>Pediatric</w:t>
      </w:r>
      <w:r>
        <w:rPr>
          <w:spacing w:val="14"/>
        </w:rPr>
        <w:t> </w:t>
      </w:r>
      <w:r>
        <w:rPr>
          <w:spacing w:val="-1"/>
        </w:rPr>
        <w:t>Emergency</w:t>
      </w:r>
      <w:r>
        <w:rPr>
          <w:spacing w:val="18"/>
        </w:rPr>
        <w:t> </w:t>
      </w:r>
      <w:r>
        <w:rPr/>
        <w:t>Care</w:t>
      </w:r>
      <w:r>
        <w:rPr>
          <w:spacing w:val="14"/>
        </w:rPr>
        <w:t> </w:t>
      </w:r>
      <w:r>
        <w:rPr/>
        <w:t>2012;</w:t>
      </w:r>
      <w:r>
        <w:rPr>
          <w:spacing w:val="15"/>
        </w:rPr>
        <w:t> </w:t>
      </w:r>
      <w:r>
        <w:rPr/>
        <w:t>28(8):</w:t>
      </w:r>
      <w:r>
        <w:rPr>
          <w:spacing w:val="15"/>
        </w:rPr>
        <w:t> </w:t>
      </w:r>
      <w:r>
        <w:rPr>
          <w:spacing w:val="-1"/>
        </w:rPr>
        <w:t>745‐749.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2" w:lineRule="auto" w:before="115" w:after="0"/>
        <w:ind w:left="800" w:right="115" w:hanging="404"/>
        <w:jc w:val="both"/>
      </w:pPr>
      <w:r>
        <w:rPr>
          <w:spacing w:val="-1"/>
        </w:rPr>
        <w:t>Su</w:t>
      </w:r>
      <w:r>
        <w:rPr/>
        <w:t> </w:t>
      </w:r>
      <w:r>
        <w:rPr>
          <w:spacing w:val="-1"/>
        </w:rPr>
        <w:t>A.W.,</w:t>
      </w:r>
      <w:r>
        <w:rPr>
          <w:spacing w:val="1"/>
        </w:rPr>
        <w:t> </w:t>
      </w:r>
      <w:r>
        <w:rPr/>
        <w:t>Larson</w:t>
      </w:r>
      <w:r>
        <w:rPr>
          <w:spacing w:val="-2"/>
        </w:rPr>
        <w:t> </w:t>
      </w:r>
      <w:r>
        <w:rPr/>
        <w:t>A.N.</w:t>
      </w:r>
      <w:r>
        <w:rPr>
          <w:spacing w:val="-6"/>
        </w:rPr>
        <w:t> </w:t>
      </w:r>
      <w:r>
        <w:rPr/>
        <w:t>Pediatric </w:t>
      </w:r>
      <w:r>
        <w:rPr>
          <w:spacing w:val="-1"/>
        </w:rPr>
        <w:t>ankle</w:t>
      </w:r>
      <w:r>
        <w:rPr/>
        <w:t> </w:t>
      </w:r>
      <w:r>
        <w:rPr>
          <w:spacing w:val="-1"/>
        </w:rPr>
        <w:t>fractures:</w:t>
      </w:r>
      <w:r>
        <w:rPr>
          <w:spacing w:val="1"/>
        </w:rPr>
        <w:t> </w:t>
      </w:r>
      <w:r>
        <w:rPr/>
        <w:t>concepts</w:t>
      </w:r>
      <w:r>
        <w:rPr>
          <w:spacing w:val="-2"/>
        </w:rPr>
        <w:t> </w:t>
      </w:r>
      <w:r>
        <w:rPr/>
        <w:t>and</w:t>
      </w:r>
      <w:r>
        <w:rPr>
          <w:spacing w:val="1"/>
        </w:rPr>
        <w:t> </w:t>
      </w:r>
      <w:r>
        <w:rPr/>
        <w:t>treatment</w:t>
      </w:r>
      <w:r>
        <w:rPr>
          <w:spacing w:val="-2"/>
        </w:rPr>
        <w:t> </w:t>
      </w:r>
      <w:r>
        <w:rPr/>
        <w:t>principles.</w:t>
      </w:r>
      <w:r>
        <w:rPr>
          <w:spacing w:val="-6"/>
        </w:rPr>
        <w:t> </w:t>
      </w:r>
      <w:r>
        <w:rPr/>
        <w:t>Foot</w:t>
      </w:r>
      <w:r>
        <w:rPr>
          <w:spacing w:val="1"/>
        </w:rPr>
        <w:t> </w:t>
      </w:r>
      <w:r>
        <w:rPr>
          <w:spacing w:val="-1"/>
        </w:rPr>
        <w:t>Ankle</w:t>
      </w:r>
      <w:r>
        <w:rPr>
          <w:spacing w:val="45"/>
          <w:w w:val="102"/>
        </w:rPr>
        <w:t> </w:t>
      </w:r>
      <w:r>
        <w:rPr/>
        <w:t>Clin.</w:t>
      </w:r>
      <w:r>
        <w:rPr>
          <w:spacing w:val="11"/>
        </w:rPr>
        <w:t> </w:t>
      </w:r>
      <w:r>
        <w:rPr/>
        <w:t>2015;</w:t>
      </w:r>
      <w:r>
        <w:rPr>
          <w:spacing w:val="12"/>
        </w:rPr>
        <w:t> </w:t>
      </w:r>
      <w:r>
        <w:rPr>
          <w:spacing w:val="1"/>
        </w:rPr>
        <w:t>2</w:t>
      </w:r>
      <w:r>
        <w:rPr/>
        <w:t>0</w:t>
      </w:r>
      <w:r>
        <w:rPr>
          <w:spacing w:val="12"/>
        </w:rPr>
        <w:t> </w:t>
      </w:r>
      <w:r>
        <w:rPr/>
        <w:t>(4):</w:t>
      </w:r>
      <w:r>
        <w:rPr>
          <w:spacing w:val="12"/>
        </w:rPr>
        <w:t> </w:t>
      </w:r>
      <w:r>
        <w:rPr/>
        <w:t>705-719.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2" w:lineRule="auto" w:before="117" w:after="0"/>
        <w:ind w:left="800" w:right="116" w:hanging="404"/>
        <w:jc w:val="both"/>
      </w:pPr>
      <w:r>
        <w:rPr>
          <w:spacing w:val="-1"/>
        </w:rPr>
        <w:t>Olgun</w:t>
      </w:r>
      <w:r>
        <w:rPr>
          <w:spacing w:val="23"/>
        </w:rPr>
        <w:t> </w:t>
      </w:r>
      <w:r>
        <w:rPr>
          <w:spacing w:val="-1"/>
        </w:rPr>
        <w:t>Z.D.,</w:t>
      </w:r>
      <w:r>
        <w:rPr>
          <w:spacing w:val="26"/>
        </w:rPr>
        <w:t> </w:t>
      </w:r>
      <w:r>
        <w:rPr>
          <w:spacing w:val="-1"/>
        </w:rPr>
        <w:t>Maestre</w:t>
      </w:r>
      <w:r>
        <w:rPr>
          <w:spacing w:val="23"/>
        </w:rPr>
        <w:t> </w:t>
      </w:r>
      <w:r>
        <w:rPr>
          <w:spacing w:val="-1"/>
        </w:rPr>
        <w:t>S.</w:t>
      </w:r>
      <w:r>
        <w:rPr>
          <w:spacing w:val="29"/>
        </w:rPr>
        <w:t> </w:t>
      </w:r>
      <w:r>
        <w:rPr>
          <w:spacing w:val="-1"/>
        </w:rPr>
        <w:t>Management</w:t>
      </w:r>
      <w:r>
        <w:rPr>
          <w:spacing w:val="27"/>
        </w:rPr>
        <w:t> </w:t>
      </w:r>
      <w:r>
        <w:rPr/>
        <w:t>of</w:t>
      </w:r>
      <w:r>
        <w:rPr>
          <w:spacing w:val="21"/>
        </w:rPr>
        <w:t> </w:t>
      </w:r>
      <w:r>
        <w:rPr/>
        <w:t>Pediatric</w:t>
      </w:r>
      <w:r>
        <w:rPr>
          <w:spacing w:val="29"/>
        </w:rPr>
        <w:t> </w:t>
      </w:r>
      <w:r>
        <w:rPr/>
        <w:t>Ankle</w:t>
      </w:r>
      <w:r>
        <w:rPr>
          <w:spacing w:val="20"/>
        </w:rPr>
        <w:t> </w:t>
      </w:r>
      <w:r>
        <w:rPr/>
        <w:t>Fractures.</w:t>
      </w:r>
      <w:r>
        <w:rPr>
          <w:spacing w:val="26"/>
        </w:rPr>
        <w:t> </w:t>
      </w:r>
      <w:r>
        <w:rPr/>
        <w:t>Curr</w:t>
      </w:r>
      <w:r>
        <w:rPr>
          <w:spacing w:val="21"/>
        </w:rPr>
        <w:t> </w:t>
      </w:r>
      <w:r>
        <w:rPr/>
        <w:t>Rev</w:t>
      </w:r>
      <w:r>
        <w:rPr>
          <w:spacing w:val="26"/>
        </w:rPr>
        <w:t> </w:t>
      </w:r>
      <w:r>
        <w:rPr>
          <w:spacing w:val="-1"/>
        </w:rPr>
        <w:t>Musculoskelet</w:t>
      </w:r>
      <w:r>
        <w:rPr>
          <w:spacing w:val="51"/>
          <w:w w:val="101"/>
        </w:rPr>
        <w:t> </w:t>
      </w:r>
      <w:r>
        <w:rPr>
          <w:spacing w:val="-1"/>
        </w:rPr>
        <w:t>Med.</w:t>
      </w:r>
      <w:r>
        <w:rPr>
          <w:spacing w:val="12"/>
        </w:rPr>
        <w:t> </w:t>
      </w:r>
      <w:r>
        <w:rPr/>
        <w:t>2018;</w:t>
      </w:r>
      <w:r>
        <w:rPr>
          <w:spacing w:val="14"/>
        </w:rPr>
        <w:t> </w:t>
      </w:r>
      <w:r>
        <w:rPr/>
        <w:t>11</w:t>
      </w:r>
      <w:r>
        <w:rPr>
          <w:spacing w:val="10"/>
        </w:rPr>
        <w:t> </w:t>
      </w:r>
      <w:r>
        <w:rPr/>
        <w:t>(3):</w:t>
      </w:r>
      <w:r>
        <w:rPr>
          <w:spacing w:val="12"/>
        </w:rPr>
        <w:t> </w:t>
      </w:r>
      <w:r>
        <w:rPr/>
        <w:t>475-484.</w:t>
      </w:r>
      <w:r>
        <w:rPr/>
      </w: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58" w:lineRule="auto" w:before="114" w:after="0"/>
        <w:ind w:left="800" w:right="112" w:hanging="404"/>
        <w:jc w:val="both"/>
      </w:pPr>
      <w:r>
        <w:rPr>
          <w:spacing w:val="-1"/>
        </w:rPr>
        <w:t>Waters</w:t>
      </w:r>
      <w:r>
        <w:rPr>
          <w:spacing w:val="15"/>
        </w:rPr>
        <w:t> </w:t>
      </w:r>
      <w:r>
        <w:rPr>
          <w:spacing w:val="-1"/>
        </w:rPr>
        <w:t>P.M.,</w:t>
      </w:r>
      <w:r>
        <w:rPr>
          <w:spacing w:val="21"/>
        </w:rPr>
        <w:t> </w:t>
      </w:r>
      <w:r>
        <w:rPr>
          <w:spacing w:val="-1"/>
        </w:rPr>
        <w:t>Skaggs</w:t>
      </w:r>
      <w:r>
        <w:rPr>
          <w:spacing w:val="19"/>
        </w:rPr>
        <w:t> </w:t>
      </w:r>
      <w:r>
        <w:rPr/>
        <w:t>D.L.,</w:t>
      </w:r>
      <w:r>
        <w:rPr>
          <w:spacing w:val="19"/>
        </w:rPr>
        <w:t> </w:t>
      </w:r>
      <w:r>
        <w:rPr>
          <w:spacing w:val="-1"/>
        </w:rPr>
        <w:t>Flynn</w:t>
      </w:r>
      <w:r>
        <w:rPr>
          <w:spacing w:val="21"/>
        </w:rPr>
        <w:t> </w:t>
      </w:r>
      <w:r>
        <w:rPr>
          <w:spacing w:val="-1"/>
        </w:rPr>
        <w:t>J.M.</w:t>
      </w:r>
      <w:r>
        <w:rPr>
          <w:spacing w:val="21"/>
        </w:rPr>
        <w:t> </w:t>
      </w:r>
      <w:r>
        <w:rPr>
          <w:spacing w:val="-1"/>
        </w:rPr>
        <w:t>(eds.)</w:t>
      </w:r>
      <w:r>
        <w:rPr>
          <w:spacing w:val="16"/>
        </w:rPr>
        <w:t> </w:t>
      </w:r>
      <w:r>
        <w:rPr/>
        <w:t>Rockwood</w:t>
      </w:r>
      <w:r>
        <w:rPr>
          <w:spacing w:val="15"/>
        </w:rPr>
        <w:t> </w:t>
      </w:r>
      <w:r>
        <w:rPr/>
        <w:t>and</w:t>
      </w:r>
      <w:r>
        <w:rPr>
          <w:spacing w:val="19"/>
        </w:rPr>
        <w:t> </w:t>
      </w:r>
      <w:r>
        <w:rPr/>
        <w:t>Wilkins’</w:t>
      </w:r>
      <w:r>
        <w:rPr>
          <w:spacing w:val="16"/>
        </w:rPr>
        <w:t> </w:t>
      </w:r>
      <w:r>
        <w:rPr>
          <w:spacing w:val="-1"/>
        </w:rPr>
        <w:t>Fractures</w:t>
      </w:r>
      <w:r>
        <w:rPr>
          <w:spacing w:val="1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9"/>
        </w:rPr>
        <w:t> </w:t>
      </w:r>
      <w:r>
        <w:rPr>
          <w:spacing w:val="-1"/>
        </w:rPr>
        <w:t>Children,</w:t>
      </w:r>
      <w:r>
        <w:rPr>
          <w:spacing w:val="79"/>
          <w:w w:val="102"/>
        </w:rPr>
        <w:t> </w:t>
      </w:r>
      <w:r>
        <w:rPr/>
        <w:t>9</w:t>
      </w:r>
      <w:r>
        <w:rPr>
          <w:position w:val="9"/>
          <w:sz w:val="15"/>
          <w:szCs w:val="15"/>
        </w:rPr>
        <w:t>th</w:t>
      </w:r>
      <w:r>
        <w:rPr>
          <w:spacing w:val="26"/>
          <w:position w:val="9"/>
          <w:sz w:val="15"/>
          <w:szCs w:val="15"/>
        </w:rPr>
        <w:t> </w:t>
      </w:r>
      <w:r>
        <w:rPr/>
        <w:t>ed.</w:t>
      </w:r>
      <w:r>
        <w:rPr>
          <w:spacing w:val="6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LWW,</w:t>
      </w:r>
      <w:r>
        <w:rPr>
          <w:spacing w:val="8"/>
        </w:rPr>
        <w:t> </w:t>
      </w:r>
      <w:r>
        <w:rPr/>
        <w:t>2019.</w:t>
      </w:r>
      <w:r>
        <w:rPr>
          <w:spacing w:val="8"/>
        </w:rPr>
        <w:t> </w:t>
      </w:r>
      <w:r>
        <w:rPr/>
        <w:t>1300</w:t>
      </w:r>
      <w:r>
        <w:rPr>
          <w:spacing w:val="11"/>
        </w:rPr>
        <w:t> </w:t>
      </w:r>
      <w:r>
        <w:rPr/>
        <w:t>p.</w:t>
      </w:r>
      <w:r>
        <w:rPr/>
      </w:r>
    </w:p>
    <w:p>
      <w:pPr>
        <w:spacing w:after="0" w:line="258" w:lineRule="auto"/>
        <w:jc w:val="both"/>
        <w:sectPr>
          <w:footerReference w:type="default" r:id="rId19"/>
          <w:pgSz w:w="12240" w:h="15840"/>
          <w:pgMar w:footer="708" w:header="0" w:top="1260" w:bottom="900" w:left="1720" w:right="1220"/>
          <w:pgNumType w:start="56"/>
        </w:sectPr>
      </w:pPr>
    </w:p>
    <w:p>
      <w:pPr>
        <w:pStyle w:val="BodyText"/>
        <w:numPr>
          <w:ilvl w:val="0"/>
          <w:numId w:val="28"/>
        </w:numPr>
        <w:tabs>
          <w:tab w:pos="800" w:val="left" w:leader="none"/>
        </w:tabs>
        <w:spacing w:line="284" w:lineRule="auto" w:before="58" w:after="0"/>
        <w:ind w:left="800" w:right="115" w:hanging="404"/>
        <w:jc w:val="both"/>
      </w:pPr>
      <w:r>
        <w:rPr>
          <w:spacing w:val="-1"/>
        </w:rPr>
        <w:t>Jung</w:t>
      </w:r>
      <w:r>
        <w:rPr>
          <w:spacing w:val="11"/>
        </w:rPr>
        <w:t> </w:t>
      </w:r>
      <w:r>
        <w:rPr/>
        <w:t>H.S.,</w:t>
      </w:r>
      <w:r>
        <w:rPr>
          <w:spacing w:val="9"/>
        </w:rPr>
        <w:t> </w:t>
      </w:r>
      <w:r>
        <w:rPr/>
        <w:t>Park</w:t>
      </w:r>
      <w:r>
        <w:rPr>
          <w:spacing w:val="12"/>
        </w:rPr>
        <w:t> </w:t>
      </w:r>
      <w:r>
        <w:rPr/>
        <w:t>M.S.,</w:t>
      </w:r>
      <w:r>
        <w:rPr>
          <w:spacing w:val="9"/>
        </w:rPr>
        <w:t> </w:t>
      </w:r>
      <w:r>
        <w:rPr/>
        <w:t>Lee</w:t>
      </w:r>
      <w:r>
        <w:rPr>
          <w:spacing w:val="8"/>
        </w:rPr>
        <w:t> </w:t>
      </w:r>
      <w:r>
        <w:rPr>
          <w:spacing w:val="-1"/>
        </w:rPr>
        <w:t>K.M.</w:t>
      </w:r>
      <w:r>
        <w:rPr>
          <w:spacing w:val="12"/>
        </w:rPr>
        <w:t> </w:t>
      </w:r>
      <w:r>
        <w:rPr/>
        <w:t>et</w:t>
      </w:r>
      <w:r>
        <w:rPr>
          <w:spacing w:val="12"/>
        </w:rPr>
        <w:t> </w:t>
      </w:r>
      <w:r>
        <w:rPr/>
        <w:t>al.</w:t>
      </w:r>
      <w:r>
        <w:rPr>
          <w:spacing w:val="9"/>
        </w:rPr>
        <w:t> </w:t>
      </w:r>
      <w:r>
        <w:rPr/>
        <w:t>Growth</w:t>
      </w:r>
      <w:r>
        <w:rPr>
          <w:spacing w:val="7"/>
        </w:rPr>
        <w:t> </w:t>
      </w:r>
      <w:r>
        <w:rPr/>
        <w:t>arrest</w:t>
      </w:r>
      <w:r>
        <w:rPr>
          <w:spacing w:val="9"/>
        </w:rPr>
        <w:t> </w:t>
      </w:r>
      <w:r>
        <w:rPr/>
        <w:t>and</w:t>
      </w:r>
      <w:r>
        <w:rPr>
          <w:spacing w:val="7"/>
        </w:rPr>
        <w:t> </w:t>
      </w:r>
      <w:r>
        <w:rPr/>
        <w:t>its</w:t>
      </w:r>
      <w:r>
        <w:rPr>
          <w:spacing w:val="9"/>
        </w:rPr>
        <w:t> </w:t>
      </w:r>
      <w:r>
        <w:rPr/>
        <w:t>risk</w:t>
      </w:r>
      <w:r>
        <w:rPr>
          <w:spacing w:val="12"/>
        </w:rPr>
        <w:t> </w:t>
      </w:r>
      <w:r>
        <w:rPr/>
        <w:t>factors</w:t>
      </w:r>
      <w:r>
        <w:rPr>
          <w:spacing w:val="9"/>
        </w:rPr>
        <w:t> </w:t>
      </w:r>
      <w:r>
        <w:rPr/>
        <w:t>after</w:t>
      </w:r>
      <w:r>
        <w:rPr>
          <w:spacing w:val="7"/>
        </w:rPr>
        <w:t> </w:t>
      </w:r>
      <w:r>
        <w:rPr/>
        <w:t>physeal</w:t>
      </w:r>
      <w:r>
        <w:rPr>
          <w:spacing w:val="10"/>
        </w:rPr>
        <w:t> </w:t>
      </w:r>
      <w:r>
        <w:rPr/>
        <w:t>fracture</w:t>
      </w:r>
      <w:r>
        <w:rPr>
          <w:spacing w:val="24"/>
          <w:w w:val="102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8"/>
        </w:rPr>
        <w:t> </w:t>
      </w:r>
      <w:r>
        <w:rPr/>
        <w:t>distal</w:t>
      </w:r>
      <w:r>
        <w:rPr>
          <w:spacing w:val="8"/>
        </w:rPr>
        <w:t> </w:t>
      </w:r>
      <w:r>
        <w:rPr/>
        <w:t>tibia</w:t>
      </w:r>
      <w:r>
        <w:rPr>
          <w:spacing w:val="11"/>
        </w:rPr>
        <w:t> </w:t>
      </w:r>
      <w:r>
        <w:rPr>
          <w:spacing w:val="-1"/>
        </w:rPr>
        <w:t>in</w:t>
      </w:r>
      <w:r>
        <w:rPr>
          <w:spacing w:val="12"/>
        </w:rPr>
        <w:t> </w:t>
      </w:r>
      <w:r>
        <w:rPr>
          <w:spacing w:val="-1"/>
        </w:rPr>
        <w:t>children</w:t>
      </w:r>
      <w:r>
        <w:rPr>
          <w:spacing w:val="10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adolescents.</w:t>
      </w:r>
      <w:r>
        <w:rPr>
          <w:spacing w:val="15"/>
        </w:rPr>
        <w:t> </w:t>
      </w:r>
      <w:r>
        <w:rPr>
          <w:spacing w:val="-1"/>
        </w:rPr>
        <w:t>Injury.</w:t>
      </w:r>
      <w:r>
        <w:rPr>
          <w:spacing w:val="10"/>
        </w:rPr>
        <w:t> </w:t>
      </w:r>
      <w:r>
        <w:rPr/>
        <w:t>2021;</w:t>
      </w:r>
      <w:r>
        <w:rPr>
          <w:spacing w:val="13"/>
        </w:rPr>
        <w:t> </w:t>
      </w:r>
      <w:r>
        <w:rPr/>
        <w:t>52</w:t>
      </w:r>
      <w:r>
        <w:rPr>
          <w:spacing w:val="7"/>
        </w:rPr>
        <w:t> </w:t>
      </w:r>
      <w:r>
        <w:rPr/>
        <w:t>(4):</w:t>
      </w:r>
      <w:r>
        <w:rPr>
          <w:spacing w:val="11"/>
        </w:rPr>
        <w:t> </w:t>
      </w:r>
      <w:r>
        <w:rPr/>
        <w:t>844-848.</w:t>
      </w:r>
      <w:r>
        <w:rPr/>
      </w:r>
    </w:p>
    <w:p>
      <w:pPr>
        <w:pStyle w:val="BodyText"/>
        <w:numPr>
          <w:ilvl w:val="0"/>
          <w:numId w:val="29"/>
        </w:numPr>
        <w:tabs>
          <w:tab w:pos="800" w:val="left" w:leader="none"/>
        </w:tabs>
        <w:spacing w:line="282" w:lineRule="auto" w:before="0" w:after="0"/>
        <w:ind w:left="800" w:right="112" w:hanging="404"/>
        <w:jc w:val="both"/>
      </w:pPr>
      <w:r>
        <w:rPr/>
        <w:t>Bumči</w:t>
      </w:r>
      <w:r>
        <w:rPr>
          <w:spacing w:val="3"/>
        </w:rPr>
        <w:t> </w:t>
      </w:r>
      <w:r>
        <w:rPr>
          <w:spacing w:val="-1"/>
        </w:rPr>
        <w:t>I.,</w:t>
      </w:r>
      <w:r>
        <w:rPr>
          <w:spacing w:val="8"/>
        </w:rPr>
        <w:t> </w:t>
      </w:r>
      <w:r>
        <w:rPr>
          <w:spacing w:val="-1"/>
        </w:rPr>
        <w:t>Vlahović</w:t>
      </w:r>
      <w:r>
        <w:rPr>
          <w:spacing w:val="5"/>
        </w:rPr>
        <w:t> </w:t>
      </w:r>
      <w:r>
        <w:rPr/>
        <w:t>T.,</w:t>
      </w:r>
      <w:r>
        <w:rPr>
          <w:spacing w:val="7"/>
        </w:rPr>
        <w:t> </w:t>
      </w:r>
      <w:r>
        <w:rPr/>
        <w:t>Jurić</w:t>
      </w:r>
      <w:r>
        <w:rPr>
          <w:spacing w:val="5"/>
        </w:rPr>
        <w:t> </w:t>
      </w:r>
      <w:r>
        <w:rPr>
          <w:spacing w:val="-1"/>
        </w:rPr>
        <w:t>F.</w:t>
      </w:r>
      <w:r>
        <w:rPr>
          <w:spacing w:val="8"/>
        </w:rPr>
        <w:t> </w:t>
      </w:r>
      <w:r>
        <w:rPr/>
        <w:t>et</w:t>
      </w:r>
      <w:r>
        <w:rPr>
          <w:spacing w:val="4"/>
        </w:rPr>
        <w:t> </w:t>
      </w:r>
      <w:r>
        <w:rPr>
          <w:spacing w:val="-1"/>
        </w:rPr>
        <w:t>al.</w:t>
      </w:r>
      <w:r>
        <w:rPr>
          <w:spacing w:val="7"/>
        </w:rPr>
        <w:t> </w:t>
      </w:r>
      <w:r>
        <w:rPr>
          <w:spacing w:val="-1"/>
        </w:rPr>
        <w:t>Evaluation</w:t>
      </w:r>
      <w:r>
        <w:rPr>
          <w:spacing w:val="7"/>
        </w:rPr>
        <w:t> </w:t>
      </w:r>
      <w:r>
        <w:rPr/>
        <w:t>of</w:t>
      </w:r>
      <w:r>
        <w:rPr>
          <w:spacing w:val="9"/>
        </w:rPr>
        <w:t> </w:t>
      </w:r>
      <w:r>
        <w:rPr/>
        <w:t>stability</w:t>
      </w:r>
      <w:r>
        <w:rPr>
          <w:spacing w:val="7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osteosynthesis</w:t>
      </w:r>
      <w:r>
        <w:rPr>
          <w:spacing w:val="5"/>
        </w:rPr>
        <w:t> </w:t>
      </w:r>
      <w:r>
        <w:rPr/>
        <w:t>with</w:t>
      </w:r>
      <w:r>
        <w:rPr>
          <w:spacing w:val="4"/>
        </w:rPr>
        <w:t> </w:t>
      </w:r>
      <w:r>
        <w:rPr>
          <w:spacing w:val="-1"/>
        </w:rPr>
        <w:t>K-wires</w:t>
      </w:r>
      <w:r>
        <w:rPr>
          <w:spacing w:val="7"/>
        </w:rPr>
        <w:t> </w:t>
      </w:r>
      <w:r>
        <w:rPr/>
        <w:t>on</w:t>
      </w:r>
      <w:r>
        <w:rPr>
          <w:spacing w:val="77"/>
          <w:w w:val="102"/>
        </w:rPr>
        <w:t> </w:t>
      </w:r>
      <w:r>
        <w:rPr/>
        <w:t>an</w:t>
      </w:r>
      <w:r>
        <w:rPr>
          <w:spacing w:val="11"/>
        </w:rPr>
        <w:t> </w:t>
      </w:r>
      <w:r>
        <w:rPr>
          <w:spacing w:val="-1"/>
        </w:rPr>
        <w:t>artificial</w:t>
      </w:r>
      <w:r>
        <w:rPr>
          <w:spacing w:val="12"/>
        </w:rPr>
        <w:t> </w:t>
      </w:r>
      <w:r>
        <w:rPr/>
        <w:t>model</w:t>
      </w:r>
      <w:r>
        <w:rPr>
          <w:spacing w:val="9"/>
        </w:rPr>
        <w:t> </w:t>
      </w:r>
      <w:r>
        <w:rPr/>
        <w:t>of</w:t>
      </w:r>
      <w:r>
        <w:rPr>
          <w:spacing w:val="11"/>
        </w:rPr>
        <w:t> </w:t>
      </w:r>
      <w:r>
        <w:rPr/>
        <w:t>tibial</w:t>
      </w:r>
      <w:r>
        <w:rPr>
          <w:spacing w:val="12"/>
        </w:rPr>
        <w:t> </w:t>
      </w:r>
      <w:r>
        <w:rPr/>
        <w:t>malleolus</w:t>
      </w:r>
      <w:r>
        <w:rPr>
          <w:spacing w:val="11"/>
        </w:rPr>
        <w:t> </w:t>
      </w:r>
      <w:r>
        <w:rPr/>
        <w:t>fracture.</w:t>
      </w:r>
      <w:r>
        <w:rPr>
          <w:spacing w:val="12"/>
        </w:rPr>
        <w:t> </w:t>
      </w:r>
      <w:r>
        <w:rPr/>
        <w:t>Injury.</w:t>
      </w:r>
      <w:r>
        <w:rPr>
          <w:spacing w:val="11"/>
        </w:rPr>
        <w:t> </w:t>
      </w:r>
      <w:r>
        <w:rPr/>
        <w:t>2015;</w:t>
      </w:r>
      <w:r>
        <w:rPr>
          <w:spacing w:val="14"/>
        </w:rPr>
        <w:t> </w:t>
      </w:r>
      <w:r>
        <w:rPr/>
        <w:t>46</w:t>
      </w:r>
      <w:r>
        <w:rPr>
          <w:spacing w:val="9"/>
        </w:rPr>
        <w:t> </w:t>
      </w:r>
      <w:r>
        <w:rPr/>
        <w:t>Suppl</w:t>
      </w:r>
      <w:r>
        <w:rPr>
          <w:spacing w:val="12"/>
        </w:rPr>
        <w:t> </w:t>
      </w:r>
      <w:r>
        <w:rPr>
          <w:spacing w:val="-1"/>
        </w:rPr>
        <w:t>6:S5-13.</w:t>
      </w:r>
      <w:r>
        <w:rPr/>
      </w:r>
    </w:p>
    <w:p>
      <w:pPr>
        <w:pStyle w:val="BodyText"/>
        <w:numPr>
          <w:ilvl w:val="0"/>
          <w:numId w:val="29"/>
        </w:numPr>
        <w:tabs>
          <w:tab w:pos="800" w:val="left" w:leader="none"/>
        </w:tabs>
        <w:spacing w:line="240" w:lineRule="auto" w:before="1" w:after="0"/>
        <w:ind w:left="800" w:right="0" w:hanging="404"/>
        <w:jc w:val="left"/>
      </w:pPr>
      <w:r>
        <w:rPr>
          <w:spacing w:val="-1"/>
        </w:rPr>
        <w:t>Duchesneau</w:t>
      </w:r>
      <w:r>
        <w:rPr>
          <w:spacing w:val="10"/>
        </w:rPr>
        <w:t> </w:t>
      </w:r>
      <w:r>
        <w:rPr/>
        <w:t>S.,</w:t>
      </w:r>
      <w:r>
        <w:rPr>
          <w:spacing w:val="12"/>
        </w:rPr>
        <w:t> </w:t>
      </w:r>
      <w:r>
        <w:rPr/>
        <w:t>Fallat</w:t>
      </w:r>
      <w:r>
        <w:rPr>
          <w:spacing w:val="12"/>
        </w:rPr>
        <w:t> </w:t>
      </w:r>
      <w:r>
        <w:rPr/>
        <w:t>L.M.</w:t>
      </w:r>
      <w:r>
        <w:rPr>
          <w:spacing w:val="13"/>
        </w:rPr>
        <w:t> </w:t>
      </w:r>
      <w:r>
        <w:rPr>
          <w:spacing w:val="-1"/>
        </w:rPr>
        <w:t>The</w:t>
      </w:r>
      <w:r>
        <w:rPr>
          <w:spacing w:val="11"/>
        </w:rPr>
        <w:t> </w:t>
      </w:r>
      <w:r>
        <w:rPr>
          <w:spacing w:val="-1"/>
        </w:rPr>
        <w:t>Tillaux</w:t>
      </w:r>
      <w:r>
        <w:rPr>
          <w:spacing w:val="12"/>
        </w:rPr>
        <w:t> </w:t>
      </w:r>
      <w:r>
        <w:rPr>
          <w:spacing w:val="-1"/>
        </w:rPr>
        <w:t>fracture.</w:t>
      </w:r>
      <w:r>
        <w:rPr>
          <w:spacing w:val="15"/>
        </w:rPr>
        <w:t> </w:t>
      </w:r>
      <w:r>
        <w:rPr/>
        <w:t>J</w:t>
      </w:r>
      <w:r>
        <w:rPr>
          <w:spacing w:val="13"/>
        </w:rPr>
        <w:t> </w:t>
      </w:r>
      <w:r>
        <w:rPr/>
        <w:t>Foot</w:t>
      </w:r>
      <w:r>
        <w:rPr>
          <w:spacing w:val="12"/>
        </w:rPr>
        <w:t> </w:t>
      </w:r>
      <w:r>
        <w:rPr/>
        <w:t>Ankle</w:t>
      </w:r>
      <w:r>
        <w:rPr>
          <w:spacing w:val="11"/>
        </w:rPr>
        <w:t> </w:t>
      </w:r>
      <w:r>
        <w:rPr>
          <w:spacing w:val="-1"/>
        </w:rPr>
        <w:t>Surg.</w:t>
      </w:r>
      <w:r>
        <w:rPr>
          <w:spacing w:val="12"/>
        </w:rPr>
        <w:t> </w:t>
      </w:r>
      <w:r>
        <w:rPr/>
        <w:t>1996;</w:t>
      </w:r>
      <w:r>
        <w:rPr>
          <w:spacing w:val="13"/>
        </w:rPr>
        <w:t> </w:t>
      </w:r>
      <w:r>
        <w:rPr/>
        <w:t>35(2):127-33;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47" w:after="0"/>
        <w:ind w:left="800" w:right="111" w:hanging="404"/>
        <w:jc w:val="both"/>
      </w:pPr>
      <w:r>
        <w:rPr/>
        <w:t>Shore</w:t>
      </w:r>
      <w:r>
        <w:rPr>
          <w:spacing w:val="31"/>
        </w:rPr>
        <w:t> </w:t>
      </w:r>
      <w:r>
        <w:rPr/>
        <w:t>BJ,</w:t>
      </w:r>
      <w:r>
        <w:rPr>
          <w:spacing w:val="33"/>
        </w:rPr>
        <w:t> </w:t>
      </w:r>
      <w:r>
        <w:rPr>
          <w:spacing w:val="-1"/>
        </w:rPr>
        <w:t>Kramer</w:t>
      </w:r>
      <w:r>
        <w:rPr>
          <w:spacing w:val="33"/>
        </w:rPr>
        <w:t> </w:t>
      </w:r>
      <w:r>
        <w:rPr/>
        <w:t>DE.</w:t>
      </w:r>
      <w:r>
        <w:rPr>
          <w:spacing w:val="36"/>
        </w:rPr>
        <w:t> </w:t>
      </w:r>
      <w:r>
        <w:rPr>
          <w:spacing w:val="-1"/>
        </w:rPr>
        <w:t>Management</w:t>
      </w:r>
      <w:r>
        <w:rPr>
          <w:spacing w:val="37"/>
        </w:rPr>
        <w:t> </w:t>
      </w:r>
      <w:r>
        <w:rPr/>
        <w:t>of</w:t>
      </w:r>
      <w:r>
        <w:rPr>
          <w:spacing w:val="33"/>
        </w:rPr>
        <w:t> </w:t>
      </w:r>
      <w:r>
        <w:rPr/>
        <w:t>Syndesmotic</w:t>
      </w:r>
      <w:r>
        <w:rPr>
          <w:spacing w:val="33"/>
        </w:rPr>
        <w:t> </w:t>
      </w:r>
      <w:r>
        <w:rPr>
          <w:spacing w:val="-1"/>
        </w:rPr>
        <w:t>Ankle</w:t>
      </w:r>
      <w:r>
        <w:rPr>
          <w:spacing w:val="37"/>
        </w:rPr>
        <w:t> </w:t>
      </w:r>
      <w:r>
        <w:rPr>
          <w:spacing w:val="-1"/>
        </w:rPr>
        <w:t>Injuries</w:t>
      </w:r>
      <w:r>
        <w:rPr>
          <w:spacing w:val="38"/>
        </w:rPr>
        <w:t> </w:t>
      </w:r>
      <w:r>
        <w:rPr>
          <w:spacing w:val="-1"/>
        </w:rPr>
        <w:t>in</w:t>
      </w:r>
      <w:r>
        <w:rPr>
          <w:spacing w:val="37"/>
        </w:rPr>
        <w:t> </w:t>
      </w:r>
      <w:r>
        <w:rPr/>
        <w:t>Children</w:t>
      </w:r>
      <w:r>
        <w:rPr>
          <w:spacing w:val="33"/>
        </w:rPr>
        <w:t> </w:t>
      </w:r>
      <w:r>
        <w:rPr/>
        <w:t>and</w:t>
      </w:r>
      <w:r>
        <w:rPr>
          <w:spacing w:val="43"/>
          <w:w w:val="102"/>
        </w:rPr>
        <w:t> </w:t>
      </w:r>
      <w:r>
        <w:rPr>
          <w:spacing w:val="-1"/>
        </w:rPr>
        <w:t>Adolescents.</w:t>
      </w:r>
      <w:r>
        <w:rPr>
          <w:spacing w:val="13"/>
        </w:rPr>
        <w:t> </w:t>
      </w:r>
      <w:r>
        <w:rPr/>
        <w:t>J</w:t>
      </w:r>
      <w:r>
        <w:rPr>
          <w:spacing w:val="13"/>
        </w:rPr>
        <w:t> </w:t>
      </w:r>
      <w:r>
        <w:rPr>
          <w:spacing w:val="-1"/>
        </w:rPr>
        <w:t>Pediatr</w:t>
      </w:r>
      <w:r>
        <w:rPr>
          <w:spacing w:val="11"/>
        </w:rPr>
        <w:t> </w:t>
      </w:r>
      <w:r>
        <w:rPr/>
        <w:t>Orthop.</w:t>
      </w:r>
      <w:r>
        <w:rPr>
          <w:spacing w:val="13"/>
        </w:rPr>
        <w:t> </w:t>
      </w:r>
      <w:r>
        <w:rPr/>
        <w:t>2016;</w:t>
      </w:r>
      <w:r>
        <w:rPr>
          <w:spacing w:val="13"/>
        </w:rPr>
        <w:t> </w:t>
      </w:r>
      <w:r>
        <w:rPr/>
        <w:t>36</w:t>
      </w:r>
      <w:r>
        <w:rPr>
          <w:spacing w:val="13"/>
        </w:rPr>
        <w:t> </w:t>
      </w:r>
      <w:r>
        <w:rPr/>
        <w:t>Suppl</w:t>
      </w:r>
      <w:r>
        <w:rPr>
          <w:spacing w:val="14"/>
        </w:rPr>
        <w:t> </w:t>
      </w:r>
      <w:r>
        <w:rPr>
          <w:spacing w:val="-1"/>
        </w:rPr>
        <w:t>1:S11-4.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" w:after="0"/>
        <w:ind w:left="800" w:right="111" w:hanging="404"/>
        <w:jc w:val="both"/>
      </w:pPr>
      <w:r>
        <w:rPr/>
        <w:t>Shah</w:t>
      </w:r>
      <w:r>
        <w:rPr>
          <w:spacing w:val="10"/>
        </w:rPr>
        <w:t> </w:t>
      </w:r>
      <w:r>
        <w:rPr/>
        <w:t>KN,</w:t>
      </w:r>
      <w:r>
        <w:rPr>
          <w:spacing w:val="13"/>
        </w:rPr>
        <w:t> </w:t>
      </w:r>
      <w:r>
        <w:rPr>
          <w:spacing w:val="-1"/>
        </w:rPr>
        <w:t>Johnson</w:t>
      </w:r>
      <w:r>
        <w:rPr>
          <w:spacing w:val="14"/>
        </w:rPr>
        <w:t> </w:t>
      </w:r>
      <w:r>
        <w:rPr/>
        <w:t>JP,</w:t>
      </w:r>
      <w:r>
        <w:rPr>
          <w:spacing w:val="10"/>
        </w:rPr>
        <w:t> </w:t>
      </w:r>
      <w:r>
        <w:rPr>
          <w:spacing w:val="-1"/>
        </w:rPr>
        <w:t>OʼDonnell</w:t>
      </w:r>
      <w:r>
        <w:rPr>
          <w:spacing w:val="14"/>
        </w:rPr>
        <w:t> </w:t>
      </w:r>
      <w:r>
        <w:rPr/>
        <w:t>SW,</w:t>
      </w:r>
      <w:r>
        <w:rPr>
          <w:spacing w:val="17"/>
        </w:rPr>
        <w:t> </w:t>
      </w:r>
      <w:r>
        <w:rPr/>
        <w:t>et</w:t>
      </w:r>
      <w:r>
        <w:rPr>
          <w:spacing w:val="15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External</w:t>
      </w:r>
      <w:r>
        <w:rPr>
          <w:spacing w:val="11"/>
        </w:rPr>
        <w:t> </w:t>
      </w:r>
      <w:r>
        <w:rPr>
          <w:spacing w:val="-1"/>
        </w:rPr>
        <w:t>Fixation</w:t>
      </w:r>
      <w:r>
        <w:rPr>
          <w:spacing w:val="13"/>
        </w:rPr>
        <w:t> </w:t>
      </w:r>
      <w:r>
        <w:rPr/>
        <w:t>in</w:t>
      </w:r>
      <w:r>
        <w:rPr>
          <w:spacing w:val="15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Emergency</w:t>
      </w:r>
      <w:r>
        <w:rPr>
          <w:spacing w:val="14"/>
        </w:rPr>
        <w:t> </w:t>
      </w:r>
      <w:r>
        <w:rPr/>
        <w:t>Department</w:t>
      </w:r>
      <w:r>
        <w:rPr>
          <w:spacing w:val="41"/>
          <w:w w:val="101"/>
        </w:rPr>
        <w:t> </w:t>
      </w:r>
      <w:r>
        <w:rPr/>
        <w:t>for</w:t>
      </w:r>
      <w:r>
        <w:rPr>
          <w:spacing w:val="11"/>
        </w:rPr>
        <w:t> </w:t>
      </w:r>
      <w:r>
        <w:rPr/>
        <w:t>Pilon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Unstable</w:t>
      </w:r>
      <w:r>
        <w:rPr>
          <w:spacing w:val="15"/>
        </w:rPr>
        <w:t> </w:t>
      </w:r>
      <w:r>
        <w:rPr/>
        <w:t>Ankle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J</w:t>
      </w:r>
      <w:r>
        <w:rPr>
          <w:spacing w:val="14"/>
        </w:rPr>
        <w:t> </w:t>
      </w:r>
      <w:r>
        <w:rPr/>
        <w:t>Am</w:t>
      </w:r>
      <w:r>
        <w:rPr>
          <w:spacing w:val="12"/>
        </w:rPr>
        <w:t> </w:t>
      </w:r>
      <w:r>
        <w:rPr/>
        <w:t>Acad</w:t>
      </w:r>
      <w:r>
        <w:rPr>
          <w:spacing w:val="12"/>
        </w:rPr>
        <w:t> </w:t>
      </w:r>
      <w:r>
        <w:rPr>
          <w:spacing w:val="-1"/>
        </w:rPr>
        <w:t>Orthop</w:t>
      </w:r>
      <w:r>
        <w:rPr>
          <w:spacing w:val="17"/>
        </w:rPr>
        <w:t> </w:t>
      </w:r>
      <w:r>
        <w:rPr>
          <w:spacing w:val="-1"/>
        </w:rPr>
        <w:t>Surg.</w:t>
      </w:r>
      <w:r>
        <w:rPr>
          <w:spacing w:val="14"/>
        </w:rPr>
        <w:t> </w:t>
      </w:r>
      <w:r>
        <w:rPr>
          <w:spacing w:val="-1"/>
        </w:rPr>
        <w:t>2019;27(12):e577-e584.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7" w:after="0"/>
        <w:ind w:left="800" w:right="113" w:hanging="404"/>
        <w:jc w:val="both"/>
      </w:pPr>
      <w:r>
        <w:rPr>
          <w:spacing w:val="-1"/>
        </w:rPr>
        <w:t>Rammelt</w:t>
      </w:r>
      <w:r>
        <w:rPr>
          <w:spacing w:val="25"/>
        </w:rPr>
        <w:t> </w:t>
      </w:r>
      <w:r>
        <w:rPr/>
        <w:t>S.,</w:t>
      </w:r>
      <w:r>
        <w:rPr>
          <w:spacing w:val="22"/>
        </w:rPr>
        <w:t> </w:t>
      </w:r>
      <w:r>
        <w:rPr/>
        <w:t>Zwipp</w:t>
      </w:r>
      <w:r>
        <w:rPr>
          <w:spacing w:val="25"/>
        </w:rPr>
        <w:t> </w:t>
      </w:r>
      <w:r>
        <w:rPr>
          <w:spacing w:val="-1"/>
        </w:rPr>
        <w:t>H.,</w:t>
      </w:r>
      <w:r>
        <w:rPr>
          <w:spacing w:val="20"/>
        </w:rPr>
        <w:t> </w:t>
      </w:r>
      <w:r>
        <w:rPr/>
        <w:t>Mittlmeier</w:t>
      </w:r>
      <w:r>
        <w:rPr>
          <w:spacing w:val="20"/>
        </w:rPr>
        <w:t> </w:t>
      </w:r>
      <w:r>
        <w:rPr/>
        <w:t>T.</w:t>
      </w:r>
      <w:r>
        <w:rPr>
          <w:spacing w:val="22"/>
        </w:rPr>
        <w:t> </w:t>
      </w:r>
      <w:r>
        <w:rPr>
          <w:spacing w:val="-1"/>
        </w:rPr>
        <w:t>Operative</w:t>
      </w:r>
      <w:r>
        <w:rPr>
          <w:spacing w:val="22"/>
        </w:rPr>
        <w:t> </w:t>
      </w:r>
      <w:r>
        <w:rPr/>
        <w:t>treatment</w:t>
      </w:r>
      <w:r>
        <w:rPr>
          <w:spacing w:val="20"/>
        </w:rPr>
        <w:t> </w:t>
      </w:r>
      <w:r>
        <w:rPr/>
        <w:t>of</w:t>
      </w:r>
      <w:r>
        <w:rPr>
          <w:spacing w:val="24"/>
        </w:rPr>
        <w:t> </w:t>
      </w:r>
      <w:r>
        <w:rPr/>
        <w:t>pronation</w:t>
      </w:r>
      <w:r>
        <w:rPr>
          <w:spacing w:val="23"/>
        </w:rPr>
        <w:t> </w:t>
      </w:r>
      <w:r>
        <w:rPr>
          <w:spacing w:val="-1"/>
        </w:rPr>
        <w:t>fracture-dislocations</w:t>
      </w:r>
      <w:r>
        <w:rPr>
          <w:spacing w:val="73"/>
          <w:w w:val="102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10"/>
        </w:rPr>
        <w:t> </w:t>
      </w:r>
      <w:r>
        <w:rPr/>
        <w:t>ankle.</w:t>
      </w:r>
      <w:r>
        <w:rPr>
          <w:spacing w:val="12"/>
        </w:rPr>
        <w:t> </w:t>
      </w:r>
      <w:r>
        <w:rPr/>
        <w:t>Oper.</w:t>
      </w:r>
      <w:r>
        <w:rPr>
          <w:spacing w:val="13"/>
        </w:rPr>
        <w:t> </w:t>
      </w:r>
      <w:r>
        <w:rPr/>
        <w:t>Orthop.</w:t>
      </w:r>
      <w:r>
        <w:rPr>
          <w:spacing w:val="12"/>
        </w:rPr>
        <w:t> </w:t>
      </w:r>
      <w:r>
        <w:rPr>
          <w:spacing w:val="-1"/>
        </w:rPr>
        <w:t>Traumatol.</w:t>
      </w:r>
      <w:r>
        <w:rPr>
          <w:spacing w:val="12"/>
        </w:rPr>
        <w:t> </w:t>
      </w:r>
      <w:r>
        <w:rPr/>
        <w:t>2013;</w:t>
      </w:r>
      <w:r>
        <w:rPr>
          <w:spacing w:val="10"/>
        </w:rPr>
        <w:t> </w:t>
      </w:r>
      <w:r>
        <w:rPr/>
        <w:t>25:</w:t>
      </w:r>
      <w:r>
        <w:rPr>
          <w:spacing w:val="13"/>
        </w:rPr>
        <w:t> </w:t>
      </w:r>
      <w:r>
        <w:rPr/>
        <w:t>273–293.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4" w:after="0"/>
        <w:ind w:left="800" w:right="106" w:hanging="404"/>
        <w:jc w:val="both"/>
      </w:pPr>
      <w:r>
        <w:rPr>
          <w:spacing w:val="-1"/>
        </w:rPr>
        <w:t>Forberger</w:t>
      </w:r>
      <w:r>
        <w:rPr>
          <w:spacing w:val="46"/>
        </w:rPr>
        <w:t> </w:t>
      </w:r>
      <w:r>
        <w:rPr>
          <w:spacing w:val="-1"/>
        </w:rPr>
        <w:t>J.,</w:t>
      </w:r>
      <w:r>
        <w:rPr>
          <w:spacing w:val="41"/>
        </w:rPr>
        <w:t> </w:t>
      </w:r>
      <w:r>
        <w:rPr/>
        <w:t>Sabandal</w:t>
      </w:r>
      <w:r>
        <w:rPr>
          <w:spacing w:val="45"/>
        </w:rPr>
        <w:t> </w:t>
      </w:r>
      <w:r>
        <w:rPr/>
        <w:t>Ph.</w:t>
      </w:r>
      <w:r>
        <w:rPr>
          <w:spacing w:val="45"/>
        </w:rPr>
        <w:t> </w:t>
      </w:r>
      <w:r>
        <w:rPr>
          <w:spacing w:val="-1"/>
        </w:rPr>
        <w:t>V.,</w:t>
      </w:r>
      <w:r>
        <w:rPr>
          <w:spacing w:val="42"/>
        </w:rPr>
        <w:t> </w:t>
      </w:r>
      <w:r>
        <w:rPr>
          <w:spacing w:val="-1"/>
        </w:rPr>
        <w:t>Dietrich</w:t>
      </w:r>
      <w:r>
        <w:rPr>
          <w:spacing w:val="45"/>
        </w:rPr>
        <w:t> </w:t>
      </w:r>
      <w:r>
        <w:rPr/>
        <w:t>M.</w:t>
      </w:r>
      <w:r>
        <w:rPr>
          <w:spacing w:val="45"/>
        </w:rPr>
        <w:t> </w:t>
      </w:r>
      <w:r>
        <w:rPr/>
        <w:t>et</w:t>
      </w:r>
      <w:r>
        <w:rPr>
          <w:spacing w:val="40"/>
        </w:rPr>
        <w:t> </w:t>
      </w:r>
      <w:r>
        <w:rPr/>
        <w:t>a</w:t>
      </w:r>
      <w:r>
        <w:rPr>
          <w:spacing w:val="1"/>
        </w:rPr>
        <w:t>l</w:t>
      </w:r>
      <w:r>
        <w:rPr/>
        <w:t>.</w:t>
      </w:r>
      <w:r>
        <w:rPr>
          <w:spacing w:val="42"/>
        </w:rPr>
        <w:t> </w:t>
      </w:r>
      <w:r>
        <w:rPr>
          <w:spacing w:val="-1"/>
        </w:rPr>
        <w:t>Posterolateral</w:t>
      </w:r>
      <w:r>
        <w:rPr>
          <w:spacing w:val="45"/>
        </w:rPr>
        <w:t> </w:t>
      </w:r>
      <w:r>
        <w:rPr/>
        <w:t>approach</w:t>
      </w:r>
      <w:r>
        <w:rPr>
          <w:spacing w:val="41"/>
        </w:rPr>
        <w:t> </w:t>
      </w:r>
      <w:r>
        <w:rPr/>
        <w:t>to</w:t>
      </w:r>
      <w:r>
        <w:rPr>
          <w:spacing w:val="42"/>
        </w:rPr>
        <w:t> </w:t>
      </w:r>
      <w:r>
        <w:rPr/>
        <w:t>the</w:t>
      </w:r>
      <w:r>
        <w:rPr>
          <w:spacing w:val="42"/>
        </w:rPr>
        <w:t> </w:t>
      </w:r>
      <w:r>
        <w:rPr/>
        <w:t>displaced</w:t>
      </w:r>
      <w:r>
        <w:rPr>
          <w:spacing w:val="59"/>
          <w:w w:val="102"/>
        </w:rPr>
        <w:t> </w:t>
      </w:r>
      <w:r>
        <w:rPr>
          <w:spacing w:val="-1"/>
        </w:rPr>
        <w:t>posterior</w:t>
      </w:r>
      <w:r>
        <w:rPr>
          <w:spacing w:val="31"/>
        </w:rPr>
        <w:t> </w:t>
      </w:r>
      <w:r>
        <w:rPr/>
        <w:t>malleolus:</w:t>
      </w:r>
      <w:r>
        <w:rPr>
          <w:spacing w:val="32"/>
        </w:rPr>
        <w:t> </w:t>
      </w:r>
      <w:r>
        <w:rPr>
          <w:spacing w:val="-1"/>
        </w:rPr>
        <w:t>functional</w:t>
      </w:r>
      <w:r>
        <w:rPr>
          <w:spacing w:val="30"/>
        </w:rPr>
        <w:t> </w:t>
      </w:r>
      <w:r>
        <w:rPr/>
        <w:t>outcome</w:t>
      </w:r>
      <w:r>
        <w:rPr>
          <w:spacing w:val="29"/>
        </w:rPr>
        <w:t> </w:t>
      </w:r>
      <w:r>
        <w:rPr/>
        <w:t>and</w:t>
      </w:r>
      <w:r>
        <w:rPr>
          <w:spacing w:val="31"/>
        </w:rPr>
        <w:t> </w:t>
      </w:r>
      <w:r>
        <w:rPr/>
        <w:t>local</w:t>
      </w:r>
      <w:r>
        <w:rPr>
          <w:spacing w:val="30"/>
        </w:rPr>
        <w:t> </w:t>
      </w:r>
      <w:r>
        <w:rPr/>
        <w:t>morbidity.</w:t>
      </w:r>
      <w:r>
        <w:rPr>
          <w:spacing w:val="42"/>
        </w:rPr>
        <w:t> </w:t>
      </w:r>
      <w:r>
        <w:rPr>
          <w:color w:val="231F21"/>
          <w:spacing w:val="-1"/>
        </w:rPr>
        <w:t>Foot</w:t>
      </w:r>
      <w:r>
        <w:rPr>
          <w:color w:val="231F21"/>
          <w:spacing w:val="34"/>
        </w:rPr>
        <w:t> </w:t>
      </w:r>
      <w:r>
        <w:rPr>
          <w:color w:val="231F21"/>
          <w:spacing w:val="-1"/>
        </w:rPr>
        <w:t>Ankle</w:t>
      </w:r>
      <w:r>
        <w:rPr>
          <w:color w:val="231F21"/>
          <w:spacing w:val="31"/>
        </w:rPr>
        <w:t> </w:t>
      </w:r>
      <w:r>
        <w:rPr>
          <w:color w:val="231F21"/>
          <w:spacing w:val="-1"/>
        </w:rPr>
        <w:t>Int</w:t>
      </w:r>
      <w:r>
        <w:rPr>
          <w:spacing w:val="-1"/>
        </w:rPr>
        <w:t>.</w:t>
      </w:r>
      <w:r>
        <w:rPr>
          <w:spacing w:val="34"/>
        </w:rPr>
        <w:t> </w:t>
      </w:r>
      <w:r>
        <w:rPr/>
        <w:t>2009;</w:t>
      </w:r>
      <w:r>
        <w:rPr>
          <w:spacing w:val="32"/>
        </w:rPr>
        <w:t> </w:t>
      </w:r>
      <w:r>
        <w:rPr/>
        <w:t>30</w:t>
      </w:r>
      <w:r>
        <w:rPr>
          <w:spacing w:val="31"/>
        </w:rPr>
        <w:t> </w:t>
      </w:r>
      <w:r>
        <w:rPr>
          <w:spacing w:val="-1"/>
        </w:rPr>
        <w:t>(4):</w:t>
      </w:r>
      <w:r>
        <w:rPr>
          <w:spacing w:val="45"/>
          <w:w w:val="101"/>
        </w:rPr>
        <w:t> </w:t>
      </w:r>
      <w:r>
        <w:rPr/>
        <w:t>309-314.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3" w:after="0"/>
        <w:ind w:left="800" w:right="109" w:hanging="404"/>
        <w:jc w:val="both"/>
      </w:pPr>
      <w:r>
        <w:rPr>
          <w:spacing w:val="-1"/>
        </w:rPr>
        <w:t>Haraguchi</w:t>
      </w:r>
      <w:r>
        <w:rPr>
          <w:spacing w:val="9"/>
        </w:rPr>
        <w:t> </w:t>
      </w:r>
      <w:r>
        <w:rPr/>
        <w:t>N.,</w:t>
      </w:r>
      <w:r>
        <w:rPr>
          <w:spacing w:val="12"/>
        </w:rPr>
        <w:t> </w:t>
      </w:r>
      <w:r>
        <w:rPr>
          <w:spacing w:val="-1"/>
        </w:rPr>
        <w:t>Haruyama</w:t>
      </w:r>
      <w:r>
        <w:rPr>
          <w:spacing w:val="13"/>
        </w:rPr>
        <w:t> </w:t>
      </w:r>
      <w:r>
        <w:rPr>
          <w:spacing w:val="-1"/>
        </w:rPr>
        <w:t>H.,</w:t>
      </w:r>
      <w:r>
        <w:rPr>
          <w:spacing w:val="14"/>
        </w:rPr>
        <w:t> </w:t>
      </w:r>
      <w:r>
        <w:rPr>
          <w:spacing w:val="-1"/>
        </w:rPr>
        <w:t>Toga</w:t>
      </w:r>
      <w:r>
        <w:rPr>
          <w:spacing w:val="13"/>
        </w:rPr>
        <w:t> </w:t>
      </w:r>
      <w:r>
        <w:rPr>
          <w:spacing w:val="-1"/>
        </w:rPr>
        <w:t>H.,</w:t>
      </w:r>
      <w:r>
        <w:rPr>
          <w:spacing w:val="15"/>
        </w:rPr>
        <w:t> </w:t>
      </w:r>
      <w:r>
        <w:rPr/>
        <w:t>Kato</w:t>
      </w:r>
      <w:r>
        <w:rPr>
          <w:spacing w:val="14"/>
        </w:rPr>
        <w:t> </w:t>
      </w:r>
      <w:r>
        <w:rPr>
          <w:spacing w:val="-1"/>
        </w:rPr>
        <w:t>F.</w:t>
      </w:r>
      <w:r>
        <w:rPr>
          <w:spacing w:val="12"/>
        </w:rPr>
        <w:t> </w:t>
      </w:r>
      <w:r>
        <w:rPr/>
        <w:t>Pathoanatomy</w:t>
      </w:r>
      <w:r>
        <w:rPr>
          <w:spacing w:val="9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posterior</w:t>
      </w:r>
      <w:r>
        <w:rPr>
          <w:spacing w:val="15"/>
        </w:rPr>
        <w:t> </w:t>
      </w:r>
      <w:r>
        <w:rPr/>
        <w:t>malleolar</w:t>
      </w:r>
      <w:r>
        <w:rPr>
          <w:spacing w:val="12"/>
        </w:rPr>
        <w:t> </w:t>
      </w:r>
      <w:r>
        <w:rPr/>
        <w:t>fractures</w:t>
      </w:r>
      <w:r>
        <w:rPr>
          <w:spacing w:val="55"/>
          <w:w w:val="102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8"/>
        </w:rPr>
        <w:t> </w:t>
      </w:r>
      <w:r>
        <w:rPr/>
        <w:t>ankle.</w:t>
      </w:r>
      <w:r>
        <w:rPr>
          <w:spacing w:val="10"/>
        </w:rPr>
        <w:t> </w:t>
      </w:r>
      <w:r>
        <w:rPr>
          <w:spacing w:val="-2"/>
        </w:rPr>
        <w:t>J.</w:t>
      </w:r>
      <w:r>
        <w:rPr>
          <w:spacing w:val="10"/>
        </w:rPr>
        <w:t> </w:t>
      </w:r>
      <w:r>
        <w:rPr/>
        <w:t>Bone</w:t>
      </w:r>
      <w:r>
        <w:rPr>
          <w:spacing w:val="8"/>
        </w:rPr>
        <w:t> </w:t>
      </w:r>
      <w:r>
        <w:rPr/>
        <w:t>Joint</w:t>
      </w:r>
      <w:r>
        <w:rPr>
          <w:spacing w:val="10"/>
        </w:rPr>
        <w:t> </w:t>
      </w:r>
      <w:r>
        <w:rPr/>
        <w:t>Surg.</w:t>
      </w:r>
      <w:r>
        <w:rPr>
          <w:spacing w:val="10"/>
        </w:rPr>
        <w:t> </w:t>
      </w:r>
      <w:r>
        <w:rPr/>
        <w:t>Am.</w:t>
      </w:r>
      <w:r>
        <w:rPr>
          <w:spacing w:val="11"/>
        </w:rPr>
        <w:t> </w:t>
      </w:r>
      <w:r>
        <w:rPr/>
        <w:t>2006;</w:t>
      </w:r>
      <w:r>
        <w:rPr>
          <w:spacing w:val="10"/>
        </w:rPr>
        <w:t> </w:t>
      </w:r>
      <w:r>
        <w:rPr/>
        <w:t>88:</w:t>
      </w:r>
      <w:r>
        <w:rPr>
          <w:spacing w:val="10"/>
        </w:rPr>
        <w:t> </w:t>
      </w:r>
      <w:r>
        <w:rPr>
          <w:spacing w:val="-1"/>
        </w:rPr>
        <w:t>1085–1092.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4" w:lineRule="auto" w:before="117" w:after="0"/>
        <w:ind w:left="800" w:right="112" w:hanging="404"/>
        <w:jc w:val="both"/>
      </w:pPr>
      <w:r>
        <w:rPr>
          <w:spacing w:val="-1"/>
        </w:rPr>
        <w:t>Drendel</w:t>
      </w:r>
      <w:r>
        <w:rPr>
          <w:spacing w:val="13"/>
        </w:rPr>
        <w:t> </w:t>
      </w:r>
      <w:r>
        <w:rPr>
          <w:spacing w:val="-1"/>
        </w:rPr>
        <w:t>AL,</w:t>
      </w:r>
      <w:r>
        <w:rPr>
          <w:spacing w:val="14"/>
        </w:rPr>
        <w:t> </w:t>
      </w:r>
      <w:r>
        <w:rPr>
          <w:spacing w:val="-1"/>
        </w:rPr>
        <w:t>Lyon</w:t>
      </w:r>
      <w:r>
        <w:rPr>
          <w:spacing w:val="17"/>
        </w:rPr>
        <w:t> </w:t>
      </w:r>
      <w:r>
        <w:rPr/>
        <w:t>R,</w:t>
      </w:r>
      <w:r>
        <w:rPr>
          <w:spacing w:val="11"/>
        </w:rPr>
        <w:t> </w:t>
      </w:r>
      <w:r>
        <w:rPr/>
        <w:t>Bergholte</w:t>
      </w:r>
      <w:r>
        <w:rPr>
          <w:spacing w:val="10"/>
        </w:rPr>
        <w:t> </w:t>
      </w:r>
      <w:r>
        <w:rPr>
          <w:spacing w:val="-2"/>
        </w:rPr>
        <w:t>J,</w:t>
      </w:r>
      <w:r>
        <w:rPr>
          <w:spacing w:val="14"/>
        </w:rPr>
        <w:t> </w:t>
      </w:r>
      <w:r>
        <w:rPr>
          <w:spacing w:val="-1"/>
        </w:rPr>
        <w:t>Kim</w:t>
      </w:r>
      <w:r>
        <w:rPr>
          <w:spacing w:val="15"/>
        </w:rPr>
        <w:t> </w:t>
      </w:r>
      <w:r>
        <w:rPr/>
        <w:t>MK.</w:t>
      </w:r>
      <w:r>
        <w:rPr>
          <w:spacing w:val="12"/>
        </w:rPr>
        <w:t> </w:t>
      </w:r>
      <w:r>
        <w:rPr/>
        <w:t>Outpatient</w:t>
      </w:r>
      <w:r>
        <w:rPr>
          <w:spacing w:val="9"/>
        </w:rPr>
        <w:t> </w:t>
      </w:r>
      <w:r>
        <w:rPr/>
        <w:t>pediatric</w:t>
      </w:r>
      <w:r>
        <w:rPr>
          <w:spacing w:val="13"/>
        </w:rPr>
        <w:t> </w:t>
      </w:r>
      <w:r>
        <w:rPr/>
        <w:t>pain</w:t>
      </w:r>
      <w:r>
        <w:rPr>
          <w:spacing w:val="11"/>
        </w:rPr>
        <w:t> </w:t>
      </w:r>
      <w:r>
        <w:rPr/>
        <w:t>management</w:t>
      </w:r>
      <w:r>
        <w:rPr>
          <w:spacing w:val="12"/>
        </w:rPr>
        <w:t> </w:t>
      </w:r>
      <w:r>
        <w:rPr/>
        <w:t>practices</w:t>
      </w:r>
      <w:r>
        <w:rPr>
          <w:spacing w:val="37"/>
          <w:w w:val="102"/>
        </w:rPr>
        <w:t> </w:t>
      </w:r>
      <w:r>
        <w:rPr/>
        <w:t>for</w:t>
      </w:r>
      <w:r>
        <w:rPr>
          <w:spacing w:val="9"/>
        </w:rPr>
        <w:t> </w:t>
      </w:r>
      <w:r>
        <w:rPr>
          <w:spacing w:val="-1"/>
        </w:rPr>
        <w:t>fractures.</w:t>
      </w:r>
      <w:r>
        <w:rPr>
          <w:spacing w:val="11"/>
        </w:rPr>
        <w:t> </w:t>
      </w:r>
      <w:r>
        <w:rPr/>
        <w:t>Pediatr</w:t>
      </w:r>
      <w:r>
        <w:rPr>
          <w:spacing w:val="11"/>
        </w:rPr>
        <w:t> </w:t>
      </w:r>
      <w:r>
        <w:rPr/>
        <w:t>Emerg</w:t>
      </w:r>
      <w:r>
        <w:rPr>
          <w:spacing w:val="9"/>
        </w:rPr>
        <w:t> </w:t>
      </w:r>
      <w:r>
        <w:rPr/>
        <w:t>Care.</w:t>
      </w:r>
      <w:r>
        <w:rPr>
          <w:spacing w:val="9"/>
        </w:rPr>
        <w:t> </w:t>
      </w:r>
      <w:r>
        <w:rPr/>
        <w:t>2006;</w:t>
      </w:r>
      <w:r>
        <w:rPr>
          <w:spacing w:val="14"/>
        </w:rPr>
        <w:t> </w:t>
      </w:r>
      <w:r>
        <w:rPr/>
        <w:t>22</w:t>
      </w:r>
      <w:r>
        <w:rPr>
          <w:spacing w:val="9"/>
        </w:rPr>
        <w:t> </w:t>
      </w:r>
      <w:r>
        <w:rPr/>
        <w:t>(2):</w:t>
      </w:r>
      <w:r>
        <w:rPr>
          <w:spacing w:val="12"/>
        </w:rPr>
        <w:t> </w:t>
      </w:r>
      <w:r>
        <w:rPr/>
        <w:t>94-9.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2" w:after="0"/>
        <w:ind w:left="800" w:right="116" w:hanging="404"/>
        <w:jc w:val="both"/>
      </w:pPr>
      <w:r>
        <w:rPr/>
        <w:t>Bois</w:t>
      </w:r>
      <w:r>
        <w:rPr>
          <w:spacing w:val="23"/>
        </w:rPr>
        <w:t> </w:t>
      </w:r>
      <w:r>
        <w:rPr/>
        <w:t>A.J.,</w:t>
      </w:r>
      <w:r>
        <w:rPr>
          <w:spacing w:val="23"/>
        </w:rPr>
        <w:t> </w:t>
      </w:r>
      <w:r>
        <w:rPr>
          <w:spacing w:val="-1"/>
        </w:rPr>
        <w:t>Dust</w:t>
      </w:r>
      <w:r>
        <w:rPr>
          <w:spacing w:val="21"/>
        </w:rPr>
        <w:t> </w:t>
      </w:r>
      <w:r>
        <w:rPr/>
        <w:t>W.</w:t>
      </w:r>
      <w:r>
        <w:rPr>
          <w:spacing w:val="26"/>
        </w:rPr>
        <w:t> </w:t>
      </w:r>
      <w:r>
        <w:rPr>
          <w:spacing w:val="-1"/>
        </w:rPr>
        <w:t>Posterior</w:t>
      </w:r>
      <w:r>
        <w:rPr>
          <w:spacing w:val="23"/>
        </w:rPr>
        <w:t> </w:t>
      </w:r>
      <w:r>
        <w:rPr/>
        <w:t>fracture</w:t>
      </w:r>
      <w:r>
        <w:rPr>
          <w:spacing w:val="23"/>
        </w:rPr>
        <w:t> </w:t>
      </w:r>
      <w:r>
        <w:rPr>
          <w:spacing w:val="-1"/>
        </w:rPr>
        <w:t>dislocation</w:t>
      </w:r>
      <w:r>
        <w:rPr>
          <w:spacing w:val="26"/>
        </w:rPr>
        <w:t> </w:t>
      </w:r>
      <w:r>
        <w:rPr/>
        <w:t>of</w:t>
      </w:r>
      <w:r>
        <w:rPr>
          <w:spacing w:val="21"/>
        </w:rPr>
        <w:t> </w:t>
      </w:r>
      <w:r>
        <w:rPr/>
        <w:t>the</w:t>
      </w:r>
      <w:r>
        <w:rPr>
          <w:spacing w:val="23"/>
        </w:rPr>
        <w:t> </w:t>
      </w:r>
      <w:r>
        <w:rPr>
          <w:spacing w:val="-1"/>
        </w:rPr>
        <w:t>ankle:</w:t>
      </w:r>
      <w:r>
        <w:rPr>
          <w:spacing w:val="24"/>
        </w:rPr>
        <w:t> </w:t>
      </w:r>
      <w:r>
        <w:rPr>
          <w:spacing w:val="-1"/>
        </w:rPr>
        <w:t>technique</w:t>
      </w:r>
      <w:r>
        <w:rPr>
          <w:spacing w:val="23"/>
        </w:rPr>
        <w:t> </w:t>
      </w:r>
      <w:r>
        <w:rPr/>
        <w:t>and</w:t>
      </w:r>
      <w:r>
        <w:rPr>
          <w:spacing w:val="21"/>
        </w:rPr>
        <w:t> </w:t>
      </w:r>
      <w:r>
        <w:rPr>
          <w:spacing w:val="-1"/>
        </w:rPr>
        <w:t>clinical</w:t>
      </w:r>
      <w:r>
        <w:rPr>
          <w:spacing w:val="69"/>
          <w:w w:val="101"/>
        </w:rPr>
        <w:t> </w:t>
      </w:r>
      <w:r>
        <w:rPr>
          <w:spacing w:val="-1"/>
        </w:rPr>
        <w:t>experience</w:t>
      </w:r>
      <w:r>
        <w:rPr>
          <w:spacing w:val="10"/>
        </w:rPr>
        <w:t> </w:t>
      </w:r>
      <w:r>
        <w:rPr/>
        <w:t>using</w:t>
      </w:r>
      <w:r>
        <w:rPr>
          <w:spacing w:val="17"/>
        </w:rPr>
        <w:t> </w:t>
      </w:r>
      <w:r>
        <w:rPr/>
        <w:t>a</w:t>
      </w:r>
      <w:r>
        <w:rPr>
          <w:spacing w:val="12"/>
        </w:rPr>
        <w:t> </w:t>
      </w:r>
      <w:r>
        <w:rPr/>
        <w:t>posteromedial</w:t>
      </w:r>
      <w:r>
        <w:rPr>
          <w:spacing w:val="15"/>
        </w:rPr>
        <w:t> </w:t>
      </w:r>
      <w:r>
        <w:rPr>
          <w:spacing w:val="-1"/>
        </w:rPr>
        <w:t>surgical</w:t>
      </w:r>
      <w:r>
        <w:rPr>
          <w:spacing w:val="14"/>
        </w:rPr>
        <w:t> </w:t>
      </w:r>
      <w:r>
        <w:rPr/>
        <w:t>approach.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/>
        <w:t>Trauma.</w:t>
      </w:r>
      <w:r>
        <w:rPr>
          <w:spacing w:val="14"/>
        </w:rPr>
        <w:t> </w:t>
      </w:r>
      <w:r>
        <w:rPr/>
        <w:t>2008;</w:t>
      </w:r>
      <w:r>
        <w:rPr>
          <w:spacing w:val="17"/>
        </w:rPr>
        <w:t> </w:t>
      </w:r>
      <w:r>
        <w:rPr/>
        <w:t>22:</w:t>
      </w:r>
      <w:r>
        <w:rPr>
          <w:spacing w:val="11"/>
        </w:rPr>
        <w:t> </w:t>
      </w:r>
      <w:r>
        <w:rPr/>
        <w:t>629–636.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4" w:after="0"/>
        <w:ind w:left="800" w:right="113" w:hanging="404"/>
        <w:jc w:val="both"/>
      </w:pPr>
      <w:r>
        <w:rPr>
          <w:color w:val="231F21"/>
        </w:rPr>
        <w:t>Egol</w:t>
      </w:r>
      <w:r>
        <w:rPr>
          <w:color w:val="231F21"/>
          <w:spacing w:val="21"/>
        </w:rPr>
        <w:t> </w:t>
      </w:r>
      <w:r>
        <w:rPr>
          <w:color w:val="231F21"/>
          <w:spacing w:val="-1"/>
        </w:rPr>
        <w:t>K.A.,</w:t>
      </w:r>
      <w:r>
        <w:rPr>
          <w:color w:val="231F21"/>
          <w:spacing w:val="24"/>
        </w:rPr>
        <w:t> </w:t>
      </w:r>
      <w:r>
        <w:rPr>
          <w:color w:val="231F21"/>
          <w:spacing w:val="-1"/>
        </w:rPr>
        <w:t>Amirtharajah</w:t>
      </w:r>
      <w:r>
        <w:rPr>
          <w:color w:val="231F21"/>
          <w:spacing w:val="18"/>
        </w:rPr>
        <w:t> </w:t>
      </w:r>
      <w:r>
        <w:rPr>
          <w:color w:val="231F21"/>
          <w:spacing w:val="-1"/>
        </w:rPr>
        <w:t>M.,</w:t>
      </w:r>
      <w:r>
        <w:rPr>
          <w:color w:val="231F21"/>
          <w:spacing w:val="23"/>
        </w:rPr>
        <w:t> </w:t>
      </w:r>
      <w:r>
        <w:rPr>
          <w:color w:val="231F21"/>
          <w:spacing w:val="-1"/>
        </w:rPr>
        <w:t>Amirtharage</w:t>
      </w:r>
      <w:r>
        <w:rPr>
          <w:color w:val="231F21"/>
          <w:spacing w:val="23"/>
        </w:rPr>
        <w:t> </w:t>
      </w:r>
      <w:r>
        <w:rPr>
          <w:color w:val="231F21"/>
          <w:spacing w:val="-2"/>
        </w:rPr>
        <w:t>M.</w:t>
      </w:r>
      <w:r>
        <w:rPr>
          <w:color w:val="231F21"/>
          <w:spacing w:val="21"/>
        </w:rPr>
        <w:t> </w:t>
      </w:r>
      <w:r>
        <w:rPr>
          <w:color w:val="231F21"/>
        </w:rPr>
        <w:t>et</w:t>
      </w:r>
      <w:r>
        <w:rPr>
          <w:color w:val="231F21"/>
          <w:spacing w:val="21"/>
        </w:rPr>
        <w:t> </w:t>
      </w:r>
      <w:r>
        <w:rPr>
          <w:color w:val="231F21"/>
          <w:spacing w:val="-1"/>
        </w:rPr>
        <w:t>al.</w:t>
      </w:r>
      <w:r>
        <w:rPr>
          <w:color w:val="231F21"/>
          <w:spacing w:val="21"/>
        </w:rPr>
        <w:t> </w:t>
      </w:r>
      <w:r>
        <w:rPr>
          <w:color w:val="231F21"/>
          <w:spacing w:val="-1"/>
        </w:rPr>
        <w:t>Ankle</w:t>
      </w:r>
      <w:r>
        <w:rPr>
          <w:color w:val="231F21"/>
          <w:spacing w:val="21"/>
        </w:rPr>
        <w:t> </w:t>
      </w:r>
      <w:r>
        <w:rPr>
          <w:color w:val="231F21"/>
          <w:spacing w:val="-1"/>
        </w:rPr>
        <w:t>stress</w:t>
      </w:r>
      <w:r>
        <w:rPr>
          <w:color w:val="231F21"/>
          <w:spacing w:val="21"/>
        </w:rPr>
        <w:t> </w:t>
      </w:r>
      <w:r>
        <w:rPr>
          <w:color w:val="231F21"/>
          <w:spacing w:val="-1"/>
        </w:rPr>
        <w:t>test</w:t>
      </w:r>
      <w:r>
        <w:rPr>
          <w:color w:val="231F21"/>
          <w:spacing w:val="20"/>
        </w:rPr>
        <w:t> </w:t>
      </w:r>
      <w:r>
        <w:rPr>
          <w:color w:val="231F21"/>
          <w:spacing w:val="-1"/>
        </w:rPr>
        <w:t>for</w:t>
      </w:r>
      <w:r>
        <w:rPr>
          <w:color w:val="231F21"/>
          <w:spacing w:val="20"/>
        </w:rPr>
        <w:t> </w:t>
      </w:r>
      <w:r>
        <w:rPr>
          <w:color w:val="231F21"/>
        </w:rPr>
        <w:t>predicting</w:t>
      </w:r>
      <w:r>
        <w:rPr>
          <w:color w:val="231F21"/>
          <w:spacing w:val="21"/>
        </w:rPr>
        <w:t> </w:t>
      </w:r>
      <w:r>
        <w:rPr>
          <w:color w:val="231F21"/>
        </w:rPr>
        <w:t>the</w:t>
      </w:r>
      <w:r>
        <w:rPr>
          <w:color w:val="231F21"/>
          <w:spacing w:val="20"/>
        </w:rPr>
        <w:t> </w:t>
      </w:r>
      <w:r>
        <w:rPr>
          <w:color w:val="231F21"/>
        </w:rPr>
        <w:t>need</w:t>
      </w:r>
      <w:r>
        <w:rPr>
          <w:color w:val="231F21"/>
          <w:spacing w:val="71"/>
          <w:w w:val="102"/>
        </w:rPr>
        <w:t> </w:t>
      </w:r>
      <w:r>
        <w:rPr>
          <w:color w:val="231F21"/>
        </w:rPr>
        <w:t>for</w:t>
      </w:r>
      <w:r>
        <w:rPr>
          <w:color w:val="231F21"/>
          <w:spacing w:val="32"/>
        </w:rPr>
        <w:t> </w:t>
      </w:r>
      <w:r>
        <w:rPr>
          <w:color w:val="231F21"/>
          <w:spacing w:val="-1"/>
        </w:rPr>
        <w:t>surgical</w:t>
      </w:r>
      <w:r>
        <w:rPr>
          <w:color w:val="231F21"/>
          <w:spacing w:val="36"/>
        </w:rPr>
        <w:t> </w:t>
      </w:r>
      <w:r>
        <w:rPr>
          <w:color w:val="231F21"/>
        </w:rPr>
        <w:t>fixation</w:t>
      </w:r>
      <w:r>
        <w:rPr>
          <w:color w:val="231F21"/>
          <w:spacing w:val="33"/>
        </w:rPr>
        <w:t> </w:t>
      </w:r>
      <w:r>
        <w:rPr>
          <w:color w:val="231F21"/>
        </w:rPr>
        <w:t>of</w:t>
      </w:r>
      <w:r>
        <w:rPr>
          <w:color w:val="231F21"/>
          <w:spacing w:val="32"/>
        </w:rPr>
        <w:t> </w:t>
      </w:r>
      <w:r>
        <w:rPr>
          <w:color w:val="231F21"/>
        </w:rPr>
        <w:t>isolated</w:t>
      </w:r>
      <w:r>
        <w:rPr>
          <w:color w:val="231F21"/>
          <w:spacing w:val="33"/>
        </w:rPr>
        <w:t> </w:t>
      </w:r>
      <w:r>
        <w:rPr>
          <w:color w:val="231F21"/>
        </w:rPr>
        <w:t>fibular</w:t>
      </w:r>
      <w:r>
        <w:rPr>
          <w:color w:val="231F21"/>
          <w:spacing w:val="32"/>
        </w:rPr>
        <w:t> </w:t>
      </w:r>
      <w:r>
        <w:rPr>
          <w:color w:val="231F21"/>
          <w:spacing w:val="-1"/>
        </w:rPr>
        <w:t>fractures.</w:t>
      </w:r>
      <w:r>
        <w:rPr>
          <w:color w:val="231F21"/>
          <w:spacing w:val="36"/>
        </w:rPr>
        <w:t> </w:t>
      </w:r>
      <w:r>
        <w:rPr>
          <w:color w:val="231F21"/>
        </w:rPr>
        <w:t>J.</w:t>
      </w:r>
      <w:r>
        <w:rPr>
          <w:color w:val="231F21"/>
          <w:spacing w:val="33"/>
        </w:rPr>
        <w:t> </w:t>
      </w:r>
      <w:r>
        <w:rPr>
          <w:color w:val="231F21"/>
        </w:rPr>
        <w:t>Bone</w:t>
      </w:r>
      <w:r>
        <w:rPr>
          <w:color w:val="231F21"/>
          <w:spacing w:val="35"/>
        </w:rPr>
        <w:t> </w:t>
      </w:r>
      <w:r>
        <w:rPr>
          <w:color w:val="231F21"/>
        </w:rPr>
        <w:t>Joint</w:t>
      </w:r>
      <w:r>
        <w:rPr>
          <w:color w:val="231F21"/>
          <w:spacing w:val="31"/>
        </w:rPr>
        <w:t> </w:t>
      </w:r>
      <w:r>
        <w:rPr>
          <w:color w:val="231F21"/>
        </w:rPr>
        <w:t>Surg.</w:t>
      </w:r>
      <w:r>
        <w:rPr>
          <w:color w:val="231F21"/>
          <w:spacing w:val="36"/>
        </w:rPr>
        <w:t> </w:t>
      </w:r>
      <w:r>
        <w:rPr>
          <w:color w:val="231F21"/>
          <w:spacing w:val="-2"/>
        </w:rPr>
        <w:t>Am.</w:t>
      </w:r>
      <w:r>
        <w:rPr>
          <w:color w:val="231F21"/>
          <w:spacing w:val="32"/>
        </w:rPr>
        <w:t> </w:t>
      </w:r>
      <w:r>
        <w:rPr>
          <w:color w:val="231F21"/>
        </w:rPr>
        <w:t>2004;</w:t>
      </w:r>
      <w:r>
        <w:rPr>
          <w:color w:val="231F21"/>
          <w:spacing w:val="36"/>
        </w:rPr>
        <w:t> </w:t>
      </w:r>
      <w:r>
        <w:rPr>
          <w:color w:val="231F21"/>
          <w:spacing w:val="-1"/>
        </w:rPr>
        <w:t>86-A(11):</w:t>
      </w:r>
      <w:r>
        <w:rPr>
          <w:color w:val="231F21"/>
          <w:spacing w:val="45"/>
          <w:w w:val="101"/>
        </w:rPr>
        <w:t> </w:t>
      </w:r>
      <w:r>
        <w:rPr>
          <w:color w:val="231F21"/>
        </w:rPr>
        <w:t>2393–2398.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3" w:after="0"/>
        <w:ind w:left="800" w:right="112" w:hanging="404"/>
        <w:jc w:val="both"/>
      </w:pPr>
      <w:r>
        <w:rPr>
          <w:spacing w:val="-1"/>
        </w:rPr>
        <w:t>Mason</w:t>
      </w:r>
      <w:r>
        <w:rPr>
          <w:spacing w:val="34"/>
        </w:rPr>
        <w:t> </w:t>
      </w:r>
      <w:r>
        <w:rPr>
          <w:spacing w:val="-1"/>
        </w:rPr>
        <w:t>L.W.,</w:t>
      </w:r>
      <w:r>
        <w:rPr>
          <w:spacing w:val="35"/>
        </w:rPr>
        <w:t> </w:t>
      </w:r>
      <w:r>
        <w:rPr/>
        <w:t>Widnall</w:t>
      </w:r>
      <w:r>
        <w:rPr>
          <w:spacing w:val="35"/>
        </w:rPr>
        <w:t> </w:t>
      </w:r>
      <w:r>
        <w:rPr>
          <w:spacing w:val="-1"/>
        </w:rPr>
        <w:t>J.,</w:t>
      </w:r>
      <w:r>
        <w:rPr>
          <w:spacing w:val="35"/>
        </w:rPr>
        <w:t> </w:t>
      </w:r>
      <w:r>
        <w:rPr>
          <w:spacing w:val="-1"/>
        </w:rPr>
        <w:t>Redfern</w:t>
      </w:r>
      <w:r>
        <w:rPr>
          <w:spacing w:val="35"/>
        </w:rPr>
        <w:t> </w:t>
      </w:r>
      <w:r>
        <w:rPr>
          <w:spacing w:val="-1"/>
        </w:rPr>
        <w:t>J.,</w:t>
      </w:r>
      <w:r>
        <w:rPr>
          <w:spacing w:val="35"/>
        </w:rPr>
        <w:t> </w:t>
      </w:r>
      <w:r>
        <w:rPr/>
        <w:t>et</w:t>
      </w:r>
      <w:r>
        <w:rPr>
          <w:spacing w:val="35"/>
        </w:rPr>
        <w:t> </w:t>
      </w:r>
      <w:r>
        <w:rPr>
          <w:spacing w:val="-1"/>
        </w:rPr>
        <w:t>al.</w:t>
      </w:r>
      <w:r>
        <w:rPr>
          <w:spacing w:val="35"/>
        </w:rPr>
        <w:t> </w:t>
      </w:r>
      <w:r>
        <w:rPr/>
        <w:t>Posterior</w:t>
      </w:r>
      <w:r>
        <w:rPr>
          <w:spacing w:val="35"/>
        </w:rPr>
        <w:t> </w:t>
      </w:r>
      <w:r>
        <w:rPr>
          <w:spacing w:val="-1"/>
        </w:rPr>
        <w:t>malleolar</w:t>
      </w:r>
      <w:r>
        <w:rPr>
          <w:spacing w:val="31"/>
        </w:rPr>
        <w:t> </w:t>
      </w:r>
      <w:r>
        <w:rPr/>
        <w:t>ankle</w:t>
      </w:r>
      <w:r>
        <w:rPr>
          <w:spacing w:val="34"/>
        </w:rPr>
        <w:t> </w:t>
      </w:r>
      <w:r>
        <w:rPr>
          <w:spacing w:val="-1"/>
        </w:rPr>
        <w:t>fractures.</w:t>
      </w:r>
      <w:r>
        <w:rPr>
          <w:spacing w:val="37"/>
        </w:rPr>
        <w:t> </w:t>
      </w:r>
      <w:r>
        <w:rPr/>
        <w:t>an</w:t>
      </w:r>
      <w:r>
        <w:rPr>
          <w:spacing w:val="35"/>
        </w:rPr>
        <w:t> </w:t>
      </w:r>
      <w:r>
        <w:rPr>
          <w:spacing w:val="-1"/>
        </w:rPr>
        <w:t>effort</w:t>
      </w:r>
      <w:r>
        <w:rPr>
          <w:spacing w:val="3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81"/>
          <w:w w:val="102"/>
        </w:rPr>
        <w:t> </w:t>
      </w:r>
      <w:r>
        <w:rPr/>
        <w:t>improving</w:t>
      </w:r>
      <w:r>
        <w:rPr>
          <w:spacing w:val="12"/>
        </w:rPr>
        <w:t> </w:t>
      </w:r>
      <w:r>
        <w:rPr>
          <w:spacing w:val="-1"/>
        </w:rPr>
        <w:t>outcomes.</w:t>
      </w:r>
      <w:r>
        <w:rPr>
          <w:spacing w:val="13"/>
        </w:rPr>
        <w:t> </w:t>
      </w:r>
      <w:r>
        <w:rPr/>
        <w:t>Foot</w:t>
      </w:r>
      <w:r>
        <w:rPr>
          <w:spacing w:val="15"/>
        </w:rPr>
        <w:t> </w:t>
      </w:r>
      <w:r>
        <w:rPr>
          <w:spacing w:val="-1"/>
        </w:rPr>
        <w:t>Ankle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3"/>
        </w:rPr>
        <w:t> </w:t>
      </w:r>
      <w:r>
        <w:rPr/>
        <w:t>2018;</w:t>
      </w:r>
      <w:r>
        <w:rPr>
          <w:spacing w:val="11"/>
        </w:rPr>
        <w:t> </w:t>
      </w:r>
      <w:r>
        <w:rPr/>
        <w:t>3</w:t>
      </w:r>
      <w:r>
        <w:rPr>
          <w:spacing w:val="12"/>
        </w:rPr>
        <w:t> </w:t>
      </w:r>
      <w:r>
        <w:rPr/>
        <w:t>(3).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4" w:after="0"/>
        <w:ind w:left="800" w:right="106" w:hanging="404"/>
        <w:jc w:val="both"/>
      </w:pPr>
      <w:r>
        <w:rPr>
          <w:spacing w:val="-1"/>
        </w:rPr>
        <w:t>Forberger</w:t>
      </w:r>
      <w:r>
        <w:rPr>
          <w:spacing w:val="39"/>
        </w:rPr>
        <w:t> </w:t>
      </w:r>
      <w:r>
        <w:rPr>
          <w:spacing w:val="-1"/>
        </w:rPr>
        <w:t>J.,</w:t>
      </w:r>
      <w:r>
        <w:rPr>
          <w:spacing w:val="40"/>
        </w:rPr>
        <w:t> </w:t>
      </w:r>
      <w:r>
        <w:rPr/>
        <w:t>Sabandal</w:t>
      </w:r>
      <w:r>
        <w:rPr>
          <w:spacing w:val="39"/>
        </w:rPr>
        <w:t> </w:t>
      </w:r>
      <w:r>
        <w:rPr/>
        <w:t>Ph.</w:t>
      </w:r>
      <w:r>
        <w:rPr>
          <w:spacing w:val="39"/>
        </w:rPr>
        <w:t> </w:t>
      </w:r>
      <w:r>
        <w:rPr>
          <w:spacing w:val="-1"/>
        </w:rPr>
        <w:t>V.,</w:t>
      </w:r>
      <w:r>
        <w:rPr>
          <w:spacing w:val="40"/>
        </w:rPr>
        <w:t> </w:t>
      </w:r>
      <w:r>
        <w:rPr/>
        <w:t>Dietrich</w:t>
      </w:r>
      <w:r>
        <w:rPr>
          <w:spacing w:val="38"/>
        </w:rPr>
        <w:t> </w:t>
      </w:r>
      <w:r>
        <w:rPr/>
        <w:t>M.,</w:t>
      </w:r>
      <w:r>
        <w:rPr>
          <w:spacing w:val="39"/>
        </w:rPr>
        <w:t> </w:t>
      </w:r>
      <w:r>
        <w:rPr/>
        <w:t>et</w:t>
      </w:r>
      <w:r>
        <w:rPr>
          <w:spacing w:val="40"/>
        </w:rPr>
        <w:t> </w:t>
      </w:r>
      <w:r>
        <w:rPr/>
        <w:t>al.</w:t>
      </w:r>
      <w:r>
        <w:rPr>
          <w:spacing w:val="38"/>
        </w:rPr>
        <w:t> </w:t>
      </w:r>
      <w:r>
        <w:rPr>
          <w:spacing w:val="-1"/>
        </w:rPr>
        <w:t>Posterolateral</w:t>
      </w:r>
      <w:r>
        <w:rPr>
          <w:spacing w:val="39"/>
        </w:rPr>
        <w:t> </w:t>
      </w:r>
      <w:r>
        <w:rPr>
          <w:spacing w:val="-1"/>
        </w:rPr>
        <w:t>approach</w:t>
      </w:r>
      <w:r>
        <w:rPr>
          <w:spacing w:val="42"/>
        </w:rPr>
        <w:t> </w:t>
      </w:r>
      <w:r>
        <w:rPr>
          <w:spacing w:val="-1"/>
        </w:rPr>
        <w:t>to</w:t>
      </w:r>
      <w:r>
        <w:rPr>
          <w:spacing w:val="42"/>
        </w:rPr>
        <w:t> </w:t>
      </w:r>
      <w:r>
        <w:rPr/>
        <w:t>the</w:t>
      </w:r>
      <w:r>
        <w:rPr>
          <w:spacing w:val="38"/>
        </w:rPr>
        <w:t> </w:t>
      </w:r>
      <w:r>
        <w:rPr>
          <w:spacing w:val="-1"/>
        </w:rPr>
        <w:t>displaced</w:t>
      </w:r>
      <w:r>
        <w:rPr>
          <w:spacing w:val="63"/>
          <w:w w:val="102"/>
        </w:rPr>
        <w:t> </w:t>
      </w:r>
      <w:r>
        <w:rPr>
          <w:spacing w:val="-1"/>
        </w:rPr>
        <w:t>posterior</w:t>
      </w:r>
      <w:r>
        <w:rPr>
          <w:spacing w:val="31"/>
        </w:rPr>
        <w:t> </w:t>
      </w:r>
      <w:r>
        <w:rPr/>
        <w:t>malleolus:</w:t>
      </w:r>
      <w:r>
        <w:rPr>
          <w:spacing w:val="32"/>
        </w:rPr>
        <w:t> </w:t>
      </w:r>
      <w:r>
        <w:rPr>
          <w:spacing w:val="-1"/>
        </w:rPr>
        <w:t>functional</w:t>
      </w:r>
      <w:r>
        <w:rPr>
          <w:spacing w:val="30"/>
        </w:rPr>
        <w:t> </w:t>
      </w:r>
      <w:r>
        <w:rPr/>
        <w:t>outcome</w:t>
      </w:r>
      <w:r>
        <w:rPr>
          <w:spacing w:val="29"/>
        </w:rPr>
        <w:t> </w:t>
      </w:r>
      <w:r>
        <w:rPr/>
        <w:t>and</w:t>
      </w:r>
      <w:r>
        <w:rPr>
          <w:spacing w:val="31"/>
        </w:rPr>
        <w:t> </w:t>
      </w:r>
      <w:r>
        <w:rPr/>
        <w:t>local</w:t>
      </w:r>
      <w:r>
        <w:rPr>
          <w:spacing w:val="30"/>
        </w:rPr>
        <w:t> </w:t>
      </w:r>
      <w:r>
        <w:rPr/>
        <w:t>morbidity.</w:t>
      </w:r>
      <w:r>
        <w:rPr>
          <w:spacing w:val="42"/>
        </w:rPr>
        <w:t> </w:t>
      </w:r>
      <w:r>
        <w:rPr>
          <w:color w:val="231F21"/>
          <w:spacing w:val="-1"/>
        </w:rPr>
        <w:t>Foot</w:t>
      </w:r>
      <w:r>
        <w:rPr>
          <w:color w:val="231F21"/>
          <w:spacing w:val="34"/>
        </w:rPr>
        <w:t> </w:t>
      </w:r>
      <w:r>
        <w:rPr>
          <w:color w:val="231F21"/>
          <w:spacing w:val="-1"/>
        </w:rPr>
        <w:t>Ankle</w:t>
      </w:r>
      <w:r>
        <w:rPr>
          <w:color w:val="231F21"/>
          <w:spacing w:val="31"/>
        </w:rPr>
        <w:t> </w:t>
      </w:r>
      <w:r>
        <w:rPr>
          <w:color w:val="231F21"/>
          <w:spacing w:val="-1"/>
        </w:rPr>
        <w:t>Int</w:t>
      </w:r>
      <w:r>
        <w:rPr>
          <w:spacing w:val="-1"/>
        </w:rPr>
        <w:t>.</w:t>
      </w:r>
      <w:r>
        <w:rPr>
          <w:spacing w:val="34"/>
        </w:rPr>
        <w:t> </w:t>
      </w:r>
      <w:r>
        <w:rPr/>
        <w:t>2009;</w:t>
      </w:r>
      <w:r>
        <w:rPr>
          <w:spacing w:val="32"/>
        </w:rPr>
        <w:t> </w:t>
      </w:r>
      <w:r>
        <w:rPr/>
        <w:t>30</w:t>
      </w:r>
      <w:r>
        <w:rPr>
          <w:spacing w:val="31"/>
        </w:rPr>
        <w:t> </w:t>
      </w:r>
      <w:r>
        <w:rPr>
          <w:spacing w:val="-1"/>
        </w:rPr>
        <w:t>(4):</w:t>
      </w:r>
      <w:r>
        <w:rPr>
          <w:spacing w:val="45"/>
          <w:w w:val="101"/>
        </w:rPr>
        <w:t> </w:t>
      </w:r>
      <w:r>
        <w:rPr/>
        <w:t>309-314.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3" w:after="0"/>
        <w:ind w:left="800" w:right="112" w:hanging="404"/>
        <w:jc w:val="both"/>
      </w:pPr>
      <w:r>
        <w:rPr>
          <w:spacing w:val="-1"/>
        </w:rPr>
        <w:t>Von</w:t>
      </w:r>
      <w:r>
        <w:rPr>
          <w:spacing w:val="7"/>
        </w:rPr>
        <w:t> </w:t>
      </w:r>
      <w:r>
        <w:rPr/>
        <w:t>Rüden</w:t>
      </w:r>
      <w:r>
        <w:rPr>
          <w:spacing w:val="8"/>
        </w:rPr>
        <w:t> </w:t>
      </w:r>
      <w:r>
        <w:rPr/>
        <w:t>C.,</w:t>
      </w:r>
      <w:r>
        <w:rPr>
          <w:spacing w:val="8"/>
        </w:rPr>
        <w:t> </w:t>
      </w:r>
      <w:r>
        <w:rPr/>
        <w:t>Hackl</w:t>
      </w:r>
      <w:r>
        <w:rPr>
          <w:spacing w:val="8"/>
        </w:rPr>
        <w:t> </w:t>
      </w:r>
      <w:r>
        <w:rPr/>
        <w:t>S.,</w:t>
      </w:r>
      <w:r>
        <w:rPr>
          <w:spacing w:val="10"/>
        </w:rPr>
        <w:t> </w:t>
      </w:r>
      <w:r>
        <w:rPr>
          <w:spacing w:val="-1"/>
        </w:rPr>
        <w:t>Hierholzer</w:t>
      </w:r>
      <w:r>
        <w:rPr>
          <w:spacing w:val="7"/>
        </w:rPr>
        <w:t> </w:t>
      </w:r>
      <w:r>
        <w:rPr/>
        <w:t>C.</w:t>
      </w:r>
      <w:r>
        <w:rPr>
          <w:spacing w:val="8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posterolateral</w:t>
      </w:r>
      <w:r>
        <w:rPr>
          <w:spacing w:val="10"/>
        </w:rPr>
        <w:t> </w:t>
      </w:r>
      <w:r>
        <w:rPr/>
        <w:t>approach</w:t>
      </w:r>
      <w:r>
        <w:rPr>
          <w:spacing w:val="5"/>
        </w:rPr>
        <w:t> </w:t>
      </w:r>
      <w:r>
        <w:rPr/>
        <w:t>–</w:t>
      </w:r>
      <w:r>
        <w:rPr>
          <w:spacing w:val="10"/>
        </w:rPr>
        <w:t> </w:t>
      </w:r>
      <w:r>
        <w:rPr/>
        <w:t>an</w:t>
      </w:r>
      <w:r>
        <w:rPr>
          <w:spacing w:val="10"/>
        </w:rPr>
        <w:t> </w:t>
      </w:r>
      <w:r>
        <w:rPr>
          <w:spacing w:val="-1"/>
        </w:rPr>
        <w:t>alternative</w:t>
      </w:r>
      <w:r>
        <w:rPr>
          <w:spacing w:val="7"/>
        </w:rPr>
        <w:t> </w:t>
      </w:r>
      <w:r>
        <w:rPr/>
        <w:t>to</w:t>
      </w:r>
      <w:r>
        <w:rPr>
          <w:spacing w:val="12"/>
        </w:rPr>
        <w:t> </w:t>
      </w:r>
      <w:r>
        <w:rPr>
          <w:spacing w:val="-1"/>
        </w:rPr>
        <w:t>closed</w:t>
      </w:r>
      <w:r>
        <w:rPr>
          <w:spacing w:val="79"/>
          <w:w w:val="102"/>
        </w:rPr>
        <w:t> </w:t>
      </w:r>
      <w:r>
        <w:rPr>
          <w:spacing w:val="-1"/>
        </w:rPr>
        <w:t>anteriorposterior</w:t>
      </w:r>
      <w:r>
        <w:rPr>
          <w:spacing w:val="26"/>
        </w:rPr>
        <w:t> </w:t>
      </w:r>
      <w:r>
        <w:rPr/>
        <w:t>screw</w:t>
      </w:r>
      <w:r>
        <w:rPr>
          <w:spacing w:val="29"/>
        </w:rPr>
        <w:t> </w:t>
      </w:r>
      <w:r>
        <w:rPr/>
        <w:t>fixation</w:t>
      </w:r>
      <w:r>
        <w:rPr>
          <w:spacing w:val="29"/>
        </w:rPr>
        <w:t> </w:t>
      </w:r>
      <w:r>
        <w:rPr/>
        <w:t>of</w:t>
      </w:r>
      <w:r>
        <w:rPr>
          <w:spacing w:val="27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dislocated</w:t>
      </w:r>
      <w:r>
        <w:rPr>
          <w:spacing w:val="29"/>
        </w:rPr>
        <w:t> </w:t>
      </w:r>
      <w:r>
        <w:rPr>
          <w:spacing w:val="-1"/>
        </w:rPr>
        <w:t>posterolateral</w:t>
      </w:r>
      <w:r>
        <w:rPr>
          <w:spacing w:val="32"/>
        </w:rPr>
        <w:t> </w:t>
      </w:r>
      <w:r>
        <w:rPr>
          <w:spacing w:val="-1"/>
        </w:rPr>
        <w:t>fragment</w:t>
      </w:r>
      <w:r>
        <w:rPr>
          <w:spacing w:val="29"/>
        </w:rPr>
        <w:t> </w:t>
      </w:r>
      <w:r>
        <w:rPr/>
        <w:t>of</w:t>
      </w:r>
      <w:r>
        <w:rPr>
          <w:spacing w:val="30"/>
        </w:rPr>
        <w:t> </w:t>
      </w:r>
      <w:r>
        <w:rPr/>
        <w:t>the</w:t>
      </w:r>
      <w:r>
        <w:rPr>
          <w:spacing w:val="30"/>
        </w:rPr>
        <w:t> </w:t>
      </w:r>
      <w:r>
        <w:rPr>
          <w:spacing w:val="-1"/>
        </w:rPr>
        <w:t>distal</w:t>
      </w:r>
      <w:r>
        <w:rPr>
          <w:spacing w:val="32"/>
        </w:rPr>
        <w:t> </w:t>
      </w:r>
      <w:r>
        <w:rPr/>
        <w:t>tibia</w:t>
      </w:r>
      <w:r>
        <w:rPr>
          <w:spacing w:val="27"/>
        </w:rPr>
        <w:t> </w:t>
      </w:r>
      <w:r>
        <w:rPr/>
        <w:t>in</w:t>
      </w:r>
      <w:r>
        <w:rPr>
          <w:spacing w:val="97"/>
          <w:w w:val="102"/>
        </w:rPr>
        <w:t> </w:t>
      </w:r>
      <w:r>
        <w:rPr>
          <w:spacing w:val="-1"/>
        </w:rPr>
        <w:t>complex</w:t>
      </w:r>
      <w:r>
        <w:rPr>
          <w:spacing w:val="12"/>
        </w:rPr>
        <w:t> </w:t>
      </w:r>
      <w:r>
        <w:rPr>
          <w:spacing w:val="-1"/>
        </w:rPr>
        <w:t>ankle</w:t>
      </w:r>
      <w:r>
        <w:rPr>
          <w:spacing w:val="11"/>
        </w:rPr>
        <w:t> </w:t>
      </w:r>
      <w:r>
        <w:rPr>
          <w:spacing w:val="-1"/>
        </w:rPr>
        <w:t>fractures.</w:t>
      </w:r>
      <w:r>
        <w:rPr>
          <w:spacing w:val="15"/>
        </w:rPr>
        <w:t> </w:t>
      </w:r>
      <w:r>
        <w:rPr/>
        <w:t>Z.</w:t>
      </w:r>
      <w:r>
        <w:rPr>
          <w:spacing w:val="13"/>
        </w:rPr>
        <w:t> </w:t>
      </w:r>
      <w:r>
        <w:rPr/>
        <w:t>Orthop.</w:t>
      </w:r>
      <w:r>
        <w:rPr>
          <w:spacing w:val="12"/>
        </w:rPr>
        <w:t> </w:t>
      </w:r>
      <w:r>
        <w:rPr>
          <w:spacing w:val="-1"/>
        </w:rPr>
        <w:t>Unfall.</w:t>
      </w:r>
      <w:r>
        <w:rPr>
          <w:spacing w:val="15"/>
        </w:rPr>
        <w:t> </w:t>
      </w:r>
      <w:r>
        <w:rPr/>
        <w:t>2015;</w:t>
      </w:r>
      <w:r>
        <w:rPr>
          <w:spacing w:val="15"/>
        </w:rPr>
        <w:t> </w:t>
      </w:r>
      <w:r>
        <w:rPr/>
        <w:t>153</w:t>
      </w:r>
      <w:r>
        <w:rPr>
          <w:spacing w:val="13"/>
        </w:rPr>
        <w:t> </w:t>
      </w:r>
      <w:r>
        <w:rPr>
          <w:spacing w:val="-1"/>
        </w:rPr>
        <w:t>(3):</w:t>
      </w:r>
      <w:r>
        <w:rPr>
          <w:spacing w:val="12"/>
        </w:rPr>
        <w:t> </w:t>
      </w:r>
      <w:r>
        <w:rPr>
          <w:spacing w:val="-1"/>
        </w:rPr>
        <w:t>289-295.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5" w:after="0"/>
        <w:ind w:left="800" w:right="246" w:hanging="404"/>
        <w:jc w:val="left"/>
      </w:pPr>
      <w:r>
        <w:rPr/>
        <w:t>Соломин</w:t>
      </w:r>
      <w:r>
        <w:rPr>
          <w:spacing w:val="24"/>
        </w:rPr>
        <w:t> </w:t>
      </w:r>
      <w:r>
        <w:rPr/>
        <w:t>Л.Н.</w:t>
      </w:r>
      <w:r>
        <w:rPr>
          <w:spacing w:val="25"/>
        </w:rPr>
        <w:t> </w:t>
      </w:r>
      <w:r>
        <w:rPr>
          <w:spacing w:val="-1"/>
        </w:rPr>
        <w:t>Основы</w:t>
      </w:r>
      <w:r>
        <w:rPr>
          <w:spacing w:val="23"/>
        </w:rPr>
        <w:t> </w:t>
      </w:r>
      <w:r>
        <w:rPr/>
        <w:t>чрескостного</w:t>
      </w:r>
      <w:r>
        <w:rPr>
          <w:spacing w:val="25"/>
        </w:rPr>
        <w:t> </w:t>
      </w:r>
      <w:r>
        <w:rPr>
          <w:spacing w:val="-1"/>
        </w:rPr>
        <w:t>остеосинтеза</w:t>
      </w:r>
      <w:r>
        <w:rPr>
          <w:spacing w:val="26"/>
        </w:rPr>
        <w:t> </w:t>
      </w:r>
      <w:r>
        <w:rPr/>
        <w:t>аппаратом</w:t>
      </w:r>
      <w:r>
        <w:rPr>
          <w:spacing w:val="23"/>
        </w:rPr>
        <w:t> </w:t>
      </w:r>
      <w:r>
        <w:rPr/>
        <w:t>Г.А.</w:t>
      </w:r>
      <w:r>
        <w:rPr>
          <w:spacing w:val="25"/>
        </w:rPr>
        <w:t> </w:t>
      </w:r>
      <w:r>
        <w:rPr/>
        <w:t>Илизарова</w:t>
      </w:r>
      <w:r>
        <w:rPr>
          <w:spacing w:val="22"/>
        </w:rPr>
        <w:t> </w:t>
      </w:r>
      <w:r>
        <w:rPr/>
        <w:t>–</w:t>
      </w:r>
      <w:r>
        <w:rPr>
          <w:spacing w:val="27"/>
        </w:rPr>
        <w:t> </w:t>
      </w:r>
      <w:r>
        <w:rPr>
          <w:spacing w:val="-1"/>
        </w:rPr>
        <w:t>СПб.:</w:t>
      </w:r>
      <w:r>
        <w:rPr>
          <w:spacing w:val="44"/>
          <w:w w:val="101"/>
        </w:rPr>
        <w:t> </w:t>
      </w:r>
      <w:r>
        <w:rPr>
          <w:spacing w:val="-1"/>
        </w:rPr>
        <w:t>Морсар</w:t>
      </w:r>
      <w:r>
        <w:rPr>
          <w:spacing w:val="9"/>
        </w:rPr>
        <w:t> </w:t>
      </w:r>
      <w:r>
        <w:rPr>
          <w:spacing w:val="-1"/>
        </w:rPr>
        <w:t>АВ,</w:t>
      </w:r>
      <w:r>
        <w:rPr>
          <w:spacing w:val="12"/>
        </w:rPr>
        <w:t> </w:t>
      </w:r>
      <w:r>
        <w:rPr/>
        <w:t>2005.</w:t>
      </w:r>
      <w:r>
        <w:rPr>
          <w:spacing w:val="9"/>
        </w:rPr>
        <w:t> </w:t>
      </w:r>
      <w:r>
        <w:rPr/>
        <w:t>–</w:t>
      </w:r>
      <w:r>
        <w:rPr>
          <w:spacing w:val="10"/>
        </w:rPr>
        <w:t> </w:t>
      </w:r>
      <w:r>
        <w:rPr/>
        <w:t>544</w:t>
      </w:r>
      <w:r>
        <w:rPr>
          <w:spacing w:val="12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5" w:lineRule="auto" w:before="114" w:after="0"/>
        <w:ind w:left="800" w:right="112" w:hanging="404"/>
        <w:jc w:val="both"/>
      </w:pPr>
      <w:r>
        <w:rPr>
          <w:spacing w:val="-3"/>
        </w:rPr>
        <w:t>Waldron</w:t>
      </w:r>
      <w:r>
        <w:rPr>
          <w:spacing w:val="21"/>
        </w:rPr>
        <w:t> </w:t>
      </w:r>
      <w:r>
        <w:rPr>
          <w:spacing w:val="-1"/>
        </w:rPr>
        <w:t>N.H.,</w:t>
      </w:r>
      <w:r>
        <w:rPr>
          <w:spacing w:val="24"/>
        </w:rPr>
        <w:t> </w:t>
      </w:r>
      <w:r>
        <w:rPr/>
        <w:t>Jones</w:t>
      </w:r>
      <w:r>
        <w:rPr>
          <w:spacing w:val="21"/>
        </w:rPr>
        <w:t> </w:t>
      </w:r>
      <w:r>
        <w:rPr/>
        <w:t>C.A.,</w:t>
      </w:r>
      <w:r>
        <w:rPr>
          <w:spacing w:val="19"/>
        </w:rPr>
        <w:t> </w:t>
      </w:r>
      <w:r>
        <w:rPr/>
        <w:t>Gan</w:t>
      </w:r>
      <w:r>
        <w:rPr>
          <w:spacing w:val="12"/>
        </w:rPr>
        <w:t> </w:t>
      </w:r>
      <w:r>
        <w:rPr>
          <w:spacing w:val="-4"/>
        </w:rPr>
        <w:t>T.J.</w:t>
      </w:r>
      <w:r>
        <w:rPr>
          <w:spacing w:val="21"/>
        </w:rPr>
        <w:t> </w:t>
      </w:r>
      <w:r>
        <w:rPr/>
        <w:t>et</w:t>
      </w:r>
      <w:r>
        <w:rPr>
          <w:spacing w:val="22"/>
        </w:rPr>
        <w:t> </w:t>
      </w:r>
      <w:r>
        <w:rPr>
          <w:spacing w:val="-1"/>
        </w:rPr>
        <w:t>al.</w:t>
      </w:r>
      <w:r>
        <w:rPr>
          <w:spacing w:val="24"/>
        </w:rPr>
        <w:t> </w:t>
      </w:r>
      <w:r>
        <w:rPr>
          <w:spacing w:val="-1"/>
        </w:rPr>
        <w:t>Impact</w:t>
      </w:r>
      <w:r>
        <w:rPr>
          <w:spacing w:val="21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perioperative</w:t>
      </w:r>
      <w:r>
        <w:rPr>
          <w:spacing w:val="22"/>
        </w:rPr>
        <w:t> </w:t>
      </w:r>
      <w:r>
        <w:rPr>
          <w:spacing w:val="-1"/>
        </w:rPr>
        <w:t>dexamethasone</w:t>
      </w:r>
      <w:r>
        <w:rPr>
          <w:spacing w:val="21"/>
        </w:rPr>
        <w:t> </w:t>
      </w:r>
      <w:r>
        <w:rPr/>
        <w:t>on</w:t>
      </w:r>
      <w:r>
        <w:rPr>
          <w:spacing w:val="55"/>
          <w:w w:val="102"/>
        </w:rPr>
        <w:t> </w:t>
      </w:r>
      <w:r>
        <w:rPr>
          <w:spacing w:val="-1"/>
        </w:rPr>
        <w:t>postoperative</w:t>
      </w:r>
      <w:r>
        <w:rPr>
          <w:spacing w:val="32"/>
        </w:rPr>
        <w:t> </w:t>
      </w:r>
      <w:r>
        <w:rPr/>
        <w:t>analgesia</w:t>
      </w:r>
      <w:r>
        <w:rPr>
          <w:spacing w:val="36"/>
        </w:rPr>
        <w:t> </w:t>
      </w:r>
      <w:r>
        <w:rPr/>
        <w:t>and</w:t>
      </w:r>
      <w:r>
        <w:rPr>
          <w:spacing w:val="31"/>
        </w:rPr>
        <w:t> </w:t>
      </w:r>
      <w:r>
        <w:rPr>
          <w:spacing w:val="-1"/>
        </w:rPr>
        <w:t>side-effects:</w:t>
      </w:r>
      <w:r>
        <w:rPr>
          <w:spacing w:val="34"/>
        </w:rPr>
        <w:t> </w:t>
      </w:r>
      <w:r>
        <w:rPr/>
        <w:t>systematic</w:t>
      </w:r>
      <w:r>
        <w:rPr>
          <w:spacing w:val="32"/>
        </w:rPr>
        <w:t> </w:t>
      </w:r>
      <w:r>
        <w:rPr>
          <w:spacing w:val="-1"/>
        </w:rPr>
        <w:t>review</w:t>
      </w:r>
      <w:r>
        <w:rPr>
          <w:spacing w:val="34"/>
        </w:rPr>
        <w:t> </w:t>
      </w:r>
      <w:r>
        <w:rPr>
          <w:spacing w:val="-1"/>
        </w:rPr>
        <w:t>and</w:t>
      </w:r>
      <w:r>
        <w:rPr>
          <w:spacing w:val="35"/>
        </w:rPr>
        <w:t> </w:t>
      </w:r>
      <w:r>
        <w:rPr/>
        <w:t>meta-analysis.</w:t>
      </w:r>
      <w:r>
        <w:rPr>
          <w:spacing w:val="36"/>
        </w:rPr>
        <w:t> </w:t>
      </w:r>
      <w:r>
        <w:rPr>
          <w:spacing w:val="-1"/>
        </w:rPr>
        <w:t>Brit.</w:t>
      </w:r>
      <w:r>
        <w:rPr>
          <w:spacing w:val="34"/>
        </w:rPr>
        <w:t> </w:t>
      </w:r>
      <w:r>
        <w:rPr/>
        <w:t>J.</w:t>
      </w:r>
      <w:r>
        <w:rPr>
          <w:spacing w:val="63"/>
          <w:w w:val="102"/>
        </w:rPr>
        <w:t> </w:t>
      </w:r>
      <w:r>
        <w:rPr>
          <w:spacing w:val="-1"/>
        </w:rPr>
        <w:t>Anaesthesia.</w:t>
      </w:r>
      <w:r>
        <w:rPr>
          <w:spacing w:val="15"/>
        </w:rPr>
        <w:t> </w:t>
      </w:r>
      <w:r>
        <w:rPr/>
        <w:t>2013;</w:t>
      </w:r>
      <w:r>
        <w:rPr>
          <w:spacing w:val="16"/>
        </w:rPr>
        <w:t> </w:t>
      </w:r>
      <w:r>
        <w:rPr>
          <w:spacing w:val="-3"/>
        </w:rPr>
        <w:t>110</w:t>
      </w:r>
      <w:r>
        <w:rPr>
          <w:spacing w:val="19"/>
        </w:rPr>
        <w:t> </w:t>
      </w:r>
      <w:r>
        <w:rPr/>
        <w:t>(2):</w:t>
      </w:r>
      <w:r>
        <w:rPr>
          <w:spacing w:val="16"/>
        </w:rPr>
        <w:t> </w:t>
      </w:r>
      <w:r>
        <w:rPr/>
        <w:t>191–200.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3"/>
        </w:rPr>
        <w:t>Wick</w:t>
      </w:r>
      <w:r>
        <w:rPr>
          <w:spacing w:val="13"/>
        </w:rPr>
        <w:t> </w:t>
      </w:r>
      <w:r>
        <w:rPr/>
        <w:t>E.C.,</w:t>
      </w:r>
      <w:r>
        <w:rPr>
          <w:spacing w:val="17"/>
        </w:rPr>
        <w:t> </w:t>
      </w:r>
      <w:r>
        <w:rPr>
          <w:spacing w:val="-1"/>
        </w:rPr>
        <w:t>Grant</w:t>
      </w:r>
      <w:r>
        <w:rPr>
          <w:spacing w:val="15"/>
        </w:rPr>
        <w:t> </w:t>
      </w:r>
      <w:r>
        <w:rPr/>
        <w:t>M.C.,</w:t>
      </w:r>
      <w:r>
        <w:rPr>
          <w:spacing w:val="9"/>
        </w:rPr>
        <w:t> </w:t>
      </w:r>
      <w:r>
        <w:rPr>
          <w:spacing w:val="-5"/>
        </w:rPr>
        <w:t>Wu</w:t>
      </w:r>
      <w:r>
        <w:rPr>
          <w:spacing w:val="16"/>
        </w:rPr>
        <w:t> </w:t>
      </w:r>
      <w:r>
        <w:rPr/>
        <w:t>C.L.</w:t>
      </w:r>
      <w:r>
        <w:rPr>
          <w:spacing w:val="17"/>
        </w:rPr>
        <w:t> </w:t>
      </w:r>
      <w:r>
        <w:rPr>
          <w:spacing w:val="-1"/>
        </w:rPr>
        <w:t>Postoperative</w:t>
      </w:r>
      <w:r>
        <w:rPr>
          <w:spacing w:val="17"/>
        </w:rPr>
        <w:t> </w:t>
      </w:r>
      <w:r>
        <w:rPr>
          <w:spacing w:val="-1"/>
        </w:rPr>
        <w:t>multimodal</w:t>
      </w:r>
      <w:r>
        <w:rPr>
          <w:spacing w:val="15"/>
        </w:rPr>
        <w:t> </w:t>
      </w:r>
      <w:r>
        <w:rPr>
          <w:spacing w:val="-1"/>
        </w:rPr>
        <w:t>analgesia</w:t>
      </w:r>
      <w:r>
        <w:rPr>
          <w:spacing w:val="14"/>
        </w:rPr>
        <w:t> </w:t>
      </w:r>
      <w:r>
        <w:rPr>
          <w:spacing w:val="-1"/>
        </w:rPr>
        <w:t>pain</w:t>
      </w:r>
      <w:r>
        <w:rPr>
          <w:spacing w:val="14"/>
        </w:rPr>
        <w:t> </w:t>
      </w:r>
      <w:r>
        <w:rPr>
          <w:spacing w:val="-1"/>
        </w:rPr>
        <w:t>management</w:t>
      </w:r>
      <w:r>
        <w:rPr>
          <w:spacing w:val="14"/>
        </w:rPr>
        <w:t> </w:t>
      </w:r>
      <w:r>
        <w:rPr/>
        <w:t>with</w:t>
      </w:r>
      <w:r>
        <w:rPr>
          <w:spacing w:val="112"/>
          <w:w w:val="102"/>
        </w:rPr>
        <w:t> </w:t>
      </w:r>
      <w:r>
        <w:rPr/>
        <w:t>nonopioid</w:t>
      </w:r>
      <w:r>
        <w:rPr>
          <w:spacing w:val="12"/>
        </w:rPr>
        <w:t> </w:t>
      </w:r>
      <w:r>
        <w:rPr>
          <w:spacing w:val="-1"/>
        </w:rPr>
        <w:t>analgesics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8"/>
        </w:rPr>
        <w:t> </w:t>
      </w:r>
      <w:r>
        <w:rPr>
          <w:spacing w:val="-1"/>
        </w:rPr>
        <w:t>techniques: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3"/>
        </w:rPr>
        <w:t>review.</w:t>
      </w:r>
      <w:r>
        <w:rPr>
          <w:spacing w:val="13"/>
        </w:rPr>
        <w:t> </w:t>
      </w:r>
      <w:r>
        <w:rPr/>
        <w:t>JAMA</w:t>
      </w:r>
      <w:r>
        <w:rPr>
          <w:spacing w:val="-5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2017;</w:t>
      </w:r>
      <w:r>
        <w:rPr>
          <w:spacing w:val="12"/>
        </w:rPr>
        <w:t> </w:t>
      </w:r>
      <w:r>
        <w:rPr/>
        <w:t>152</w:t>
      </w:r>
      <w:r>
        <w:rPr>
          <w:spacing w:val="12"/>
        </w:rPr>
        <w:t> </w:t>
      </w:r>
      <w:r>
        <w:rPr>
          <w:spacing w:val="-1"/>
        </w:rPr>
        <w:t>(7):</w:t>
      </w:r>
      <w:r>
        <w:rPr>
          <w:spacing w:val="13"/>
        </w:rPr>
        <w:t> </w:t>
      </w:r>
      <w:r>
        <w:rPr/>
        <w:t>691.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Doleman</w:t>
      </w:r>
      <w:r>
        <w:rPr>
          <w:spacing w:val="41"/>
        </w:rPr>
        <w:t> </w:t>
      </w:r>
      <w:r>
        <w:rPr>
          <w:spacing w:val="-1"/>
        </w:rPr>
        <w:t>B.,</w:t>
      </w:r>
      <w:r>
        <w:rPr>
          <w:spacing w:val="40"/>
        </w:rPr>
        <w:t> </w:t>
      </w:r>
      <w:r>
        <w:rPr>
          <w:spacing w:val="-1"/>
        </w:rPr>
        <w:t>Mathiesen</w:t>
      </w:r>
      <w:r>
        <w:rPr>
          <w:spacing w:val="46"/>
        </w:rPr>
        <w:t> </w:t>
      </w:r>
      <w:r>
        <w:rPr>
          <w:spacing w:val="-1"/>
        </w:rPr>
        <w:t>O.,</w:t>
      </w:r>
      <w:r>
        <w:rPr>
          <w:spacing w:val="39"/>
        </w:rPr>
        <w:t> </w:t>
      </w:r>
      <w:r>
        <w:rPr/>
        <w:t>Sutton</w:t>
      </w:r>
      <w:r>
        <w:rPr>
          <w:spacing w:val="18"/>
        </w:rPr>
        <w:t> </w:t>
      </w:r>
      <w:r>
        <w:rPr/>
        <w:t>A.J.</w:t>
      </w:r>
      <w:r>
        <w:rPr>
          <w:spacing w:val="40"/>
        </w:rPr>
        <w:t> </w:t>
      </w:r>
      <w:r>
        <w:rPr/>
        <w:t>et</w:t>
      </w:r>
      <w:r>
        <w:rPr>
          <w:spacing w:val="37"/>
        </w:rPr>
        <w:t> </w:t>
      </w:r>
      <w:r>
        <w:rPr/>
        <w:t>al.</w:t>
      </w:r>
      <w:r>
        <w:rPr>
          <w:spacing w:val="40"/>
        </w:rPr>
        <w:t> </w:t>
      </w:r>
      <w:r>
        <w:rPr/>
        <w:t>Non-opioid</w:t>
      </w:r>
      <w:r>
        <w:rPr>
          <w:spacing w:val="37"/>
        </w:rPr>
        <w:t> </w:t>
      </w:r>
      <w:r>
        <w:rPr>
          <w:spacing w:val="-1"/>
        </w:rPr>
        <w:t>analgesics</w:t>
      </w:r>
      <w:r>
        <w:rPr>
          <w:spacing w:val="38"/>
        </w:rPr>
        <w:t> </w:t>
      </w:r>
      <w:r>
        <w:rPr/>
        <w:t>for</w:t>
      </w:r>
      <w:r>
        <w:rPr>
          <w:spacing w:val="40"/>
        </w:rPr>
        <w:t> </w:t>
      </w:r>
      <w:r>
        <w:rPr/>
        <w:t>the</w:t>
      </w:r>
      <w:r>
        <w:rPr>
          <w:spacing w:val="37"/>
        </w:rPr>
        <w:t> </w:t>
      </w:r>
      <w:r>
        <w:rPr/>
        <w:t>prevention</w:t>
      </w:r>
      <w:r>
        <w:rPr>
          <w:spacing w:val="40"/>
        </w:rPr>
        <w:t> </w:t>
      </w:r>
      <w:r>
        <w:rPr/>
        <w:t>of</w:t>
      </w:r>
      <w:r>
        <w:rPr>
          <w:spacing w:val="62"/>
          <w:w w:val="102"/>
        </w:rPr>
        <w:t> </w:t>
      </w:r>
      <w:r>
        <w:rPr>
          <w:spacing w:val="-1"/>
        </w:rPr>
        <w:t>chronic</w:t>
      </w:r>
      <w:r>
        <w:rPr>
          <w:spacing w:val="45"/>
        </w:rPr>
        <w:t> </w:t>
      </w:r>
      <w:r>
        <w:rPr>
          <w:spacing w:val="-1"/>
        </w:rPr>
        <w:t>postsurgical</w:t>
      </w:r>
      <w:r>
        <w:rPr>
          <w:spacing w:val="42"/>
        </w:rPr>
        <w:t> </w:t>
      </w:r>
      <w:r>
        <w:rPr/>
        <w:t>pain:</w:t>
      </w:r>
      <w:r>
        <w:rPr>
          <w:spacing w:val="44"/>
        </w:rPr>
        <w:t> </w:t>
      </w:r>
      <w:r>
        <w:rPr/>
        <w:t>a</w:t>
      </w:r>
      <w:r>
        <w:rPr>
          <w:spacing w:val="45"/>
        </w:rPr>
        <w:t> </w:t>
      </w:r>
      <w:r>
        <w:rPr>
          <w:spacing w:val="-1"/>
        </w:rPr>
        <w:t>systematic</w:t>
      </w:r>
      <w:r>
        <w:rPr>
          <w:spacing w:val="46"/>
        </w:rPr>
        <w:t> </w:t>
      </w:r>
      <w:r>
        <w:rPr>
          <w:spacing w:val="-1"/>
        </w:rPr>
        <w:t>review</w:t>
      </w:r>
      <w:r>
        <w:rPr>
          <w:spacing w:val="43"/>
        </w:rPr>
        <w:t> </w:t>
      </w:r>
      <w:r>
        <w:rPr/>
        <w:t>and</w:t>
      </w:r>
      <w:r>
        <w:rPr>
          <w:spacing w:val="44"/>
        </w:rPr>
        <w:t> </w:t>
      </w:r>
      <w:r>
        <w:rPr>
          <w:spacing w:val="-1"/>
        </w:rPr>
        <w:t>network</w:t>
      </w:r>
      <w:r>
        <w:rPr>
          <w:spacing w:val="44"/>
        </w:rPr>
        <w:t> </w:t>
      </w:r>
      <w:r>
        <w:rPr>
          <w:spacing w:val="-1"/>
        </w:rPr>
        <w:t>meta-analysis.</w:t>
      </w:r>
      <w:r>
        <w:rPr>
          <w:spacing w:val="43"/>
        </w:rPr>
        <w:t> </w:t>
      </w:r>
      <w:r>
        <w:rPr>
          <w:spacing w:val="-4"/>
        </w:rPr>
        <w:t>Br.</w:t>
      </w:r>
      <w:r>
        <w:rPr>
          <w:spacing w:val="44"/>
        </w:rPr>
        <w:t> </w:t>
      </w:r>
      <w:r>
        <w:rPr/>
        <w:t>J.</w:t>
      </w:r>
      <w:r>
        <w:rPr>
          <w:spacing w:val="21"/>
        </w:rPr>
        <w:t> </w:t>
      </w:r>
      <w:r>
        <w:rPr>
          <w:spacing w:val="-1"/>
        </w:rPr>
        <w:t>Anaesth.</w:t>
      </w:r>
      <w:r>
        <w:rPr>
          <w:spacing w:val="101"/>
          <w:w w:val="102"/>
        </w:rPr>
        <w:t> </w:t>
      </w:r>
      <w:r>
        <w:rPr/>
        <w:t>2023;</w:t>
      </w:r>
      <w:r>
        <w:rPr>
          <w:spacing w:val="13"/>
        </w:rPr>
        <w:t> </w:t>
      </w:r>
      <w:r>
        <w:rPr/>
        <w:t>130</w:t>
      </w:r>
      <w:r>
        <w:rPr>
          <w:spacing w:val="11"/>
        </w:rPr>
        <w:t> </w:t>
      </w:r>
      <w:r>
        <w:rPr/>
        <w:t>(6):</w:t>
      </w:r>
      <w:r>
        <w:rPr>
          <w:spacing w:val="14"/>
        </w:rPr>
        <w:t> </w:t>
      </w:r>
      <w:r>
        <w:rPr/>
        <w:t>719-728.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58" w:after="0"/>
        <w:ind w:left="800" w:right="246" w:hanging="404"/>
        <w:jc w:val="both"/>
      </w:pPr>
      <w:r>
        <w:rPr>
          <w:spacing w:val="-1"/>
        </w:rPr>
        <w:t>Hsu</w:t>
      </w:r>
      <w:r>
        <w:rPr>
          <w:spacing w:val="12"/>
        </w:rPr>
        <w:t> </w:t>
      </w:r>
      <w:r>
        <w:rPr/>
        <w:t>J.R.</w:t>
      </w:r>
      <w:r>
        <w:rPr>
          <w:spacing w:val="13"/>
        </w:rPr>
        <w:t> </w:t>
      </w:r>
      <w:r>
        <w:rPr/>
        <w:t>Mir</w:t>
      </w:r>
      <w:r>
        <w:rPr>
          <w:spacing w:val="11"/>
        </w:rPr>
        <w:t> </w:t>
      </w:r>
      <w:r>
        <w:rPr/>
        <w:t>H.,</w:t>
      </w:r>
      <w:r>
        <w:rPr>
          <w:spacing w:val="12"/>
        </w:rPr>
        <w:t> </w:t>
      </w:r>
      <w:r>
        <w:rPr/>
        <w:t>Wally</w:t>
      </w:r>
      <w:r>
        <w:rPr>
          <w:spacing w:val="15"/>
        </w:rPr>
        <w:t> </w:t>
      </w:r>
      <w:r>
        <w:rPr>
          <w:spacing w:val="-1"/>
        </w:rPr>
        <w:t>M.K.,</w:t>
      </w:r>
      <w:r>
        <w:rPr>
          <w:spacing w:val="13"/>
        </w:rPr>
        <w:t> </w:t>
      </w:r>
      <w:r>
        <w:rPr/>
        <w:t>Seymour</w:t>
      </w:r>
      <w:r>
        <w:rPr>
          <w:spacing w:val="15"/>
        </w:rPr>
        <w:t> </w:t>
      </w:r>
      <w:r>
        <w:rPr/>
        <w:t>R.B.;</w:t>
      </w:r>
      <w:r>
        <w:rPr>
          <w:spacing w:val="16"/>
        </w:rPr>
        <w:t> </w:t>
      </w:r>
      <w:r>
        <w:rPr>
          <w:spacing w:val="-1"/>
        </w:rPr>
        <w:t>Orthopaedic</w:t>
      </w:r>
      <w:r>
        <w:rPr>
          <w:spacing w:val="13"/>
        </w:rPr>
        <w:t> </w:t>
      </w:r>
      <w:r>
        <w:rPr/>
        <w:t>Trauma</w:t>
      </w:r>
      <w:r>
        <w:rPr>
          <w:spacing w:val="9"/>
        </w:rPr>
        <w:t> </w:t>
      </w:r>
      <w:r>
        <w:rPr>
          <w:spacing w:val="-1"/>
        </w:rPr>
        <w:t>Association</w:t>
      </w:r>
      <w:r>
        <w:rPr>
          <w:spacing w:val="64"/>
          <w:w w:val="102"/>
        </w:rPr>
        <w:t> </w:t>
      </w:r>
      <w:r>
        <w:rPr>
          <w:spacing w:val="-1"/>
        </w:rPr>
        <w:t>Musculoskeletal</w:t>
      </w:r>
      <w:r>
        <w:rPr>
          <w:spacing w:val="7"/>
        </w:rPr>
        <w:t> </w:t>
      </w:r>
      <w:r>
        <w:rPr>
          <w:spacing w:val="-1"/>
        </w:rPr>
        <w:t>Pain</w:t>
      </w:r>
      <w:r>
        <w:rPr>
          <w:spacing w:val="11"/>
        </w:rPr>
        <w:t> </w:t>
      </w:r>
      <w:r>
        <w:rPr>
          <w:spacing w:val="-1"/>
        </w:rPr>
        <w:t>Task</w:t>
      </w:r>
      <w:r>
        <w:rPr>
          <w:spacing w:val="7"/>
        </w:rPr>
        <w:t> </w:t>
      </w:r>
      <w:r>
        <w:rPr>
          <w:spacing w:val="-1"/>
        </w:rPr>
        <w:t>Force.</w:t>
      </w:r>
      <w:r>
        <w:rPr>
          <w:spacing w:val="10"/>
        </w:rPr>
        <w:t> </w:t>
      </w:r>
      <w:r>
        <w:rPr>
          <w:spacing w:val="-1"/>
        </w:rPr>
        <w:t>Clinical</w:t>
      </w:r>
      <w:r>
        <w:rPr>
          <w:spacing w:val="7"/>
        </w:rPr>
        <w:t> </w:t>
      </w:r>
      <w:r>
        <w:rPr/>
        <w:t>practice</w:t>
      </w:r>
      <w:r>
        <w:rPr>
          <w:spacing w:val="9"/>
        </w:rPr>
        <w:t> </w:t>
      </w:r>
      <w:r>
        <w:rPr/>
        <w:t>guidelines</w:t>
      </w:r>
      <w:r>
        <w:rPr>
          <w:spacing w:val="7"/>
        </w:rPr>
        <w:t> </w:t>
      </w:r>
      <w:r>
        <w:rPr/>
        <w:t>for</w:t>
      </w:r>
      <w:r>
        <w:rPr>
          <w:spacing w:val="4"/>
        </w:rPr>
        <w:t> </w:t>
      </w:r>
      <w:r>
        <w:rPr>
          <w:spacing w:val="-1"/>
        </w:rPr>
        <w:t>pain</w:t>
      </w:r>
      <w:r>
        <w:rPr>
          <w:spacing w:val="10"/>
        </w:rPr>
        <w:t> </w:t>
      </w:r>
      <w:r>
        <w:rPr>
          <w:spacing w:val="-1"/>
        </w:rPr>
        <w:t>management</w:t>
      </w:r>
      <w:r>
        <w:rPr>
          <w:spacing w:val="7"/>
        </w:rPr>
        <w:t> </w:t>
      </w:r>
      <w:r>
        <w:rPr/>
        <w:t>in</w:t>
      </w:r>
      <w:r>
        <w:rPr>
          <w:spacing w:val="11"/>
        </w:rPr>
        <w:t> </w:t>
      </w:r>
      <w:r>
        <w:rPr>
          <w:spacing w:val="-1"/>
        </w:rPr>
        <w:t>acute</w:t>
      </w:r>
      <w:r>
        <w:rPr>
          <w:spacing w:val="73"/>
          <w:w w:val="102"/>
        </w:rPr>
        <w:t> </w:t>
      </w:r>
      <w:r>
        <w:rPr>
          <w:spacing w:val="-1"/>
        </w:rPr>
        <w:t>musculoskeletal</w:t>
      </w:r>
      <w:r>
        <w:rPr>
          <w:spacing w:val="15"/>
        </w:rPr>
        <w:t> </w:t>
      </w:r>
      <w:r>
        <w:rPr/>
        <w:t>injury.</w:t>
      </w:r>
      <w:r>
        <w:rPr>
          <w:spacing w:val="15"/>
        </w:rPr>
        <w:t> </w:t>
      </w:r>
      <w:r>
        <w:rPr/>
        <w:t>J.</w:t>
      </w:r>
      <w:r>
        <w:rPr>
          <w:spacing w:val="16"/>
        </w:rPr>
        <w:t> </w:t>
      </w:r>
      <w:r>
        <w:rPr>
          <w:spacing w:val="-1"/>
        </w:rPr>
        <w:t>Orthopaedic</w:t>
      </w:r>
      <w:r>
        <w:rPr>
          <w:spacing w:val="15"/>
        </w:rPr>
        <w:t> </w:t>
      </w:r>
      <w:r>
        <w:rPr>
          <w:spacing w:val="-1"/>
        </w:rPr>
        <w:t>Trauma.</w:t>
      </w:r>
      <w:r>
        <w:rPr>
          <w:spacing w:val="18"/>
        </w:rPr>
        <w:t> </w:t>
      </w:r>
      <w:r>
        <w:rPr/>
        <w:t>2019;</w:t>
      </w:r>
      <w:r>
        <w:rPr>
          <w:spacing w:val="16"/>
        </w:rPr>
        <w:t> </w:t>
      </w:r>
      <w:r>
        <w:rPr/>
        <w:t>33</w:t>
      </w:r>
      <w:r>
        <w:rPr>
          <w:spacing w:val="13"/>
        </w:rPr>
        <w:t> </w:t>
      </w:r>
      <w:r>
        <w:rPr/>
        <w:t>(5):</w:t>
      </w:r>
      <w:r>
        <w:rPr>
          <w:spacing w:val="10"/>
        </w:rPr>
        <w:t> </w:t>
      </w:r>
      <w:r>
        <w:rPr/>
        <w:t>e158–e182.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Bratzler</w:t>
      </w:r>
      <w:r>
        <w:rPr>
          <w:spacing w:val="5"/>
        </w:rPr>
        <w:t> </w:t>
      </w:r>
      <w:r>
        <w:rPr>
          <w:spacing w:val="-1"/>
        </w:rPr>
        <w:t>D.W.,</w:t>
      </w:r>
      <w:r>
        <w:rPr>
          <w:spacing w:val="10"/>
        </w:rPr>
        <w:t> </w:t>
      </w:r>
      <w:r>
        <w:rPr/>
        <w:t>Dellinger</w:t>
      </w:r>
      <w:r>
        <w:rPr>
          <w:spacing w:val="5"/>
        </w:rPr>
        <w:t> </w:t>
      </w:r>
      <w:r>
        <w:rPr>
          <w:spacing w:val="-1"/>
        </w:rPr>
        <w:t>E.P.,</w:t>
      </w:r>
      <w:r>
        <w:rPr>
          <w:spacing w:val="6"/>
        </w:rPr>
        <w:t> </w:t>
      </w:r>
      <w:r>
        <w:rPr/>
        <w:t>Olsen</w:t>
      </w:r>
      <w:r>
        <w:rPr>
          <w:spacing w:val="6"/>
        </w:rPr>
        <w:t> </w:t>
      </w:r>
      <w:r>
        <w:rPr/>
        <w:t>K.M.</w:t>
      </w:r>
      <w:r>
        <w:rPr>
          <w:spacing w:val="9"/>
        </w:rPr>
        <w:t> </w:t>
      </w:r>
      <w:r>
        <w:rPr>
          <w:spacing w:val="-2"/>
        </w:rPr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6"/>
        </w:rPr>
        <w:t> </w:t>
      </w:r>
      <w:r>
        <w:rPr/>
        <w:t>Clinical</w:t>
      </w:r>
      <w:r>
        <w:rPr>
          <w:spacing w:val="7"/>
        </w:rPr>
        <w:t> </w:t>
      </w:r>
      <w:r>
        <w:rPr/>
        <w:t>practice</w:t>
      </w:r>
      <w:r>
        <w:rPr>
          <w:spacing w:val="6"/>
        </w:rPr>
        <w:t> </w:t>
      </w:r>
      <w:r>
        <w:rPr>
          <w:spacing w:val="-1"/>
        </w:rPr>
        <w:t>guidelines</w:t>
      </w:r>
      <w:r>
        <w:rPr>
          <w:spacing w:val="11"/>
        </w:rPr>
        <w:t> </w:t>
      </w:r>
      <w:r>
        <w:rPr/>
        <w:t>for</w:t>
      </w:r>
      <w:r>
        <w:rPr>
          <w:spacing w:val="6"/>
        </w:rPr>
        <w:t> </w:t>
      </w:r>
      <w:r>
        <w:rPr>
          <w:spacing w:val="-1"/>
        </w:rPr>
        <w:t>antimicrobial</w:t>
      </w:r>
      <w:r>
        <w:rPr>
          <w:spacing w:val="77"/>
          <w:w w:val="101"/>
        </w:rPr>
        <w:t> </w:t>
      </w:r>
      <w:r>
        <w:rPr>
          <w:spacing w:val="-1"/>
        </w:rPr>
        <w:t>prophylaxis</w:t>
      </w:r>
      <w:r>
        <w:rPr>
          <w:spacing w:val="15"/>
        </w:rPr>
        <w:t> </w:t>
      </w:r>
      <w:r>
        <w:rPr>
          <w:spacing w:val="-1"/>
        </w:rPr>
        <w:t>in</w:t>
      </w:r>
      <w:r>
        <w:rPr>
          <w:spacing w:val="16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/>
        <w:t>Amer.</w:t>
      </w:r>
      <w:r>
        <w:rPr>
          <w:spacing w:val="14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Health-System</w:t>
      </w:r>
      <w:r>
        <w:rPr>
          <w:spacing w:val="14"/>
        </w:rPr>
        <w:t> </w:t>
      </w:r>
      <w:r>
        <w:rPr>
          <w:spacing w:val="-1"/>
        </w:rPr>
        <w:t>Pharm.</w:t>
      </w:r>
      <w:r>
        <w:rPr>
          <w:spacing w:val="13"/>
        </w:rPr>
        <w:t> </w:t>
      </w:r>
      <w:r>
        <w:rPr/>
        <w:t>2013;</w:t>
      </w:r>
      <w:r>
        <w:rPr>
          <w:spacing w:val="16"/>
        </w:rPr>
        <w:t> </w:t>
      </w:r>
      <w:r>
        <w:rPr/>
        <w:t>70</w:t>
      </w:r>
      <w:r>
        <w:rPr>
          <w:spacing w:val="11"/>
        </w:rPr>
        <w:t> </w:t>
      </w:r>
      <w:r>
        <w:rPr/>
        <w:t>(3):</w:t>
      </w:r>
      <w:r>
        <w:rPr>
          <w:spacing w:val="13"/>
        </w:rPr>
        <w:t> </w:t>
      </w:r>
      <w:r>
        <w:rPr/>
        <w:t>195–283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0" w:lineRule="auto" w:before="113" w:after="0"/>
        <w:ind w:left="800" w:right="0" w:hanging="404"/>
        <w:jc w:val="left"/>
      </w:pPr>
      <w:r>
        <w:rPr>
          <w:spacing w:val="-3"/>
        </w:rPr>
        <w:t>A</w:t>
      </w:r>
      <w:r>
        <w:rPr/>
        <w:t>O</w:t>
      </w:r>
      <w:r>
        <w:rPr>
          <w:spacing w:val="26"/>
        </w:rPr>
        <w:t> </w:t>
      </w:r>
      <w:r>
        <w:rPr/>
        <w:t>Pr</w:t>
      </w:r>
      <w:r>
        <w:rPr>
          <w:spacing w:val="-2"/>
        </w:rPr>
        <w:t>i</w:t>
      </w:r>
      <w:r>
        <w:rPr/>
        <w:t>nciples</w:t>
      </w:r>
      <w:r>
        <w:rPr>
          <w:spacing w:val="23"/>
        </w:rPr>
        <w:t> </w:t>
      </w:r>
      <w:r>
        <w:rPr/>
        <w:t>of</w:t>
      </w:r>
      <w:r>
        <w:rPr>
          <w:spacing w:val="22"/>
        </w:rPr>
        <w:t> </w:t>
      </w:r>
      <w:r>
        <w:rPr/>
        <w:t>Frac</w:t>
      </w:r>
      <w:r>
        <w:rPr>
          <w:spacing w:val="-2"/>
        </w:rPr>
        <w:t>t</w:t>
      </w:r>
      <w:r>
        <w:rPr/>
        <w:t>ure</w:t>
      </w:r>
      <w:r>
        <w:rPr>
          <w:spacing w:val="23"/>
        </w:rPr>
        <w:t> </w:t>
      </w:r>
      <w:r>
        <w:rPr/>
        <w:t>Man</w:t>
      </w:r>
      <w:r>
        <w:rPr>
          <w:spacing w:val="-3"/>
        </w:rPr>
        <w:t>a</w:t>
      </w:r>
      <w:r>
        <w:rPr/>
        <w:t>gem</w:t>
      </w:r>
      <w:r>
        <w:rPr>
          <w:spacing w:val="-3"/>
        </w:rPr>
        <w:t>e</w:t>
      </w:r>
      <w:r>
        <w:rPr>
          <w:spacing w:val="1"/>
        </w:rPr>
        <w:t>n</w:t>
      </w:r>
      <w:r>
        <w:rPr/>
        <w:t>t:</w:t>
      </w:r>
      <w:r>
        <w:rPr>
          <w:spacing w:val="19"/>
        </w:rPr>
        <w:t> </w:t>
      </w:r>
      <w:r>
        <w:rPr>
          <w:spacing w:val="-28"/>
        </w:rPr>
        <w:t>V</w:t>
      </w:r>
      <w:r>
        <w:rPr/>
        <w:t>ol.</w:t>
      </w:r>
      <w:r>
        <w:rPr>
          <w:spacing w:val="24"/>
        </w:rPr>
        <w:t> </w:t>
      </w:r>
      <w:r>
        <w:rPr/>
        <w:t>1:</w:t>
      </w:r>
      <w:r>
        <w:rPr>
          <w:spacing w:val="24"/>
        </w:rPr>
        <w:t> </w:t>
      </w:r>
      <w:r>
        <w:rPr>
          <w:spacing w:val="-2"/>
        </w:rPr>
        <w:t>P</w:t>
      </w:r>
      <w:r>
        <w:rPr/>
        <w:t>rinc</w:t>
      </w:r>
      <w:r>
        <w:rPr>
          <w:spacing w:val="-2"/>
        </w:rPr>
        <w:t>i</w:t>
      </w:r>
      <w:r>
        <w:rPr/>
        <w:t>ple</w:t>
      </w:r>
      <w:r>
        <w:rPr>
          <w:spacing w:val="-3"/>
        </w:rPr>
        <w:t>s</w:t>
      </w:r>
      <w:r>
        <w:rPr/>
        <w:t>,</w:t>
      </w:r>
      <w:r>
        <w:rPr>
          <w:spacing w:val="15"/>
        </w:rPr>
        <w:t> </w:t>
      </w:r>
      <w:r>
        <w:rPr>
          <w:spacing w:val="-28"/>
        </w:rPr>
        <w:t>V</w:t>
      </w:r>
      <w:r>
        <w:rPr/>
        <w:t>ol.</w:t>
      </w:r>
      <w:r>
        <w:rPr>
          <w:spacing w:val="24"/>
        </w:rPr>
        <w:t> </w:t>
      </w:r>
      <w:r>
        <w:rPr>
          <w:spacing w:val="1"/>
        </w:rPr>
        <w:t>2</w:t>
      </w:r>
      <w:r>
        <w:rPr/>
        <w:t>:</w:t>
      </w:r>
      <w:r>
        <w:rPr>
          <w:spacing w:val="21"/>
        </w:rPr>
        <w:t> </w:t>
      </w:r>
      <w:r>
        <w:rPr>
          <w:spacing w:val="2"/>
        </w:rPr>
        <w:t>S</w:t>
      </w:r>
      <w:r>
        <w:rPr/>
        <w:t>p</w:t>
      </w:r>
      <w:r>
        <w:rPr>
          <w:spacing w:val="-3"/>
        </w:rPr>
        <w:t>e</w:t>
      </w:r>
      <w:r>
        <w:rPr/>
        <w:t>cif</w:t>
      </w:r>
      <w:r>
        <w:rPr>
          <w:spacing w:val="-2"/>
        </w:rPr>
        <w:t>i</w:t>
      </w:r>
      <w:r>
        <w:rPr/>
        <w:t>c</w:t>
      </w:r>
      <w:r>
        <w:rPr>
          <w:spacing w:val="26"/>
        </w:rPr>
        <w:t> </w:t>
      </w:r>
      <w:r>
        <w:rPr/>
        <w:t>fr</w:t>
      </w:r>
      <w:r>
        <w:rPr>
          <w:spacing w:val="-3"/>
        </w:rPr>
        <w:t>a</w:t>
      </w:r>
      <w:r>
        <w:rPr/>
        <w:t>c</w:t>
      </w:r>
      <w:r>
        <w:rPr>
          <w:spacing w:val="-2"/>
        </w:rPr>
        <w:t>t</w:t>
      </w:r>
      <w:r>
        <w:rPr>
          <w:spacing w:val="1"/>
        </w:rPr>
        <w:t>u</w:t>
      </w:r>
      <w:r>
        <w:rPr/>
        <w:t>r</w:t>
      </w:r>
      <w:r>
        <w:rPr>
          <w:spacing w:val="-3"/>
        </w:rPr>
        <w:t>e</w:t>
      </w:r>
      <w:r>
        <w:rPr/>
        <w:t>s</w:t>
      </w:r>
      <w:r>
        <w:rPr>
          <w:spacing w:val="28"/>
        </w:rPr>
        <w:t> </w:t>
      </w:r>
      <w:r>
        <w:rPr/>
        <w:t>/ed.</w:t>
      </w:r>
      <w:r>
        <w:rPr>
          <w:spacing w:val="23"/>
        </w:rPr>
        <w:t> </w:t>
      </w:r>
      <w:r>
        <w:rPr/>
        <w:t>by</w:t>
      </w:r>
      <w:r>
        <w:rPr/>
      </w:r>
    </w:p>
    <w:p>
      <w:pPr>
        <w:pStyle w:val="BodyText"/>
        <w:spacing w:line="240" w:lineRule="auto" w:before="6"/>
        <w:ind w:left="800" w:right="0"/>
        <w:jc w:val="left"/>
      </w:pPr>
      <w:r>
        <w:rPr/>
        <w:t>R.E.</w:t>
      </w:r>
      <w:r>
        <w:rPr>
          <w:spacing w:val="15"/>
        </w:rPr>
        <w:t> </w:t>
      </w:r>
      <w:r>
        <w:rPr>
          <w:spacing w:val="-2"/>
        </w:rPr>
        <w:t>Buckley,</w:t>
      </w:r>
      <w:r>
        <w:rPr>
          <w:spacing w:val="15"/>
        </w:rPr>
        <w:t> </w:t>
      </w:r>
      <w:r>
        <w:rPr/>
        <w:t>C.G.</w:t>
      </w:r>
      <w:r>
        <w:rPr>
          <w:spacing w:val="15"/>
        </w:rPr>
        <w:t> </w:t>
      </w:r>
      <w:r>
        <w:rPr>
          <w:spacing w:val="-1"/>
        </w:rPr>
        <w:t>Moran,</w:t>
      </w:r>
      <w:r>
        <w:rPr>
          <w:spacing w:val="9"/>
        </w:rPr>
        <w:t> </w:t>
      </w:r>
      <w:r>
        <w:rPr>
          <w:spacing w:val="-8"/>
        </w:rPr>
        <w:t>T.</w:t>
      </w:r>
      <w:r>
        <w:rPr>
          <w:spacing w:val="-2"/>
        </w:rPr>
        <w:t> </w:t>
      </w:r>
      <w:r>
        <w:rPr>
          <w:spacing w:val="-1"/>
        </w:rPr>
        <w:t>Apivatthakakul.</w:t>
      </w:r>
      <w:r>
        <w:rPr>
          <w:spacing w:val="15"/>
        </w:rPr>
        <w:t> </w:t>
      </w:r>
      <w:r>
        <w:rPr/>
        <w:t>Stuttgart:</w:t>
      </w:r>
      <w:r>
        <w:rPr>
          <w:spacing w:val="15"/>
        </w:rPr>
        <w:t> </w:t>
      </w:r>
      <w:r>
        <w:rPr>
          <w:spacing w:val="-2"/>
        </w:rPr>
        <w:t>Georg</w:t>
      </w:r>
      <w:r>
        <w:rPr>
          <w:spacing w:val="9"/>
        </w:rPr>
        <w:t> </w:t>
      </w:r>
      <w:r>
        <w:rPr/>
        <w:t>Thieme</w:t>
      </w:r>
      <w:r>
        <w:rPr>
          <w:spacing w:val="10"/>
        </w:rPr>
        <w:t> </w:t>
      </w:r>
      <w:r>
        <w:rPr>
          <w:spacing w:val="-26"/>
        </w:rPr>
        <w:t>V</w:t>
      </w:r>
      <w:r>
        <w:rPr/>
        <w:t>er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1"/>
        </w:rPr>
        <w:t>g</w:t>
      </w:r>
      <w:r>
        <w:rPr/>
        <w:t>,</w:t>
      </w:r>
      <w:r>
        <w:rPr>
          <w:spacing w:val="16"/>
        </w:rPr>
        <w:t> </w:t>
      </w:r>
      <w:r>
        <w:rPr/>
        <w:t>2018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5" w:lineRule="auto" w:before="119" w:after="0"/>
        <w:ind w:left="800" w:right="117" w:hanging="404"/>
        <w:jc w:val="both"/>
      </w:pPr>
      <w:r>
        <w:rPr>
          <w:spacing w:val="-4"/>
        </w:rPr>
        <w:t>World</w:t>
      </w:r>
      <w:r>
        <w:rPr/>
        <w:t> Health </w:t>
      </w:r>
      <w:r>
        <w:rPr>
          <w:spacing w:val="-1"/>
        </w:rPr>
        <w:t>Organization.</w:t>
      </w:r>
      <w:r>
        <w:rPr>
          <w:spacing w:val="2"/>
        </w:rPr>
        <w:t> </w:t>
      </w:r>
      <w:r>
        <w:rPr>
          <w:spacing w:val="-1"/>
        </w:rPr>
        <w:t>Global</w:t>
      </w:r>
      <w:r>
        <w:rPr>
          <w:spacing w:val="-2"/>
        </w:rPr>
        <w:t> </w:t>
      </w:r>
      <w:r>
        <w:rPr/>
        <w:t>guidelines for</w:t>
      </w:r>
      <w:r>
        <w:rPr>
          <w:spacing w:val="3"/>
        </w:rPr>
        <w:t> </w:t>
      </w:r>
      <w:r>
        <w:rPr/>
        <w:t>the</w:t>
      </w:r>
      <w:r>
        <w:rPr>
          <w:spacing w:val="-1"/>
        </w:rPr>
        <w:t> </w:t>
      </w:r>
      <w:r>
        <w:rPr/>
        <w:t>prevention of</w:t>
      </w:r>
      <w:r>
        <w:rPr>
          <w:spacing w:val="-4"/>
        </w:rPr>
        <w:t> </w:t>
      </w:r>
      <w:r>
        <w:rPr>
          <w:spacing w:val="-1"/>
        </w:rPr>
        <w:t>surgical</w:t>
      </w:r>
      <w:r>
        <w:rPr>
          <w:spacing w:val="1"/>
        </w:rPr>
        <w:t> </w:t>
      </w:r>
      <w:r>
        <w:rPr/>
        <w:t>site</w:t>
      </w:r>
      <w:r>
        <w:rPr>
          <w:spacing w:val="1"/>
        </w:rPr>
        <w:t> </w:t>
      </w:r>
      <w:r>
        <w:rPr>
          <w:spacing w:val="-1"/>
        </w:rPr>
        <w:t>infection.</w:t>
      </w:r>
      <w:r>
        <w:rPr>
          <w:spacing w:val="3"/>
        </w:rPr>
        <w:t> </w:t>
      </w:r>
      <w:r>
        <w:rPr/>
        <w:t>2nd</w:t>
      </w:r>
      <w:r>
        <w:rPr>
          <w:spacing w:val="60"/>
          <w:w w:val="102"/>
        </w:rPr>
        <w:t> </w:t>
      </w:r>
      <w:r>
        <w:rPr>
          <w:spacing w:val="-1"/>
        </w:rPr>
        <w:t>ed.</w:t>
      </w:r>
      <w:r>
        <w:rPr>
          <w:spacing w:val="12"/>
        </w:rPr>
        <w:t> </w:t>
      </w:r>
      <w:r>
        <w:rPr/>
        <w:t>Geneva:</w:t>
      </w:r>
      <w:r>
        <w:rPr>
          <w:spacing w:val="9"/>
        </w:rPr>
        <w:t> </w:t>
      </w:r>
      <w:r>
        <w:rPr>
          <w:spacing w:val="-4"/>
        </w:rPr>
        <w:t>World</w:t>
      </w:r>
      <w:r>
        <w:rPr>
          <w:spacing w:val="10"/>
        </w:rPr>
        <w:t> </w:t>
      </w:r>
      <w:r>
        <w:rPr/>
        <w:t>Health</w:t>
      </w:r>
      <w:r>
        <w:rPr>
          <w:spacing w:val="13"/>
        </w:rPr>
        <w:t> </w:t>
      </w:r>
      <w:r>
        <w:rPr>
          <w:spacing w:val="-1"/>
        </w:rPr>
        <w:t>Organization,</w:t>
      </w:r>
      <w:r>
        <w:rPr>
          <w:spacing w:val="13"/>
        </w:rPr>
        <w:t> </w:t>
      </w:r>
      <w:r>
        <w:rPr/>
        <w:t>2018.</w:t>
      </w:r>
      <w:r>
        <w:rPr>
          <w:spacing w:val="13"/>
        </w:rPr>
        <w:t> </w:t>
      </w:r>
      <w:r>
        <w:rPr/>
        <w:t>184</w:t>
      </w:r>
      <w:r>
        <w:rPr>
          <w:spacing w:val="13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6" w:lineRule="auto" w:before="113" w:after="0"/>
        <w:ind w:left="800" w:right="112" w:hanging="404"/>
        <w:jc w:val="both"/>
      </w:pPr>
      <w:r>
        <w:rPr/>
        <w:t>Chang</w:t>
      </w:r>
      <w:r>
        <w:rPr>
          <w:spacing w:val="2"/>
        </w:rPr>
        <w:t> </w:t>
      </w:r>
      <w:r>
        <w:rPr>
          <w:spacing w:val="-30"/>
        </w:rPr>
        <w:t>Y</w:t>
      </w:r>
      <w:r>
        <w:rPr/>
        <w:t>.,</w:t>
      </w:r>
      <w:r>
        <w:rPr>
          <w:spacing w:val="13"/>
        </w:rPr>
        <w:t> </w:t>
      </w:r>
      <w:r>
        <w:rPr/>
        <w:t>Kenn</w:t>
      </w:r>
      <w:r>
        <w:rPr>
          <w:spacing w:val="-3"/>
        </w:rPr>
        <w:t>e</w:t>
      </w:r>
      <w:r>
        <w:rPr/>
        <w:t>dy</w:t>
      </w:r>
      <w:r>
        <w:rPr>
          <w:spacing w:val="15"/>
        </w:rPr>
        <w:t> </w:t>
      </w:r>
      <w:r>
        <w:rPr>
          <w:spacing w:val="-2"/>
        </w:rPr>
        <w:t>S</w:t>
      </w:r>
      <w:r>
        <w:rPr>
          <w:spacing w:val="1"/>
        </w:rPr>
        <w:t>.</w:t>
      </w:r>
      <w:r>
        <w:rPr>
          <w:spacing w:val="-3"/>
        </w:rPr>
        <w:t>A</w:t>
      </w:r>
      <w:r>
        <w:rPr>
          <w:spacing w:val="1"/>
        </w:rPr>
        <w:t>.</w:t>
      </w:r>
      <w:r>
        <w:rPr/>
        <w:t>,</w:t>
      </w:r>
      <w:r>
        <w:rPr>
          <w:spacing w:val="13"/>
        </w:rPr>
        <w:t> </w:t>
      </w:r>
      <w:r>
        <w:rPr/>
        <w:t>Bhandari</w:t>
      </w:r>
      <w:r>
        <w:rPr>
          <w:spacing w:val="11"/>
        </w:rPr>
        <w:t> </w:t>
      </w:r>
      <w:r>
        <w:rPr/>
        <w:t>M.</w:t>
      </w:r>
      <w:r>
        <w:rPr>
          <w:spacing w:val="13"/>
        </w:rPr>
        <w:t> </w:t>
      </w:r>
      <w:r>
        <w:rPr/>
        <w:t>et</w:t>
      </w:r>
      <w:r>
        <w:rPr>
          <w:spacing w:val="13"/>
        </w:rPr>
        <w:t> </w:t>
      </w:r>
      <w:r>
        <w:rPr/>
        <w:t>al.</w:t>
      </w:r>
      <w:r>
        <w:rPr>
          <w:spacing w:val="12"/>
        </w:rPr>
        <w:t> </w:t>
      </w:r>
      <w:r>
        <w:rPr/>
        <w:t>E</w:t>
      </w:r>
      <w:r>
        <w:rPr>
          <w:spacing w:val="-6"/>
        </w:rPr>
        <w:t>f</w:t>
      </w:r>
      <w:r>
        <w:rPr/>
        <w:t>f</w:t>
      </w:r>
      <w:r>
        <w:rPr>
          <w:spacing w:val="-3"/>
        </w:rPr>
        <w:t>e</w:t>
      </w:r>
      <w:r>
        <w:rPr/>
        <w:t>c</w:t>
      </w:r>
      <w:r>
        <w:rPr>
          <w:spacing w:val="1"/>
        </w:rPr>
        <w:t>t</w:t>
      </w:r>
      <w:r>
        <w:rPr/>
        <w:t>s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/>
        <w:t>an</w:t>
      </w:r>
      <w:r>
        <w:rPr>
          <w:spacing w:val="-2"/>
        </w:rPr>
        <w:t>t</w:t>
      </w:r>
      <w:r>
        <w:rPr>
          <w:spacing w:val="1"/>
        </w:rPr>
        <w:t>i</w:t>
      </w:r>
      <w:r>
        <w:rPr/>
        <w:t>biotic</w:t>
      </w:r>
      <w:r>
        <w:rPr>
          <w:spacing w:val="11"/>
        </w:rPr>
        <w:t> </w:t>
      </w:r>
      <w:r>
        <w:rPr/>
        <w:t>prophy</w:t>
      </w:r>
      <w:r>
        <w:rPr>
          <w:spacing w:val="1"/>
        </w:rPr>
        <w:t>l</w:t>
      </w:r>
      <w:r>
        <w:rPr/>
        <w:t>a</w:t>
      </w:r>
      <w:r>
        <w:rPr>
          <w:spacing w:val="-3"/>
        </w:rPr>
        <w:t>x</w:t>
      </w:r>
      <w:r>
        <w:rPr/>
        <w:t>is</w:t>
      </w:r>
      <w:r>
        <w:rPr>
          <w:spacing w:val="13"/>
        </w:rPr>
        <w:t> </w:t>
      </w:r>
      <w:r>
        <w:rPr/>
        <w:t>in</w:t>
      </w:r>
      <w:r>
        <w:rPr>
          <w:spacing w:val="13"/>
        </w:rPr>
        <w:t> </w:t>
      </w:r>
      <w:r>
        <w:rPr/>
        <w:t>pat</w:t>
      </w:r>
      <w:r>
        <w:rPr>
          <w:spacing w:val="-2"/>
        </w:rPr>
        <w:t>i</w:t>
      </w:r>
      <w:r>
        <w:rPr/>
        <w:t>ents</w:t>
      </w:r>
      <w:r>
        <w:rPr>
          <w:spacing w:val="13"/>
        </w:rPr>
        <w:t> </w:t>
      </w:r>
      <w:r>
        <w:rPr/>
        <w:t>w</w:t>
      </w:r>
      <w:r>
        <w:rPr>
          <w:spacing w:val="-2"/>
        </w:rPr>
        <w:t>i</w:t>
      </w:r>
      <w:r>
        <w:rPr/>
        <w:t>th</w:t>
      </w:r>
      <w:r>
        <w:rPr>
          <w:w w:val="102"/>
        </w:rPr>
        <w:t> </w:t>
      </w:r>
      <w:r>
        <w:rPr/>
        <w:t>open</w:t>
      </w:r>
      <w:r>
        <w:rPr>
          <w:spacing w:val="28"/>
        </w:rPr>
        <w:t> </w:t>
      </w:r>
      <w:r>
        <w:rPr/>
        <w:t>fracture</w:t>
      </w:r>
      <w:r>
        <w:rPr>
          <w:spacing w:val="28"/>
        </w:rPr>
        <w:t> </w:t>
      </w:r>
      <w:r>
        <w:rPr/>
        <w:t>of</w:t>
      </w:r>
      <w:r>
        <w:rPr>
          <w:spacing w:val="34"/>
        </w:rPr>
        <w:t> </w:t>
      </w:r>
      <w:r>
        <w:rPr/>
        <w:t>the</w:t>
      </w:r>
      <w:r>
        <w:rPr>
          <w:spacing w:val="31"/>
        </w:rPr>
        <w:t> </w:t>
      </w:r>
      <w:r>
        <w:rPr>
          <w:spacing w:val="-1"/>
        </w:rPr>
        <w:t>extremities:</w:t>
      </w:r>
      <w:r>
        <w:rPr>
          <w:spacing w:val="32"/>
        </w:rPr>
        <w:t> </w:t>
      </w:r>
      <w:r>
        <w:rPr/>
        <w:t>a</w:t>
      </w:r>
      <w:r>
        <w:rPr>
          <w:spacing w:val="32"/>
        </w:rPr>
        <w:t> </w:t>
      </w:r>
      <w:r>
        <w:rPr>
          <w:spacing w:val="-1"/>
        </w:rPr>
        <w:t>systematic</w:t>
      </w:r>
      <w:r>
        <w:rPr>
          <w:spacing w:val="34"/>
        </w:rPr>
        <w:t> </w:t>
      </w:r>
      <w:r>
        <w:rPr/>
        <w:t>review</w:t>
      </w:r>
      <w:r>
        <w:rPr>
          <w:spacing w:val="29"/>
        </w:rPr>
        <w:t> </w:t>
      </w:r>
      <w:r>
        <w:rPr/>
        <w:t>of</w:t>
      </w:r>
      <w:r>
        <w:rPr>
          <w:spacing w:val="36"/>
        </w:rPr>
        <w:t> </w:t>
      </w:r>
      <w:r>
        <w:rPr/>
        <w:t>randomized</w:t>
      </w:r>
      <w:r>
        <w:rPr>
          <w:spacing w:val="31"/>
        </w:rPr>
        <w:t> </w:t>
      </w:r>
      <w:r>
        <w:rPr>
          <w:spacing w:val="-1"/>
        </w:rPr>
        <w:t>controlled</w:t>
      </w:r>
      <w:r>
        <w:rPr>
          <w:spacing w:val="34"/>
        </w:rPr>
        <w:t> </w:t>
      </w:r>
      <w:r>
        <w:rPr>
          <w:spacing w:val="-1"/>
        </w:rPr>
        <w:t>trials.</w:t>
      </w:r>
      <w:r>
        <w:rPr>
          <w:spacing w:val="33"/>
        </w:rPr>
        <w:t> </w:t>
      </w:r>
      <w:r>
        <w:rPr>
          <w:spacing w:val="-1"/>
        </w:rPr>
        <w:t>JBJS</w:t>
      </w:r>
      <w:r>
        <w:rPr>
          <w:spacing w:val="82"/>
          <w:w w:val="102"/>
        </w:rPr>
        <w:t> </w:t>
      </w:r>
      <w:r>
        <w:rPr>
          <w:spacing w:val="-4"/>
        </w:rPr>
        <w:t>Rev.</w:t>
      </w:r>
      <w:r>
        <w:rPr>
          <w:spacing w:val="8"/>
        </w:rPr>
        <w:t> </w:t>
      </w:r>
      <w:r>
        <w:rPr/>
        <w:t>2015;</w:t>
      </w:r>
      <w:r>
        <w:rPr>
          <w:spacing w:val="12"/>
        </w:rPr>
        <w:t> </w:t>
      </w:r>
      <w:r>
        <w:rPr/>
        <w:t>3</w:t>
      </w:r>
      <w:r>
        <w:rPr>
          <w:spacing w:val="8"/>
        </w:rPr>
        <w:t> </w:t>
      </w:r>
      <w:r>
        <w:rPr/>
        <w:t>(6):</w:t>
      </w:r>
      <w:r>
        <w:rPr>
          <w:spacing w:val="8"/>
        </w:rPr>
        <w:t> </w:t>
      </w:r>
      <w:r>
        <w:rPr>
          <w:spacing w:val="-2"/>
        </w:rPr>
        <w:t>e2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5" w:lineRule="auto" w:before="112" w:after="0"/>
        <w:ind w:left="800" w:right="111" w:hanging="404"/>
        <w:jc w:val="both"/>
      </w:pPr>
      <w:r>
        <w:rPr>
          <w:spacing w:val="-2"/>
        </w:rPr>
        <w:t>Sorger</w:t>
      </w:r>
      <w:r>
        <w:rPr>
          <w:spacing w:val="43"/>
        </w:rPr>
        <w:t> </w:t>
      </w:r>
      <w:r>
        <w:rPr/>
        <w:t>J.I.,</w:t>
      </w:r>
      <w:r>
        <w:rPr>
          <w:spacing w:val="40"/>
        </w:rPr>
        <w:t> </w:t>
      </w:r>
      <w:r>
        <w:rPr/>
        <w:t>Kirk</w:t>
      </w:r>
      <w:r>
        <w:rPr>
          <w:spacing w:val="44"/>
        </w:rPr>
        <w:t> </w:t>
      </w:r>
      <w:r>
        <w:rPr>
          <w:spacing w:val="-5"/>
        </w:rPr>
        <w:t>P.G.,</w:t>
      </w:r>
      <w:r>
        <w:rPr>
          <w:spacing w:val="43"/>
        </w:rPr>
        <w:t> </w:t>
      </w:r>
      <w:r>
        <w:rPr>
          <w:spacing w:val="-1"/>
        </w:rPr>
        <w:t>Ruhnke</w:t>
      </w:r>
      <w:r>
        <w:rPr>
          <w:spacing w:val="44"/>
        </w:rPr>
        <w:t> </w:t>
      </w:r>
      <w:r>
        <w:rPr>
          <w:spacing w:val="-1"/>
        </w:rPr>
        <w:t>C.J.</w:t>
      </w:r>
      <w:r>
        <w:rPr>
          <w:spacing w:val="43"/>
        </w:rPr>
        <w:t> </w:t>
      </w:r>
      <w:r>
        <w:rPr/>
        <w:t>et</w:t>
      </w:r>
      <w:r>
        <w:rPr>
          <w:spacing w:val="44"/>
        </w:rPr>
        <w:t> </w:t>
      </w:r>
      <w:r>
        <w:rPr>
          <w:spacing w:val="-1"/>
        </w:rPr>
        <w:t>al.</w:t>
      </w:r>
      <w:r>
        <w:rPr>
          <w:spacing w:val="43"/>
        </w:rPr>
        <w:t> </w:t>
      </w:r>
      <w:r>
        <w:rPr>
          <w:spacing w:val="-1"/>
        </w:rPr>
        <w:t>Once</w:t>
      </w:r>
      <w:r>
        <w:rPr>
          <w:spacing w:val="41"/>
        </w:rPr>
        <w:t> </w:t>
      </w:r>
      <w:r>
        <w:rPr>
          <w:spacing w:val="-2"/>
        </w:rPr>
        <w:t>daily,</w:t>
      </w:r>
      <w:r>
        <w:rPr>
          <w:spacing w:val="43"/>
        </w:rPr>
        <w:t> </w:t>
      </w:r>
      <w:r>
        <w:rPr/>
        <w:t>high</w:t>
      </w:r>
      <w:r>
        <w:rPr>
          <w:spacing w:val="44"/>
        </w:rPr>
        <w:t> </w:t>
      </w:r>
      <w:r>
        <w:rPr>
          <w:spacing w:val="-1"/>
        </w:rPr>
        <w:t>dose</w:t>
      </w:r>
      <w:r>
        <w:rPr>
          <w:spacing w:val="42"/>
        </w:rPr>
        <w:t> </w:t>
      </w:r>
      <w:r>
        <w:rPr>
          <w:spacing w:val="-1"/>
        </w:rPr>
        <w:t>versus</w:t>
      </w:r>
      <w:r>
        <w:rPr>
          <w:spacing w:val="43"/>
        </w:rPr>
        <w:t> </w:t>
      </w:r>
      <w:r>
        <w:rPr/>
        <w:t>divided,</w:t>
      </w:r>
      <w:r>
        <w:rPr>
          <w:spacing w:val="44"/>
        </w:rPr>
        <w:t> </w:t>
      </w:r>
      <w:r>
        <w:rPr/>
        <w:t>low</w:t>
      </w:r>
      <w:r>
        <w:rPr>
          <w:spacing w:val="43"/>
        </w:rPr>
        <w:t> </w:t>
      </w:r>
      <w:r>
        <w:rPr/>
        <w:t>dose</w:t>
      </w:r>
      <w:r>
        <w:rPr>
          <w:spacing w:val="47"/>
          <w:w w:val="102"/>
        </w:rPr>
        <w:t> </w:t>
      </w:r>
      <w:r>
        <w:rPr>
          <w:spacing w:val="-1"/>
        </w:rPr>
        <w:t>gentamicin</w:t>
      </w:r>
      <w:r>
        <w:rPr>
          <w:spacing w:val="13"/>
        </w:rPr>
        <w:t> </w:t>
      </w:r>
      <w:r>
        <w:rPr/>
        <w:t>for</w:t>
      </w:r>
      <w:r>
        <w:rPr>
          <w:spacing w:val="11"/>
        </w:rPr>
        <w:t> </w:t>
      </w:r>
      <w:r>
        <w:rPr/>
        <w:t>open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16"/>
        </w:rPr>
        <w:t> </w:t>
      </w:r>
      <w:r>
        <w:rPr/>
        <w:t>Clin</w:t>
      </w:r>
      <w:r>
        <w:rPr>
          <w:spacing w:val="11"/>
        </w:rPr>
        <w:t> </w:t>
      </w:r>
      <w:r>
        <w:rPr>
          <w:spacing w:val="-1"/>
        </w:rPr>
        <w:t>Orthop</w:t>
      </w:r>
      <w:r>
        <w:rPr>
          <w:spacing w:val="13"/>
        </w:rPr>
        <w:t> </w:t>
      </w:r>
      <w:r>
        <w:rPr/>
        <w:t>Relat</w:t>
      </w:r>
      <w:r>
        <w:rPr>
          <w:spacing w:val="11"/>
        </w:rPr>
        <w:t> </w:t>
      </w:r>
      <w:r>
        <w:rPr/>
        <w:t>Res.</w:t>
      </w:r>
      <w:r>
        <w:rPr>
          <w:spacing w:val="13"/>
        </w:rPr>
        <w:t> </w:t>
      </w:r>
      <w:r>
        <w:rPr/>
        <w:t>1999;</w:t>
      </w:r>
      <w:r>
        <w:rPr>
          <w:spacing w:val="14"/>
        </w:rPr>
        <w:t> </w:t>
      </w:r>
      <w:r>
        <w:rPr/>
        <w:t>(366):</w:t>
      </w:r>
      <w:r>
        <w:rPr>
          <w:spacing w:val="13"/>
        </w:rPr>
        <w:t> </w:t>
      </w:r>
      <w:r>
        <w:rPr/>
        <w:t>197-204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5" w:lineRule="auto" w:before="113" w:after="0"/>
        <w:ind w:left="800" w:right="109" w:hanging="404"/>
        <w:jc w:val="both"/>
      </w:pPr>
      <w:r>
        <w:rPr>
          <w:spacing w:val="-2"/>
        </w:rPr>
        <w:t>Hoff</w:t>
      </w:r>
      <w:r>
        <w:rPr>
          <w:spacing w:val="17"/>
        </w:rPr>
        <w:t> </w:t>
      </w:r>
      <w:r>
        <w:rPr>
          <w:spacing w:val="-5"/>
        </w:rPr>
        <w:t>W.S.,</w:t>
      </w:r>
      <w:r>
        <w:rPr>
          <w:spacing w:val="24"/>
        </w:rPr>
        <w:t> </w:t>
      </w:r>
      <w:r>
        <w:rPr/>
        <w:t>Bonadies</w:t>
      </w:r>
      <w:r>
        <w:rPr>
          <w:spacing w:val="28"/>
        </w:rPr>
        <w:t> </w:t>
      </w:r>
      <w:r>
        <w:rPr/>
        <w:t>J.A.,</w:t>
      </w:r>
      <w:r>
        <w:rPr>
          <w:spacing w:val="23"/>
        </w:rPr>
        <w:t> </w:t>
      </w:r>
      <w:r>
        <w:rPr>
          <w:spacing w:val="-1"/>
        </w:rPr>
        <w:t>Cachecho</w:t>
      </w:r>
      <w:r>
        <w:rPr>
          <w:spacing w:val="27"/>
        </w:rPr>
        <w:t> </w:t>
      </w:r>
      <w:r>
        <w:rPr/>
        <w:t>R.,</w:t>
      </w:r>
      <w:r>
        <w:rPr>
          <w:spacing w:val="23"/>
        </w:rPr>
        <w:t> </w:t>
      </w:r>
      <w:r>
        <w:rPr>
          <w:spacing w:val="-1"/>
        </w:rPr>
        <w:t>Dorlac</w:t>
      </w:r>
      <w:r>
        <w:rPr>
          <w:spacing w:val="23"/>
        </w:rPr>
        <w:t> </w:t>
      </w:r>
      <w:r>
        <w:rPr>
          <w:spacing w:val="-6"/>
        </w:rPr>
        <w:t>W.C.</w:t>
      </w:r>
      <w:r>
        <w:rPr>
          <w:spacing w:val="24"/>
        </w:rPr>
        <w:t> </w:t>
      </w:r>
      <w:r>
        <w:rPr>
          <w:spacing w:val="-1"/>
        </w:rPr>
        <w:t>East</w:t>
      </w:r>
      <w:r>
        <w:rPr>
          <w:spacing w:val="27"/>
        </w:rPr>
        <w:t> </w:t>
      </w:r>
      <w:r>
        <w:rPr>
          <w:spacing w:val="-1"/>
        </w:rPr>
        <w:t>Practice</w:t>
      </w:r>
      <w:r>
        <w:rPr>
          <w:spacing w:val="24"/>
        </w:rPr>
        <w:t> </w:t>
      </w:r>
      <w:r>
        <w:rPr/>
        <w:t>Management</w:t>
      </w:r>
      <w:r>
        <w:rPr>
          <w:spacing w:val="27"/>
        </w:rPr>
        <w:t> </w:t>
      </w:r>
      <w:r>
        <w:rPr>
          <w:spacing w:val="-1"/>
        </w:rPr>
        <w:t>Guidelines</w:t>
      </w:r>
      <w:r>
        <w:rPr>
          <w:spacing w:val="65"/>
          <w:w w:val="102"/>
        </w:rPr>
        <w:t> </w:t>
      </w:r>
      <w:r>
        <w:rPr>
          <w:spacing w:val="-5"/>
        </w:rPr>
        <w:t>Work</w:t>
      </w:r>
      <w:r>
        <w:rPr>
          <w:spacing w:val="-4"/>
        </w:rPr>
        <w:t> </w:t>
      </w:r>
      <w:r>
        <w:rPr/>
        <w:t>Group:</w:t>
      </w:r>
      <w:r>
        <w:rPr>
          <w:spacing w:val="1"/>
        </w:rPr>
        <w:t> </w:t>
      </w:r>
      <w:r>
        <w:rPr/>
        <w:t>update</w:t>
      </w:r>
      <w:r>
        <w:rPr>
          <w:spacing w:val="-1"/>
        </w:rPr>
        <w:t> to</w:t>
      </w:r>
      <w:r>
        <w:rPr>
          <w:spacing w:val="3"/>
        </w:rPr>
        <w:t> </w:t>
      </w:r>
      <w:r>
        <w:rPr>
          <w:spacing w:val="-1"/>
        </w:rPr>
        <w:t>practice</w:t>
      </w:r>
      <w:r>
        <w:rPr>
          <w:spacing w:val="-3"/>
        </w:rPr>
        <w:t> </w:t>
      </w:r>
      <w:r>
        <w:rPr/>
        <w:t>management</w:t>
      </w:r>
      <w:r>
        <w:rPr>
          <w:spacing w:val="-2"/>
        </w:rPr>
        <w:t> </w:t>
      </w:r>
      <w:r>
        <w:rPr/>
        <w:t>guidelines</w:t>
      </w:r>
      <w:r>
        <w:rPr>
          <w:spacing w:val="-4"/>
        </w:rPr>
        <w:t> </w:t>
      </w:r>
      <w:r>
        <w:rPr/>
        <w:t>for </w:t>
      </w:r>
      <w:r>
        <w:rPr>
          <w:spacing w:val="-1"/>
        </w:rPr>
        <w:t>prophylactic</w:t>
      </w:r>
      <w:r>
        <w:rPr/>
        <w:t> </w:t>
      </w:r>
      <w:r>
        <w:rPr>
          <w:spacing w:val="-1"/>
        </w:rPr>
        <w:t>antibiotic</w:t>
      </w:r>
      <w:r>
        <w:rPr>
          <w:spacing w:val="1"/>
        </w:rPr>
        <w:t> </w:t>
      </w:r>
      <w:r>
        <w:rPr/>
        <w:t>use </w:t>
      </w:r>
      <w:r>
        <w:rPr>
          <w:spacing w:val="-1"/>
        </w:rPr>
        <w:t>in</w:t>
      </w:r>
      <w:r>
        <w:rPr>
          <w:spacing w:val="3"/>
        </w:rPr>
        <w:t> </w:t>
      </w:r>
      <w:r>
        <w:rPr/>
        <w:t>open</w:t>
      </w:r>
      <w:r>
        <w:rPr>
          <w:spacing w:val="63"/>
          <w:w w:val="102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J</w:t>
      </w:r>
      <w:r>
        <w:rPr>
          <w:spacing w:val="4"/>
        </w:rPr>
        <w:t> </w:t>
      </w:r>
      <w:r>
        <w:rPr>
          <w:spacing w:val="-1"/>
        </w:rPr>
        <w:t>Trauma.</w:t>
      </w:r>
      <w:r>
        <w:rPr>
          <w:spacing w:val="12"/>
        </w:rPr>
        <w:t> </w:t>
      </w:r>
      <w:r>
        <w:rPr>
          <w:spacing w:val="-1"/>
        </w:rPr>
        <w:t>2011;</w:t>
      </w:r>
      <w:r>
        <w:rPr>
          <w:spacing w:val="15"/>
        </w:rPr>
        <w:t> </w:t>
      </w:r>
      <w:r>
        <w:rPr/>
        <w:t>70</w:t>
      </w:r>
      <w:r>
        <w:rPr>
          <w:spacing w:val="10"/>
        </w:rPr>
        <w:t> </w:t>
      </w:r>
      <w:r>
        <w:rPr/>
        <w:t>(3):</w:t>
      </w:r>
      <w:r>
        <w:rPr>
          <w:spacing w:val="12"/>
        </w:rPr>
        <w:t> </w:t>
      </w:r>
      <w:r>
        <w:rPr/>
        <w:t>751-754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>
          <w:spacing w:val="-2"/>
        </w:rPr>
        <w:t>Takahara</w:t>
      </w:r>
      <w:r>
        <w:rPr>
          <w:spacing w:val="30"/>
        </w:rPr>
        <w:t> </w:t>
      </w:r>
      <w:r>
        <w:rPr/>
        <w:t>S.,</w:t>
      </w:r>
      <w:r>
        <w:rPr>
          <w:spacing w:val="27"/>
        </w:rPr>
        <w:t> </w:t>
      </w:r>
      <w:r>
        <w:rPr>
          <w:spacing w:val="-3"/>
        </w:rPr>
        <w:t>Tokura</w:t>
      </w:r>
      <w:r>
        <w:rPr>
          <w:spacing w:val="26"/>
        </w:rPr>
        <w:t> </w:t>
      </w:r>
      <w:r>
        <w:rPr>
          <w:spacing w:val="-5"/>
        </w:rPr>
        <w:t>T.,</w:t>
      </w:r>
      <w:r>
        <w:rPr>
          <w:spacing w:val="36"/>
        </w:rPr>
        <w:t> </w:t>
      </w:r>
      <w:r>
        <w:rPr>
          <w:spacing w:val="-1"/>
        </w:rPr>
        <w:t>Nishida</w:t>
      </w:r>
      <w:r>
        <w:rPr>
          <w:spacing w:val="32"/>
        </w:rPr>
        <w:t> </w:t>
      </w:r>
      <w:r>
        <w:rPr/>
        <w:t>R.</w:t>
      </w:r>
      <w:r>
        <w:rPr>
          <w:spacing w:val="33"/>
        </w:rPr>
        <w:t> </w:t>
      </w:r>
      <w:r>
        <w:rPr/>
        <w:t>et</w:t>
      </w:r>
      <w:r>
        <w:rPr>
          <w:spacing w:val="35"/>
        </w:rPr>
        <w:t> </w:t>
      </w:r>
      <w:r>
        <w:rPr/>
        <w:t>al.</w:t>
      </w:r>
      <w:r>
        <w:rPr>
          <w:spacing w:val="14"/>
        </w:rPr>
        <w:t> </w:t>
      </w:r>
      <w:r>
        <w:rPr/>
        <w:t>Ampicillin/sulbactam</w:t>
      </w:r>
      <w:r>
        <w:rPr>
          <w:spacing w:val="35"/>
        </w:rPr>
        <w:t> </w:t>
      </w:r>
      <w:r>
        <w:rPr>
          <w:spacing w:val="-1"/>
        </w:rPr>
        <w:t>versus</w:t>
      </w:r>
      <w:r>
        <w:rPr>
          <w:spacing w:val="33"/>
        </w:rPr>
        <w:t> </w:t>
      </w:r>
      <w:r>
        <w:rPr>
          <w:spacing w:val="-1"/>
        </w:rPr>
        <w:t>cefazolin</w:t>
      </w:r>
      <w:r>
        <w:rPr>
          <w:spacing w:val="34"/>
        </w:rPr>
        <w:t> </w:t>
      </w:r>
      <w:r>
        <w:rPr/>
        <w:t>plus</w:t>
      </w:r>
      <w:r>
        <w:rPr>
          <w:spacing w:val="51"/>
          <w:w w:val="102"/>
        </w:rPr>
        <w:t> </w:t>
      </w:r>
      <w:r>
        <w:rPr>
          <w:spacing w:val="-1"/>
        </w:rPr>
        <w:t>aminoglycosides</w:t>
      </w:r>
      <w:r>
        <w:rPr>
          <w:spacing w:val="54"/>
        </w:rPr>
        <w:t> </w:t>
      </w:r>
      <w:r>
        <w:rPr/>
        <w:t>for</w:t>
      </w:r>
      <w:r>
        <w:rPr>
          <w:spacing w:val="52"/>
        </w:rPr>
        <w:t> </w:t>
      </w:r>
      <w:r>
        <w:rPr/>
        <w:t>antimicrobial</w:t>
      </w:r>
      <w:r>
        <w:rPr>
          <w:spacing w:val="54"/>
        </w:rPr>
        <w:t> </w:t>
      </w:r>
      <w:r>
        <w:rPr>
          <w:spacing w:val="-1"/>
        </w:rPr>
        <w:t>prophylaxis</w:t>
      </w:r>
      <w:r>
        <w:rPr>
          <w:spacing w:val="54"/>
        </w:rPr>
        <w:t> </w:t>
      </w:r>
      <w:r>
        <w:rPr>
          <w:spacing w:val="-1"/>
        </w:rPr>
        <w:t>in</w:t>
      </w:r>
      <w:r>
        <w:rPr>
          <w:spacing w:val="2"/>
        </w:rPr>
        <w:t> </w:t>
      </w:r>
      <w:r>
        <w:rPr>
          <w:spacing w:val="-1"/>
        </w:rPr>
        <w:t>management</w:t>
      </w:r>
      <w:r>
        <w:rPr/>
        <w:t>  of</w:t>
      </w:r>
      <w:r>
        <w:rPr>
          <w:spacing w:val="51"/>
        </w:rPr>
        <w:t> </w:t>
      </w:r>
      <w:r>
        <w:rPr/>
        <w:t>Gustilo</w:t>
      </w:r>
      <w:r>
        <w:rPr>
          <w:spacing w:val="2"/>
        </w:rPr>
        <w:t> </w:t>
      </w:r>
      <w:r>
        <w:rPr>
          <w:spacing w:val="-1"/>
        </w:rPr>
        <w:t>type</w:t>
      </w:r>
      <w:r>
        <w:rPr/>
        <w:t>  IIIA</w:t>
      </w:r>
      <w:r>
        <w:rPr>
          <w:spacing w:val="37"/>
        </w:rPr>
        <w:t> </w:t>
      </w:r>
      <w:r>
        <w:rPr/>
        <w:t>open</w:t>
      </w:r>
      <w:r>
        <w:rPr>
          <w:spacing w:val="69"/>
          <w:w w:val="102"/>
        </w:rPr>
        <w:t> </w:t>
      </w:r>
      <w:r>
        <w:rPr>
          <w:spacing w:val="-1"/>
        </w:rPr>
        <w:t>fractures:</w:t>
      </w:r>
      <w:r>
        <w:rPr/>
        <w:t> A</w:t>
      </w:r>
      <w:r>
        <w:rPr>
          <w:spacing w:val="-1"/>
        </w:rPr>
        <w:t> retrospective</w:t>
      </w:r>
      <w:r>
        <w:rPr>
          <w:spacing w:val="18"/>
        </w:rPr>
        <w:t> </w:t>
      </w:r>
      <w:r>
        <w:rPr>
          <w:spacing w:val="-1"/>
        </w:rPr>
        <w:t>cohort</w:t>
      </w:r>
      <w:r>
        <w:rPr>
          <w:spacing w:val="14"/>
        </w:rPr>
        <w:t> </w:t>
      </w:r>
      <w:r>
        <w:rPr>
          <w:spacing w:val="-2"/>
        </w:rPr>
        <w:t>study.</w:t>
      </w:r>
      <w:r>
        <w:rPr>
          <w:spacing w:val="14"/>
        </w:rPr>
        <w:t> </w:t>
      </w:r>
      <w:r>
        <w:rPr>
          <w:spacing w:val="-3"/>
        </w:rPr>
        <w:t>Injury.</w:t>
      </w:r>
      <w:r>
        <w:rPr>
          <w:spacing w:val="13"/>
        </w:rPr>
        <w:t> </w:t>
      </w:r>
      <w:r>
        <w:rPr/>
        <w:t>2022;</w:t>
      </w:r>
      <w:r>
        <w:rPr>
          <w:spacing w:val="18"/>
        </w:rPr>
        <w:t> </w:t>
      </w:r>
      <w:r>
        <w:rPr/>
        <w:t>53</w:t>
      </w:r>
      <w:r>
        <w:rPr>
          <w:spacing w:val="13"/>
        </w:rPr>
        <w:t> </w:t>
      </w:r>
      <w:r>
        <w:rPr/>
        <w:t>(4):</w:t>
      </w:r>
      <w:r>
        <w:rPr>
          <w:spacing w:val="11"/>
        </w:rPr>
        <w:t> </w:t>
      </w:r>
      <w:r>
        <w:rPr/>
        <w:t>1517-1522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46" w:lineRule="auto" w:before="113" w:after="0"/>
        <w:ind w:left="800" w:right="113" w:hanging="404"/>
        <w:jc w:val="left"/>
      </w:pPr>
      <w:r>
        <w:rPr>
          <w:spacing w:val="-1"/>
        </w:rPr>
        <w:t>Metsemakers</w:t>
      </w:r>
      <w:r>
        <w:rPr>
          <w:spacing w:val="31"/>
        </w:rPr>
        <w:t> </w:t>
      </w:r>
      <w:r>
        <w:rPr>
          <w:spacing w:val="-4"/>
        </w:rPr>
        <w:t>W.-J.,</w:t>
      </w:r>
      <w:r>
        <w:rPr>
          <w:spacing w:val="36"/>
        </w:rPr>
        <w:t> </w:t>
      </w:r>
      <w:r>
        <w:rPr>
          <w:spacing w:val="-1"/>
        </w:rPr>
        <w:t>Zalavras</w:t>
      </w:r>
      <w:r>
        <w:rPr>
          <w:spacing w:val="33"/>
        </w:rPr>
        <w:t> </w:t>
      </w:r>
      <w:r>
        <w:rPr/>
        <w:t>C.</w:t>
      </w:r>
      <w:r>
        <w:rPr>
          <w:spacing w:val="29"/>
        </w:rPr>
        <w:t> </w:t>
      </w:r>
      <w:r>
        <w:rPr>
          <w:spacing w:val="-1"/>
        </w:rPr>
        <w:t>What</w:t>
      </w:r>
      <w:r>
        <w:rPr>
          <w:spacing w:val="37"/>
        </w:rPr>
        <w:t> </w:t>
      </w:r>
      <w:r>
        <w:rPr/>
        <w:t>is</w:t>
      </w:r>
      <w:r>
        <w:rPr>
          <w:spacing w:val="39"/>
        </w:rPr>
        <w:t> </w:t>
      </w:r>
      <w:r>
        <w:rPr>
          <w:spacing w:val="-1"/>
        </w:rPr>
        <w:t>the</w:t>
      </w:r>
      <w:r>
        <w:rPr>
          <w:spacing w:val="37"/>
        </w:rPr>
        <w:t> </w:t>
      </w:r>
      <w:r>
        <w:rPr>
          <w:spacing w:val="-1"/>
        </w:rPr>
        <w:t>most</w:t>
      </w:r>
      <w:r>
        <w:rPr>
          <w:spacing w:val="37"/>
        </w:rPr>
        <w:t> </w:t>
      </w:r>
      <w:r>
        <w:rPr/>
        <w:t>optimal</w:t>
      </w:r>
      <w:r>
        <w:rPr>
          <w:spacing w:val="35"/>
        </w:rPr>
        <w:t> </w:t>
      </w:r>
      <w:r>
        <w:rPr>
          <w:spacing w:val="-1"/>
        </w:rPr>
        <w:t>prophylactic</w:t>
      </w:r>
      <w:r>
        <w:rPr>
          <w:spacing w:val="32"/>
        </w:rPr>
        <w:t> </w:t>
      </w:r>
      <w:r>
        <w:rPr/>
        <w:t>antibiotic</w:t>
      </w:r>
      <w:r>
        <w:rPr>
          <w:spacing w:val="34"/>
        </w:rPr>
        <w:t> </w:t>
      </w:r>
      <w:r>
        <w:rPr>
          <w:spacing w:val="-1"/>
        </w:rPr>
        <w:t>coverage</w:t>
      </w:r>
      <w:r>
        <w:rPr>
          <w:spacing w:val="91"/>
          <w:w w:val="10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treatment</w:t>
      </w:r>
      <w:r>
        <w:rPr/>
        <w:t> </w:t>
      </w:r>
      <w:r>
        <w:rPr>
          <w:spacing w:val="12"/>
        </w:rPr>
        <w:t> </w:t>
      </w:r>
      <w:r>
        <w:rPr/>
        <w:t>duration </w:t>
      </w:r>
      <w:r>
        <w:rPr>
          <w:spacing w:val="10"/>
        </w:rPr>
        <w:t> </w:t>
      </w:r>
      <w:r>
        <w:rPr/>
        <w:t>for </w:t>
      </w:r>
      <w:r>
        <w:rPr>
          <w:spacing w:val="8"/>
        </w:rPr>
        <w:t> </w:t>
      </w:r>
      <w:r>
        <w:rPr/>
        <w:t>open </w:t>
      </w:r>
      <w:r>
        <w:rPr>
          <w:spacing w:val="11"/>
        </w:rPr>
        <w:t> </w:t>
      </w:r>
      <w:r>
        <w:rPr/>
        <w:t>fractures </w:t>
      </w:r>
      <w:r>
        <w:rPr>
          <w:spacing w:val="10"/>
        </w:rPr>
        <w:t> </w:t>
      </w:r>
      <w:r>
        <w:rPr/>
        <w:t>of </w:t>
      </w:r>
      <w:r>
        <w:rPr>
          <w:spacing w:val="8"/>
        </w:rPr>
        <w:t> </w:t>
      </w:r>
      <w:r>
        <w:rPr>
          <w:spacing w:val="1"/>
        </w:rPr>
        <w:t>l</w:t>
      </w:r>
      <w:r>
        <w:rPr/>
        <w:t>ong </w:t>
      </w:r>
      <w:r>
        <w:rPr>
          <w:spacing w:val="10"/>
        </w:rPr>
        <w:t> </w:t>
      </w:r>
      <w:r>
        <w:rPr/>
        <w:t>bones? </w:t>
      </w:r>
      <w:r>
        <w:rPr>
          <w:spacing w:val="1"/>
        </w:rPr>
        <w:t> </w:t>
      </w:r>
      <w:r>
        <w:rPr>
          <w:spacing w:val="-2"/>
        </w:rPr>
        <w:t>Trauma</w:t>
      </w:r>
      <w:r>
        <w:rPr/>
        <w:t> </w:t>
      </w:r>
      <w:r>
        <w:rPr>
          <w:spacing w:val="11"/>
        </w:rPr>
        <w:t> </w:t>
      </w:r>
      <w:r>
        <w:rPr/>
        <w:t>– </w:t>
      </w:r>
      <w:r>
        <w:rPr>
          <w:spacing w:val="12"/>
        </w:rPr>
        <w:t> </w:t>
      </w:r>
      <w:r>
        <w:rPr/>
        <w:t>ICM </w:t>
      </w:r>
      <w:r>
        <w:rPr>
          <w:spacing w:val="13"/>
        </w:rPr>
        <w:t> </w:t>
      </w:r>
      <w:r>
        <w:rPr>
          <w:spacing w:val="-3"/>
        </w:rPr>
        <w:t>Philly.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URL:</w:t>
      </w:r>
      <w:r>
        <w:rPr>
          <w:spacing w:val="39"/>
          <w:w w:val="101"/>
        </w:rPr>
        <w:t> </w:t>
      </w:r>
      <w:r>
        <w:rPr>
          <w:spacing w:val="-1"/>
        </w:rPr>
        <w:t>https://icmphilly.com/questions/what-is-the-most-optimal-prophylaxtic-antibiotic-coverage-</w:t>
      </w:r>
      <w:r>
        <w:rPr>
          <w:spacing w:val="131"/>
          <w:w w:val="102"/>
        </w:rPr>
        <w:t> </w:t>
      </w:r>
      <w:r>
        <w:rPr>
          <w:spacing w:val="-1"/>
        </w:rPr>
        <w:t>and-treatment-duration-for-open-fractures-of-long-bones.</w:t>
      </w:r>
      <w:r>
        <w:rPr>
          <w:spacing w:val="51"/>
        </w:rPr>
        <w:t> </w:t>
      </w:r>
      <w:r>
        <w:rPr>
          <w:spacing w:val="-1"/>
        </w:rPr>
        <w:t>(дата</w:t>
      </w:r>
      <w:r>
        <w:rPr>
          <w:spacing w:val="49"/>
        </w:rPr>
        <w:t> </w:t>
      </w:r>
      <w:r>
        <w:rPr/>
        <w:t>обращения:</w:t>
      </w:r>
      <w:r>
        <w:rPr>
          <w:spacing w:val="52"/>
        </w:rPr>
        <w:t> </w:t>
      </w:r>
      <w:r>
        <w:rPr/>
        <w:t>01.08.2023).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2" w:after="0"/>
        <w:ind w:left="800" w:right="243" w:hanging="404"/>
        <w:jc w:val="both"/>
      </w:pPr>
      <w:r>
        <w:rPr>
          <w:spacing w:val="-1"/>
        </w:rPr>
        <w:t>Брико</w:t>
      </w:r>
      <w:r>
        <w:rPr>
          <w:spacing w:val="3"/>
        </w:rPr>
        <w:t> </w:t>
      </w:r>
      <w:r>
        <w:rPr>
          <w:spacing w:val="-1"/>
        </w:rPr>
        <w:t>Н.И.,</w:t>
      </w:r>
      <w:r>
        <w:rPr>
          <w:spacing w:val="4"/>
        </w:rPr>
        <w:t> </w:t>
      </w:r>
      <w:r>
        <w:rPr>
          <w:spacing w:val="-1"/>
        </w:rPr>
        <w:t>Божкова </w:t>
      </w:r>
      <w:r>
        <w:rPr/>
        <w:t>С.А., Брусина </w:t>
      </w:r>
      <w:r>
        <w:rPr>
          <w:spacing w:val="-1"/>
        </w:rPr>
        <w:t>Е.Б.</w:t>
      </w:r>
      <w:r>
        <w:rPr>
          <w:spacing w:val="3"/>
        </w:rPr>
        <w:t> </w:t>
      </w:r>
      <w:r>
        <w:rPr/>
        <w:t>и</w:t>
      </w:r>
      <w:r>
        <w:rPr>
          <w:spacing w:val="4"/>
        </w:rPr>
        <w:t> </w:t>
      </w:r>
      <w:r>
        <w:rPr/>
        <w:t>др.;</w:t>
      </w:r>
      <w:r>
        <w:rPr>
          <w:spacing w:val="-2"/>
        </w:rPr>
        <w:t> </w:t>
      </w:r>
      <w:r>
        <w:rPr/>
        <w:t>Национальная</w:t>
      </w:r>
      <w:r>
        <w:rPr>
          <w:spacing w:val="1"/>
        </w:rPr>
        <w:t> </w:t>
      </w:r>
      <w:r>
        <w:rPr/>
        <w:t>ассоциация</w:t>
      </w:r>
      <w:r>
        <w:rPr>
          <w:spacing w:val="1"/>
        </w:rPr>
        <w:t> </w:t>
      </w:r>
      <w:r>
        <w:rPr>
          <w:spacing w:val="-1"/>
        </w:rPr>
        <w:t>специалистов</w:t>
      </w:r>
      <w:r>
        <w:rPr>
          <w:spacing w:val="62"/>
          <w:w w:val="102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1"/>
        </w:rPr>
        <w:t>контролю</w:t>
      </w:r>
      <w:r>
        <w:rPr>
          <w:spacing w:val="14"/>
        </w:rPr>
        <w:t> </w:t>
      </w:r>
      <w:r>
        <w:rPr/>
        <w:t>инфекций,</w:t>
      </w:r>
      <w:r>
        <w:rPr>
          <w:spacing w:val="19"/>
        </w:rPr>
        <w:t> </w:t>
      </w:r>
      <w:r>
        <w:rPr/>
        <w:t>связанных</w:t>
      </w:r>
      <w:r>
        <w:rPr>
          <w:spacing w:val="19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оказанием</w:t>
      </w:r>
      <w:r>
        <w:rPr>
          <w:spacing w:val="21"/>
        </w:rPr>
        <w:t> </w:t>
      </w:r>
      <w:r>
        <w:rPr/>
        <w:t>медицинской</w:t>
      </w:r>
      <w:r>
        <w:rPr>
          <w:spacing w:val="15"/>
        </w:rPr>
        <w:t> </w:t>
      </w:r>
      <w:r>
        <w:rPr/>
        <w:t>помощи</w:t>
      </w:r>
      <w:r>
        <w:rPr>
          <w:spacing w:val="23"/>
        </w:rPr>
        <w:t> </w:t>
      </w:r>
      <w:r>
        <w:rPr>
          <w:spacing w:val="-1"/>
        </w:rPr>
        <w:t>(НАСКИ).</w:t>
      </w:r>
      <w:r>
        <w:rPr>
          <w:spacing w:val="50"/>
          <w:w w:val="102"/>
        </w:rPr>
        <w:t> </w:t>
      </w:r>
      <w:r>
        <w:rPr>
          <w:spacing w:val="-1"/>
        </w:rPr>
        <w:t>Профилактика</w:t>
      </w:r>
      <w:r>
        <w:rPr>
          <w:spacing w:val="36"/>
        </w:rPr>
        <w:t> </w:t>
      </w:r>
      <w:r>
        <w:rPr>
          <w:spacing w:val="-1"/>
        </w:rPr>
        <w:t>инфекций</w:t>
      </w:r>
      <w:r>
        <w:rPr>
          <w:spacing w:val="36"/>
        </w:rPr>
        <w:t> </w:t>
      </w:r>
      <w:r>
        <w:rPr>
          <w:spacing w:val="-1"/>
        </w:rPr>
        <w:t>области</w:t>
      </w:r>
      <w:r>
        <w:rPr>
          <w:spacing w:val="36"/>
        </w:rPr>
        <w:t> </w:t>
      </w:r>
      <w:r>
        <w:rPr>
          <w:spacing w:val="-1"/>
        </w:rPr>
        <w:t>хирургического</w:t>
      </w:r>
      <w:r>
        <w:rPr>
          <w:spacing w:val="35"/>
        </w:rPr>
        <w:t> </w:t>
      </w:r>
      <w:r>
        <w:rPr>
          <w:spacing w:val="-1"/>
        </w:rPr>
        <w:t>вмешательства:</w:t>
      </w:r>
      <w:r>
        <w:rPr>
          <w:spacing w:val="37"/>
        </w:rPr>
        <w:t> </w:t>
      </w:r>
      <w:r>
        <w:rPr/>
        <w:t>Метод.</w:t>
      </w:r>
      <w:r>
        <w:rPr>
          <w:spacing w:val="77"/>
          <w:w w:val="102"/>
        </w:rPr>
        <w:t> </w:t>
      </w:r>
      <w:r>
        <w:rPr/>
        <w:t>рекомендации.</w:t>
      </w:r>
      <w:r>
        <w:rPr>
          <w:spacing w:val="22"/>
        </w:rPr>
        <w:t> </w:t>
      </w:r>
      <w:r>
        <w:rPr>
          <w:spacing w:val="-1"/>
        </w:rPr>
        <w:t>М.,</w:t>
      </w:r>
      <w:r>
        <w:rPr>
          <w:spacing w:val="15"/>
        </w:rPr>
        <w:t> </w:t>
      </w:r>
      <w:r>
        <w:rPr>
          <w:spacing w:val="-1"/>
        </w:rPr>
        <w:t>2022.</w:t>
      </w:r>
      <w:r>
        <w:rPr>
          <w:spacing w:val="22"/>
        </w:rPr>
        <w:t> </w:t>
      </w:r>
      <w:r>
        <w:rPr/>
        <w:t>74</w:t>
      </w:r>
      <w:r>
        <w:rPr>
          <w:spacing w:val="20"/>
        </w:rPr>
        <w:t> </w:t>
      </w:r>
      <w:r>
        <w:rPr/>
        <w:t>с.</w:t>
      </w:r>
      <w:r>
        <w:rPr>
          <w:spacing w:val="20"/>
        </w:rPr>
        <w:t> </w:t>
      </w:r>
      <w:r>
        <w:rPr>
          <w:spacing w:val="-1"/>
        </w:rPr>
        <w:t>URL:</w:t>
      </w:r>
      <w:r>
        <w:rPr>
          <w:spacing w:val="20"/>
        </w:rPr>
        <w:t> </w:t>
      </w:r>
      <w:r>
        <w:rPr>
          <w:spacing w:val="-1"/>
        </w:rPr>
        <w:t>https:</w:t>
      </w:r>
      <w:r>
        <w:rPr>
          <w:spacing w:val="20"/>
        </w:rPr>
        <w:t> </w:t>
      </w:r>
      <w:r>
        <w:rPr>
          <w:spacing w:val="-1"/>
        </w:rPr>
        <w:t>//</w:t>
      </w:r>
      <w:hyperlink r:id="rId20">
        <w:r>
          <w:rPr>
            <w:spacing w:val="-1"/>
          </w:rPr>
          <w:t>www.nasci.ru/?id=102733&amp;download=1</w:t>
        </w:r>
      </w:hyperlink>
      <w:r>
        <w:rPr>
          <w:spacing w:val="85"/>
          <w:w w:val="102"/>
        </w:rPr>
        <w:t> </w:t>
      </w:r>
      <w:r>
        <w:rPr>
          <w:spacing w:val="-1"/>
        </w:rPr>
        <w:t>(Дата</w:t>
      </w:r>
      <w:r>
        <w:rPr>
          <w:spacing w:val="23"/>
        </w:rPr>
        <w:t> </w:t>
      </w:r>
      <w:r>
        <w:rPr/>
        <w:t>доступа:</w:t>
      </w:r>
      <w:r>
        <w:rPr>
          <w:spacing w:val="26"/>
        </w:rPr>
        <w:t> </w:t>
      </w:r>
      <w:r>
        <w:rPr/>
        <w:t>27.04.2024).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4" w:after="0"/>
        <w:ind w:left="800" w:right="111" w:hanging="404"/>
        <w:jc w:val="both"/>
      </w:pPr>
      <w:r>
        <w:rPr>
          <w:spacing w:val="-1"/>
        </w:rPr>
        <w:t>Kobayashi</w:t>
      </w:r>
      <w:r>
        <w:rPr>
          <w:spacing w:val="38"/>
        </w:rPr>
        <w:t> </w:t>
      </w:r>
      <w:r>
        <w:rPr>
          <w:spacing w:val="-1"/>
        </w:rPr>
        <w:t>H.,</w:t>
      </w:r>
      <w:r>
        <w:rPr>
          <w:spacing w:val="37"/>
        </w:rPr>
        <w:t> </w:t>
      </w:r>
      <w:r>
        <w:rPr/>
        <w:t>Akamatsu</w:t>
      </w:r>
      <w:r>
        <w:rPr>
          <w:spacing w:val="36"/>
        </w:rPr>
        <w:t> </w:t>
      </w:r>
      <w:r>
        <w:rPr>
          <w:spacing w:val="-1"/>
        </w:rPr>
        <w:t>Y.,</w:t>
      </w:r>
      <w:r>
        <w:rPr>
          <w:spacing w:val="37"/>
        </w:rPr>
        <w:t> </w:t>
      </w:r>
      <w:r>
        <w:rPr/>
        <w:t>Kumagai</w:t>
      </w:r>
      <w:r>
        <w:rPr>
          <w:spacing w:val="35"/>
        </w:rPr>
        <w:t> </w:t>
      </w:r>
      <w:r>
        <w:rPr/>
        <w:t>K.</w:t>
      </w:r>
      <w:r>
        <w:rPr>
          <w:spacing w:val="35"/>
        </w:rPr>
        <w:t> </w:t>
      </w:r>
      <w:r>
        <w:rPr/>
        <w:t>et</w:t>
      </w:r>
      <w:r>
        <w:rPr>
          <w:spacing w:val="40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/>
        <w:t>The</w:t>
      </w:r>
      <w:r>
        <w:rPr>
          <w:spacing w:val="37"/>
        </w:rPr>
        <w:t> </w:t>
      </w:r>
      <w:r>
        <w:rPr/>
        <w:t>use</w:t>
      </w:r>
      <w:r>
        <w:rPr>
          <w:spacing w:val="37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-1"/>
        </w:rPr>
        <w:t>factor</w:t>
      </w:r>
      <w:r>
        <w:rPr>
          <w:spacing w:val="35"/>
        </w:rPr>
        <w:t> </w:t>
      </w:r>
      <w:r>
        <w:rPr/>
        <w:t>Xa</w:t>
      </w:r>
      <w:r>
        <w:rPr>
          <w:spacing w:val="36"/>
        </w:rPr>
        <w:t> </w:t>
      </w:r>
      <w:r>
        <w:rPr/>
        <w:t>inhibitors</w:t>
      </w:r>
      <w:r>
        <w:rPr>
          <w:spacing w:val="39"/>
        </w:rPr>
        <w:t> </w:t>
      </w:r>
      <w:r>
        <w:rPr>
          <w:spacing w:val="-1"/>
        </w:rPr>
        <w:t>following</w:t>
      </w:r>
      <w:r>
        <w:rPr>
          <w:spacing w:val="51"/>
          <w:w w:val="102"/>
        </w:rPr>
        <w:t> </w:t>
      </w:r>
      <w:r>
        <w:rPr/>
        <w:t>opening-wedge</w:t>
      </w:r>
      <w:r>
        <w:rPr>
          <w:spacing w:val="19"/>
        </w:rPr>
        <w:t> </w:t>
      </w:r>
      <w:r>
        <w:rPr/>
        <w:t>high</w:t>
      </w:r>
      <w:r>
        <w:rPr>
          <w:spacing w:val="19"/>
        </w:rPr>
        <w:t> </w:t>
      </w:r>
      <w:r>
        <w:rPr/>
        <w:t>tibial</w:t>
      </w:r>
      <w:r>
        <w:rPr>
          <w:spacing w:val="22"/>
        </w:rPr>
        <w:t> </w:t>
      </w:r>
      <w:r>
        <w:rPr>
          <w:spacing w:val="-1"/>
        </w:rPr>
        <w:t>osteotomy</w:t>
      </w:r>
      <w:r>
        <w:rPr>
          <w:spacing w:val="23"/>
        </w:rPr>
        <w:t> </w:t>
      </w:r>
      <w:r>
        <w:rPr/>
        <w:t>for</w:t>
      </w:r>
      <w:r>
        <w:rPr>
          <w:spacing w:val="22"/>
        </w:rPr>
        <w:t> </w:t>
      </w:r>
      <w:r>
        <w:rPr>
          <w:spacing w:val="-1"/>
        </w:rPr>
        <w:t>venous</w:t>
      </w:r>
      <w:r>
        <w:rPr>
          <w:spacing w:val="20"/>
        </w:rPr>
        <w:t> </w:t>
      </w:r>
      <w:r>
        <w:rPr/>
        <w:t>thromboembolism</w:t>
      </w:r>
      <w:r>
        <w:rPr>
          <w:spacing w:val="23"/>
        </w:rPr>
        <w:t> </w:t>
      </w:r>
      <w:r>
        <w:rPr>
          <w:spacing w:val="-1"/>
        </w:rPr>
        <w:t>prophylaxis.</w:t>
      </w:r>
      <w:r>
        <w:rPr>
          <w:spacing w:val="22"/>
        </w:rPr>
        <w:t> </w:t>
      </w:r>
      <w:r>
        <w:rPr>
          <w:spacing w:val="-1"/>
        </w:rPr>
        <w:t>Knee</w:t>
      </w:r>
      <w:r>
        <w:rPr>
          <w:spacing w:val="20"/>
        </w:rPr>
        <w:t> </w:t>
      </w:r>
      <w:r>
        <w:rPr/>
        <w:t>Surg.</w:t>
      </w:r>
      <w:r>
        <w:rPr>
          <w:spacing w:val="57"/>
          <w:w w:val="102"/>
        </w:rPr>
        <w:t> </w:t>
      </w:r>
      <w:r>
        <w:rPr/>
        <w:t>Sports</w:t>
      </w:r>
      <w:r>
        <w:rPr>
          <w:spacing w:val="17"/>
        </w:rPr>
        <w:t> </w:t>
      </w:r>
      <w:r>
        <w:rPr>
          <w:spacing w:val="-1"/>
        </w:rPr>
        <w:t>Traumatol.</w:t>
      </w:r>
      <w:r>
        <w:rPr>
          <w:spacing w:val="17"/>
        </w:rPr>
        <w:t> </w:t>
      </w:r>
      <w:r>
        <w:rPr/>
        <w:t>Arthrosc.</w:t>
      </w:r>
      <w:r>
        <w:rPr>
          <w:spacing w:val="18"/>
        </w:rPr>
        <w:t> </w:t>
      </w:r>
      <w:r>
        <w:rPr/>
        <w:t>2017;</w:t>
      </w:r>
      <w:r>
        <w:rPr>
          <w:spacing w:val="20"/>
        </w:rPr>
        <w:t> </w:t>
      </w:r>
      <w:r>
        <w:rPr>
          <w:spacing w:val="-1"/>
        </w:rPr>
        <w:t>25(9):</w:t>
      </w:r>
      <w:r>
        <w:rPr>
          <w:spacing w:val="20"/>
        </w:rPr>
        <w:t> </w:t>
      </w:r>
      <w:r>
        <w:rPr/>
        <w:t>2929-2935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3" w:after="0"/>
        <w:ind w:left="800" w:right="113" w:hanging="404"/>
        <w:jc w:val="both"/>
      </w:pPr>
      <w:r>
        <w:rPr>
          <w:spacing w:val="-1"/>
        </w:rPr>
        <w:t>Lee</w:t>
      </w:r>
      <w:r>
        <w:rPr>
          <w:spacing w:val="30"/>
        </w:rPr>
        <w:t> </w:t>
      </w:r>
      <w:r>
        <w:rPr/>
        <w:t>J.K.,</w:t>
      </w:r>
      <w:r>
        <w:rPr>
          <w:spacing w:val="31"/>
        </w:rPr>
        <w:t> </w:t>
      </w:r>
      <w:r>
        <w:rPr>
          <w:spacing w:val="-1"/>
        </w:rPr>
        <w:t>Koo</w:t>
      </w:r>
      <w:r>
        <w:rPr>
          <w:spacing w:val="34"/>
        </w:rPr>
        <w:t> </w:t>
      </w:r>
      <w:r>
        <w:rPr/>
        <w:t>J.W.,</w:t>
      </w:r>
      <w:r>
        <w:rPr>
          <w:spacing w:val="26"/>
        </w:rPr>
        <w:t> </w:t>
      </w:r>
      <w:r>
        <w:rPr/>
        <w:t>Jeong</w:t>
      </w:r>
      <w:r>
        <w:rPr>
          <w:spacing w:val="29"/>
        </w:rPr>
        <w:t> </w:t>
      </w:r>
      <w:r>
        <w:rPr/>
        <w:t>S.Y.</w:t>
      </w:r>
      <w:r>
        <w:rPr>
          <w:spacing w:val="26"/>
        </w:rPr>
        <w:t> </w:t>
      </w:r>
      <w:r>
        <w:rPr/>
        <w:t>et</w:t>
      </w:r>
      <w:r>
        <w:rPr>
          <w:spacing w:val="31"/>
        </w:rPr>
        <w:t> </w:t>
      </w:r>
      <w:r>
        <w:rPr/>
        <w:t>al.</w:t>
      </w:r>
      <w:r>
        <w:rPr>
          <w:spacing w:val="26"/>
        </w:rPr>
        <w:t> </w:t>
      </w:r>
      <w:r>
        <w:rPr/>
        <w:t>Perioperative</w:t>
      </w:r>
      <w:r>
        <w:rPr>
          <w:spacing w:val="27"/>
        </w:rPr>
        <w:t> </w:t>
      </w:r>
      <w:r>
        <w:rPr/>
        <w:t>symptomatic</w:t>
      </w:r>
      <w:r>
        <w:rPr>
          <w:spacing w:val="31"/>
        </w:rPr>
        <w:t> </w:t>
      </w:r>
      <w:r>
        <w:rPr>
          <w:spacing w:val="-1"/>
        </w:rPr>
        <w:t>venous</w:t>
      </w:r>
      <w:r>
        <w:rPr>
          <w:spacing w:val="32"/>
        </w:rPr>
        <w:t> </w:t>
      </w:r>
      <w:r>
        <w:rPr>
          <w:spacing w:val="-1"/>
        </w:rPr>
        <w:t>thromboembolism</w:t>
      </w:r>
      <w:r>
        <w:rPr>
          <w:spacing w:val="54"/>
          <w:w w:val="102"/>
        </w:rPr>
        <w:t> </w:t>
      </w:r>
      <w:r>
        <w:rPr>
          <w:spacing w:val="-1"/>
        </w:rPr>
        <w:t>after</w:t>
      </w:r>
      <w:r>
        <w:rPr>
          <w:spacing w:val="10"/>
        </w:rPr>
        <w:t> </w:t>
      </w:r>
      <w:r>
        <w:rPr/>
        <w:t>immediate</w:t>
      </w:r>
      <w:r>
        <w:rPr>
          <w:spacing w:val="13"/>
        </w:rPr>
        <w:t> </w:t>
      </w:r>
      <w:r>
        <w:rPr>
          <w:spacing w:val="-1"/>
        </w:rPr>
        <w:t>chemoprophylaxis</w:t>
      </w:r>
      <w:r>
        <w:rPr>
          <w:spacing w:val="16"/>
        </w:rPr>
        <w:t> </w:t>
      </w:r>
      <w:r>
        <w:rPr/>
        <w:t>in</w:t>
      </w:r>
      <w:r>
        <w:rPr>
          <w:spacing w:val="10"/>
        </w:rPr>
        <w:t> </w:t>
      </w:r>
      <w:r>
        <w:rPr/>
        <w:t>patients</w:t>
      </w:r>
      <w:r>
        <w:rPr>
          <w:spacing w:val="14"/>
        </w:rPr>
        <w:t> </w:t>
      </w:r>
      <w:r>
        <w:rPr>
          <w:spacing w:val="-1"/>
        </w:rPr>
        <w:t>with</w:t>
      </w:r>
      <w:r>
        <w:rPr>
          <w:spacing w:val="13"/>
        </w:rPr>
        <w:t> </w:t>
      </w:r>
      <w:r>
        <w:rPr>
          <w:spacing w:val="-1"/>
        </w:rPr>
        <w:t>pelvic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lower-extremity</w:t>
      </w:r>
      <w:r>
        <w:rPr>
          <w:spacing w:val="16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/>
        <w:t>Sci.</w:t>
      </w:r>
      <w:r>
        <w:rPr>
          <w:spacing w:val="69"/>
          <w:w w:val="102"/>
        </w:rPr>
        <w:t> </w:t>
      </w:r>
      <w:r>
        <w:rPr/>
        <w:t>Rep.</w:t>
      </w:r>
      <w:r>
        <w:rPr>
          <w:spacing w:val="13"/>
        </w:rPr>
        <w:t> </w:t>
      </w:r>
      <w:r>
        <w:rPr/>
        <w:t>2020;</w:t>
      </w:r>
      <w:r>
        <w:rPr>
          <w:spacing w:val="13"/>
        </w:rPr>
        <w:t> </w:t>
      </w:r>
      <w:r>
        <w:rPr/>
        <w:t>10(1):</w:t>
      </w:r>
      <w:r>
        <w:rPr>
          <w:spacing w:val="11"/>
        </w:rPr>
        <w:t> </w:t>
      </w:r>
      <w:r>
        <w:rPr/>
        <w:t>5431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9" w:after="0"/>
        <w:ind w:left="800" w:right="115" w:hanging="404"/>
        <w:jc w:val="both"/>
      </w:pPr>
      <w:r>
        <w:rPr>
          <w:spacing w:val="-1"/>
        </w:rPr>
        <w:t>Tang</w:t>
      </w:r>
      <w:r>
        <w:rPr>
          <w:spacing w:val="10"/>
        </w:rPr>
        <w:t> </w:t>
      </w:r>
      <w:r>
        <w:rPr>
          <w:spacing w:val="-1"/>
        </w:rPr>
        <w:t>Y.,</w:t>
      </w:r>
      <w:r>
        <w:rPr>
          <w:spacing w:val="7"/>
        </w:rPr>
        <w:t> </w:t>
      </w:r>
      <w:r>
        <w:rPr/>
        <w:t>Wang</w:t>
      </w:r>
      <w:r>
        <w:rPr>
          <w:spacing w:val="8"/>
        </w:rPr>
        <w:t> </w:t>
      </w:r>
      <w:r>
        <w:rPr>
          <w:spacing w:val="-1"/>
        </w:rPr>
        <w:t>K.,</w:t>
      </w:r>
      <w:r>
        <w:rPr>
          <w:spacing w:val="8"/>
        </w:rPr>
        <w:t> </w:t>
      </w:r>
      <w:r>
        <w:rPr/>
        <w:t>Shi</w:t>
      </w:r>
      <w:r>
        <w:rPr>
          <w:spacing w:val="7"/>
        </w:rPr>
        <w:t> </w:t>
      </w:r>
      <w:r>
        <w:rPr/>
        <w:t>Z.</w:t>
      </w:r>
      <w:r>
        <w:rPr>
          <w:spacing w:val="8"/>
        </w:rPr>
        <w:t> </w:t>
      </w:r>
      <w:r>
        <w:rPr>
          <w:spacing w:val="-2"/>
        </w:rPr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8"/>
        </w:rPr>
        <w:t> </w:t>
      </w:r>
      <w:r>
        <w:rPr/>
        <w:t>A</w:t>
      </w:r>
      <w:r>
        <w:rPr>
          <w:spacing w:val="8"/>
        </w:rPr>
        <w:t> </w:t>
      </w:r>
      <w:r>
        <w:rPr/>
        <w:t>RCT</w:t>
      </w:r>
      <w:r>
        <w:rPr>
          <w:spacing w:val="10"/>
        </w:rPr>
        <w:t> </w:t>
      </w:r>
      <w:r>
        <w:rPr>
          <w:spacing w:val="-1"/>
        </w:rPr>
        <w:t>study</w:t>
      </w:r>
      <w:r>
        <w:rPr>
          <w:spacing w:val="4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Rivaroxaban,</w:t>
      </w:r>
      <w:r>
        <w:rPr>
          <w:spacing w:val="4"/>
        </w:rPr>
        <w:t> </w:t>
      </w:r>
      <w:r>
        <w:rPr/>
        <w:t>low-molecular</w:t>
      </w:r>
      <w:r>
        <w:rPr>
          <w:spacing w:val="8"/>
        </w:rPr>
        <w:t> </w:t>
      </w:r>
      <w:r>
        <w:rPr>
          <w:spacing w:val="-1"/>
        </w:rPr>
        <w:t>weight</w:t>
      </w:r>
      <w:r>
        <w:rPr>
          <w:spacing w:val="7"/>
        </w:rPr>
        <w:t> </w:t>
      </w:r>
      <w:r>
        <w:rPr/>
        <w:t>heparin,</w:t>
      </w:r>
      <w:r>
        <w:rPr>
          <w:spacing w:val="65"/>
          <w:w w:val="102"/>
        </w:rPr>
        <w:t> </w:t>
      </w:r>
      <w:r>
        <w:rPr>
          <w:spacing w:val="-1"/>
        </w:rPr>
        <w:t>and</w:t>
      </w:r>
      <w:r>
        <w:rPr>
          <w:spacing w:val="39"/>
        </w:rPr>
        <w:t> </w:t>
      </w:r>
      <w:r>
        <w:rPr>
          <w:spacing w:val="-1"/>
        </w:rPr>
        <w:t>sequential</w:t>
      </w:r>
      <w:r>
        <w:rPr>
          <w:spacing w:val="40"/>
        </w:rPr>
        <w:t> </w:t>
      </w:r>
      <w:r>
        <w:rPr/>
        <w:t>medication</w:t>
      </w:r>
      <w:r>
        <w:rPr>
          <w:spacing w:val="37"/>
        </w:rPr>
        <w:t> </w:t>
      </w:r>
      <w:r>
        <w:rPr>
          <w:spacing w:val="-1"/>
        </w:rPr>
        <w:t>regimens</w:t>
      </w:r>
      <w:r>
        <w:rPr>
          <w:spacing w:val="40"/>
        </w:rPr>
        <w:t> </w:t>
      </w:r>
      <w:r>
        <w:rPr/>
        <w:t>for</w:t>
      </w:r>
      <w:r>
        <w:rPr>
          <w:spacing w:val="31"/>
        </w:rPr>
        <w:t> </w:t>
      </w:r>
      <w:r>
        <w:rPr/>
        <w:t>the</w:t>
      </w:r>
      <w:r>
        <w:rPr>
          <w:spacing w:val="38"/>
        </w:rPr>
        <w:t> </w:t>
      </w:r>
      <w:r>
        <w:rPr/>
        <w:t>prevention</w:t>
      </w:r>
      <w:r>
        <w:rPr>
          <w:spacing w:val="37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-1"/>
        </w:rPr>
        <w:t>venous</w:t>
      </w:r>
      <w:r>
        <w:rPr>
          <w:spacing w:val="40"/>
        </w:rPr>
        <w:t> </w:t>
      </w:r>
      <w:r>
        <w:rPr>
          <w:spacing w:val="-1"/>
        </w:rPr>
        <w:t>thrombosis</w:t>
      </w:r>
      <w:r>
        <w:rPr>
          <w:spacing w:val="40"/>
        </w:rPr>
        <w:t> </w:t>
      </w:r>
      <w:r>
        <w:rPr>
          <w:spacing w:val="-1"/>
        </w:rPr>
        <w:t>after</w:t>
      </w:r>
      <w:r>
        <w:rPr>
          <w:spacing w:val="36"/>
        </w:rPr>
        <w:t> </w:t>
      </w:r>
      <w:r>
        <w:rPr>
          <w:spacing w:val="-1"/>
        </w:rPr>
        <w:t>internal</w:t>
      </w:r>
      <w:r>
        <w:rPr>
          <w:spacing w:val="65"/>
          <w:w w:val="101"/>
        </w:rPr>
        <w:t> </w:t>
      </w:r>
      <w:r>
        <w:rPr/>
        <w:t>fixation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/>
        <w:t>hip</w:t>
      </w:r>
      <w:r>
        <w:rPr>
          <w:spacing w:val="16"/>
        </w:rPr>
        <w:t> </w:t>
      </w:r>
      <w:r>
        <w:rPr>
          <w:spacing w:val="-1"/>
        </w:rPr>
        <w:t>fracture.</w:t>
      </w:r>
      <w:r>
        <w:rPr>
          <w:spacing w:val="17"/>
        </w:rPr>
        <w:t> </w:t>
      </w:r>
      <w:r>
        <w:rPr/>
        <w:t>Biomed.</w:t>
      </w:r>
      <w:r>
        <w:rPr>
          <w:spacing w:val="14"/>
        </w:rPr>
        <w:t> </w:t>
      </w:r>
      <w:r>
        <w:rPr>
          <w:spacing w:val="-1"/>
        </w:rPr>
        <w:t>Pharmacother.</w:t>
      </w:r>
      <w:r>
        <w:rPr>
          <w:spacing w:val="14"/>
        </w:rPr>
        <w:t> </w:t>
      </w:r>
      <w:r>
        <w:rPr/>
        <w:t>2017;</w:t>
      </w:r>
      <w:r>
        <w:rPr>
          <w:spacing w:val="14"/>
        </w:rPr>
        <w:t> </w:t>
      </w:r>
      <w:r>
        <w:rPr/>
        <w:t>92:</w:t>
      </w:r>
      <w:r>
        <w:rPr>
          <w:spacing w:val="14"/>
        </w:rPr>
        <w:t> </w:t>
      </w:r>
      <w:r>
        <w:rPr/>
        <w:t>982-988.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4" w:after="0"/>
        <w:ind w:left="800" w:right="112" w:hanging="404"/>
        <w:jc w:val="both"/>
      </w:pPr>
      <w:r>
        <w:rPr>
          <w:spacing w:val="-1"/>
        </w:rPr>
        <w:t>Wrzosek</w:t>
      </w:r>
      <w:r>
        <w:rPr>
          <w:spacing w:val="4"/>
        </w:rPr>
        <w:t> </w:t>
      </w:r>
      <w:r>
        <w:rPr>
          <w:spacing w:val="-1"/>
        </w:rPr>
        <w:t>A.,</w:t>
      </w:r>
      <w:r>
        <w:rPr>
          <w:spacing w:val="7"/>
        </w:rPr>
        <w:t> </w:t>
      </w:r>
      <w:r>
        <w:rPr>
          <w:spacing w:val="-1"/>
        </w:rPr>
        <w:t>Jakowicka-Wordliczek</w:t>
      </w:r>
      <w:r>
        <w:rPr>
          <w:spacing w:val="7"/>
        </w:rPr>
        <w:t> </w:t>
      </w:r>
      <w:r>
        <w:rPr>
          <w:spacing w:val="-1"/>
        </w:rPr>
        <w:t>J.,</w:t>
      </w:r>
      <w:r>
        <w:rPr>
          <w:spacing w:val="7"/>
        </w:rPr>
        <w:t> </w:t>
      </w:r>
      <w:r>
        <w:rPr/>
        <w:t>Zajaczkowska</w:t>
      </w:r>
      <w:r>
        <w:rPr>
          <w:spacing w:val="3"/>
        </w:rPr>
        <w:t> </w:t>
      </w:r>
      <w:r>
        <w:rPr/>
        <w:t>R.</w:t>
      </w:r>
      <w:r>
        <w:rPr>
          <w:spacing w:val="5"/>
        </w:rPr>
        <w:t> </w:t>
      </w:r>
      <w:r>
        <w:rPr/>
        <w:t>et</w:t>
      </w:r>
      <w:r>
        <w:rPr>
          <w:spacing w:val="4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/>
        <w:t>Perioperative</w:t>
      </w:r>
      <w:r>
        <w:rPr>
          <w:spacing w:val="2"/>
        </w:rPr>
        <w:t> </w:t>
      </w:r>
      <w:r>
        <w:rPr/>
        <w:t>restrictive</w:t>
      </w:r>
      <w:r>
        <w:rPr>
          <w:spacing w:val="3"/>
        </w:rPr>
        <w:t> </w:t>
      </w:r>
      <w:r>
        <w:rPr/>
        <w:t>versus</w:t>
      </w:r>
      <w:r>
        <w:rPr>
          <w:spacing w:val="59"/>
          <w:w w:val="102"/>
        </w:rPr>
        <w:t> </w:t>
      </w:r>
      <w:r>
        <w:rPr>
          <w:spacing w:val="-1"/>
        </w:rPr>
        <w:t>goal-directed</w:t>
      </w:r>
      <w:r>
        <w:rPr>
          <w:spacing w:val="20"/>
        </w:rPr>
        <w:t> </w:t>
      </w:r>
      <w:r>
        <w:rPr/>
        <w:t>fluid</w:t>
      </w:r>
      <w:r>
        <w:rPr>
          <w:spacing w:val="23"/>
        </w:rPr>
        <w:t> </w:t>
      </w:r>
      <w:r>
        <w:rPr/>
        <w:t>therapy</w:t>
      </w:r>
      <w:r>
        <w:rPr>
          <w:spacing w:val="23"/>
        </w:rPr>
        <w:t> </w:t>
      </w:r>
      <w:r>
        <w:rPr/>
        <w:t>for</w:t>
      </w:r>
      <w:r>
        <w:rPr>
          <w:spacing w:val="25"/>
        </w:rPr>
        <w:t> </w:t>
      </w:r>
      <w:r>
        <w:rPr>
          <w:spacing w:val="-1"/>
        </w:rPr>
        <w:t>adults</w:t>
      </w:r>
      <w:r>
        <w:rPr>
          <w:spacing w:val="26"/>
        </w:rPr>
        <w:t> </w:t>
      </w:r>
      <w:r>
        <w:rPr>
          <w:spacing w:val="-1"/>
        </w:rPr>
        <w:t>undergoing</w:t>
      </w:r>
      <w:r>
        <w:rPr>
          <w:spacing w:val="23"/>
        </w:rPr>
        <w:t> </w:t>
      </w:r>
      <w:r>
        <w:rPr/>
        <w:t>major</w:t>
      </w:r>
      <w:r>
        <w:rPr>
          <w:spacing w:val="23"/>
        </w:rPr>
        <w:t> </w:t>
      </w:r>
      <w:r>
        <w:rPr/>
        <w:t>non-cardiac</w:t>
      </w:r>
      <w:r>
        <w:rPr>
          <w:spacing w:val="21"/>
        </w:rPr>
        <w:t> </w:t>
      </w:r>
      <w:r>
        <w:rPr>
          <w:spacing w:val="-1"/>
        </w:rPr>
        <w:t>surgery.</w:t>
      </w:r>
      <w:r>
        <w:rPr>
          <w:spacing w:val="26"/>
        </w:rPr>
        <w:t> </w:t>
      </w:r>
      <w:r>
        <w:rPr/>
        <w:t>Cochrane</w:t>
      </w:r>
      <w:r>
        <w:rPr>
          <w:spacing w:val="74"/>
          <w:w w:val="102"/>
        </w:rPr>
        <w:t> </w:t>
      </w:r>
      <w:r>
        <w:rPr>
          <w:spacing w:val="-1"/>
        </w:rPr>
        <w:t>Database</w:t>
      </w:r>
      <w:r>
        <w:rPr>
          <w:spacing w:val="10"/>
        </w:rPr>
        <w:t> </w:t>
      </w:r>
      <w:r>
        <w:rPr/>
        <w:t>Syst</w:t>
      </w:r>
      <w:r>
        <w:rPr>
          <w:spacing w:val="16"/>
        </w:rPr>
        <w:t> </w:t>
      </w:r>
      <w:r>
        <w:rPr>
          <w:spacing w:val="-1"/>
        </w:rPr>
        <w:t>Rev.</w:t>
      </w:r>
      <w:r>
        <w:rPr>
          <w:spacing w:val="13"/>
        </w:rPr>
        <w:t> </w:t>
      </w:r>
      <w:r>
        <w:rPr/>
        <w:t>2019;</w:t>
      </w:r>
      <w:r>
        <w:rPr>
          <w:spacing w:val="16"/>
        </w:rPr>
        <w:t> </w:t>
      </w:r>
      <w:r>
        <w:rPr/>
        <w:t>12</w:t>
      </w:r>
      <w:r>
        <w:rPr>
          <w:spacing w:val="10"/>
        </w:rPr>
        <w:t> </w:t>
      </w:r>
      <w:r>
        <w:rPr/>
        <w:t>(12):</w:t>
      </w:r>
      <w:r>
        <w:rPr>
          <w:spacing w:val="13"/>
        </w:rPr>
        <w:t> </w:t>
      </w:r>
      <w:r>
        <w:rPr/>
        <w:t>CD012767.</w:t>
      </w:r>
      <w:r>
        <w:rPr/>
      </w:r>
    </w:p>
    <w:p>
      <w:pPr>
        <w:spacing w:after="0" w:line="283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58" w:after="0"/>
        <w:ind w:left="800" w:right="114" w:hanging="404"/>
        <w:jc w:val="both"/>
      </w:pPr>
      <w:r>
        <w:rPr>
          <w:spacing w:val="-1"/>
        </w:rPr>
        <w:t>Божкова</w:t>
      </w:r>
      <w:r>
        <w:rPr>
          <w:spacing w:val="46"/>
        </w:rPr>
        <w:t> </w:t>
      </w:r>
      <w:r>
        <w:rPr/>
        <w:t>С.А.,</w:t>
      </w:r>
      <w:r>
        <w:rPr>
          <w:spacing w:val="49"/>
        </w:rPr>
        <w:t> </w:t>
      </w:r>
      <w:r>
        <w:rPr/>
        <w:t>Тихилов</w:t>
      </w:r>
      <w:r>
        <w:rPr>
          <w:spacing w:val="49"/>
        </w:rPr>
        <w:t> </w:t>
      </w:r>
      <w:r>
        <w:rPr/>
        <w:t>Р.М.,</w:t>
      </w:r>
      <w:r>
        <w:rPr>
          <w:spacing w:val="49"/>
        </w:rPr>
        <w:t> </w:t>
      </w:r>
      <w:r>
        <w:rPr/>
        <w:t>Андрияшкин</w:t>
      </w:r>
      <w:r>
        <w:rPr>
          <w:spacing w:val="50"/>
        </w:rPr>
        <w:t> </w:t>
      </w:r>
      <w:r>
        <w:rPr/>
        <w:t>В.В.</w:t>
      </w:r>
      <w:r>
        <w:rPr>
          <w:spacing w:val="48"/>
        </w:rPr>
        <w:t> </w:t>
      </w:r>
      <w:r>
        <w:rPr/>
        <w:t>и</w:t>
      </w:r>
      <w:r>
        <w:rPr>
          <w:spacing w:val="49"/>
        </w:rPr>
        <w:t> </w:t>
      </w:r>
      <w:r>
        <w:rPr/>
        <w:t>др.</w:t>
      </w:r>
      <w:r>
        <w:rPr>
          <w:spacing w:val="49"/>
        </w:rPr>
        <w:t> </w:t>
      </w:r>
      <w:r>
        <w:rPr/>
        <w:t>Профилактика,</w:t>
      </w:r>
      <w:r>
        <w:rPr>
          <w:spacing w:val="46"/>
        </w:rPr>
        <w:t> </w:t>
      </w:r>
      <w:r>
        <w:rPr/>
        <w:t>диагностика</w:t>
      </w:r>
      <w:r>
        <w:rPr>
          <w:spacing w:val="48"/>
        </w:rPr>
        <w:t> </w:t>
      </w:r>
      <w:r>
        <w:rPr/>
        <w:t>и</w:t>
      </w:r>
      <w:r>
        <w:rPr>
          <w:spacing w:val="24"/>
          <w:w w:val="102"/>
        </w:rPr>
        <w:t> </w:t>
      </w:r>
      <w:r>
        <w:rPr>
          <w:spacing w:val="-1"/>
        </w:rPr>
        <w:t>лечение</w:t>
      </w:r>
      <w:r>
        <w:rPr>
          <w:spacing w:val="6"/>
        </w:rPr>
        <w:t> </w:t>
      </w:r>
      <w:r>
        <w:rPr>
          <w:spacing w:val="-1"/>
        </w:rPr>
        <w:t>тромбоэмболических</w:t>
      </w:r>
      <w:r>
        <w:rPr>
          <w:spacing w:val="7"/>
        </w:rPr>
        <w:t> </w:t>
      </w:r>
      <w:r>
        <w:rPr/>
        <w:t>осложнений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травматологии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ортопедии:</w:t>
      </w:r>
      <w:r>
        <w:rPr>
          <w:spacing w:val="9"/>
        </w:rPr>
        <w:t> </w:t>
      </w:r>
      <w:r>
        <w:rPr>
          <w:spacing w:val="-1"/>
        </w:rPr>
        <w:t>методические</w:t>
      </w:r>
      <w:r>
        <w:rPr>
          <w:spacing w:val="105"/>
          <w:w w:val="102"/>
        </w:rPr>
        <w:t> </w:t>
      </w:r>
      <w:r>
        <w:rPr/>
        <w:t>рекомендации.</w:t>
      </w:r>
      <w:r>
        <w:rPr>
          <w:spacing w:val="29"/>
        </w:rPr>
        <w:t> </w:t>
      </w:r>
      <w:r>
        <w:rPr>
          <w:spacing w:val="-1"/>
        </w:rPr>
        <w:t>Травматол.</w:t>
      </w:r>
      <w:r>
        <w:rPr>
          <w:spacing w:val="30"/>
        </w:rPr>
        <w:t> </w:t>
      </w:r>
      <w:r>
        <w:rPr/>
        <w:t>Ортопед.</w:t>
      </w:r>
      <w:r>
        <w:rPr>
          <w:spacing w:val="30"/>
        </w:rPr>
        <w:t> </w:t>
      </w:r>
      <w:r>
        <w:rPr/>
        <w:t>России.</w:t>
      </w:r>
      <w:r>
        <w:rPr>
          <w:spacing w:val="30"/>
        </w:rPr>
        <w:t> </w:t>
      </w:r>
      <w:r>
        <w:rPr>
          <w:spacing w:val="-1"/>
        </w:rPr>
        <w:t>2022;28(3):136-166.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3" w:after="0"/>
        <w:ind w:left="800" w:right="112" w:hanging="404"/>
        <w:jc w:val="both"/>
      </w:pPr>
      <w:r>
        <w:rPr/>
        <w:t>Заболотских</w:t>
      </w:r>
      <w:r>
        <w:rPr>
          <w:spacing w:val="44"/>
        </w:rPr>
        <w:t> </w:t>
      </w:r>
      <w:r>
        <w:rPr>
          <w:spacing w:val="-2"/>
        </w:rPr>
        <w:t>ИБ,</w:t>
      </w:r>
      <w:r>
        <w:rPr>
          <w:spacing w:val="46"/>
        </w:rPr>
        <w:t> </w:t>
      </w:r>
      <w:r>
        <w:rPr/>
        <w:t>Киров</w:t>
      </w:r>
      <w:r>
        <w:rPr>
          <w:spacing w:val="42"/>
        </w:rPr>
        <w:t> </w:t>
      </w:r>
      <w:r>
        <w:rPr/>
        <w:t>МЮ,</w:t>
      </w:r>
      <w:r>
        <w:rPr>
          <w:spacing w:val="42"/>
        </w:rPr>
        <w:t> </w:t>
      </w:r>
      <w:r>
        <w:rPr/>
        <w:t>Афончиков</w:t>
      </w:r>
      <w:r>
        <w:rPr>
          <w:spacing w:val="41"/>
        </w:rPr>
        <w:t> </w:t>
      </w:r>
      <w:r>
        <w:rPr/>
        <w:t>ВС,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/>
        <w:t>др.</w:t>
      </w:r>
      <w:r>
        <w:rPr>
          <w:spacing w:val="45"/>
        </w:rPr>
        <w:t> </w:t>
      </w:r>
      <w:r>
        <w:rPr/>
        <w:t>Периоперационное</w:t>
      </w:r>
      <w:r>
        <w:rPr>
          <w:spacing w:val="44"/>
        </w:rPr>
        <w:t> </w:t>
      </w:r>
      <w:r>
        <w:rPr>
          <w:spacing w:val="-1"/>
        </w:rPr>
        <w:t>ведение</w:t>
      </w:r>
      <w:r>
        <w:rPr>
          <w:spacing w:val="34"/>
          <w:w w:val="102"/>
        </w:rPr>
        <w:t> </w:t>
      </w:r>
      <w:r>
        <w:rPr/>
        <w:t>пациентов,</w:t>
      </w:r>
      <w:r>
        <w:rPr>
          <w:spacing w:val="2"/>
        </w:rPr>
        <w:t> </w:t>
      </w:r>
      <w:r>
        <w:rPr/>
        <w:t>получающих</w:t>
      </w:r>
      <w:r>
        <w:rPr>
          <w:spacing w:val="7"/>
        </w:rPr>
        <w:t> </w:t>
      </w:r>
      <w:r>
        <w:rPr>
          <w:spacing w:val="-1"/>
        </w:rPr>
        <w:t>длительную</w:t>
      </w:r>
      <w:r>
        <w:rPr>
          <w:spacing w:val="10"/>
        </w:rPr>
        <w:t> </w:t>
      </w:r>
      <w:r>
        <w:rPr>
          <w:spacing w:val="-1"/>
        </w:rPr>
        <w:t>антитромботическую</w:t>
      </w:r>
      <w:r>
        <w:rPr>
          <w:spacing w:val="6"/>
        </w:rPr>
        <w:t> </w:t>
      </w:r>
      <w:r>
        <w:rPr>
          <w:spacing w:val="-1"/>
        </w:rPr>
        <w:t>терапию.</w:t>
      </w:r>
      <w:r>
        <w:rPr>
          <w:spacing w:val="3"/>
        </w:rPr>
        <w:t> </w:t>
      </w:r>
      <w:r>
        <w:rPr/>
        <w:t>Клинические</w:t>
      </w:r>
      <w:r>
        <w:rPr>
          <w:spacing w:val="59"/>
          <w:w w:val="102"/>
        </w:rPr>
        <w:t> </w:t>
      </w:r>
      <w:r>
        <w:rPr>
          <w:spacing w:val="-1"/>
        </w:rPr>
        <w:t>рекомендации</w:t>
      </w:r>
      <w:r>
        <w:rPr>
          <w:spacing w:val="18"/>
        </w:rPr>
        <w:t> </w:t>
      </w:r>
      <w:r>
        <w:rPr>
          <w:spacing w:val="-1"/>
        </w:rPr>
        <w:t>Федерации</w:t>
      </w:r>
      <w:r>
        <w:rPr>
          <w:spacing w:val="17"/>
        </w:rPr>
        <w:t> </w:t>
      </w:r>
      <w:r>
        <w:rPr>
          <w:spacing w:val="-1"/>
        </w:rPr>
        <w:t>анестезиологов-реаниматологов</w:t>
      </w:r>
      <w:r>
        <w:rPr>
          <w:spacing w:val="11"/>
        </w:rPr>
        <w:t> </w:t>
      </w:r>
      <w:r>
        <w:rPr/>
        <w:t>России.</w:t>
      </w:r>
      <w:r>
        <w:rPr>
          <w:spacing w:val="17"/>
        </w:rPr>
        <w:t> </w:t>
      </w:r>
      <w:r>
        <w:rPr/>
        <w:t>Вестн.</w:t>
      </w:r>
      <w:r>
        <w:rPr>
          <w:spacing w:val="17"/>
        </w:rPr>
        <w:t> </w:t>
      </w:r>
      <w:r>
        <w:rPr>
          <w:spacing w:val="-1"/>
        </w:rPr>
        <w:t>интенсивной</w:t>
      </w:r>
      <w:r>
        <w:rPr>
          <w:spacing w:val="109"/>
          <w:w w:val="102"/>
        </w:rPr>
        <w:t> </w:t>
      </w:r>
      <w:r>
        <w:rPr>
          <w:spacing w:val="-1"/>
        </w:rPr>
        <w:t>терапии</w:t>
      </w:r>
      <w:r>
        <w:rPr>
          <w:spacing w:val="15"/>
        </w:rPr>
        <w:t> </w:t>
      </w:r>
      <w:r>
        <w:rPr/>
        <w:t>им.</w:t>
      </w:r>
      <w:r>
        <w:rPr>
          <w:spacing w:val="14"/>
        </w:rPr>
        <w:t> </w:t>
      </w:r>
      <w:r>
        <w:rPr/>
        <w:t>А.И.</w:t>
      </w:r>
      <w:r>
        <w:rPr>
          <w:spacing w:val="13"/>
        </w:rPr>
        <w:t> </w:t>
      </w:r>
      <w:r>
        <w:rPr>
          <w:spacing w:val="-1"/>
        </w:rPr>
        <w:t>Салтанова.</w:t>
      </w:r>
      <w:r>
        <w:rPr>
          <w:spacing w:val="13"/>
        </w:rPr>
        <w:t> </w:t>
      </w:r>
      <w:r>
        <w:rPr/>
        <w:t>2019;</w:t>
      </w:r>
      <w:r>
        <w:rPr>
          <w:spacing w:val="16"/>
        </w:rPr>
        <w:t> </w:t>
      </w:r>
      <w:r>
        <w:rPr>
          <w:spacing w:val="-1"/>
        </w:rPr>
        <w:t>(1):</w:t>
      </w:r>
      <w:r>
        <w:rPr>
          <w:spacing w:val="16"/>
        </w:rPr>
        <w:t> </w:t>
      </w:r>
      <w:r>
        <w:rPr/>
        <w:t>7–19.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3" w:after="0"/>
        <w:ind w:left="800" w:right="114" w:hanging="404"/>
        <w:jc w:val="both"/>
      </w:pPr>
      <w:r>
        <w:rPr>
          <w:spacing w:val="-1"/>
        </w:rPr>
        <w:t>Селиверстов</w:t>
      </w:r>
      <w:r>
        <w:rPr>
          <w:spacing w:val="52"/>
        </w:rPr>
        <w:t> </w:t>
      </w:r>
      <w:r>
        <w:rPr/>
        <w:t>Е.И.,</w:t>
      </w:r>
      <w:r>
        <w:rPr>
          <w:spacing w:val="52"/>
        </w:rPr>
        <w:t> </w:t>
      </w:r>
      <w:r>
        <w:rPr>
          <w:spacing w:val="-1"/>
        </w:rPr>
        <w:t>Лобастов</w:t>
      </w:r>
      <w:r>
        <w:rPr>
          <w:spacing w:val="51"/>
        </w:rPr>
        <w:t> </w:t>
      </w:r>
      <w:r>
        <w:rPr/>
        <w:t>К.В.,</w:t>
      </w:r>
      <w:r>
        <w:rPr>
          <w:spacing w:val="52"/>
        </w:rPr>
        <w:t> </w:t>
      </w:r>
      <w:r>
        <w:rPr>
          <w:spacing w:val="-1"/>
        </w:rPr>
        <w:t>Илюхин</w:t>
      </w:r>
      <w:r>
        <w:rPr/>
        <w:t>  </w:t>
      </w:r>
      <w:r>
        <w:rPr>
          <w:spacing w:val="-1"/>
        </w:rPr>
        <w:t>Е.А.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/>
        <w:t>др.</w:t>
      </w:r>
      <w:r>
        <w:rPr>
          <w:spacing w:val="52"/>
        </w:rPr>
        <w:t> </w:t>
      </w:r>
      <w:r>
        <w:rPr>
          <w:spacing w:val="-1"/>
        </w:rPr>
        <w:t>Профилактика,</w:t>
      </w:r>
      <w:r>
        <w:rPr>
          <w:spacing w:val="50"/>
        </w:rPr>
        <w:t> </w:t>
      </w:r>
      <w:r>
        <w:rPr/>
        <w:t>диагностика</w:t>
      </w:r>
      <w:r>
        <w:rPr>
          <w:spacing w:val="50"/>
        </w:rPr>
        <w:t> </w:t>
      </w:r>
      <w:r>
        <w:rPr/>
        <w:t>и</w:t>
      </w:r>
      <w:r>
        <w:rPr>
          <w:spacing w:val="77"/>
          <w:w w:val="102"/>
        </w:rPr>
        <w:t> </w:t>
      </w:r>
      <w:r>
        <w:rPr>
          <w:spacing w:val="-1"/>
        </w:rPr>
        <w:t>лечение</w:t>
      </w:r>
      <w:r>
        <w:rPr>
          <w:spacing w:val="15"/>
        </w:rPr>
        <w:t> </w:t>
      </w:r>
      <w:r>
        <w:rPr/>
        <w:t>тромбоза</w:t>
      </w:r>
      <w:r>
        <w:rPr>
          <w:spacing w:val="16"/>
        </w:rPr>
        <w:t> </w:t>
      </w:r>
      <w:r>
        <w:rPr/>
        <w:t>глубоких</w:t>
      </w:r>
      <w:r>
        <w:rPr>
          <w:spacing w:val="14"/>
        </w:rPr>
        <w:t> </w:t>
      </w:r>
      <w:r>
        <w:rPr/>
        <w:t>вен.</w:t>
      </w:r>
      <w:r>
        <w:rPr>
          <w:spacing w:val="12"/>
        </w:rPr>
        <w:t> </w:t>
      </w:r>
      <w:r>
        <w:rPr>
          <w:spacing w:val="-1"/>
        </w:rPr>
        <w:t>Рекомендации</w:t>
      </w:r>
      <w:r>
        <w:rPr>
          <w:spacing w:val="19"/>
        </w:rPr>
        <w:t> </w:t>
      </w:r>
      <w:r>
        <w:rPr>
          <w:spacing w:val="-1"/>
        </w:rPr>
        <w:t>российских</w:t>
      </w:r>
      <w:r>
        <w:rPr>
          <w:spacing w:val="18"/>
        </w:rPr>
        <w:t> </w:t>
      </w:r>
      <w:r>
        <w:rPr>
          <w:spacing w:val="-1"/>
        </w:rPr>
        <w:t>экспертов.</w:t>
      </w:r>
      <w:r>
        <w:rPr>
          <w:spacing w:val="15"/>
        </w:rPr>
        <w:t> </w:t>
      </w:r>
      <w:r>
        <w:rPr/>
        <w:t>Флебология.</w:t>
      </w:r>
      <w:r>
        <w:rPr>
          <w:spacing w:val="57"/>
          <w:w w:val="102"/>
        </w:rPr>
        <w:t> </w:t>
      </w:r>
      <w:r>
        <w:rPr/>
        <w:t>2023;</w:t>
      </w:r>
      <w:r>
        <w:rPr>
          <w:spacing w:val="13"/>
        </w:rPr>
        <w:t> </w:t>
      </w:r>
      <w:r>
        <w:rPr/>
        <w:t>17</w:t>
      </w:r>
      <w:r>
        <w:rPr>
          <w:spacing w:val="11"/>
        </w:rPr>
        <w:t> </w:t>
      </w:r>
      <w:r>
        <w:rPr/>
        <w:t>(3):</w:t>
      </w:r>
      <w:r>
        <w:rPr>
          <w:spacing w:val="13"/>
        </w:rPr>
        <w:t> </w:t>
      </w:r>
      <w:r>
        <w:rPr>
          <w:spacing w:val="-1"/>
        </w:rPr>
        <w:t>152-296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3" w:after="0"/>
        <w:ind w:left="800" w:right="116" w:hanging="404"/>
        <w:jc w:val="both"/>
      </w:pPr>
      <w:r>
        <w:rPr>
          <w:spacing w:val="-1"/>
        </w:rPr>
        <w:t>Dombrowski</w:t>
      </w:r>
      <w:r>
        <w:rPr>
          <w:spacing w:val="23"/>
        </w:rPr>
        <w:t> </w:t>
      </w:r>
      <w:r>
        <w:rPr>
          <w:spacing w:val="-1"/>
        </w:rPr>
        <w:t>N.,</w:t>
      </w:r>
      <w:r>
        <w:rPr>
          <w:spacing w:val="21"/>
        </w:rPr>
        <w:t> </w:t>
      </w:r>
      <w:r>
        <w:rPr/>
        <w:t>Enos</w:t>
      </w:r>
      <w:r>
        <w:rPr>
          <w:spacing w:val="20"/>
        </w:rPr>
        <w:t> </w:t>
      </w:r>
      <w:r>
        <w:rPr/>
        <w:t>J.,</w:t>
      </w:r>
      <w:r>
        <w:rPr>
          <w:spacing w:val="20"/>
        </w:rPr>
        <w:t> </w:t>
      </w:r>
      <w:r>
        <w:rPr>
          <w:spacing w:val="-1"/>
        </w:rPr>
        <w:t>Henkelman</w:t>
      </w:r>
      <w:r>
        <w:rPr>
          <w:spacing w:val="21"/>
        </w:rPr>
        <w:t> </w:t>
      </w:r>
      <w:r>
        <w:rPr/>
        <w:t>E.</w:t>
      </w:r>
      <w:r>
        <w:rPr>
          <w:spacing w:val="20"/>
        </w:rPr>
        <w:t> </w:t>
      </w:r>
      <w:r>
        <w:rPr/>
        <w:t>et</w:t>
      </w:r>
      <w:r>
        <w:rPr>
          <w:spacing w:val="24"/>
        </w:rPr>
        <w:t> </w:t>
      </w:r>
      <w:r>
        <w:rPr>
          <w:spacing w:val="-1"/>
        </w:rPr>
        <w:t>al.</w:t>
      </w:r>
      <w:r>
        <w:rPr>
          <w:spacing w:val="18"/>
        </w:rPr>
        <w:t> </w:t>
      </w:r>
      <w:r>
        <w:rPr/>
        <w:t>Tranexamic</w:t>
      </w:r>
      <w:r>
        <w:rPr>
          <w:spacing w:val="25"/>
        </w:rPr>
        <w:t> </w:t>
      </w:r>
      <w:r>
        <w:rPr>
          <w:spacing w:val="-1"/>
        </w:rPr>
        <w:t>acid</w:t>
      </w:r>
      <w:r>
        <w:rPr>
          <w:spacing w:val="20"/>
        </w:rPr>
        <w:t> </w:t>
      </w:r>
      <w:r>
        <w:rPr>
          <w:spacing w:val="-1"/>
        </w:rPr>
        <w:t>in</w:t>
      </w:r>
      <w:r>
        <w:rPr>
          <w:spacing w:val="26"/>
        </w:rPr>
        <w:t> </w:t>
      </w:r>
      <w:r>
        <w:rPr/>
        <w:t>foot</w:t>
      </w:r>
      <w:r>
        <w:rPr>
          <w:spacing w:val="20"/>
        </w:rPr>
        <w:t> </w:t>
      </w:r>
      <w:r>
        <w:rPr/>
        <w:t>and</w:t>
      </w:r>
      <w:r>
        <w:rPr>
          <w:spacing w:val="23"/>
        </w:rPr>
        <w:t> </w:t>
      </w:r>
      <w:r>
        <w:rPr>
          <w:spacing w:val="-1"/>
        </w:rPr>
        <w:t>ankle</w:t>
      </w:r>
      <w:r>
        <w:rPr>
          <w:spacing w:val="23"/>
        </w:rPr>
        <w:t> </w:t>
      </w:r>
      <w:r>
        <w:rPr>
          <w:spacing w:val="-1"/>
        </w:rPr>
        <w:t>surgery:</w:t>
      </w:r>
      <w:r>
        <w:rPr>
          <w:spacing w:val="23"/>
        </w:rPr>
        <w:t> </w:t>
      </w:r>
      <w:r>
        <w:rPr/>
        <w:t>a</w:t>
      </w:r>
      <w:r>
        <w:rPr>
          <w:spacing w:val="69"/>
          <w:w w:val="102"/>
        </w:rPr>
        <w:t> </w:t>
      </w:r>
      <w:r>
        <w:rPr>
          <w:spacing w:val="-1"/>
        </w:rPr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3"/>
        </w:rPr>
        <w:t> </w:t>
      </w:r>
      <w:r>
        <w:rPr/>
        <w:t>and</w:t>
      </w:r>
      <w:r>
        <w:rPr>
          <w:spacing w:val="11"/>
        </w:rPr>
        <w:t> </w:t>
      </w:r>
      <w:r>
        <w:rPr/>
        <w:t>meta-analysis.</w:t>
      </w:r>
      <w:r>
        <w:rPr>
          <w:spacing w:val="13"/>
        </w:rPr>
        <w:t> </w:t>
      </w:r>
      <w:r>
        <w:rPr>
          <w:spacing w:val="-1"/>
        </w:rPr>
        <w:t>Kans</w:t>
      </w:r>
      <w:r>
        <w:rPr>
          <w:spacing w:val="13"/>
        </w:rPr>
        <w:t> </w:t>
      </w:r>
      <w:r>
        <w:rPr/>
        <w:t>J</w:t>
      </w:r>
      <w:r>
        <w:rPr>
          <w:spacing w:val="13"/>
        </w:rPr>
        <w:t> </w:t>
      </w:r>
      <w:r>
        <w:rPr/>
        <w:t>Med.</w:t>
      </w:r>
      <w:r>
        <w:rPr>
          <w:spacing w:val="13"/>
        </w:rPr>
        <w:t> </w:t>
      </w:r>
      <w:r>
        <w:rPr/>
        <w:t>2023;</w:t>
      </w:r>
      <w:r>
        <w:rPr>
          <w:spacing w:val="13"/>
        </w:rPr>
        <w:t> </w:t>
      </w:r>
      <w:r>
        <w:rPr/>
        <w:t>16:</w:t>
      </w:r>
      <w:r>
        <w:rPr>
          <w:spacing w:val="14"/>
        </w:rPr>
        <w:t> </w:t>
      </w:r>
      <w:r>
        <w:rPr/>
        <w:t>302-308.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4" w:lineRule="auto" w:before="114" w:after="0"/>
        <w:ind w:left="800" w:right="116" w:hanging="404"/>
        <w:jc w:val="both"/>
      </w:pPr>
      <w:r>
        <w:rPr>
          <w:spacing w:val="-1"/>
        </w:rPr>
        <w:t>Salameh</w:t>
      </w:r>
      <w:r>
        <w:rPr>
          <w:spacing w:val="36"/>
        </w:rPr>
        <w:t> </w:t>
      </w:r>
      <w:r>
        <w:rPr/>
        <w:t>M.,</w:t>
      </w:r>
      <w:r>
        <w:rPr>
          <w:spacing w:val="34"/>
        </w:rPr>
        <w:t> </w:t>
      </w:r>
      <w:r>
        <w:rPr/>
        <w:t>Attia</w:t>
      </w:r>
      <w:r>
        <w:rPr>
          <w:spacing w:val="36"/>
        </w:rPr>
        <w:t> </w:t>
      </w:r>
      <w:r>
        <w:rPr/>
        <w:t>A.K.,</w:t>
      </w:r>
      <w:r>
        <w:rPr>
          <w:spacing w:val="36"/>
        </w:rPr>
        <w:t> </w:t>
      </w:r>
      <w:r>
        <w:rPr/>
        <w:t>El</w:t>
      </w:r>
      <w:r>
        <w:rPr>
          <w:spacing w:val="36"/>
        </w:rPr>
        <w:t> </w:t>
      </w:r>
      <w:r>
        <w:rPr/>
        <w:t>Khatib</w:t>
      </w:r>
      <w:r>
        <w:rPr>
          <w:spacing w:val="36"/>
        </w:rPr>
        <w:t> </w:t>
      </w:r>
      <w:r>
        <w:rPr/>
        <w:t>S.</w:t>
      </w:r>
      <w:r>
        <w:rPr>
          <w:spacing w:val="39"/>
        </w:rPr>
        <w:t> </w:t>
      </w:r>
      <w:r>
        <w:rPr/>
        <w:t>et</w:t>
      </w:r>
      <w:r>
        <w:rPr>
          <w:spacing w:val="34"/>
        </w:rPr>
        <w:t> </w:t>
      </w:r>
      <w:r>
        <w:rPr/>
        <w:t>al.</w:t>
      </w:r>
      <w:r>
        <w:rPr>
          <w:spacing w:val="36"/>
        </w:rPr>
        <w:t> </w:t>
      </w:r>
      <w:r>
        <w:rPr/>
        <w:t>Tranexamic</w:t>
      </w:r>
      <w:r>
        <w:rPr>
          <w:spacing w:val="36"/>
        </w:rPr>
        <w:t> </w:t>
      </w:r>
      <w:r>
        <w:rPr/>
        <w:t>acid</w:t>
      </w:r>
      <w:r>
        <w:rPr>
          <w:spacing w:val="36"/>
        </w:rPr>
        <w:t> </w:t>
      </w:r>
      <w:r>
        <w:rPr/>
        <w:t>utilization</w:t>
      </w:r>
      <w:r>
        <w:rPr>
          <w:spacing w:val="36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34"/>
        </w:rPr>
        <w:t> </w:t>
      </w:r>
      <w:r>
        <w:rPr/>
        <w:t>foot</w:t>
      </w:r>
      <w:r>
        <w:rPr>
          <w:spacing w:val="36"/>
        </w:rPr>
        <w:t> </w:t>
      </w:r>
      <w:r>
        <w:rPr/>
        <w:t>and</w:t>
      </w:r>
      <w:r>
        <w:rPr>
          <w:spacing w:val="37"/>
        </w:rPr>
        <w:t> </w:t>
      </w:r>
      <w:r>
        <w:rPr/>
        <w:t>ankle</w:t>
      </w:r>
      <w:r>
        <w:rPr>
          <w:spacing w:val="28"/>
          <w:w w:val="102"/>
        </w:rPr>
        <w:t> </w:t>
      </w:r>
      <w:r>
        <w:rPr>
          <w:spacing w:val="-1"/>
        </w:rPr>
        <w:t>surgery:</w:t>
      </w:r>
      <w:r>
        <w:rPr>
          <w:spacing w:val="12"/>
        </w:rPr>
        <w:t> </w:t>
      </w:r>
      <w:r>
        <w:rPr/>
        <w:t>a</w:t>
      </w:r>
      <w:r>
        <w:rPr>
          <w:spacing w:val="11"/>
        </w:rPr>
        <w:t> </w:t>
      </w:r>
      <w:r>
        <w:rPr/>
        <w:t>meta-analysis.</w:t>
      </w:r>
      <w:r>
        <w:rPr>
          <w:spacing w:val="13"/>
        </w:rPr>
        <w:t> </w:t>
      </w:r>
      <w:r>
        <w:rPr>
          <w:spacing w:val="-1"/>
        </w:rPr>
        <w:t>Foot</w:t>
      </w:r>
      <w:r>
        <w:rPr>
          <w:spacing w:val="13"/>
        </w:rPr>
        <w:t> </w:t>
      </w:r>
      <w:r>
        <w:rPr/>
        <w:t>Ankle</w:t>
      </w:r>
      <w:r>
        <w:rPr>
          <w:spacing w:val="13"/>
        </w:rPr>
        <w:t> </w:t>
      </w:r>
      <w:r>
        <w:rPr>
          <w:spacing w:val="-1"/>
        </w:rPr>
        <w:t>Int.</w:t>
      </w:r>
      <w:r>
        <w:rPr>
          <w:spacing w:val="13"/>
        </w:rPr>
        <w:t> </w:t>
      </w:r>
      <w:r>
        <w:rPr/>
        <w:t>2022;</w:t>
      </w:r>
      <w:r>
        <w:rPr>
          <w:spacing w:val="13"/>
        </w:rPr>
        <w:t> </w:t>
      </w:r>
      <w:r>
        <w:rPr/>
        <w:t>43</w:t>
      </w:r>
      <w:r>
        <w:rPr>
          <w:spacing w:val="14"/>
        </w:rPr>
        <w:t> </w:t>
      </w:r>
      <w:r>
        <w:rPr/>
        <w:t>(10):</w:t>
      </w:r>
      <w:r>
        <w:rPr>
          <w:spacing w:val="11"/>
        </w:rPr>
        <w:t> </w:t>
      </w:r>
      <w:r>
        <w:rPr/>
        <w:t>1370-1378.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2" w:after="0"/>
        <w:ind w:left="800" w:right="111" w:hanging="404"/>
        <w:jc w:val="both"/>
      </w:pPr>
      <w:r>
        <w:rPr>
          <w:spacing w:val="-1"/>
        </w:rPr>
        <w:t>Huang</w:t>
      </w:r>
      <w:r>
        <w:rPr>
          <w:spacing w:val="6"/>
        </w:rPr>
        <w:t> </w:t>
      </w:r>
      <w:r>
        <w:rPr/>
        <w:t>J.,</w:t>
      </w:r>
      <w:r>
        <w:rPr>
          <w:spacing w:val="7"/>
        </w:rPr>
        <w:t> </w:t>
      </w:r>
      <w:r>
        <w:rPr>
          <w:spacing w:val="-1"/>
        </w:rPr>
        <w:t>Guo</w:t>
      </w:r>
      <w:r>
        <w:rPr>
          <w:spacing w:val="9"/>
        </w:rPr>
        <w:t> </w:t>
      </w:r>
      <w:r>
        <w:rPr/>
        <w:t>H.,</w:t>
      </w:r>
      <w:r>
        <w:rPr>
          <w:spacing w:val="3"/>
        </w:rPr>
        <w:t> </w:t>
      </w:r>
      <w:r>
        <w:rPr>
          <w:spacing w:val="-1"/>
        </w:rPr>
        <w:t>Huang</w:t>
      </w:r>
      <w:r>
        <w:rPr>
          <w:spacing w:val="7"/>
        </w:rPr>
        <w:t> </w:t>
      </w:r>
      <w:r>
        <w:rPr/>
        <w:t>W.</w:t>
      </w:r>
      <w:r>
        <w:rPr>
          <w:spacing w:val="7"/>
        </w:rPr>
        <w:t> </w:t>
      </w:r>
      <w:r>
        <w:rPr/>
        <w:t>et</w:t>
      </w:r>
      <w:r>
        <w:rPr>
          <w:spacing w:val="4"/>
        </w:rPr>
        <w:t> </w:t>
      </w:r>
      <w:r>
        <w:rPr/>
        <w:t>al.</w:t>
      </w:r>
      <w:r>
        <w:rPr>
          <w:spacing w:val="7"/>
        </w:rPr>
        <w:t> </w:t>
      </w:r>
      <w:r>
        <w:rPr>
          <w:spacing w:val="-1"/>
        </w:rPr>
        <w:t>Topical</w:t>
      </w:r>
      <w:r>
        <w:rPr>
          <w:spacing w:val="7"/>
        </w:rPr>
        <w:t> </w:t>
      </w:r>
      <w:r>
        <w:rPr/>
        <w:t>application</w:t>
      </w:r>
      <w:r>
        <w:rPr>
          <w:spacing w:val="6"/>
        </w:rPr>
        <w:t> </w:t>
      </w:r>
      <w:r>
        <w:rPr/>
        <w:t>of</w:t>
      </w:r>
      <w:r>
        <w:rPr>
          <w:spacing w:val="4"/>
        </w:rPr>
        <w:t> </w:t>
      </w:r>
      <w:r>
        <w:rPr>
          <w:spacing w:val="-1"/>
        </w:rPr>
        <w:t>tranexamic</w:t>
      </w:r>
      <w:r>
        <w:rPr>
          <w:spacing w:val="10"/>
        </w:rPr>
        <w:t> </w:t>
      </w:r>
      <w:r>
        <w:rPr>
          <w:spacing w:val="-1"/>
        </w:rPr>
        <w:t>acid</w:t>
      </w:r>
      <w:r>
        <w:rPr>
          <w:spacing w:val="7"/>
        </w:rPr>
        <w:t> </w:t>
      </w:r>
      <w:r>
        <w:rPr>
          <w:spacing w:val="-1"/>
        </w:rPr>
        <w:t>can</w:t>
      </w:r>
      <w:r>
        <w:rPr>
          <w:spacing w:val="6"/>
        </w:rPr>
        <w:t> </w:t>
      </w:r>
      <w:r>
        <w:rPr>
          <w:spacing w:val="-1"/>
        </w:rPr>
        <w:t>reduce</w:t>
      </w:r>
      <w:r>
        <w:rPr>
          <w:spacing w:val="65"/>
          <w:w w:val="102"/>
        </w:rPr>
        <w:t> </w:t>
      </w:r>
      <w:r>
        <w:rPr>
          <w:spacing w:val="-1"/>
        </w:rPr>
        <w:t>postoperative</w:t>
      </w:r>
      <w:r>
        <w:rPr>
          <w:spacing w:val="30"/>
        </w:rPr>
        <w:t> </w:t>
      </w:r>
      <w:r>
        <w:rPr/>
        <w:t>blood</w:t>
      </w:r>
      <w:r>
        <w:rPr>
          <w:spacing w:val="29"/>
        </w:rPr>
        <w:t> </w:t>
      </w:r>
      <w:r>
        <w:rPr/>
        <w:t>loss</w:t>
      </w:r>
      <w:r>
        <w:rPr>
          <w:spacing w:val="29"/>
        </w:rPr>
        <w:t> </w:t>
      </w:r>
      <w:r>
        <w:rPr/>
        <w:t>in</w:t>
      </w:r>
      <w:r>
        <w:rPr>
          <w:spacing w:val="29"/>
        </w:rPr>
        <w:t> </w:t>
      </w:r>
      <w:r>
        <w:rPr>
          <w:spacing w:val="-1"/>
        </w:rPr>
        <w:t>calcaneal</w:t>
      </w:r>
      <w:r>
        <w:rPr>
          <w:spacing w:val="33"/>
        </w:rPr>
        <w:t> </w:t>
      </w:r>
      <w:r>
        <w:rPr/>
        <w:t>fractures:</w:t>
      </w:r>
      <w:r>
        <w:rPr>
          <w:spacing w:val="29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randomized</w:t>
      </w:r>
      <w:r>
        <w:rPr>
          <w:spacing w:val="27"/>
        </w:rPr>
        <w:t> </w:t>
      </w:r>
      <w:r>
        <w:rPr/>
        <w:t>controlled</w:t>
      </w:r>
      <w:r>
        <w:rPr>
          <w:spacing w:val="29"/>
        </w:rPr>
        <w:t> </w:t>
      </w:r>
      <w:r>
        <w:rPr/>
        <w:t>trial.</w:t>
      </w:r>
      <w:r>
        <w:rPr>
          <w:spacing w:val="30"/>
        </w:rPr>
        <w:t> </w:t>
      </w:r>
      <w:r>
        <w:rPr/>
        <w:t>J</w:t>
      </w:r>
      <w:r>
        <w:rPr>
          <w:spacing w:val="29"/>
        </w:rPr>
        <w:t> </w:t>
      </w:r>
      <w:r>
        <w:rPr>
          <w:spacing w:val="-1"/>
        </w:rPr>
        <w:t>Foot</w:t>
      </w:r>
      <w:r>
        <w:rPr>
          <w:spacing w:val="29"/>
        </w:rPr>
        <w:t> </w:t>
      </w:r>
      <w:r>
        <w:rPr>
          <w:spacing w:val="-1"/>
        </w:rPr>
        <w:t>Ankle</w:t>
      </w:r>
      <w:r>
        <w:rPr>
          <w:spacing w:val="69"/>
          <w:w w:val="102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2022;</w:t>
      </w:r>
      <w:r>
        <w:rPr>
          <w:spacing w:val="16"/>
        </w:rPr>
        <w:t> </w:t>
      </w:r>
      <w:r>
        <w:rPr/>
        <w:t>61</w:t>
      </w:r>
      <w:r>
        <w:rPr>
          <w:spacing w:val="14"/>
        </w:rPr>
        <w:t> </w:t>
      </w:r>
      <w:r>
        <w:rPr/>
        <w:t>(5):</w:t>
      </w:r>
      <w:r>
        <w:rPr>
          <w:spacing w:val="13"/>
        </w:rPr>
        <w:t> </w:t>
      </w:r>
      <w:r>
        <w:rPr/>
        <w:t>1056-1059.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2" w:lineRule="auto" w:before="115" w:after="0"/>
        <w:ind w:left="800" w:right="108" w:hanging="404"/>
        <w:jc w:val="both"/>
      </w:pPr>
      <w:r>
        <w:rPr/>
        <w:t>Shin</w:t>
      </w:r>
      <w:r>
        <w:rPr>
          <w:spacing w:val="30"/>
        </w:rPr>
        <w:t> </w:t>
      </w:r>
      <w:r>
        <w:rPr>
          <w:spacing w:val="-1"/>
        </w:rPr>
        <w:t>H.W.,</w:t>
      </w:r>
      <w:r>
        <w:rPr>
          <w:spacing w:val="28"/>
        </w:rPr>
        <w:t> </w:t>
      </w:r>
      <w:r>
        <w:rPr/>
        <w:t>Park</w:t>
      </w:r>
      <w:r>
        <w:rPr>
          <w:spacing w:val="26"/>
        </w:rPr>
        <w:t> </w:t>
      </w:r>
      <w:r>
        <w:rPr/>
        <w:t>J.J.,</w:t>
      </w:r>
      <w:r>
        <w:rPr>
          <w:spacing w:val="28"/>
        </w:rPr>
        <w:t> </w:t>
      </w:r>
      <w:r>
        <w:rPr>
          <w:spacing w:val="-2"/>
        </w:rPr>
        <w:t>Kim</w:t>
      </w:r>
      <w:r>
        <w:rPr>
          <w:spacing w:val="31"/>
        </w:rPr>
        <w:t> </w:t>
      </w:r>
      <w:r>
        <w:rPr>
          <w:spacing w:val="-1"/>
        </w:rPr>
        <w:t>H.J.</w:t>
      </w:r>
      <w:r>
        <w:rPr>
          <w:spacing w:val="30"/>
        </w:rPr>
        <w:t> </w:t>
      </w:r>
      <w:r>
        <w:rPr/>
        <w:t>et</w:t>
      </w:r>
      <w:r>
        <w:rPr>
          <w:spacing w:val="28"/>
        </w:rPr>
        <w:t> </w:t>
      </w:r>
      <w:r>
        <w:rPr>
          <w:spacing w:val="-1"/>
        </w:rPr>
        <w:t>al.</w:t>
      </w:r>
      <w:r>
        <w:rPr>
          <w:spacing w:val="31"/>
        </w:rPr>
        <w:t> </w:t>
      </w:r>
      <w:r>
        <w:rPr>
          <w:spacing w:val="-1"/>
        </w:rPr>
        <w:t>Efficacy</w:t>
      </w:r>
      <w:r>
        <w:rPr>
          <w:spacing w:val="28"/>
        </w:rPr>
        <w:t> </w:t>
      </w:r>
      <w:r>
        <w:rPr/>
        <w:t>of</w:t>
      </w:r>
      <w:r>
        <w:rPr>
          <w:spacing w:val="29"/>
        </w:rPr>
        <w:t> </w:t>
      </w:r>
      <w:r>
        <w:rPr>
          <w:spacing w:val="-1"/>
        </w:rPr>
        <w:t>perioperative</w:t>
      </w:r>
      <w:r>
        <w:rPr>
          <w:spacing w:val="25"/>
        </w:rPr>
        <w:t> </w:t>
      </w:r>
      <w:r>
        <w:rPr/>
        <w:t>intravenous</w:t>
      </w:r>
      <w:r>
        <w:rPr>
          <w:spacing w:val="28"/>
        </w:rPr>
        <w:t> </w:t>
      </w:r>
      <w:r>
        <w:rPr/>
        <w:t>iron</w:t>
      </w:r>
      <w:r>
        <w:rPr>
          <w:spacing w:val="28"/>
        </w:rPr>
        <w:t> </w:t>
      </w:r>
      <w:r>
        <w:rPr/>
        <w:t>therapy</w:t>
      </w:r>
      <w:r>
        <w:rPr>
          <w:spacing w:val="28"/>
        </w:rPr>
        <w:t> </w:t>
      </w:r>
      <w:r>
        <w:rPr/>
        <w:t>for</w:t>
      </w:r>
      <w:r>
        <w:rPr>
          <w:spacing w:val="55"/>
          <w:w w:val="102"/>
        </w:rPr>
        <w:t> </w:t>
      </w:r>
      <w:r>
        <w:rPr>
          <w:spacing w:val="-1"/>
        </w:rPr>
        <w:t>transfusion</w:t>
      </w:r>
      <w:r>
        <w:rPr>
          <w:spacing w:val="21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orthopedic</w:t>
      </w:r>
      <w:r>
        <w:rPr>
          <w:spacing w:val="21"/>
        </w:rPr>
        <w:t> </w:t>
      </w:r>
      <w:r>
        <w:rPr/>
        <w:t>surgery:</w:t>
      </w:r>
      <w:r>
        <w:rPr>
          <w:spacing w:val="19"/>
        </w:rPr>
        <w:t> </w:t>
      </w:r>
      <w:r>
        <w:rPr/>
        <w:t>A</w:t>
      </w:r>
      <w:r>
        <w:rPr>
          <w:spacing w:val="22"/>
        </w:rPr>
        <w:t> </w:t>
      </w:r>
      <w:r>
        <w:rPr/>
        <w:t>systematic</w:t>
      </w:r>
      <w:r>
        <w:rPr>
          <w:spacing w:val="19"/>
        </w:rPr>
        <w:t> </w:t>
      </w:r>
      <w:r>
        <w:rPr>
          <w:spacing w:val="-1"/>
        </w:rPr>
        <w:t>review</w:t>
      </w:r>
      <w:r>
        <w:rPr>
          <w:spacing w:val="24"/>
        </w:rPr>
        <w:t> </w:t>
      </w:r>
      <w:r>
        <w:rPr>
          <w:spacing w:val="-1"/>
        </w:rPr>
        <w:t>and</w:t>
      </w:r>
      <w:r>
        <w:rPr>
          <w:spacing w:val="24"/>
        </w:rPr>
        <w:t> </w:t>
      </w:r>
      <w:r>
        <w:rPr/>
        <w:t>meta-analysis.</w:t>
      </w:r>
      <w:r>
        <w:rPr>
          <w:spacing w:val="21"/>
        </w:rPr>
        <w:t> </w:t>
      </w:r>
      <w:r>
        <w:rPr/>
        <w:t>PLoS</w:t>
      </w:r>
      <w:r>
        <w:rPr>
          <w:spacing w:val="24"/>
        </w:rPr>
        <w:t> </w:t>
      </w:r>
      <w:r>
        <w:rPr>
          <w:spacing w:val="-1"/>
        </w:rPr>
        <w:t>One.</w:t>
      </w:r>
      <w:r>
        <w:rPr>
          <w:spacing w:val="24"/>
        </w:rPr>
        <w:t> </w:t>
      </w:r>
      <w:r>
        <w:rPr>
          <w:spacing w:val="-1"/>
        </w:rPr>
        <w:t>2019;</w:t>
      </w:r>
      <w:r>
        <w:rPr>
          <w:spacing w:val="55"/>
          <w:w w:val="101"/>
        </w:rPr>
        <w:t> </w:t>
      </w:r>
      <w:r>
        <w:rPr/>
        <w:t>14(5):</w:t>
      </w:r>
      <w:r>
        <w:rPr>
          <w:spacing w:val="29"/>
        </w:rPr>
        <w:t> </w:t>
      </w:r>
      <w:r>
        <w:rPr>
          <w:spacing w:val="-1"/>
        </w:rPr>
        <w:t>e0215427.</w:t>
      </w:r>
      <w:r>
        <w:rPr/>
      </w:r>
    </w:p>
    <w:p>
      <w:pPr>
        <w:pStyle w:val="BodyText"/>
        <w:numPr>
          <w:ilvl w:val="0"/>
          <w:numId w:val="30"/>
        </w:numPr>
        <w:tabs>
          <w:tab w:pos="800" w:val="left" w:leader="none"/>
        </w:tabs>
        <w:spacing w:line="283" w:lineRule="auto" w:before="114" w:after="0"/>
        <w:ind w:left="800" w:right="114" w:hanging="404"/>
        <w:jc w:val="both"/>
      </w:pPr>
      <w:r>
        <w:rPr>
          <w:spacing w:val="-1"/>
        </w:rPr>
        <w:t>Jones</w:t>
      </w:r>
      <w:r>
        <w:rPr>
          <w:spacing w:val="27"/>
        </w:rPr>
        <w:t> </w:t>
      </w:r>
      <w:r>
        <w:rPr/>
        <w:t>J.J.,</w:t>
      </w:r>
      <w:r>
        <w:rPr>
          <w:spacing w:val="30"/>
        </w:rPr>
        <w:t> </w:t>
      </w:r>
      <w:r>
        <w:rPr>
          <w:spacing w:val="-1"/>
        </w:rPr>
        <w:t>Mundy</w:t>
      </w:r>
      <w:r>
        <w:rPr>
          <w:spacing w:val="30"/>
        </w:rPr>
        <w:t> </w:t>
      </w:r>
      <w:r>
        <w:rPr>
          <w:spacing w:val="-1"/>
        </w:rPr>
        <w:t>L.M.,</w:t>
      </w:r>
      <w:r>
        <w:rPr>
          <w:spacing w:val="28"/>
        </w:rPr>
        <w:t> </w:t>
      </w:r>
      <w:r>
        <w:rPr>
          <w:spacing w:val="-1"/>
        </w:rPr>
        <w:t>Blackman</w:t>
      </w:r>
      <w:r>
        <w:rPr>
          <w:spacing w:val="25"/>
        </w:rPr>
        <w:t> </w:t>
      </w:r>
      <w:r>
        <w:rPr/>
        <w:t>N.,</w:t>
      </w:r>
      <w:r>
        <w:rPr>
          <w:spacing w:val="28"/>
        </w:rPr>
        <w:t> </w:t>
      </w:r>
      <w:r>
        <w:rPr>
          <w:spacing w:val="-1"/>
        </w:rPr>
        <w:t>Shwarz</w:t>
      </w:r>
      <w:r>
        <w:rPr>
          <w:spacing w:val="26"/>
        </w:rPr>
        <w:t> </w:t>
      </w:r>
      <w:r>
        <w:rPr/>
        <w:t>M.</w:t>
      </w:r>
      <w:r>
        <w:rPr>
          <w:spacing w:val="28"/>
        </w:rPr>
        <w:t> </w:t>
      </w:r>
      <w:r>
        <w:rPr/>
        <w:t>Ferric</w:t>
      </w:r>
      <w:r>
        <w:rPr>
          <w:spacing w:val="28"/>
        </w:rPr>
        <w:t> </w:t>
      </w:r>
      <w:r>
        <w:rPr/>
        <w:t>carboxymaltose</w:t>
      </w:r>
      <w:r>
        <w:rPr>
          <w:spacing w:val="27"/>
        </w:rPr>
        <w:t> </w:t>
      </w:r>
      <w:r>
        <w:rPr/>
        <w:t>for</w:t>
      </w:r>
      <w:r>
        <w:rPr>
          <w:spacing w:val="27"/>
        </w:rPr>
        <w:t> </w:t>
      </w:r>
      <w:r>
        <w:rPr>
          <w:spacing w:val="-1"/>
        </w:rPr>
        <w:t>anemic</w:t>
      </w:r>
      <w:r>
        <w:rPr>
          <w:spacing w:val="47"/>
          <w:w w:val="102"/>
        </w:rPr>
        <w:t> </w:t>
      </w:r>
      <w:r>
        <w:rPr>
          <w:spacing w:val="-1"/>
        </w:rPr>
        <w:t>perioperative</w:t>
      </w:r>
      <w:r>
        <w:rPr>
          <w:spacing w:val="35"/>
        </w:rPr>
        <w:t> </w:t>
      </w:r>
      <w:r>
        <w:rPr>
          <w:spacing w:val="-1"/>
        </w:rPr>
        <w:t>populations:</w:t>
      </w:r>
      <w:r>
        <w:rPr>
          <w:spacing w:val="36"/>
        </w:rPr>
        <w:t> </w:t>
      </w:r>
      <w:r>
        <w:rPr/>
        <w:t>a</w:t>
      </w:r>
      <w:r>
        <w:rPr>
          <w:spacing w:val="38"/>
        </w:rPr>
        <w:t> </w:t>
      </w:r>
      <w:r>
        <w:rPr/>
        <w:t>systematic</w:t>
      </w:r>
      <w:r>
        <w:rPr>
          <w:spacing w:val="33"/>
        </w:rPr>
        <w:t> </w:t>
      </w:r>
      <w:r>
        <w:rPr/>
        <w:t>literature</w:t>
      </w:r>
      <w:r>
        <w:rPr>
          <w:spacing w:val="37"/>
        </w:rPr>
        <w:t> </w:t>
      </w:r>
      <w:r>
        <w:rPr/>
        <w:t>review</w:t>
      </w:r>
      <w:r>
        <w:rPr>
          <w:spacing w:val="33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randomized</w:t>
      </w:r>
      <w:r>
        <w:rPr>
          <w:spacing w:val="36"/>
        </w:rPr>
        <w:t> </w:t>
      </w:r>
      <w:r>
        <w:rPr/>
        <w:t>controlled</w:t>
      </w:r>
      <w:r>
        <w:rPr>
          <w:spacing w:val="35"/>
        </w:rPr>
        <w:t> </w:t>
      </w:r>
      <w:r>
        <w:rPr/>
        <w:t>trials.</w:t>
      </w:r>
      <w:r>
        <w:rPr>
          <w:spacing w:val="33"/>
        </w:rPr>
        <w:t> </w:t>
      </w:r>
      <w:r>
        <w:rPr/>
        <w:t>J.</w:t>
      </w:r>
      <w:r>
        <w:rPr>
          <w:spacing w:val="66"/>
          <w:w w:val="102"/>
        </w:rPr>
        <w:t> </w:t>
      </w:r>
      <w:r>
        <w:rPr/>
        <w:t>Blood</w:t>
      </w:r>
      <w:r>
        <w:rPr>
          <w:spacing w:val="15"/>
        </w:rPr>
        <w:t> </w:t>
      </w:r>
      <w:r>
        <w:rPr>
          <w:spacing w:val="-1"/>
        </w:rPr>
        <w:t>Med.</w:t>
      </w:r>
      <w:r>
        <w:rPr>
          <w:spacing w:val="13"/>
        </w:rPr>
        <w:t> </w:t>
      </w:r>
      <w:r>
        <w:rPr/>
        <w:t>2021;</w:t>
      </w:r>
      <w:r>
        <w:rPr>
          <w:spacing w:val="11"/>
        </w:rPr>
        <w:t> </w:t>
      </w:r>
      <w:r>
        <w:rPr/>
        <w:t>12:</w:t>
      </w:r>
      <w:r>
        <w:rPr>
          <w:spacing w:val="17"/>
        </w:rPr>
        <w:t> </w:t>
      </w:r>
      <w:r>
        <w:rPr>
          <w:spacing w:val="-1"/>
        </w:rPr>
        <w:t>337-359.</w:t>
      </w:r>
      <w:r>
        <w:rPr/>
      </w:r>
    </w:p>
    <w:p>
      <w:pPr>
        <w:pStyle w:val="BodyText"/>
        <w:spacing w:line="282" w:lineRule="auto" w:before="113"/>
        <w:ind w:left="800" w:right="110" w:hanging="404"/>
        <w:jc w:val="both"/>
      </w:pPr>
      <w:r>
        <w:rPr/>
        <w:t>101.СанПиН</w:t>
      </w:r>
      <w:r>
        <w:rPr>
          <w:spacing w:val="13"/>
        </w:rPr>
        <w:t> </w:t>
      </w:r>
      <w:r>
        <w:rPr/>
        <w:t>3.3686-21</w:t>
      </w:r>
      <w:r>
        <w:rPr>
          <w:spacing w:val="11"/>
        </w:rPr>
        <w:t> </w:t>
      </w:r>
      <w:r>
        <w:rPr>
          <w:spacing w:val="-1"/>
        </w:rPr>
        <w:t>"Санитарно-эпидемиологические</w:t>
      </w:r>
      <w:r>
        <w:rPr>
          <w:spacing w:val="9"/>
        </w:rPr>
        <w:t> </w:t>
      </w:r>
      <w:r>
        <w:rPr/>
        <w:t>требования</w:t>
      </w:r>
      <w:r>
        <w:rPr>
          <w:spacing w:val="11"/>
        </w:rPr>
        <w:t> </w:t>
      </w:r>
      <w:r>
        <w:rPr/>
        <w:t>по</w:t>
      </w:r>
      <w:r>
        <w:rPr>
          <w:spacing w:val="14"/>
        </w:rPr>
        <w:t> </w:t>
      </w:r>
      <w:r>
        <w:rPr/>
        <w:t>профилактике</w:t>
      </w:r>
      <w:r>
        <w:rPr>
          <w:spacing w:val="76"/>
          <w:w w:val="102"/>
        </w:rPr>
        <w:t> </w:t>
      </w:r>
      <w:r>
        <w:rPr/>
        <w:t>инфекционных болезней."</w:t>
      </w:r>
      <w:r>
        <w:rPr>
          <w:spacing w:val="2"/>
        </w:rPr>
        <w:t> </w:t>
      </w:r>
      <w:r>
        <w:rPr/>
        <w:t>(утв. </w:t>
      </w:r>
      <w:r>
        <w:rPr>
          <w:spacing w:val="-1"/>
        </w:rPr>
        <w:t>Постановлением</w:t>
      </w:r>
      <w:r>
        <w:rPr>
          <w:spacing w:val="54"/>
        </w:rPr>
        <w:t> </w:t>
      </w:r>
      <w:r>
        <w:rPr/>
        <w:t>Главного государственного</w:t>
      </w:r>
      <w:r>
        <w:rPr>
          <w:spacing w:val="30"/>
          <w:w w:val="102"/>
        </w:rPr>
        <w:t> </w:t>
      </w:r>
      <w:r>
        <w:rPr>
          <w:spacing w:val="-1"/>
        </w:rPr>
        <w:t>санитарного</w:t>
      </w:r>
      <w:r>
        <w:rPr>
          <w:spacing w:val="16"/>
        </w:rPr>
        <w:t> </w:t>
      </w:r>
      <w:r>
        <w:rPr>
          <w:spacing w:val="-1"/>
        </w:rPr>
        <w:t>врача</w:t>
      </w:r>
      <w:r>
        <w:rPr>
          <w:spacing w:val="14"/>
        </w:rPr>
        <w:t> </w:t>
      </w:r>
      <w:r>
        <w:rPr/>
        <w:t>РФ</w:t>
      </w:r>
      <w:r>
        <w:rPr>
          <w:spacing w:val="14"/>
        </w:rPr>
        <w:t> </w:t>
      </w:r>
      <w:r>
        <w:rPr/>
        <w:t>от</w:t>
      </w:r>
      <w:r>
        <w:rPr>
          <w:spacing w:val="15"/>
        </w:rPr>
        <w:t> </w:t>
      </w:r>
      <w:r>
        <w:rPr>
          <w:spacing w:val="-1"/>
        </w:rPr>
        <w:t>28.01.2021</w:t>
      </w:r>
      <w:r>
        <w:rPr>
          <w:spacing w:val="16"/>
        </w:rPr>
        <w:t> </w:t>
      </w:r>
      <w:r>
        <w:rPr>
          <w:spacing w:val="-1"/>
        </w:rPr>
        <w:t>№4)</w:t>
      </w:r>
      <w:r>
        <w:rPr>
          <w:spacing w:val="15"/>
        </w:rPr>
        <w:t> </w:t>
      </w:r>
      <w:r>
        <w:rPr>
          <w:spacing w:val="-1"/>
        </w:rPr>
        <w:t>(ред.</w:t>
      </w:r>
      <w:r>
        <w:rPr>
          <w:spacing w:val="17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25.05.2022).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7" w:after="0"/>
        <w:ind w:left="800" w:right="112" w:hanging="404"/>
        <w:jc w:val="both"/>
      </w:pPr>
      <w:r>
        <w:rPr>
          <w:spacing w:val="-1"/>
        </w:rPr>
        <w:t>Liang</w:t>
      </w:r>
      <w:r>
        <w:rPr>
          <w:spacing w:val="38"/>
        </w:rPr>
        <w:t> </w:t>
      </w:r>
      <w:r>
        <w:rPr/>
        <w:t>J.L.,</w:t>
      </w:r>
      <w:r>
        <w:rPr>
          <w:spacing w:val="39"/>
        </w:rPr>
        <w:t> </w:t>
      </w:r>
      <w:r>
        <w:rPr/>
        <w:t>Tiwari</w:t>
      </w:r>
      <w:r>
        <w:rPr>
          <w:spacing w:val="37"/>
        </w:rPr>
        <w:t> </w:t>
      </w:r>
      <w:r>
        <w:rPr/>
        <w:t>T.,</w:t>
      </w:r>
      <w:r>
        <w:rPr>
          <w:spacing w:val="41"/>
        </w:rPr>
        <w:t> </w:t>
      </w:r>
      <w:r>
        <w:rPr/>
        <w:t>Moro</w:t>
      </w:r>
      <w:r>
        <w:rPr>
          <w:spacing w:val="39"/>
        </w:rPr>
        <w:t> </w:t>
      </w:r>
      <w:r>
        <w:rPr/>
        <w:t>P.</w:t>
      </w:r>
      <w:r>
        <w:rPr>
          <w:spacing w:val="41"/>
        </w:rPr>
        <w:t> </w:t>
      </w:r>
      <w:r>
        <w:rPr>
          <w:spacing w:val="-2"/>
        </w:rPr>
        <w:t>et</w:t>
      </w:r>
      <w:r>
        <w:rPr>
          <w:spacing w:val="42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/>
        <w:t>Prevention</w:t>
      </w:r>
      <w:r>
        <w:rPr>
          <w:spacing w:val="38"/>
        </w:rPr>
        <w:t> </w:t>
      </w:r>
      <w:r>
        <w:rPr/>
        <w:t>of</w:t>
      </w:r>
      <w:r>
        <w:rPr>
          <w:spacing w:val="35"/>
        </w:rPr>
        <w:t> </w:t>
      </w:r>
      <w:r>
        <w:rPr>
          <w:spacing w:val="-1"/>
        </w:rPr>
        <w:t>pertussis,</w:t>
      </w:r>
      <w:r>
        <w:rPr>
          <w:spacing w:val="41"/>
        </w:rPr>
        <w:t> </w:t>
      </w:r>
      <w:r>
        <w:rPr/>
        <w:t>tetanus,</w:t>
      </w:r>
      <w:r>
        <w:rPr>
          <w:spacing w:val="41"/>
        </w:rPr>
        <w:t> </w:t>
      </w:r>
      <w:r>
        <w:rPr/>
        <w:t>and</w:t>
      </w:r>
      <w:r>
        <w:rPr>
          <w:spacing w:val="39"/>
        </w:rPr>
        <w:t> </w:t>
      </w:r>
      <w:r>
        <w:rPr>
          <w:spacing w:val="-1"/>
        </w:rPr>
        <w:t>diphtheria</w:t>
      </w:r>
      <w:r>
        <w:rPr>
          <w:spacing w:val="37"/>
        </w:rPr>
        <w:t> </w:t>
      </w:r>
      <w:r>
        <w:rPr/>
        <w:t>with</w:t>
      </w:r>
      <w:r>
        <w:rPr>
          <w:spacing w:val="62"/>
          <w:w w:val="102"/>
        </w:rPr>
        <w:t> </w:t>
      </w:r>
      <w:r>
        <w:rPr>
          <w:spacing w:val="-1"/>
        </w:rPr>
        <w:t>vaccines</w:t>
      </w:r>
      <w:r>
        <w:rPr>
          <w:spacing w:val="-5"/>
        </w:rPr>
        <w:t> </w:t>
      </w:r>
      <w:r>
        <w:rPr/>
        <w:t>in</w:t>
      </w:r>
      <w:r>
        <w:rPr>
          <w:spacing w:val="-2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United</w:t>
      </w:r>
      <w:r>
        <w:rPr>
          <w:spacing w:val="-2"/>
        </w:rPr>
        <w:t> </w:t>
      </w:r>
      <w:r>
        <w:rPr/>
        <w:t>States:</w:t>
      </w:r>
      <w:r>
        <w:rPr>
          <w:spacing w:val="-3"/>
        </w:rPr>
        <w:t> </w:t>
      </w:r>
      <w:r>
        <w:rPr/>
        <w:t>Recommendations</w:t>
      </w:r>
      <w:r>
        <w:rPr>
          <w:spacing w:val="-1"/>
        </w:rPr>
        <w:t> </w:t>
      </w:r>
      <w:r>
        <w:rPr/>
        <w:t>of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Advisory</w:t>
      </w:r>
      <w:r>
        <w:rPr>
          <w:spacing w:val="-2"/>
        </w:rPr>
        <w:t> </w:t>
      </w:r>
      <w:r>
        <w:rPr/>
        <w:t>Committee</w:t>
      </w:r>
      <w:r>
        <w:rPr>
          <w:spacing w:val="-5"/>
        </w:rPr>
        <w:t> </w:t>
      </w:r>
      <w:r>
        <w:rPr/>
        <w:t>on</w:t>
      </w:r>
      <w:r>
        <w:rPr>
          <w:spacing w:val="-2"/>
        </w:rPr>
        <w:t> </w:t>
      </w:r>
      <w:r>
        <w:rPr/>
        <w:t>Immunization</w:t>
      </w:r>
      <w:r>
        <w:rPr>
          <w:spacing w:val="52"/>
          <w:w w:val="102"/>
        </w:rPr>
        <w:t> </w:t>
      </w:r>
      <w:r>
        <w:rPr>
          <w:spacing w:val="-1"/>
        </w:rPr>
        <w:t>Practices</w:t>
      </w:r>
      <w:r>
        <w:rPr>
          <w:spacing w:val="15"/>
        </w:rPr>
        <w:t> </w:t>
      </w:r>
      <w:r>
        <w:rPr/>
        <w:t>(ACIP).</w:t>
      </w:r>
      <w:r>
        <w:rPr>
          <w:spacing w:val="13"/>
        </w:rPr>
        <w:t> </w:t>
      </w:r>
      <w:r>
        <w:rPr/>
        <w:t>MMWR</w:t>
      </w:r>
      <w:r>
        <w:rPr>
          <w:spacing w:val="19"/>
        </w:rPr>
        <w:t> </w:t>
      </w:r>
      <w:r>
        <w:rPr>
          <w:spacing w:val="-1"/>
        </w:rPr>
        <w:t>Recomm</w:t>
      </w:r>
      <w:r>
        <w:rPr>
          <w:spacing w:val="17"/>
        </w:rPr>
        <w:t> </w:t>
      </w:r>
      <w:r>
        <w:rPr>
          <w:spacing w:val="-1"/>
        </w:rPr>
        <w:t>Rep.</w:t>
      </w:r>
      <w:r>
        <w:rPr>
          <w:spacing w:val="18"/>
        </w:rPr>
        <w:t> </w:t>
      </w:r>
      <w:r>
        <w:rPr/>
        <w:t>2018;</w:t>
      </w:r>
      <w:r>
        <w:rPr>
          <w:spacing w:val="15"/>
        </w:rPr>
        <w:t> </w:t>
      </w:r>
      <w:r>
        <w:rPr/>
        <w:t>67(2):</w:t>
      </w:r>
      <w:r>
        <w:rPr>
          <w:spacing w:val="16"/>
        </w:rPr>
        <w:t> </w:t>
      </w:r>
      <w:r>
        <w:rPr/>
        <w:t>1–44.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4" w:lineRule="auto" w:before="114" w:after="0"/>
        <w:ind w:left="396" w:right="112" w:firstLine="0"/>
        <w:jc w:val="right"/>
      </w:pPr>
      <w:r>
        <w:rPr>
          <w:spacing w:val="-1"/>
        </w:rPr>
        <w:t>Pashikanti</w:t>
      </w:r>
      <w:r>
        <w:rPr>
          <w:spacing w:val="43"/>
        </w:rPr>
        <w:t> </w:t>
      </w:r>
      <w:r>
        <w:rPr/>
        <w:t>L.,</w:t>
      </w:r>
      <w:r>
        <w:rPr>
          <w:spacing w:val="42"/>
        </w:rPr>
        <w:t> </w:t>
      </w:r>
      <w:r>
        <w:rPr/>
        <w:t>Von</w:t>
      </w:r>
      <w:r>
        <w:rPr>
          <w:spacing w:val="45"/>
        </w:rPr>
        <w:t> </w:t>
      </w:r>
      <w:r>
        <w:rPr/>
        <w:t>Ah</w:t>
      </w:r>
      <w:r>
        <w:rPr>
          <w:spacing w:val="45"/>
        </w:rPr>
        <w:t> </w:t>
      </w:r>
      <w:r>
        <w:rPr/>
        <w:t>D.</w:t>
      </w:r>
      <w:r>
        <w:rPr>
          <w:spacing w:val="46"/>
        </w:rPr>
        <w:t> </w:t>
      </w:r>
      <w:r>
        <w:rPr>
          <w:spacing w:val="-1"/>
        </w:rPr>
        <w:t>Impact</w:t>
      </w:r>
      <w:r>
        <w:rPr>
          <w:spacing w:val="43"/>
        </w:rPr>
        <w:t> </w:t>
      </w:r>
      <w:r>
        <w:rPr/>
        <w:t>of</w:t>
      </w:r>
      <w:r>
        <w:rPr>
          <w:spacing w:val="44"/>
        </w:rPr>
        <w:t> </w:t>
      </w:r>
      <w:r>
        <w:rPr>
          <w:spacing w:val="-1"/>
        </w:rPr>
        <w:t>early</w:t>
      </w:r>
      <w:r>
        <w:rPr>
          <w:spacing w:val="46"/>
        </w:rPr>
        <w:t> </w:t>
      </w:r>
      <w:r>
        <w:rPr/>
        <w:t>mobilization</w:t>
      </w:r>
      <w:r>
        <w:rPr>
          <w:spacing w:val="39"/>
        </w:rPr>
        <w:t> </w:t>
      </w:r>
      <w:r>
        <w:rPr>
          <w:spacing w:val="-1"/>
        </w:rPr>
        <w:t>protocol</w:t>
      </w:r>
      <w:r>
        <w:rPr>
          <w:spacing w:val="44"/>
        </w:rPr>
        <w:t> </w:t>
      </w:r>
      <w:r>
        <w:rPr/>
        <w:t>on</w:t>
      </w:r>
      <w:r>
        <w:rPr>
          <w:spacing w:val="45"/>
        </w:rPr>
        <w:t> </w:t>
      </w:r>
      <w:r>
        <w:rPr/>
        <w:t>the</w:t>
      </w:r>
      <w:r>
        <w:rPr>
          <w:spacing w:val="45"/>
        </w:rPr>
        <w:t> </w:t>
      </w:r>
      <w:r>
        <w:rPr>
          <w:spacing w:val="-1"/>
        </w:rPr>
        <w:t>medical-</w:t>
      </w:r>
      <w:r>
        <w:rPr>
          <w:spacing w:val="42"/>
        </w:rPr>
        <w:t> </w:t>
      </w:r>
      <w:r>
        <w:rPr>
          <w:spacing w:val="-1"/>
        </w:rPr>
        <w:t>surgical</w:t>
      </w:r>
      <w:r>
        <w:rPr>
          <w:spacing w:val="75"/>
          <w:w w:val="101"/>
        </w:rPr>
        <w:t> </w:t>
      </w:r>
      <w:r>
        <w:rPr>
          <w:spacing w:val="-1"/>
        </w:rPr>
        <w:t>inpatient</w:t>
      </w:r>
      <w:r>
        <w:rPr>
          <w:spacing w:val="7"/>
        </w:rPr>
        <w:t> </w:t>
      </w:r>
      <w:r>
        <w:rPr/>
        <w:t>population:</w:t>
      </w:r>
      <w:r>
        <w:rPr>
          <w:spacing w:val="7"/>
        </w:rPr>
        <w:t> </w:t>
      </w:r>
      <w:r>
        <w:rPr/>
        <w:t>an</w:t>
      </w:r>
      <w:r>
        <w:rPr>
          <w:spacing w:val="4"/>
        </w:rPr>
        <w:t> </w:t>
      </w:r>
      <w:r>
        <w:rPr>
          <w:spacing w:val="-1"/>
        </w:rPr>
        <w:t>integrated</w:t>
      </w:r>
      <w:r>
        <w:rPr>
          <w:spacing w:val="5"/>
        </w:rPr>
        <w:t> </w:t>
      </w:r>
      <w:r>
        <w:rPr>
          <w:spacing w:val="-1"/>
        </w:rPr>
        <w:t>review</w:t>
      </w:r>
      <w:r>
        <w:rPr>
          <w:spacing w:val="9"/>
        </w:rPr>
        <w:t> </w:t>
      </w:r>
      <w:r>
        <w:rPr/>
        <w:t>of</w:t>
      </w:r>
      <w:r>
        <w:rPr>
          <w:spacing w:val="4"/>
        </w:rPr>
        <w:t> </w:t>
      </w:r>
      <w:r>
        <w:rPr/>
        <w:t>literature.</w:t>
      </w:r>
      <w:r>
        <w:rPr>
          <w:spacing w:val="4"/>
        </w:rPr>
        <w:t> </w:t>
      </w:r>
      <w:r>
        <w:rPr/>
        <w:t>Clin.</w:t>
      </w:r>
      <w:r>
        <w:rPr>
          <w:spacing w:val="10"/>
        </w:rPr>
        <w:t> </w:t>
      </w:r>
      <w:r>
        <w:rPr>
          <w:spacing w:val="-1"/>
        </w:rPr>
        <w:t>Nurse</w:t>
      </w:r>
      <w:r>
        <w:rPr>
          <w:spacing w:val="8"/>
        </w:rPr>
        <w:t> </w:t>
      </w:r>
      <w:r>
        <w:rPr/>
        <w:t>Spec.</w:t>
      </w:r>
      <w:r>
        <w:rPr>
          <w:spacing w:val="7"/>
        </w:rPr>
        <w:t> </w:t>
      </w:r>
      <w:r>
        <w:rPr>
          <w:spacing w:val="-1"/>
        </w:rPr>
        <w:t>2012;</w:t>
      </w:r>
      <w:r>
        <w:rPr>
          <w:spacing w:val="7"/>
        </w:rPr>
        <w:t> </w:t>
      </w:r>
      <w:r>
        <w:rPr/>
        <w:t>26</w:t>
      </w:r>
      <w:r>
        <w:rPr>
          <w:spacing w:val="6"/>
        </w:rPr>
        <w:t> </w:t>
      </w:r>
      <w:r>
        <w:rPr/>
        <w:t>(2):</w:t>
      </w:r>
      <w:r>
        <w:rPr>
          <w:spacing w:val="8"/>
        </w:rPr>
        <w:t> </w:t>
      </w:r>
      <w:r>
        <w:rPr/>
        <w:t>87-94.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4" w:after="0"/>
        <w:ind w:left="800" w:right="112" w:hanging="404"/>
        <w:jc w:val="both"/>
      </w:pPr>
      <w:r>
        <w:rPr>
          <w:spacing w:val="-1"/>
        </w:rPr>
        <w:t>Palke</w:t>
      </w:r>
      <w:r>
        <w:rPr>
          <w:spacing w:val="6"/>
        </w:rPr>
        <w:t> </w:t>
      </w:r>
      <w:r>
        <w:rPr>
          <w:spacing w:val="-1"/>
        </w:rPr>
        <w:t>L.,</w:t>
      </w:r>
      <w:r>
        <w:rPr>
          <w:spacing w:val="5"/>
        </w:rPr>
        <w:t> </w:t>
      </w:r>
      <w:r>
        <w:rPr/>
        <w:t>Schneider</w:t>
      </w:r>
      <w:r>
        <w:rPr>
          <w:spacing w:val="5"/>
        </w:rPr>
        <w:t> </w:t>
      </w:r>
      <w:r>
        <w:rPr/>
        <w:t>S.,</w:t>
      </w:r>
      <w:r>
        <w:rPr>
          <w:spacing w:val="5"/>
        </w:rPr>
        <w:t> </w:t>
      </w:r>
      <w:r>
        <w:rPr>
          <w:spacing w:val="-1"/>
        </w:rPr>
        <w:t>Karich</w:t>
      </w:r>
      <w:r>
        <w:rPr>
          <w:spacing w:val="3"/>
        </w:rPr>
        <w:t> </w:t>
      </w:r>
      <w:r>
        <w:rPr/>
        <w:t>B.</w:t>
      </w:r>
      <w:r>
        <w:rPr>
          <w:spacing w:val="9"/>
        </w:rPr>
        <w:t> </w:t>
      </w:r>
      <w:r>
        <w:rPr/>
        <w:t>et</w:t>
      </w:r>
      <w:r>
        <w:rPr>
          <w:spacing w:val="6"/>
        </w:rPr>
        <w:t> </w:t>
      </w:r>
      <w:r>
        <w:rPr>
          <w:spacing w:val="-1"/>
        </w:rPr>
        <w:t>al.</w:t>
      </w:r>
      <w:r>
        <w:rPr>
          <w:spacing w:val="9"/>
        </w:rPr>
        <w:t> </w:t>
      </w:r>
      <w:r>
        <w:rPr>
          <w:spacing w:val="-1"/>
        </w:rPr>
        <w:t>Anti-gravity</w:t>
      </w:r>
      <w:r>
        <w:rPr>
          <w:spacing w:val="5"/>
        </w:rPr>
        <w:t> </w:t>
      </w:r>
      <w:r>
        <w:rPr/>
        <w:t>treadmill</w:t>
      </w:r>
      <w:r>
        <w:rPr>
          <w:spacing w:val="5"/>
        </w:rPr>
        <w:t> </w:t>
      </w:r>
      <w:r>
        <w:rPr>
          <w:spacing w:val="-1"/>
        </w:rPr>
        <w:t>rehabilitation</w:t>
      </w:r>
      <w:r>
        <w:rPr>
          <w:spacing w:val="1"/>
        </w:rPr>
        <w:t> </w:t>
      </w:r>
      <w:r>
        <w:rPr>
          <w:spacing w:val="-1"/>
        </w:rPr>
        <w:t>improves</w:t>
      </w:r>
      <w:r>
        <w:rPr>
          <w:spacing w:val="9"/>
        </w:rPr>
        <w:t> </w:t>
      </w:r>
      <w:r>
        <w:rPr>
          <w:spacing w:val="-1"/>
        </w:rPr>
        <w:t>gait</w:t>
      </w:r>
      <w:r>
        <w:rPr>
          <w:spacing w:val="6"/>
        </w:rPr>
        <w:t> </w:t>
      </w:r>
      <w:r>
        <w:rPr/>
        <w:t>and</w:t>
      </w:r>
      <w:r>
        <w:rPr>
          <w:spacing w:val="83"/>
          <w:w w:val="102"/>
        </w:rPr>
        <w:t> </w:t>
      </w:r>
      <w:r>
        <w:rPr>
          <w:spacing w:val="-1"/>
        </w:rPr>
        <w:t>muscle</w:t>
      </w:r>
      <w:r>
        <w:rPr>
          <w:spacing w:val="18"/>
        </w:rPr>
        <w:t> </w:t>
      </w:r>
      <w:r>
        <w:rPr>
          <w:spacing w:val="-1"/>
        </w:rPr>
        <w:t>atrophy</w:t>
      </w:r>
      <w:r>
        <w:rPr>
          <w:spacing w:val="17"/>
        </w:rPr>
        <w:t> </w:t>
      </w:r>
      <w:r>
        <w:rPr>
          <w:spacing w:val="-1"/>
        </w:rPr>
        <w:t>in</w:t>
      </w:r>
      <w:r>
        <w:rPr>
          <w:spacing w:val="20"/>
        </w:rPr>
        <w:t> </w:t>
      </w:r>
      <w:r>
        <w:rPr>
          <w:spacing w:val="-1"/>
        </w:rPr>
        <w:t>patients</w:t>
      </w:r>
      <w:r>
        <w:rPr>
          <w:spacing w:val="17"/>
        </w:rPr>
        <w:t> </w:t>
      </w:r>
      <w:r>
        <w:rPr/>
        <w:t>with</w:t>
      </w:r>
      <w:r>
        <w:rPr>
          <w:spacing w:val="17"/>
        </w:rPr>
        <w:t> </w:t>
      </w:r>
      <w:r>
        <w:rPr>
          <w:spacing w:val="-1"/>
        </w:rPr>
        <w:t>surgically</w:t>
      </w:r>
      <w:r>
        <w:rPr>
          <w:spacing w:val="19"/>
        </w:rPr>
        <w:t> </w:t>
      </w:r>
      <w:r>
        <w:rPr>
          <w:spacing w:val="-1"/>
        </w:rPr>
        <w:t>treated</w:t>
      </w:r>
      <w:r>
        <w:rPr>
          <w:spacing w:val="22"/>
        </w:rPr>
        <w:t> </w:t>
      </w:r>
      <w:r>
        <w:rPr>
          <w:spacing w:val="-1"/>
        </w:rPr>
        <w:t>ankle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tibial</w:t>
      </w:r>
      <w:r>
        <w:rPr>
          <w:spacing w:val="17"/>
        </w:rPr>
        <w:t> </w:t>
      </w:r>
      <w:r>
        <w:rPr/>
        <w:t>plateau</w:t>
      </w:r>
      <w:r>
        <w:rPr>
          <w:spacing w:val="17"/>
        </w:rPr>
        <w:t> </w:t>
      </w:r>
      <w:r>
        <w:rPr/>
        <w:t>fractures</w:t>
      </w:r>
      <w:r>
        <w:rPr>
          <w:spacing w:val="14"/>
        </w:rPr>
        <w:t> </w:t>
      </w:r>
      <w:r>
        <w:rPr/>
        <w:t>after</w:t>
      </w:r>
      <w:r>
        <w:rPr>
          <w:spacing w:val="14"/>
        </w:rPr>
        <w:t> </w:t>
      </w:r>
      <w:r>
        <w:rPr/>
        <w:t>one</w:t>
      </w:r>
      <w:r>
        <w:rPr>
          <w:spacing w:val="73"/>
          <w:w w:val="102"/>
        </w:rPr>
        <w:t> </w:t>
      </w:r>
      <w:r>
        <w:rPr/>
        <w:t>year:</w:t>
      </w:r>
      <w:r>
        <w:rPr>
          <w:spacing w:val="6"/>
        </w:rPr>
        <w:t> </w:t>
      </w:r>
      <w:r>
        <w:rPr/>
        <w:t>A</w:t>
      </w:r>
      <w:r>
        <w:rPr>
          <w:spacing w:val="13"/>
        </w:rPr>
        <w:t> </w:t>
      </w:r>
      <w:r>
        <w:rPr/>
        <w:t>randomised</w:t>
      </w:r>
      <w:r>
        <w:rPr>
          <w:spacing w:val="9"/>
        </w:rPr>
        <w:t> </w:t>
      </w:r>
      <w:r>
        <w:rPr/>
        <w:t>clinical</w:t>
      </w:r>
      <w:r>
        <w:rPr>
          <w:spacing w:val="8"/>
        </w:rPr>
        <w:t> </w:t>
      </w:r>
      <w:r>
        <w:rPr>
          <w:spacing w:val="-1"/>
        </w:rPr>
        <w:t>trial.</w:t>
      </w:r>
      <w:r>
        <w:rPr>
          <w:spacing w:val="11"/>
        </w:rPr>
        <w:t> </w:t>
      </w:r>
      <w:r>
        <w:rPr/>
        <w:t>Clin</w:t>
      </w:r>
      <w:r>
        <w:rPr>
          <w:spacing w:val="11"/>
        </w:rPr>
        <w:t> </w:t>
      </w:r>
      <w:r>
        <w:rPr/>
        <w:t>Rehabil.</w:t>
      </w:r>
      <w:r>
        <w:rPr>
          <w:spacing w:val="11"/>
        </w:rPr>
        <w:t> </w:t>
      </w:r>
      <w:r>
        <w:rPr/>
        <w:t>2022;</w:t>
      </w:r>
      <w:r>
        <w:rPr>
          <w:spacing w:val="9"/>
        </w:rPr>
        <w:t> </w:t>
      </w:r>
      <w:r>
        <w:rPr/>
        <w:t>36</w:t>
      </w:r>
      <w:r>
        <w:rPr>
          <w:spacing w:val="13"/>
        </w:rPr>
        <w:t> </w:t>
      </w:r>
      <w:r>
        <w:rPr/>
        <w:t>(1):</w:t>
      </w:r>
      <w:r>
        <w:rPr>
          <w:spacing w:val="12"/>
        </w:rPr>
        <w:t> </w:t>
      </w:r>
      <w:r>
        <w:rPr>
          <w:spacing w:val="-1"/>
        </w:rPr>
        <w:t>87-98.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7" w:after="0"/>
        <w:ind w:left="800" w:right="111" w:hanging="404"/>
        <w:jc w:val="both"/>
      </w:pPr>
      <w:r>
        <w:rPr>
          <w:spacing w:val="-1"/>
        </w:rPr>
        <w:t>Pfeifer</w:t>
      </w:r>
      <w:r>
        <w:rPr>
          <w:spacing w:val="3"/>
        </w:rPr>
        <w:t> </w:t>
      </w:r>
      <w:r>
        <w:rPr/>
        <w:t>C.G.,</w:t>
      </w:r>
      <w:r>
        <w:rPr>
          <w:spacing w:val="9"/>
        </w:rPr>
        <w:t> </w:t>
      </w:r>
      <w:r>
        <w:rPr>
          <w:spacing w:val="-1"/>
        </w:rPr>
        <w:t>Grechenig</w:t>
      </w:r>
      <w:r>
        <w:rPr>
          <w:spacing w:val="6"/>
        </w:rPr>
        <w:t> </w:t>
      </w:r>
      <w:r>
        <w:rPr/>
        <w:t>S.,</w:t>
      </w:r>
      <w:r>
        <w:rPr>
          <w:spacing w:val="5"/>
        </w:rPr>
        <w:t> </w:t>
      </w:r>
      <w:r>
        <w:rPr>
          <w:spacing w:val="-1"/>
        </w:rPr>
        <w:t>Frankewycz</w:t>
      </w:r>
      <w:r>
        <w:rPr>
          <w:spacing w:val="7"/>
        </w:rPr>
        <w:t> </w:t>
      </w:r>
      <w:r>
        <w:rPr/>
        <w:t>B.</w:t>
      </w:r>
      <w:r>
        <w:rPr>
          <w:spacing w:val="6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9"/>
        </w:rPr>
        <w:t> </w:t>
      </w:r>
      <w:r>
        <w:rPr>
          <w:spacing w:val="-1"/>
        </w:rPr>
        <w:t>Analysis</w:t>
      </w:r>
      <w:r>
        <w:rPr>
          <w:spacing w:val="10"/>
        </w:rPr>
        <w:t> </w:t>
      </w:r>
      <w:r>
        <w:rPr/>
        <w:t>of</w:t>
      </w:r>
      <w:r>
        <w:rPr>
          <w:spacing w:val="3"/>
        </w:rPr>
        <w:t> </w:t>
      </w:r>
      <w:r>
        <w:rPr/>
        <w:t>213</w:t>
      </w:r>
      <w:r>
        <w:rPr>
          <w:spacing w:val="9"/>
        </w:rPr>
        <w:t> </w:t>
      </w:r>
      <w:r>
        <w:rPr>
          <w:spacing w:val="-1"/>
        </w:rPr>
        <w:t>currently</w:t>
      </w:r>
      <w:r>
        <w:rPr>
          <w:spacing w:val="9"/>
        </w:rPr>
        <w:t> </w:t>
      </w:r>
      <w:r>
        <w:rPr>
          <w:spacing w:val="-1"/>
        </w:rPr>
        <w:t>used</w:t>
      </w:r>
      <w:r>
        <w:rPr>
          <w:spacing w:val="9"/>
        </w:rPr>
        <w:t> </w:t>
      </w:r>
      <w:r>
        <w:rPr/>
        <w:t>rehabilitation</w:t>
      </w:r>
      <w:r>
        <w:rPr>
          <w:spacing w:val="84"/>
          <w:w w:val="102"/>
        </w:rPr>
        <w:t> </w:t>
      </w:r>
      <w:r>
        <w:rPr>
          <w:spacing w:val="-1"/>
        </w:rPr>
        <w:t>protocols</w:t>
      </w:r>
      <w:r>
        <w:rPr>
          <w:spacing w:val="12"/>
        </w:rPr>
        <w:t> </w:t>
      </w:r>
      <w:r>
        <w:rPr>
          <w:spacing w:val="-1"/>
        </w:rPr>
        <w:t>in</w:t>
      </w:r>
      <w:r>
        <w:rPr>
          <w:spacing w:val="13"/>
        </w:rPr>
        <w:t> </w:t>
      </w:r>
      <w:r>
        <w:rPr/>
        <w:t>foot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8"/>
        </w:rPr>
        <w:t> </w:t>
      </w:r>
      <w:r>
        <w:rPr/>
        <w:t>ankle</w:t>
      </w:r>
      <w:r>
        <w:rPr>
          <w:spacing w:val="11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>
          <w:spacing w:val="-1"/>
        </w:rPr>
        <w:t>Injury.</w:t>
      </w:r>
      <w:r>
        <w:rPr>
          <w:spacing w:val="11"/>
        </w:rPr>
        <w:t> </w:t>
      </w:r>
      <w:r>
        <w:rPr/>
        <w:t>2015;</w:t>
      </w:r>
      <w:r>
        <w:rPr>
          <w:spacing w:val="16"/>
        </w:rPr>
        <w:t> </w:t>
      </w:r>
      <w:r>
        <w:rPr/>
        <w:t>46</w:t>
      </w:r>
      <w:r>
        <w:rPr>
          <w:spacing w:val="10"/>
        </w:rPr>
        <w:t> </w:t>
      </w:r>
      <w:r>
        <w:rPr/>
        <w:t>Suppl</w:t>
      </w:r>
      <w:r>
        <w:rPr>
          <w:spacing w:val="11"/>
        </w:rPr>
        <w:t> </w:t>
      </w:r>
      <w:r>
        <w:rPr/>
        <w:t>4:</w:t>
      </w:r>
      <w:r>
        <w:rPr>
          <w:spacing w:val="10"/>
        </w:rPr>
        <w:t> </w:t>
      </w:r>
      <w:r>
        <w:rPr/>
        <w:t>S51-7.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4" w:after="0"/>
        <w:ind w:left="800" w:right="112" w:hanging="404"/>
        <w:jc w:val="both"/>
      </w:pPr>
      <w:r>
        <w:rPr>
          <w:spacing w:val="-1"/>
        </w:rPr>
        <w:t>Haller</w:t>
      </w:r>
      <w:r>
        <w:rPr>
          <w:spacing w:val="21"/>
        </w:rPr>
        <w:t> </w:t>
      </w:r>
      <w:r>
        <w:rPr>
          <w:spacing w:val="-1"/>
        </w:rPr>
        <w:t>J.M.,</w:t>
      </w:r>
      <w:r>
        <w:rPr>
          <w:spacing w:val="26"/>
        </w:rPr>
        <w:t> </w:t>
      </w:r>
      <w:r>
        <w:rPr/>
        <w:t>Potter</w:t>
      </w:r>
      <w:r>
        <w:rPr>
          <w:spacing w:val="24"/>
        </w:rPr>
        <w:t> </w:t>
      </w:r>
      <w:r>
        <w:rPr>
          <w:spacing w:val="-1"/>
        </w:rPr>
        <w:t>M.Q.,</w:t>
      </w:r>
      <w:r>
        <w:rPr>
          <w:spacing w:val="29"/>
        </w:rPr>
        <w:t> </w:t>
      </w:r>
      <w:r>
        <w:rPr>
          <w:spacing w:val="-1"/>
        </w:rPr>
        <w:t>Kubiak</w:t>
      </w:r>
      <w:r>
        <w:rPr>
          <w:spacing w:val="21"/>
        </w:rPr>
        <w:t> </w:t>
      </w:r>
      <w:r>
        <w:rPr/>
        <w:t>E.N.</w:t>
      </w:r>
      <w:r>
        <w:rPr>
          <w:spacing w:val="23"/>
        </w:rPr>
        <w:t> </w:t>
      </w:r>
      <w:r>
        <w:rPr>
          <w:spacing w:val="-1"/>
        </w:rPr>
        <w:t>Weight</w:t>
      </w:r>
      <w:r>
        <w:rPr>
          <w:spacing w:val="27"/>
        </w:rPr>
        <w:t> </w:t>
      </w:r>
      <w:r>
        <w:rPr/>
        <w:t>bearing</w:t>
      </w:r>
      <w:r>
        <w:rPr>
          <w:spacing w:val="23"/>
        </w:rPr>
        <w:t> </w:t>
      </w:r>
      <w:r>
        <w:rPr/>
        <w:t>after</w:t>
      </w:r>
      <w:r>
        <w:rPr>
          <w:spacing w:val="21"/>
        </w:rPr>
        <w:t> </w:t>
      </w:r>
      <w:r>
        <w:rPr/>
        <w:t>a</w:t>
      </w:r>
      <w:r>
        <w:rPr>
          <w:spacing w:val="28"/>
        </w:rPr>
        <w:t> </w:t>
      </w:r>
      <w:r>
        <w:rPr>
          <w:spacing w:val="-1"/>
        </w:rPr>
        <w:t>periarticular</w:t>
      </w:r>
      <w:r>
        <w:rPr>
          <w:spacing w:val="23"/>
        </w:rPr>
        <w:t> </w:t>
      </w:r>
      <w:r>
        <w:rPr>
          <w:spacing w:val="-1"/>
        </w:rPr>
        <w:t>fracture:</w:t>
      </w:r>
      <w:r>
        <w:rPr>
          <w:spacing w:val="22"/>
        </w:rPr>
        <w:t> </w:t>
      </w:r>
      <w:r>
        <w:rPr/>
        <w:t>what</w:t>
      </w:r>
      <w:r>
        <w:rPr>
          <w:spacing w:val="25"/>
        </w:rPr>
        <w:t> </w:t>
      </w:r>
      <w:r>
        <w:rPr/>
        <w:t>is</w:t>
      </w:r>
      <w:r>
        <w:rPr>
          <w:spacing w:val="89"/>
          <w:w w:val="102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evidence?</w:t>
      </w:r>
      <w:r>
        <w:rPr>
          <w:spacing w:val="12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Clin.</w:t>
      </w:r>
      <w:r>
        <w:rPr>
          <w:spacing w:val="12"/>
        </w:rPr>
        <w:t> </w:t>
      </w:r>
      <w:r>
        <w:rPr>
          <w:spacing w:val="-1"/>
        </w:rPr>
        <w:t>North</w:t>
      </w:r>
      <w:r>
        <w:rPr>
          <w:spacing w:val="14"/>
        </w:rPr>
        <w:t> </w:t>
      </w:r>
      <w:r>
        <w:rPr>
          <w:spacing w:val="-1"/>
        </w:rPr>
        <w:t>Am.</w:t>
      </w:r>
      <w:r>
        <w:rPr>
          <w:spacing w:val="11"/>
        </w:rPr>
        <w:t> </w:t>
      </w:r>
      <w:r>
        <w:rPr/>
        <w:t>2013;</w:t>
      </w:r>
      <w:r>
        <w:rPr>
          <w:spacing w:val="10"/>
        </w:rPr>
        <w:t> </w:t>
      </w:r>
      <w:r>
        <w:rPr/>
        <w:t>44</w:t>
      </w:r>
      <w:r>
        <w:rPr>
          <w:spacing w:val="12"/>
        </w:rPr>
        <w:t> </w:t>
      </w:r>
      <w:r>
        <w:rPr/>
        <w:t>(4):</w:t>
      </w:r>
      <w:r>
        <w:rPr>
          <w:spacing w:val="11"/>
        </w:rPr>
        <w:t> </w:t>
      </w:r>
      <w:r>
        <w:rPr>
          <w:spacing w:val="-1"/>
        </w:rPr>
        <w:t>509-519.</w:t>
      </w:r>
      <w:r>
        <w:rPr/>
      </w:r>
    </w:p>
    <w:p>
      <w:pPr>
        <w:spacing w:after="0" w:line="282" w:lineRule="auto"/>
        <w:jc w:val="both"/>
        <w:sectPr>
          <w:pgSz w:w="12240" w:h="15840"/>
          <w:pgMar w:header="0" w:footer="708" w:top="1260" w:bottom="900" w:left="1720" w:right="1220"/>
        </w:sectPr>
      </w:pP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3" w:lineRule="auto" w:before="58" w:after="0"/>
        <w:ind w:left="800" w:right="114" w:hanging="404"/>
        <w:jc w:val="both"/>
      </w:pPr>
      <w:r>
        <w:rPr>
          <w:spacing w:val="-1"/>
        </w:rPr>
        <w:t>You</w:t>
      </w:r>
      <w:r>
        <w:rPr>
          <w:spacing w:val="11"/>
        </w:rPr>
        <w:t> </w:t>
      </w:r>
      <w:r>
        <w:rPr>
          <w:spacing w:val="-1"/>
        </w:rPr>
        <w:t>D.Z.,</w:t>
      </w:r>
      <w:r>
        <w:rPr>
          <w:spacing w:val="6"/>
        </w:rPr>
        <w:t> </w:t>
      </w:r>
      <w:r>
        <w:rPr/>
        <w:t>Leighton</w:t>
      </w:r>
      <w:r>
        <w:rPr>
          <w:spacing w:val="9"/>
        </w:rPr>
        <w:t> </w:t>
      </w:r>
      <w:r>
        <w:rPr>
          <w:spacing w:val="-1"/>
        </w:rPr>
        <w:t>J.L.,</w:t>
      </w:r>
      <w:r>
        <w:rPr>
          <w:spacing w:val="6"/>
        </w:rPr>
        <w:t> </w:t>
      </w:r>
      <w:r>
        <w:rPr/>
        <w:t>Schneider</w:t>
      </w:r>
      <w:r>
        <w:rPr>
          <w:spacing w:val="5"/>
        </w:rPr>
        <w:t> </w:t>
      </w:r>
      <w:r>
        <w:rPr/>
        <w:t>P.S.</w:t>
      </w:r>
      <w:r>
        <w:rPr>
          <w:spacing w:val="12"/>
        </w:rPr>
        <w:t> </w:t>
      </w:r>
      <w:r>
        <w:rPr>
          <w:spacing w:val="-1"/>
        </w:rPr>
        <w:t>Current</w:t>
      </w:r>
      <w:r>
        <w:rPr>
          <w:spacing w:val="9"/>
        </w:rPr>
        <w:t> </w:t>
      </w:r>
      <w:r>
        <w:rPr>
          <w:spacing w:val="-1"/>
        </w:rPr>
        <w:t>concepts</w:t>
      </w:r>
      <w:r>
        <w:rPr>
          <w:spacing w:val="9"/>
        </w:rPr>
        <w:t> </w:t>
      </w:r>
      <w:r>
        <w:rPr/>
        <w:t>in</w:t>
      </w:r>
      <w:r>
        <w:rPr>
          <w:spacing w:val="9"/>
        </w:rPr>
        <w:t> </w:t>
      </w:r>
      <w:r>
        <w:rPr>
          <w:spacing w:val="-1"/>
        </w:rPr>
        <w:t>rehabilitation</w:t>
      </w:r>
      <w:r>
        <w:rPr>
          <w:spacing w:val="9"/>
        </w:rPr>
        <w:t> </w:t>
      </w:r>
      <w:r>
        <w:rPr>
          <w:spacing w:val="-1"/>
        </w:rPr>
        <w:t>protocols</w:t>
      </w:r>
      <w:r>
        <w:rPr>
          <w:spacing w:val="11"/>
        </w:rPr>
        <w:t> </w:t>
      </w:r>
      <w:r>
        <w:rPr/>
        <w:t>to</w:t>
      </w:r>
      <w:r>
        <w:rPr>
          <w:spacing w:val="93"/>
          <w:w w:val="102"/>
        </w:rPr>
        <w:t> </w:t>
      </w:r>
      <w:r>
        <w:rPr/>
        <w:t>optimize</w:t>
      </w:r>
      <w:r>
        <w:rPr>
          <w:spacing w:val="11"/>
        </w:rPr>
        <w:t> </w:t>
      </w:r>
      <w:r>
        <w:rPr/>
        <w:t>patient</w:t>
      </w:r>
      <w:r>
        <w:rPr>
          <w:spacing w:val="12"/>
        </w:rPr>
        <w:t> </w:t>
      </w:r>
      <w:r>
        <w:rPr/>
        <w:t>function</w:t>
      </w:r>
      <w:r>
        <w:rPr>
          <w:spacing w:val="16"/>
        </w:rPr>
        <w:t> </w:t>
      </w:r>
      <w:r>
        <w:rPr>
          <w:spacing w:val="-1"/>
        </w:rPr>
        <w:t>following</w:t>
      </w:r>
      <w:r>
        <w:rPr>
          <w:spacing w:val="16"/>
        </w:rPr>
        <w:t> </w:t>
      </w:r>
      <w:r>
        <w:rPr>
          <w:spacing w:val="-1"/>
        </w:rPr>
        <w:t>musculoskeletal</w:t>
      </w:r>
      <w:r>
        <w:rPr>
          <w:spacing w:val="18"/>
        </w:rPr>
        <w:t> </w:t>
      </w:r>
      <w:r>
        <w:rPr>
          <w:spacing w:val="-1"/>
        </w:rPr>
        <w:t>trauma.</w:t>
      </w:r>
      <w:r>
        <w:rPr>
          <w:spacing w:val="16"/>
        </w:rPr>
        <w:t> </w:t>
      </w:r>
      <w:r>
        <w:rPr>
          <w:spacing w:val="-1"/>
        </w:rPr>
        <w:t>Injury.</w:t>
      </w:r>
      <w:r>
        <w:rPr>
          <w:spacing w:val="14"/>
        </w:rPr>
        <w:t> </w:t>
      </w:r>
      <w:r>
        <w:rPr/>
        <w:t>2020;</w:t>
      </w:r>
      <w:r>
        <w:rPr>
          <w:spacing w:val="22"/>
        </w:rPr>
        <w:t> </w:t>
      </w:r>
      <w:r>
        <w:rPr/>
        <w:t>51</w:t>
      </w:r>
      <w:r>
        <w:rPr>
          <w:spacing w:val="12"/>
        </w:rPr>
        <w:t> </w:t>
      </w:r>
      <w:r>
        <w:rPr/>
        <w:t>(Suppl.</w:t>
      </w:r>
      <w:r>
        <w:rPr>
          <w:spacing w:val="14"/>
        </w:rPr>
        <w:t> </w:t>
      </w:r>
      <w:r>
        <w:rPr/>
        <w:t>2):</w:t>
      </w:r>
      <w:r>
        <w:rPr>
          <w:spacing w:val="15"/>
        </w:rPr>
        <w:t> </w:t>
      </w:r>
      <w:r>
        <w:rPr/>
        <w:t>S5-</w:t>
      </w:r>
      <w:r>
        <w:rPr>
          <w:spacing w:val="71"/>
          <w:w w:val="102"/>
        </w:rPr>
        <w:t> </w:t>
      </w:r>
      <w:r>
        <w:rPr/>
        <w:t>S9.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3" w:after="0"/>
        <w:ind w:left="800" w:right="117" w:hanging="404"/>
        <w:jc w:val="both"/>
      </w:pPr>
      <w:r>
        <w:rPr>
          <w:spacing w:val="-1"/>
        </w:rPr>
        <w:t>Lin</w:t>
      </w:r>
      <w:r>
        <w:rPr>
          <w:spacing w:val="13"/>
        </w:rPr>
        <w:t> </w:t>
      </w:r>
      <w:r>
        <w:rPr>
          <w:spacing w:val="-1"/>
        </w:rPr>
        <w:t>C.W.,</w:t>
      </w:r>
      <w:r>
        <w:rPr>
          <w:spacing w:val="11"/>
        </w:rPr>
        <w:t> </w:t>
      </w:r>
      <w:r>
        <w:rPr/>
        <w:t>Moseley</w:t>
      </w:r>
      <w:r>
        <w:rPr>
          <w:spacing w:val="9"/>
        </w:rPr>
        <w:t> </w:t>
      </w:r>
      <w:r>
        <w:rPr/>
        <w:t>A.M.</w:t>
      </w:r>
      <w:r>
        <w:rPr>
          <w:spacing w:val="14"/>
        </w:rPr>
        <w:t> </w:t>
      </w:r>
      <w:r>
        <w:rPr>
          <w:spacing w:val="-1"/>
        </w:rPr>
        <w:t>Effects</w:t>
      </w:r>
      <w:r>
        <w:rPr>
          <w:spacing w:val="11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rehabilitation</w:t>
      </w:r>
      <w:r>
        <w:rPr>
          <w:spacing w:val="12"/>
        </w:rPr>
        <w:t> </w:t>
      </w:r>
      <w:r>
        <w:rPr/>
        <w:t>after</w:t>
      </w:r>
      <w:r>
        <w:rPr>
          <w:spacing w:val="11"/>
        </w:rPr>
        <w:t> </w:t>
      </w:r>
      <w:r>
        <w:rPr>
          <w:spacing w:val="-1"/>
        </w:rPr>
        <w:t>ankle</w:t>
      </w:r>
      <w:r>
        <w:rPr>
          <w:spacing w:val="11"/>
        </w:rPr>
        <w:t> </w:t>
      </w:r>
      <w:r>
        <w:rPr/>
        <w:t>fracture:</w:t>
      </w:r>
      <w:r>
        <w:rPr>
          <w:spacing w:val="9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Cochrane</w:t>
      </w:r>
      <w:r>
        <w:rPr>
          <w:spacing w:val="13"/>
        </w:rPr>
        <w:t> </w:t>
      </w:r>
      <w:r>
        <w:rPr>
          <w:spacing w:val="-1"/>
        </w:rPr>
        <w:t>systematic</w:t>
      </w:r>
      <w:r>
        <w:rPr>
          <w:spacing w:val="83"/>
          <w:w w:val="102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>
          <w:spacing w:val="-1"/>
        </w:rPr>
        <w:t>Eur.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/>
        <w:t>Phys.</w:t>
      </w:r>
      <w:r>
        <w:rPr>
          <w:spacing w:val="12"/>
        </w:rPr>
        <w:t> </w:t>
      </w:r>
      <w:r>
        <w:rPr/>
        <w:t>Rehab.</w:t>
      </w:r>
      <w:r>
        <w:rPr>
          <w:spacing w:val="12"/>
        </w:rPr>
        <w:t> </w:t>
      </w:r>
      <w:r>
        <w:rPr>
          <w:spacing w:val="-1"/>
        </w:rPr>
        <w:t>Med.</w:t>
      </w:r>
      <w:r>
        <w:rPr>
          <w:spacing w:val="12"/>
        </w:rPr>
        <w:t> </w:t>
      </w:r>
      <w:r>
        <w:rPr/>
        <w:t>2009;</w:t>
      </w:r>
      <w:r>
        <w:rPr>
          <w:spacing w:val="14"/>
        </w:rPr>
        <w:t> </w:t>
      </w:r>
      <w:r>
        <w:rPr>
          <w:spacing w:val="-1"/>
        </w:rPr>
        <w:t>45(3):</w:t>
      </w:r>
      <w:r>
        <w:rPr>
          <w:spacing w:val="13"/>
        </w:rPr>
        <w:t> </w:t>
      </w:r>
      <w:r>
        <w:rPr/>
        <w:t>431-441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7" w:after="0"/>
        <w:ind w:left="800" w:right="118" w:hanging="404"/>
        <w:jc w:val="both"/>
      </w:pPr>
      <w:r>
        <w:rPr>
          <w:spacing w:val="-1"/>
        </w:rPr>
        <w:t>Lin</w:t>
      </w:r>
      <w:r>
        <w:rPr>
          <w:spacing w:val="13"/>
        </w:rPr>
        <w:t> </w:t>
      </w:r>
      <w:r>
        <w:rPr>
          <w:spacing w:val="-1"/>
        </w:rPr>
        <w:t>C.W.,</w:t>
      </w:r>
      <w:r>
        <w:rPr>
          <w:spacing w:val="10"/>
        </w:rPr>
        <w:t> </w:t>
      </w:r>
      <w:r>
        <w:rPr/>
        <w:t>Donkers</w:t>
      </w:r>
      <w:r>
        <w:rPr>
          <w:spacing w:val="9"/>
        </w:rPr>
        <w:t> </w:t>
      </w:r>
      <w:r>
        <w:rPr/>
        <w:t>N.A.J.,</w:t>
      </w:r>
      <w:r>
        <w:rPr>
          <w:spacing w:val="11"/>
        </w:rPr>
        <w:t> </w:t>
      </w:r>
      <w:r>
        <w:rPr>
          <w:spacing w:val="-1"/>
        </w:rPr>
        <w:t>Refshauge</w:t>
      </w:r>
      <w:r>
        <w:rPr>
          <w:spacing w:val="15"/>
        </w:rPr>
        <w:t> </w:t>
      </w:r>
      <w:r>
        <w:rPr>
          <w:spacing w:val="-1"/>
        </w:rPr>
        <w:t>K.M.</w:t>
      </w:r>
      <w:r>
        <w:rPr>
          <w:spacing w:val="13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Rehabilitation</w:t>
      </w:r>
      <w:r>
        <w:rPr>
          <w:spacing w:val="8"/>
        </w:rPr>
        <w:t> </w:t>
      </w:r>
      <w:r>
        <w:rPr/>
        <w:t>for</w:t>
      </w:r>
      <w:r>
        <w:rPr>
          <w:spacing w:val="11"/>
        </w:rPr>
        <w:t> </w:t>
      </w:r>
      <w:r>
        <w:rPr>
          <w:spacing w:val="-1"/>
        </w:rPr>
        <w:t>ankle</w:t>
      </w:r>
      <w:r>
        <w:rPr>
          <w:spacing w:val="12"/>
        </w:rPr>
        <w:t> </w:t>
      </w:r>
      <w:r>
        <w:rPr/>
        <w:t>fractures</w:t>
      </w:r>
      <w:r>
        <w:rPr>
          <w:spacing w:val="11"/>
        </w:rPr>
        <w:t> </w:t>
      </w:r>
      <w:r>
        <w:rPr/>
        <w:t>in</w:t>
      </w:r>
      <w:r>
        <w:rPr>
          <w:spacing w:val="8"/>
        </w:rPr>
        <w:t> </w:t>
      </w:r>
      <w:r>
        <w:rPr/>
        <w:t>adults,</w:t>
      </w:r>
      <w:r>
        <w:rPr>
          <w:spacing w:val="54"/>
          <w:w w:val="102"/>
        </w:rPr>
        <w:t> </w:t>
      </w:r>
      <w:r>
        <w:rPr/>
        <w:t>Cochrane</w:t>
      </w:r>
      <w:r>
        <w:rPr>
          <w:spacing w:val="11"/>
        </w:rPr>
        <w:t> </w:t>
      </w:r>
      <w:r>
        <w:rPr/>
        <w:t>Database</w:t>
      </w:r>
      <w:r>
        <w:rPr>
          <w:spacing w:val="14"/>
        </w:rPr>
        <w:t> </w:t>
      </w:r>
      <w:r>
        <w:rPr>
          <w:spacing w:val="-1"/>
        </w:rPr>
        <w:t>Syst</w:t>
      </w:r>
      <w:r>
        <w:rPr>
          <w:spacing w:val="18"/>
        </w:rPr>
        <w:t> </w:t>
      </w:r>
      <w:r>
        <w:rPr/>
        <w:t>Rev.</w:t>
      </w:r>
      <w:r>
        <w:rPr>
          <w:spacing w:val="14"/>
        </w:rPr>
        <w:t> </w:t>
      </w:r>
      <w:r>
        <w:rPr/>
        <w:t>2012:</w:t>
      </w:r>
      <w:r>
        <w:rPr>
          <w:spacing w:val="15"/>
        </w:rPr>
        <w:t> </w:t>
      </w:r>
      <w:r>
        <w:rPr/>
        <w:t>11:</w:t>
      </w:r>
      <w:r>
        <w:rPr>
          <w:spacing w:val="15"/>
        </w:rPr>
        <w:t> </w:t>
      </w:r>
      <w:r>
        <w:rPr/>
        <w:t>CD005595.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4" w:after="0"/>
        <w:ind w:left="800" w:right="112" w:hanging="404"/>
        <w:jc w:val="both"/>
      </w:pPr>
      <w:r>
        <w:rPr>
          <w:spacing w:val="-1"/>
        </w:rPr>
        <w:t>Beckenkamp</w:t>
      </w:r>
      <w:r>
        <w:rPr>
          <w:spacing w:val="29"/>
        </w:rPr>
        <w:t> </w:t>
      </w:r>
      <w:r>
        <w:rPr/>
        <w:t>P.R.,</w:t>
      </w:r>
      <w:r>
        <w:rPr>
          <w:spacing w:val="34"/>
        </w:rPr>
        <w:t> </w:t>
      </w:r>
      <w:r>
        <w:rPr>
          <w:spacing w:val="-1"/>
        </w:rPr>
        <w:t>Lin</w:t>
      </w:r>
      <w:r>
        <w:rPr>
          <w:spacing w:val="37"/>
        </w:rPr>
        <w:t> </w:t>
      </w:r>
      <w:r>
        <w:rPr/>
        <w:t>C.C.,</w:t>
      </w:r>
      <w:r>
        <w:rPr>
          <w:spacing w:val="34"/>
        </w:rPr>
        <w:t> </w:t>
      </w:r>
      <w:r>
        <w:rPr>
          <w:spacing w:val="-1"/>
        </w:rPr>
        <w:t>Herbert</w:t>
      </w:r>
      <w:r>
        <w:rPr>
          <w:spacing w:val="31"/>
        </w:rPr>
        <w:t> </w:t>
      </w:r>
      <w:r>
        <w:rPr/>
        <w:t>R.D.,</w:t>
      </w:r>
      <w:r>
        <w:rPr>
          <w:spacing w:val="32"/>
        </w:rPr>
        <w:t> </w:t>
      </w:r>
      <w:r>
        <w:rPr/>
        <w:t>Haas</w:t>
      </w:r>
      <w:r>
        <w:rPr>
          <w:spacing w:val="29"/>
        </w:rPr>
        <w:t> </w:t>
      </w:r>
      <w:r>
        <w:rPr>
          <w:spacing w:val="-1"/>
        </w:rPr>
        <w:t>M.,</w:t>
      </w:r>
      <w:r>
        <w:rPr>
          <w:spacing w:val="34"/>
        </w:rPr>
        <w:t> </w:t>
      </w:r>
      <w:r>
        <w:rPr/>
        <w:t>Khera</w:t>
      </w:r>
      <w:r>
        <w:rPr>
          <w:spacing w:val="29"/>
        </w:rPr>
        <w:t> </w:t>
      </w:r>
      <w:r>
        <w:rPr>
          <w:spacing w:val="-1"/>
        </w:rPr>
        <w:t>K.,</w:t>
      </w:r>
      <w:r>
        <w:rPr>
          <w:spacing w:val="38"/>
        </w:rPr>
        <w:t> </w:t>
      </w:r>
      <w:r>
        <w:rPr/>
        <w:t>Moseley</w:t>
      </w:r>
      <w:r>
        <w:rPr>
          <w:spacing w:val="31"/>
        </w:rPr>
        <w:t> </w:t>
      </w:r>
      <w:r>
        <w:rPr/>
        <w:t>A.M.</w:t>
      </w:r>
      <w:r>
        <w:rPr>
          <w:spacing w:val="32"/>
        </w:rPr>
        <w:t> </w:t>
      </w:r>
      <w:r>
        <w:rPr/>
        <w:t>Exercise</w:t>
      </w:r>
      <w:r>
        <w:rPr>
          <w:spacing w:val="31"/>
        </w:rPr>
        <w:t> </w:t>
      </w:r>
      <w:r>
        <w:rPr/>
        <w:t>or</w:t>
      </w:r>
      <w:r>
        <w:rPr>
          <w:spacing w:val="36"/>
          <w:w w:val="102"/>
        </w:rPr>
        <w:t> </w:t>
      </w:r>
      <w:r>
        <w:rPr>
          <w:spacing w:val="-1"/>
        </w:rPr>
        <w:t>advice</w:t>
      </w:r>
      <w:r>
        <w:rPr>
          <w:spacing w:val="13"/>
        </w:rPr>
        <w:t> </w:t>
      </w:r>
      <w:r>
        <w:rPr>
          <w:spacing w:val="-1"/>
        </w:rPr>
        <w:t>after</w:t>
      </w:r>
      <w:r>
        <w:rPr>
          <w:spacing w:val="14"/>
        </w:rPr>
        <w:t> </w:t>
      </w:r>
      <w:r>
        <w:rPr/>
        <w:t>ankle</w:t>
      </w:r>
      <w:r>
        <w:rPr>
          <w:spacing w:val="14"/>
        </w:rPr>
        <w:t> </w:t>
      </w:r>
      <w:r>
        <w:rPr>
          <w:spacing w:val="-1"/>
        </w:rPr>
        <w:t>fracture.</w:t>
      </w:r>
      <w:r>
        <w:rPr>
          <w:spacing w:val="14"/>
        </w:rPr>
        <w:t> </w:t>
      </w:r>
      <w:r>
        <w:rPr/>
        <w:t>BMC</w:t>
      </w:r>
      <w:r>
        <w:rPr>
          <w:spacing w:val="14"/>
        </w:rPr>
        <w:t> </w:t>
      </w:r>
      <w:r>
        <w:rPr/>
        <w:t>Musculoskeletal</w:t>
      </w:r>
      <w:r>
        <w:rPr>
          <w:spacing w:val="11"/>
        </w:rPr>
        <w:t> </w:t>
      </w:r>
      <w:r>
        <w:rPr/>
        <w:t>Disord.</w:t>
      </w:r>
      <w:r>
        <w:rPr>
          <w:spacing w:val="14"/>
        </w:rPr>
        <w:t> </w:t>
      </w:r>
      <w:r>
        <w:rPr/>
        <w:t>2011,</w:t>
      </w:r>
      <w:r>
        <w:rPr>
          <w:spacing w:val="14"/>
        </w:rPr>
        <w:t> </w:t>
      </w:r>
      <w:r>
        <w:rPr/>
        <w:t>12:</w:t>
      </w:r>
      <w:r>
        <w:rPr>
          <w:spacing w:val="16"/>
        </w:rPr>
        <w:t> </w:t>
      </w:r>
      <w:r>
        <w:rPr/>
        <w:t>148.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7" w:after="0"/>
        <w:ind w:left="800" w:right="112" w:hanging="404"/>
        <w:jc w:val="both"/>
      </w:pPr>
      <w:r>
        <w:rPr>
          <w:spacing w:val="-1"/>
        </w:rPr>
        <w:t>Dong</w:t>
      </w:r>
      <w:r>
        <w:rPr>
          <w:spacing w:val="11"/>
        </w:rPr>
        <w:t> </w:t>
      </w:r>
      <w:r>
        <w:rPr>
          <w:spacing w:val="-1"/>
        </w:rPr>
        <w:t>W.,</w:t>
      </w:r>
      <w:r>
        <w:rPr>
          <w:spacing w:val="10"/>
        </w:rPr>
        <w:t> </w:t>
      </w:r>
      <w:r>
        <w:rPr>
          <w:spacing w:val="-1"/>
        </w:rPr>
        <w:t>Lisitano</w:t>
      </w:r>
      <w:r>
        <w:rPr>
          <w:spacing w:val="11"/>
        </w:rPr>
        <w:t> </w:t>
      </w:r>
      <w:r>
        <w:rPr>
          <w:spacing w:val="-1"/>
        </w:rPr>
        <w:t>L.S.J.,</w:t>
      </w:r>
      <w:r>
        <w:rPr>
          <w:spacing w:val="10"/>
        </w:rPr>
        <w:t> </w:t>
      </w:r>
      <w:r>
        <w:rPr>
          <w:spacing w:val="-1"/>
        </w:rPr>
        <w:t>Marchand</w:t>
      </w:r>
      <w:r>
        <w:rPr>
          <w:spacing w:val="9"/>
        </w:rPr>
        <w:t> </w:t>
      </w:r>
      <w:r>
        <w:rPr/>
        <w:t>L.S.</w:t>
      </w:r>
      <w:r>
        <w:rPr>
          <w:spacing w:val="9"/>
        </w:rPr>
        <w:t> </w:t>
      </w:r>
      <w:r>
        <w:rPr/>
        <w:t>et</w:t>
      </w:r>
      <w:r>
        <w:rPr>
          <w:spacing w:val="8"/>
        </w:rPr>
        <w:t> </w:t>
      </w:r>
      <w:r>
        <w:rPr/>
        <w:t>al.</w:t>
      </w:r>
      <w:r>
        <w:rPr>
          <w:spacing w:val="9"/>
        </w:rPr>
        <w:t> </w:t>
      </w:r>
      <w:r>
        <w:rPr>
          <w:spacing w:val="-1"/>
        </w:rPr>
        <w:t>Weight-bearing</w:t>
      </w:r>
      <w:r>
        <w:rPr>
          <w:spacing w:val="9"/>
        </w:rPr>
        <w:t> </w:t>
      </w:r>
      <w:r>
        <w:rPr/>
        <w:t>guidelines</w:t>
      </w:r>
      <w:r>
        <w:rPr>
          <w:spacing w:val="7"/>
        </w:rPr>
        <w:t> </w:t>
      </w:r>
      <w:r>
        <w:rPr/>
        <w:t>for</w:t>
      </w:r>
      <w:r>
        <w:rPr>
          <w:spacing w:val="12"/>
        </w:rPr>
        <w:t> </w:t>
      </w:r>
      <w:r>
        <w:rPr>
          <w:spacing w:val="-1"/>
        </w:rPr>
        <w:t>common</w:t>
      </w:r>
      <w:r>
        <w:rPr>
          <w:spacing w:val="77"/>
          <w:w w:val="102"/>
        </w:rPr>
        <w:t> </w:t>
      </w:r>
      <w:r>
        <w:rPr>
          <w:spacing w:val="-1"/>
        </w:rPr>
        <w:t>geriatric</w:t>
      </w:r>
      <w:r>
        <w:rPr>
          <w:spacing w:val="10"/>
        </w:rPr>
        <w:t> </w:t>
      </w:r>
      <w:r>
        <w:rPr/>
        <w:t>upper</w:t>
      </w:r>
      <w:r>
        <w:rPr>
          <w:spacing w:val="10"/>
        </w:rPr>
        <w:t> </w:t>
      </w:r>
      <w:r>
        <w:rPr/>
        <w:t>and</w:t>
      </w:r>
      <w:r>
        <w:rPr>
          <w:spacing w:val="11"/>
        </w:rPr>
        <w:t> </w:t>
      </w:r>
      <w:r>
        <w:rPr/>
        <w:t>lower</w:t>
      </w:r>
      <w:r>
        <w:rPr>
          <w:spacing w:val="17"/>
        </w:rPr>
        <w:t> </w:t>
      </w:r>
      <w:r>
        <w:rPr>
          <w:spacing w:val="-1"/>
        </w:rPr>
        <w:t>extremity</w:t>
      </w:r>
      <w:r>
        <w:rPr>
          <w:spacing w:val="13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/>
        <w:t>Curr.</w:t>
      </w:r>
      <w:r>
        <w:rPr>
          <w:spacing w:val="13"/>
        </w:rPr>
        <w:t> </w:t>
      </w:r>
      <w:r>
        <w:rPr>
          <w:spacing w:val="-1"/>
        </w:rPr>
        <w:t>Osteoporos</w:t>
      </w:r>
      <w:r>
        <w:rPr>
          <w:spacing w:val="15"/>
        </w:rPr>
        <w:t> </w:t>
      </w:r>
      <w:r>
        <w:rPr/>
        <w:t>Rep.</w:t>
      </w:r>
      <w:r>
        <w:rPr>
          <w:spacing w:val="13"/>
        </w:rPr>
        <w:t> </w:t>
      </w:r>
      <w:r>
        <w:rPr/>
        <w:t>2023;</w:t>
      </w:r>
      <w:r>
        <w:rPr>
          <w:spacing w:val="13"/>
        </w:rPr>
        <w:t> </w:t>
      </w:r>
      <w:r>
        <w:rPr/>
        <w:t>21</w:t>
      </w:r>
      <w:r>
        <w:rPr>
          <w:spacing w:val="10"/>
        </w:rPr>
        <w:t> </w:t>
      </w:r>
      <w:r>
        <w:rPr/>
        <w:t>(6):</w:t>
      </w:r>
      <w:r>
        <w:rPr>
          <w:spacing w:val="13"/>
        </w:rPr>
        <w:t> </w:t>
      </w:r>
      <w:r>
        <w:rPr/>
        <w:t>698-709.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4" w:after="0"/>
        <w:ind w:left="800" w:right="112" w:hanging="404"/>
        <w:jc w:val="both"/>
      </w:pPr>
      <w:r>
        <w:rPr>
          <w:spacing w:val="-1"/>
        </w:rPr>
        <w:t>Gashi</w:t>
      </w:r>
      <w:r>
        <w:rPr>
          <w:spacing w:val="15"/>
        </w:rPr>
        <w:t> </w:t>
      </w:r>
      <w:r>
        <w:rPr>
          <w:spacing w:val="-1"/>
        </w:rPr>
        <w:t>F.,</w:t>
      </w:r>
      <w:r>
        <w:rPr>
          <w:spacing w:val="18"/>
        </w:rPr>
        <w:t> </w:t>
      </w:r>
      <w:r>
        <w:rPr/>
        <w:t>Kovačič</w:t>
      </w:r>
      <w:r>
        <w:rPr>
          <w:spacing w:val="16"/>
        </w:rPr>
        <w:t> </w:t>
      </w:r>
      <w:r>
        <w:rPr/>
        <w:t>T.,</w:t>
      </w:r>
      <w:r>
        <w:rPr>
          <w:spacing w:val="12"/>
        </w:rPr>
        <w:t> </w:t>
      </w:r>
      <w:r>
        <w:rPr/>
        <w:t>Boshnjaku</w:t>
      </w:r>
      <w:r>
        <w:rPr>
          <w:spacing w:val="12"/>
        </w:rPr>
        <w:t> </w:t>
      </w:r>
      <w:r>
        <w:rPr/>
        <w:t>A.</w:t>
      </w:r>
      <w:r>
        <w:rPr>
          <w:spacing w:val="15"/>
        </w:rPr>
        <w:t> </w:t>
      </w:r>
      <w:r>
        <w:rPr>
          <w:spacing w:val="-1"/>
        </w:rPr>
        <w:t>Early</w:t>
      </w:r>
      <w:r>
        <w:rPr>
          <w:spacing w:val="14"/>
        </w:rPr>
        <w:t> </w:t>
      </w:r>
      <w:r>
        <w:rPr>
          <w:spacing w:val="-1"/>
        </w:rPr>
        <w:t>physiotherapy</w:t>
      </w:r>
      <w:r>
        <w:rPr>
          <w:spacing w:val="15"/>
        </w:rPr>
        <w:t> </w:t>
      </w:r>
      <w:r>
        <w:rPr/>
        <w:t>rehabilitation</w:t>
      </w:r>
      <w:r>
        <w:rPr>
          <w:spacing w:val="18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5"/>
        </w:rPr>
        <w:t> </w:t>
      </w:r>
      <w:r>
        <w:rPr/>
        <w:t>distal</w:t>
      </w:r>
      <w:r>
        <w:rPr>
          <w:spacing w:val="16"/>
        </w:rPr>
        <w:t> </w:t>
      </w:r>
      <w:r>
        <w:rPr/>
        <w:t>tibia</w:t>
      </w:r>
      <w:r>
        <w:rPr>
          <w:spacing w:val="17"/>
        </w:rPr>
        <w:t> </w:t>
      </w:r>
      <w:r>
        <w:rPr/>
        <w:t>and</w:t>
      </w:r>
      <w:r>
        <w:rPr>
          <w:spacing w:val="54"/>
          <w:w w:val="102"/>
        </w:rPr>
        <w:t> </w:t>
      </w:r>
      <w:r>
        <w:rPr>
          <w:spacing w:val="-1"/>
        </w:rPr>
        <w:t>fibula</w:t>
      </w:r>
      <w:r>
        <w:rPr>
          <w:spacing w:val="10"/>
        </w:rPr>
        <w:t> </w:t>
      </w:r>
      <w:r>
        <w:rPr>
          <w:spacing w:val="-1"/>
        </w:rPr>
        <w:t>fractures</w:t>
      </w:r>
      <w:r>
        <w:rPr>
          <w:spacing w:val="9"/>
        </w:rPr>
        <w:t> </w:t>
      </w:r>
      <w:r>
        <w:rPr/>
        <w:t>after</w:t>
      </w:r>
      <w:r>
        <w:rPr>
          <w:spacing w:val="9"/>
        </w:rPr>
        <w:t> </w:t>
      </w:r>
      <w:r>
        <w:rPr/>
        <w:t>fixation</w:t>
      </w:r>
      <w:r>
        <w:rPr>
          <w:spacing w:val="7"/>
        </w:rPr>
        <w:t> </w:t>
      </w:r>
      <w:r>
        <w:rPr/>
        <w:t>–</w:t>
      </w:r>
      <w:r>
        <w:rPr>
          <w:spacing w:val="11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case</w:t>
      </w:r>
      <w:r>
        <w:rPr>
          <w:spacing w:val="9"/>
        </w:rPr>
        <w:t> </w:t>
      </w:r>
      <w:r>
        <w:rPr>
          <w:spacing w:val="-1"/>
        </w:rPr>
        <w:t>report.</w:t>
      </w:r>
      <w:r>
        <w:rPr>
          <w:spacing w:val="9"/>
        </w:rPr>
        <w:t> </w:t>
      </w:r>
      <w:r>
        <w:rPr/>
        <w:t>J.</w:t>
      </w:r>
      <w:r>
        <w:rPr>
          <w:spacing w:val="9"/>
        </w:rPr>
        <w:t> </w:t>
      </w:r>
      <w:r>
        <w:rPr/>
        <w:t>Phys.</w:t>
      </w:r>
      <w:r>
        <w:rPr>
          <w:spacing w:val="9"/>
        </w:rPr>
        <w:t> </w:t>
      </w:r>
      <w:r>
        <w:rPr/>
        <w:t>Edu.</w:t>
      </w:r>
      <w:r>
        <w:rPr>
          <w:spacing w:val="9"/>
        </w:rPr>
        <w:t> </w:t>
      </w:r>
      <w:r>
        <w:rPr/>
        <w:t>Sport.</w:t>
      </w:r>
      <w:r>
        <w:rPr>
          <w:spacing w:val="9"/>
        </w:rPr>
        <w:t> </w:t>
      </w:r>
      <w:r>
        <w:rPr/>
        <w:t>2023;</w:t>
      </w:r>
      <w:r>
        <w:rPr>
          <w:spacing w:val="7"/>
        </w:rPr>
        <w:t> </w:t>
      </w:r>
      <w:r>
        <w:rPr/>
        <w:t>23</w:t>
      </w:r>
      <w:r>
        <w:rPr>
          <w:spacing w:val="9"/>
        </w:rPr>
        <w:t> </w:t>
      </w:r>
      <w:r>
        <w:rPr/>
        <w:t>(5):</w:t>
      </w:r>
      <w:r>
        <w:rPr>
          <w:spacing w:val="9"/>
        </w:rPr>
        <w:t> </w:t>
      </w:r>
      <w:r>
        <w:rPr/>
        <w:t>1272</w:t>
      </w:r>
      <w:r>
        <w:rPr>
          <w:spacing w:val="7"/>
        </w:rPr>
        <w:t> </w:t>
      </w:r>
      <w:r>
        <w:rPr/>
        <w:t>–</w:t>
      </w:r>
      <w:r>
        <w:rPr>
          <w:spacing w:val="12"/>
        </w:rPr>
        <w:t> </w:t>
      </w:r>
      <w:r>
        <w:rPr/>
        <w:t>1278.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7" w:after="0"/>
        <w:ind w:left="800" w:right="117" w:hanging="404"/>
        <w:jc w:val="both"/>
      </w:pPr>
      <w:r>
        <w:rPr/>
        <w:t>Smith</w:t>
      </w:r>
      <w:r>
        <w:rPr>
          <w:spacing w:val="13"/>
        </w:rPr>
        <w:t> </w:t>
      </w:r>
      <w:r>
        <w:rPr>
          <w:spacing w:val="-1"/>
        </w:rPr>
        <w:t>TO,</w:t>
      </w:r>
      <w:r>
        <w:rPr>
          <w:spacing w:val="10"/>
        </w:rPr>
        <w:t> </w:t>
      </w:r>
      <w:r>
        <w:rPr>
          <w:spacing w:val="-1"/>
        </w:rPr>
        <w:t>Davies</w:t>
      </w:r>
      <w:r>
        <w:rPr>
          <w:spacing w:val="11"/>
        </w:rPr>
        <w:t> </w:t>
      </w:r>
      <w:r>
        <w:rPr/>
        <w:t>L.</w:t>
      </w:r>
      <w:r>
        <w:rPr>
          <w:spacing w:val="11"/>
        </w:rPr>
        <w:t> </w:t>
      </w:r>
      <w:r>
        <w:rPr/>
        <w:t>Do</w:t>
      </w:r>
      <w:r>
        <w:rPr>
          <w:spacing w:val="11"/>
        </w:rPr>
        <w:t> </w:t>
      </w:r>
      <w:r>
        <w:rPr/>
        <w:t>exercises</w:t>
      </w:r>
      <w:r>
        <w:rPr>
          <w:spacing w:val="11"/>
        </w:rPr>
        <w:t> </w:t>
      </w:r>
      <w:r>
        <w:rPr>
          <w:spacing w:val="-1"/>
        </w:rPr>
        <w:t>improve</w:t>
      </w:r>
      <w:r>
        <w:rPr>
          <w:spacing w:val="9"/>
        </w:rPr>
        <w:t> </w:t>
      </w:r>
      <w:r>
        <w:rPr/>
        <w:t>outcome</w:t>
      </w:r>
      <w:r>
        <w:rPr>
          <w:spacing w:val="10"/>
        </w:rPr>
        <w:t> </w:t>
      </w:r>
      <w:r>
        <w:rPr/>
        <w:t>following</w:t>
      </w:r>
      <w:r>
        <w:rPr>
          <w:spacing w:val="8"/>
        </w:rPr>
        <w:t> </w:t>
      </w:r>
      <w:r>
        <w:rPr/>
        <w:t>fixation</w:t>
      </w:r>
      <w:r>
        <w:rPr>
          <w:spacing w:val="9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ankle</w:t>
      </w:r>
      <w:r>
        <w:rPr>
          <w:spacing w:val="12"/>
        </w:rPr>
        <w:t> </w:t>
      </w:r>
      <w:r>
        <w:rPr>
          <w:spacing w:val="-1"/>
        </w:rPr>
        <w:t>fractures?</w:t>
      </w:r>
      <w:r>
        <w:rPr>
          <w:spacing w:val="11"/>
        </w:rPr>
        <w:t> </w:t>
      </w:r>
      <w:r>
        <w:rPr/>
        <w:t>A</w:t>
      </w:r>
      <w:r>
        <w:rPr>
          <w:spacing w:val="57"/>
          <w:w w:val="102"/>
        </w:rPr>
        <w:t> </w:t>
      </w:r>
      <w:r>
        <w:rPr>
          <w:spacing w:val="-1"/>
        </w:rPr>
        <w:t>systematic</w:t>
      </w:r>
      <w:r>
        <w:rPr>
          <w:spacing w:val="13"/>
        </w:rPr>
        <w:t> </w:t>
      </w:r>
      <w:r>
        <w:rPr>
          <w:spacing w:val="-1"/>
        </w:rPr>
        <w:t>review.</w:t>
      </w:r>
      <w:r>
        <w:rPr>
          <w:spacing w:val="11"/>
        </w:rPr>
        <w:t> </w:t>
      </w:r>
      <w:r>
        <w:rPr/>
        <w:t>Physiother</w:t>
      </w:r>
      <w:r>
        <w:rPr>
          <w:spacing w:val="10"/>
        </w:rPr>
        <w:t> </w:t>
      </w:r>
      <w:r>
        <w:rPr/>
        <w:t>Res</w:t>
      </w:r>
      <w:r>
        <w:rPr>
          <w:spacing w:val="15"/>
        </w:rPr>
        <w:t> </w:t>
      </w:r>
      <w:r>
        <w:rPr>
          <w:spacing w:val="-1"/>
        </w:rPr>
        <w:t>Int</w:t>
      </w:r>
      <w:r>
        <w:rPr>
          <w:spacing w:val="14"/>
        </w:rPr>
        <w:t> </w:t>
      </w:r>
      <w:r>
        <w:rPr/>
        <w:t>2006;</w:t>
      </w:r>
      <w:r>
        <w:rPr>
          <w:spacing w:val="13"/>
        </w:rPr>
        <w:t> </w:t>
      </w:r>
      <w:r>
        <w:rPr/>
        <w:t>13:</w:t>
      </w:r>
      <w:r>
        <w:rPr>
          <w:spacing w:val="11"/>
        </w:rPr>
        <w:t> </w:t>
      </w:r>
      <w:r>
        <w:rPr>
          <w:spacing w:val="-1"/>
        </w:rPr>
        <w:t>273-81.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40" w:lineRule="auto" w:before="114" w:after="0"/>
        <w:ind w:left="800" w:right="0" w:hanging="404"/>
        <w:jc w:val="left"/>
      </w:pPr>
      <w:r>
        <w:rPr>
          <w:spacing w:val="-1"/>
        </w:rPr>
        <w:t>Lin</w:t>
      </w:r>
      <w:r>
        <w:rPr/>
        <w:t> </w:t>
      </w:r>
      <w:r>
        <w:rPr>
          <w:spacing w:val="18"/>
        </w:rPr>
        <w:t> </w:t>
      </w:r>
      <w:r>
        <w:rPr/>
        <w:t>C.C., </w:t>
      </w:r>
      <w:r>
        <w:rPr>
          <w:spacing w:val="21"/>
        </w:rPr>
        <w:t> </w:t>
      </w:r>
      <w:r>
        <w:rPr>
          <w:spacing w:val="-1"/>
        </w:rPr>
        <w:t>Moseley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A.M.,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Refshauge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K.M.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Rehabilitation</w:t>
      </w:r>
      <w:r>
        <w:rPr/>
        <w:t> </w:t>
      </w:r>
      <w:r>
        <w:rPr>
          <w:spacing w:val="16"/>
        </w:rPr>
        <w:t> </w:t>
      </w:r>
      <w:r>
        <w:rPr/>
        <w:t>for </w:t>
      </w:r>
      <w:r>
        <w:rPr>
          <w:spacing w:val="19"/>
        </w:rPr>
        <w:t> </w:t>
      </w:r>
      <w:r>
        <w:rPr>
          <w:spacing w:val="-1"/>
        </w:rPr>
        <w:t>ankle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fractures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in</w:t>
      </w:r>
      <w:r>
        <w:rPr/>
        <w:t> </w:t>
      </w:r>
      <w:r>
        <w:rPr>
          <w:spacing w:val="19"/>
        </w:rPr>
        <w:t> </w:t>
      </w:r>
      <w:r>
        <w:rPr/>
        <w:t>adults.</w:t>
      </w:r>
      <w:r>
        <w:rPr/>
      </w:r>
    </w:p>
    <w:p>
      <w:pPr>
        <w:pStyle w:val="BodyText"/>
        <w:spacing w:line="240" w:lineRule="auto" w:before="47"/>
        <w:ind w:left="800" w:right="0"/>
        <w:jc w:val="left"/>
      </w:pPr>
      <w:r>
        <w:rPr/>
        <w:t>Cochrane</w:t>
      </w:r>
      <w:r>
        <w:rPr>
          <w:spacing w:val="10"/>
        </w:rPr>
        <w:t> </w:t>
      </w:r>
      <w:r>
        <w:rPr/>
        <w:t>Database</w:t>
      </w:r>
      <w:r>
        <w:rPr>
          <w:spacing w:val="15"/>
        </w:rPr>
        <w:t> </w:t>
      </w:r>
      <w:r>
        <w:rPr/>
        <w:t>Syst</w:t>
      </w:r>
      <w:r>
        <w:rPr>
          <w:spacing w:val="15"/>
        </w:rPr>
        <w:t> </w:t>
      </w:r>
      <w:r>
        <w:rPr/>
        <w:t>Rev</w:t>
      </w:r>
      <w:r>
        <w:rPr>
          <w:spacing w:val="15"/>
        </w:rPr>
        <w:t> </w:t>
      </w:r>
      <w:r>
        <w:rPr/>
        <w:t>2006;</w:t>
      </w:r>
      <w:r>
        <w:rPr>
          <w:spacing w:val="17"/>
        </w:rPr>
        <w:t> </w:t>
      </w:r>
      <w:r>
        <w:rPr>
          <w:spacing w:val="-1"/>
        </w:rPr>
        <w:t>(1):</w:t>
      </w:r>
      <w:r>
        <w:rPr>
          <w:spacing w:val="15"/>
        </w:rPr>
        <w:t> </w:t>
      </w:r>
      <w:r>
        <w:rPr/>
        <w:t>CD005595.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40" w:lineRule="auto" w:before="160" w:after="0"/>
        <w:ind w:left="800" w:right="0" w:hanging="404"/>
        <w:jc w:val="left"/>
      </w:pPr>
      <w:r>
        <w:rPr>
          <w:spacing w:val="-1"/>
        </w:rPr>
        <w:t>Lin</w:t>
      </w:r>
      <w:r>
        <w:rPr>
          <w:spacing w:val="51"/>
        </w:rPr>
        <w:t> </w:t>
      </w:r>
      <w:r>
        <w:rPr/>
        <w:t>C.W.C.,</w:t>
      </w:r>
      <w:r>
        <w:rPr>
          <w:spacing w:val="50"/>
        </w:rPr>
        <w:t> </w:t>
      </w:r>
      <w:r>
        <w:rPr>
          <w:spacing w:val="-1"/>
        </w:rPr>
        <w:t>Moseley</w:t>
      </w:r>
      <w:r>
        <w:rPr>
          <w:spacing w:val="49"/>
        </w:rPr>
        <w:t> </w:t>
      </w:r>
      <w:r>
        <w:rPr>
          <w:spacing w:val="-1"/>
        </w:rPr>
        <w:t>A.M.,</w:t>
      </w:r>
      <w:r>
        <w:rPr>
          <w:spacing w:val="49"/>
        </w:rPr>
        <w:t> </w:t>
      </w:r>
      <w:r>
        <w:rPr/>
        <w:t>Refshauge</w:t>
      </w:r>
      <w:r>
        <w:rPr>
          <w:spacing w:val="46"/>
        </w:rPr>
        <w:t> </w:t>
      </w:r>
      <w:r>
        <w:rPr>
          <w:spacing w:val="-1"/>
        </w:rPr>
        <w:t>K.M.</w:t>
      </w:r>
      <w:r>
        <w:rPr>
          <w:spacing w:val="50"/>
        </w:rPr>
        <w:t> </w:t>
      </w:r>
      <w:r>
        <w:rPr>
          <w:spacing w:val="-1"/>
        </w:rPr>
        <w:t>Rehabilitation</w:t>
      </w:r>
      <w:r>
        <w:rPr>
          <w:spacing w:val="51"/>
        </w:rPr>
        <w:t> </w:t>
      </w:r>
      <w:r>
        <w:rPr/>
        <w:t>for</w:t>
      </w:r>
      <w:r>
        <w:rPr>
          <w:spacing w:val="47"/>
        </w:rPr>
        <w:t> </w:t>
      </w:r>
      <w:r>
        <w:rPr/>
        <w:t>ankle</w:t>
      </w:r>
      <w:r>
        <w:rPr>
          <w:spacing w:val="50"/>
        </w:rPr>
        <w:t> </w:t>
      </w:r>
      <w:r>
        <w:rPr>
          <w:spacing w:val="-1"/>
        </w:rPr>
        <w:t>fractures</w:t>
      </w:r>
      <w:r>
        <w:rPr>
          <w:spacing w:val="49"/>
        </w:rPr>
        <w:t> </w:t>
      </w:r>
      <w:r>
        <w:rPr/>
        <w:t>in</w:t>
      </w:r>
      <w:r>
        <w:rPr>
          <w:spacing w:val="50"/>
        </w:rPr>
        <w:t> </w:t>
      </w:r>
      <w:r>
        <w:rPr/>
        <w:t>adults.</w:t>
      </w:r>
      <w:r>
        <w:rPr/>
      </w:r>
    </w:p>
    <w:p>
      <w:pPr>
        <w:pStyle w:val="BodyText"/>
        <w:spacing w:line="240" w:lineRule="auto" w:before="44"/>
        <w:ind w:left="800" w:right="0"/>
        <w:jc w:val="left"/>
      </w:pPr>
      <w:r>
        <w:rPr/>
        <w:t>Cochrane</w:t>
      </w:r>
      <w:r>
        <w:rPr>
          <w:spacing w:val="11"/>
        </w:rPr>
        <w:t> </w:t>
      </w:r>
      <w:r>
        <w:rPr/>
        <w:t>Database</w:t>
      </w:r>
      <w:r>
        <w:rPr>
          <w:spacing w:val="14"/>
        </w:rPr>
        <w:t> </w:t>
      </w:r>
      <w:r>
        <w:rPr>
          <w:spacing w:val="-1"/>
        </w:rPr>
        <w:t>Syst</w:t>
      </w:r>
      <w:r>
        <w:rPr>
          <w:spacing w:val="18"/>
        </w:rPr>
        <w:t> </w:t>
      </w:r>
      <w:r>
        <w:rPr/>
        <w:t>Rev</w:t>
      </w:r>
      <w:r>
        <w:rPr>
          <w:spacing w:val="14"/>
        </w:rPr>
        <w:t> </w:t>
      </w:r>
      <w:r>
        <w:rPr/>
        <w:t>2008;</w:t>
      </w:r>
      <w:r>
        <w:rPr>
          <w:spacing w:val="15"/>
        </w:rPr>
        <w:t> </w:t>
      </w:r>
      <w:r>
        <w:rPr/>
        <w:t>(3):</w:t>
      </w:r>
      <w:r>
        <w:rPr>
          <w:spacing w:val="13"/>
        </w:rPr>
        <w:t> </w:t>
      </w:r>
      <w:r>
        <w:rPr/>
        <w:t>CD005595.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57" w:after="0"/>
        <w:ind w:left="800" w:right="118" w:hanging="404"/>
        <w:jc w:val="both"/>
      </w:pPr>
      <w:r>
        <w:rPr>
          <w:spacing w:val="-1"/>
        </w:rPr>
        <w:t>American</w:t>
      </w:r>
      <w:r>
        <w:rPr>
          <w:spacing w:val="11"/>
        </w:rPr>
        <w:t> </w:t>
      </w:r>
      <w:r>
        <w:rPr/>
        <w:t>Geriatrics</w:t>
      </w:r>
      <w:r>
        <w:rPr>
          <w:spacing w:val="9"/>
        </w:rPr>
        <w:t> </w:t>
      </w:r>
      <w:r>
        <w:rPr/>
        <w:t>Society</w:t>
      </w:r>
      <w:r>
        <w:rPr>
          <w:spacing w:val="5"/>
        </w:rPr>
        <w:t> </w:t>
      </w:r>
      <w:r>
        <w:rPr/>
        <w:t>2023</w:t>
      </w:r>
      <w:r>
        <w:rPr>
          <w:spacing w:val="12"/>
        </w:rPr>
        <w:t> </w:t>
      </w:r>
      <w:r>
        <w:rPr/>
        <w:t>updated</w:t>
      </w:r>
      <w:r>
        <w:rPr>
          <w:spacing w:val="8"/>
        </w:rPr>
        <w:t> </w:t>
      </w:r>
      <w:r>
        <w:rPr>
          <w:spacing w:val="-1"/>
        </w:rPr>
        <w:t>AGS</w:t>
      </w:r>
      <w:r>
        <w:rPr>
          <w:spacing w:val="8"/>
        </w:rPr>
        <w:t> </w:t>
      </w:r>
      <w:r>
        <w:rPr>
          <w:spacing w:val="-1"/>
        </w:rPr>
        <w:t>Beers</w:t>
      </w:r>
      <w:r>
        <w:rPr>
          <w:spacing w:val="10"/>
        </w:rPr>
        <w:t> </w:t>
      </w:r>
      <w:r>
        <w:rPr/>
        <w:t>Criteria®</w:t>
      </w:r>
      <w:r>
        <w:rPr>
          <w:spacing w:val="12"/>
        </w:rPr>
        <w:t> </w:t>
      </w:r>
      <w:r>
        <w:rPr>
          <w:spacing w:val="-1"/>
        </w:rPr>
        <w:t>for</w:t>
      </w:r>
      <w:r>
        <w:rPr>
          <w:spacing w:val="10"/>
        </w:rPr>
        <w:t> </w:t>
      </w:r>
      <w:r>
        <w:rPr>
          <w:spacing w:val="-1"/>
        </w:rPr>
        <w:t>potentially</w:t>
      </w:r>
      <w:r>
        <w:rPr>
          <w:spacing w:val="9"/>
        </w:rPr>
        <w:t> </w:t>
      </w:r>
      <w:r>
        <w:rPr>
          <w:spacing w:val="-1"/>
        </w:rPr>
        <w:t>inappropriate</w:t>
      </w:r>
      <w:r>
        <w:rPr>
          <w:spacing w:val="57"/>
          <w:w w:val="102"/>
        </w:rPr>
        <w:t> </w:t>
      </w:r>
      <w:r>
        <w:rPr>
          <w:spacing w:val="-1"/>
        </w:rPr>
        <w:t>medication</w:t>
      </w:r>
      <w:r>
        <w:rPr>
          <w:spacing w:val="13"/>
        </w:rPr>
        <w:t> </w:t>
      </w:r>
      <w:r>
        <w:rPr>
          <w:spacing w:val="-1"/>
        </w:rPr>
        <w:t>use</w:t>
      </w:r>
      <w:r>
        <w:rPr>
          <w:spacing w:val="10"/>
        </w:rPr>
        <w:t> </w:t>
      </w:r>
      <w:r>
        <w:rPr/>
        <w:t>in</w:t>
      </w:r>
      <w:r>
        <w:rPr>
          <w:spacing w:val="14"/>
        </w:rPr>
        <w:t> </w:t>
      </w:r>
      <w:r>
        <w:rPr/>
        <w:t>older</w:t>
      </w:r>
      <w:r>
        <w:rPr>
          <w:spacing w:val="9"/>
        </w:rPr>
        <w:t> </w:t>
      </w:r>
      <w:r>
        <w:rPr/>
        <w:t>adults.</w:t>
      </w:r>
      <w:r>
        <w:rPr>
          <w:spacing w:val="11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/>
        <w:t>Amer.</w:t>
      </w:r>
      <w:r>
        <w:rPr>
          <w:spacing w:val="12"/>
        </w:rPr>
        <w:t> </w:t>
      </w:r>
      <w:r>
        <w:rPr>
          <w:spacing w:val="-1"/>
        </w:rPr>
        <w:t>Geriatr.</w:t>
      </w:r>
      <w:r>
        <w:rPr>
          <w:spacing w:val="8"/>
        </w:rPr>
        <w:t> </w:t>
      </w:r>
      <w:r>
        <w:rPr/>
        <w:t>Soc.</w:t>
      </w:r>
      <w:r>
        <w:rPr>
          <w:spacing w:val="12"/>
        </w:rPr>
        <w:t> </w:t>
      </w:r>
      <w:r>
        <w:rPr/>
        <w:t>2023;</w:t>
      </w:r>
      <w:r>
        <w:rPr>
          <w:spacing w:val="11"/>
        </w:rPr>
        <w:t> </w:t>
      </w:r>
      <w:r>
        <w:rPr/>
        <w:t>71</w:t>
      </w:r>
      <w:r>
        <w:rPr>
          <w:spacing w:val="11"/>
        </w:rPr>
        <w:t> </w:t>
      </w:r>
      <w:r>
        <w:rPr>
          <w:spacing w:val="-1"/>
        </w:rPr>
        <w:t>(7):</w:t>
      </w:r>
      <w:r>
        <w:rPr>
          <w:spacing w:val="11"/>
        </w:rPr>
        <w:t> </w:t>
      </w:r>
      <w:r>
        <w:rPr/>
        <w:t>2052-2081.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3" w:lineRule="auto" w:before="114" w:after="0"/>
        <w:ind w:left="800" w:right="112" w:hanging="404"/>
        <w:jc w:val="both"/>
      </w:pPr>
      <w:r>
        <w:rPr>
          <w:spacing w:val="-1"/>
        </w:rPr>
        <w:t>Gogarten</w:t>
      </w:r>
      <w:r>
        <w:rPr>
          <w:spacing w:val="13"/>
        </w:rPr>
        <w:t> </w:t>
      </w:r>
      <w:r>
        <w:rPr>
          <w:spacing w:val="-1"/>
        </w:rPr>
        <w:t>W.,</w:t>
      </w:r>
      <w:r>
        <w:rPr>
          <w:spacing w:val="14"/>
        </w:rPr>
        <w:t> </w:t>
      </w:r>
      <w:r>
        <w:rPr/>
        <w:t>Vandermeulen</w:t>
      </w:r>
      <w:r>
        <w:rPr>
          <w:spacing w:val="11"/>
        </w:rPr>
        <w:t> </w:t>
      </w:r>
      <w:r>
        <w:rPr/>
        <w:t>E.,</w:t>
      </w:r>
      <w:r>
        <w:rPr>
          <w:spacing w:val="11"/>
        </w:rPr>
        <w:t> </w:t>
      </w:r>
      <w:r>
        <w:rPr/>
        <w:t>Van</w:t>
      </w:r>
      <w:r>
        <w:rPr>
          <w:spacing w:val="9"/>
        </w:rPr>
        <w:t> </w:t>
      </w:r>
      <w:r>
        <w:rPr/>
        <w:t>Aken</w:t>
      </w:r>
      <w:r>
        <w:rPr>
          <w:spacing w:val="11"/>
        </w:rPr>
        <w:t> </w:t>
      </w:r>
      <w:r>
        <w:rPr>
          <w:spacing w:val="-2"/>
        </w:rPr>
        <w:t>H.</w:t>
      </w:r>
      <w:r>
        <w:rPr>
          <w:spacing w:val="16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2"/>
        </w:rPr>
        <w:t> </w:t>
      </w:r>
      <w:r>
        <w:rPr>
          <w:spacing w:val="-1"/>
        </w:rPr>
        <w:t>Regional</w:t>
      </w:r>
      <w:r>
        <w:rPr>
          <w:spacing w:val="14"/>
        </w:rPr>
        <w:t> </w:t>
      </w:r>
      <w:r>
        <w:rPr>
          <w:spacing w:val="-1"/>
        </w:rPr>
        <w:t>anaesthesia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11"/>
        </w:rPr>
        <w:t> </w:t>
      </w:r>
      <w:r>
        <w:rPr>
          <w:spacing w:val="-1"/>
        </w:rPr>
        <w:t>antithrombotic</w:t>
      </w:r>
      <w:r>
        <w:rPr>
          <w:spacing w:val="87"/>
          <w:w w:val="102"/>
        </w:rPr>
        <w:t> </w:t>
      </w:r>
      <w:r>
        <w:rPr>
          <w:spacing w:val="-1"/>
        </w:rPr>
        <w:t>agents:</w:t>
      </w:r>
      <w:r>
        <w:rPr>
          <w:spacing w:val="26"/>
        </w:rPr>
        <w:t> </w:t>
      </w:r>
      <w:r>
        <w:rPr/>
        <w:t>recommendations</w:t>
      </w:r>
      <w:r>
        <w:rPr>
          <w:spacing w:val="22"/>
        </w:rPr>
        <w:t> </w:t>
      </w:r>
      <w:r>
        <w:rPr/>
        <w:t>of</w:t>
      </w:r>
      <w:r>
        <w:rPr>
          <w:spacing w:val="23"/>
        </w:rPr>
        <w:t> </w:t>
      </w:r>
      <w:r>
        <w:rPr/>
        <w:t>the</w:t>
      </w:r>
      <w:r>
        <w:rPr>
          <w:spacing w:val="22"/>
        </w:rPr>
        <w:t> </w:t>
      </w:r>
      <w:r>
        <w:rPr>
          <w:spacing w:val="-1"/>
        </w:rPr>
        <w:t>European</w:t>
      </w:r>
      <w:r>
        <w:rPr>
          <w:spacing w:val="20"/>
        </w:rPr>
        <w:t> </w:t>
      </w:r>
      <w:r>
        <w:rPr>
          <w:spacing w:val="-1"/>
        </w:rPr>
        <w:t>Society</w:t>
      </w:r>
      <w:r>
        <w:rPr>
          <w:spacing w:val="25"/>
        </w:rPr>
        <w:t> </w:t>
      </w:r>
      <w:r>
        <w:rPr/>
        <w:t>of</w:t>
      </w:r>
      <w:r>
        <w:rPr>
          <w:spacing w:val="25"/>
        </w:rPr>
        <w:t> </w:t>
      </w:r>
      <w:r>
        <w:rPr>
          <w:spacing w:val="-1"/>
        </w:rPr>
        <w:t>Anaesthesiology.</w:t>
      </w:r>
      <w:r>
        <w:rPr>
          <w:spacing w:val="22"/>
        </w:rPr>
        <w:t> </w:t>
      </w:r>
      <w:r>
        <w:rPr/>
        <w:t>Eur.</w:t>
      </w:r>
      <w:r>
        <w:rPr>
          <w:spacing w:val="23"/>
        </w:rPr>
        <w:t> </w:t>
      </w:r>
      <w:r>
        <w:rPr>
          <w:spacing w:val="-2"/>
        </w:rPr>
        <w:t>J.</w:t>
      </w:r>
      <w:r>
        <w:rPr>
          <w:spacing w:val="25"/>
        </w:rPr>
        <w:t> </w:t>
      </w:r>
      <w:r>
        <w:rPr>
          <w:spacing w:val="-1"/>
        </w:rPr>
        <w:t>Anaesthesiol.</w:t>
      </w:r>
      <w:r>
        <w:rPr>
          <w:spacing w:val="81"/>
          <w:w w:val="102"/>
        </w:rPr>
        <w:t> </w:t>
      </w:r>
      <w:r>
        <w:rPr/>
        <w:t>2010;</w:t>
      </w:r>
      <w:r>
        <w:rPr>
          <w:spacing w:val="15"/>
        </w:rPr>
        <w:t> </w:t>
      </w:r>
      <w:r>
        <w:rPr>
          <w:spacing w:val="1"/>
        </w:rPr>
        <w:t>2</w:t>
      </w:r>
      <w:r>
        <w:rPr/>
        <w:t>7</w:t>
      </w:r>
      <w:r>
        <w:rPr>
          <w:spacing w:val="12"/>
        </w:rPr>
        <w:t> </w:t>
      </w:r>
      <w:r>
        <w:rPr/>
        <w:t>(12):</w:t>
      </w:r>
      <w:r>
        <w:rPr>
          <w:spacing w:val="15"/>
        </w:rPr>
        <w:t> </w:t>
      </w:r>
      <w:r>
        <w:rPr/>
        <w:t>999–1015.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3" w:after="0"/>
        <w:ind w:left="800" w:right="111" w:hanging="404"/>
        <w:jc w:val="both"/>
      </w:pPr>
      <w:r>
        <w:rPr>
          <w:spacing w:val="-1"/>
        </w:rPr>
        <w:t>Goldman</w:t>
      </w:r>
      <w:r>
        <w:rPr>
          <w:spacing w:val="53"/>
        </w:rPr>
        <w:t> </w:t>
      </w:r>
      <w:r>
        <w:rPr/>
        <w:t>L., Caldera</w:t>
      </w:r>
      <w:r>
        <w:rPr>
          <w:spacing w:val="54"/>
        </w:rPr>
        <w:t> </w:t>
      </w:r>
      <w:r>
        <w:rPr/>
        <w:t>D.L.,</w:t>
      </w:r>
      <w:r>
        <w:rPr>
          <w:spacing w:val="53"/>
        </w:rPr>
        <w:t> </w:t>
      </w:r>
      <w:r>
        <w:rPr>
          <w:spacing w:val="-1"/>
        </w:rPr>
        <w:t>Nussbaum</w:t>
      </w:r>
      <w:r>
        <w:rPr>
          <w:spacing w:val="54"/>
        </w:rPr>
        <w:t> </w:t>
      </w:r>
      <w:r>
        <w:rPr/>
        <w:t>S.R. </w:t>
      </w:r>
      <w:r>
        <w:rPr>
          <w:spacing w:val="-2"/>
        </w:rPr>
        <w:t>et</w:t>
      </w:r>
      <w:r>
        <w:rPr>
          <w:spacing w:val="4"/>
        </w:rPr>
        <w:t> </w:t>
      </w:r>
      <w:r>
        <w:rPr/>
        <w:t>al.</w:t>
      </w:r>
      <w:r>
        <w:rPr>
          <w:spacing w:val="54"/>
        </w:rPr>
        <w:t> </w:t>
      </w:r>
      <w:r>
        <w:rPr>
          <w:spacing w:val="-1"/>
        </w:rPr>
        <w:t>Multifactorial</w:t>
      </w:r>
      <w:r>
        <w:rPr/>
        <w:t> index</w:t>
      </w:r>
      <w:r>
        <w:rPr>
          <w:spacing w:val="1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-1"/>
        </w:rPr>
        <w:t>cardiac</w:t>
      </w:r>
      <w:r>
        <w:rPr/>
        <w:t>  risk</w:t>
      </w:r>
      <w:r>
        <w:rPr>
          <w:spacing w:val="5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5"/>
          <w:w w:val="102"/>
        </w:rPr>
        <w:t> </w:t>
      </w:r>
      <w:r>
        <w:rPr>
          <w:spacing w:val="-1"/>
        </w:rPr>
        <w:t>noncardiac</w:t>
      </w:r>
      <w:r>
        <w:rPr>
          <w:spacing w:val="11"/>
        </w:rPr>
        <w:t> </w:t>
      </w:r>
      <w:r>
        <w:rPr>
          <w:spacing w:val="-1"/>
        </w:rPr>
        <w:t>surgical</w:t>
      </w:r>
      <w:r>
        <w:rPr>
          <w:spacing w:val="13"/>
        </w:rPr>
        <w:t> </w:t>
      </w:r>
      <w:r>
        <w:rPr>
          <w:spacing w:val="-1"/>
        </w:rPr>
        <w:t>procedures.</w:t>
      </w:r>
      <w:r>
        <w:rPr>
          <w:spacing w:val="14"/>
        </w:rPr>
        <w:t> </w:t>
      </w:r>
      <w:r>
        <w:rPr/>
        <w:t>Ner</w:t>
      </w:r>
      <w:r>
        <w:rPr>
          <w:spacing w:val="13"/>
        </w:rPr>
        <w:t> </w:t>
      </w:r>
      <w:r>
        <w:rPr>
          <w:spacing w:val="-1"/>
        </w:rPr>
        <w:t>Engl.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Med.</w:t>
      </w:r>
      <w:r>
        <w:rPr>
          <w:spacing w:val="18"/>
        </w:rPr>
        <w:t> </w:t>
      </w:r>
      <w:r>
        <w:rPr/>
        <w:t>1977;</w:t>
      </w:r>
      <w:r>
        <w:rPr>
          <w:spacing w:val="13"/>
        </w:rPr>
        <w:t> </w:t>
      </w:r>
      <w:r>
        <w:rPr/>
        <w:t>297</w:t>
      </w:r>
      <w:r>
        <w:rPr>
          <w:spacing w:val="10"/>
        </w:rPr>
        <w:t> </w:t>
      </w:r>
      <w:r>
        <w:rPr/>
        <w:t>(16):</w:t>
      </w:r>
      <w:r>
        <w:rPr>
          <w:spacing w:val="13"/>
        </w:rPr>
        <w:t> </w:t>
      </w:r>
      <w:r>
        <w:rPr/>
        <w:t>845-850.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7" w:after="0"/>
        <w:ind w:left="800" w:right="112" w:hanging="404"/>
        <w:jc w:val="both"/>
      </w:pPr>
      <w:r>
        <w:rPr>
          <w:spacing w:val="-1"/>
        </w:rPr>
        <w:t>Lee</w:t>
      </w:r>
      <w:r>
        <w:rPr>
          <w:spacing w:val="5"/>
        </w:rPr>
        <w:t> </w:t>
      </w:r>
      <w:r>
        <w:rPr>
          <w:spacing w:val="-4"/>
        </w:rPr>
        <w:t>T.H.,</w:t>
      </w:r>
      <w:r>
        <w:rPr>
          <w:spacing w:val="11"/>
        </w:rPr>
        <w:t> </w:t>
      </w:r>
      <w:r>
        <w:rPr>
          <w:spacing w:val="-1"/>
        </w:rPr>
        <w:t>Marcantonio</w:t>
      </w:r>
      <w:r>
        <w:rPr>
          <w:spacing w:val="9"/>
        </w:rPr>
        <w:t> </w:t>
      </w:r>
      <w:r>
        <w:rPr/>
        <w:t>E.R.,</w:t>
      </w:r>
      <w:r>
        <w:rPr>
          <w:spacing w:val="8"/>
        </w:rPr>
        <w:t> </w:t>
      </w:r>
      <w:r>
        <w:rPr/>
        <w:t>Mangione</w:t>
      </w:r>
      <w:r>
        <w:rPr>
          <w:spacing w:val="7"/>
        </w:rPr>
        <w:t> </w:t>
      </w:r>
      <w:r>
        <w:rPr/>
        <w:t>C.M.</w:t>
      </w:r>
      <w:r>
        <w:rPr>
          <w:spacing w:val="9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Derivation</w:t>
      </w:r>
      <w:r>
        <w:rPr>
          <w:spacing w:val="9"/>
        </w:rPr>
        <w:t> </w:t>
      </w:r>
      <w:r>
        <w:rPr/>
        <w:t>and</w:t>
      </w:r>
      <w:r>
        <w:rPr>
          <w:spacing w:val="8"/>
        </w:rPr>
        <w:t> </w:t>
      </w:r>
      <w:r>
        <w:rPr/>
        <w:t>prospective</w:t>
      </w:r>
      <w:r>
        <w:rPr>
          <w:spacing w:val="7"/>
        </w:rPr>
        <w:t> </w:t>
      </w:r>
      <w:r>
        <w:rPr/>
        <w:t>validation</w:t>
      </w:r>
      <w:r>
        <w:rPr>
          <w:spacing w:val="11"/>
        </w:rPr>
        <w:t> </w:t>
      </w:r>
      <w:r>
        <w:rPr/>
        <w:t>of</w:t>
      </w:r>
      <w:r>
        <w:rPr>
          <w:spacing w:val="8"/>
        </w:rPr>
        <w:t> </w:t>
      </w:r>
      <w:r>
        <w:rPr/>
        <w:t>a</w:t>
      </w:r>
      <w:r>
        <w:rPr>
          <w:spacing w:val="59"/>
          <w:w w:val="102"/>
        </w:rPr>
        <w:t> </w:t>
      </w:r>
      <w:r>
        <w:rPr>
          <w:spacing w:val="-1"/>
        </w:rPr>
        <w:t>simple</w:t>
      </w:r>
      <w:r>
        <w:rPr>
          <w:spacing w:val="33"/>
        </w:rPr>
        <w:t> </w:t>
      </w:r>
      <w:r>
        <w:rPr>
          <w:spacing w:val="-1"/>
        </w:rPr>
        <w:t>index</w:t>
      </w:r>
      <w:r>
        <w:rPr>
          <w:spacing w:val="32"/>
        </w:rPr>
        <w:t> </w:t>
      </w:r>
      <w:r>
        <w:rPr/>
        <w:t>for</w:t>
      </w:r>
      <w:r>
        <w:rPr>
          <w:spacing w:val="34"/>
        </w:rPr>
        <w:t> </w:t>
      </w:r>
      <w:r>
        <w:rPr/>
        <w:t>prediction</w:t>
      </w:r>
      <w:r>
        <w:rPr>
          <w:spacing w:val="31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cardiac</w:t>
      </w:r>
      <w:r>
        <w:rPr>
          <w:spacing w:val="34"/>
        </w:rPr>
        <w:t> </w:t>
      </w:r>
      <w:r>
        <w:rPr/>
        <w:t>risk</w:t>
      </w:r>
      <w:r>
        <w:rPr>
          <w:spacing w:val="32"/>
        </w:rPr>
        <w:t> </w:t>
      </w:r>
      <w:r>
        <w:rPr/>
        <w:t>of</w:t>
      </w:r>
      <w:r>
        <w:rPr>
          <w:spacing w:val="31"/>
        </w:rPr>
        <w:t> </w:t>
      </w:r>
      <w:r>
        <w:rPr/>
        <w:t>major</w:t>
      </w:r>
      <w:r>
        <w:rPr>
          <w:spacing w:val="32"/>
        </w:rPr>
        <w:t> </w:t>
      </w:r>
      <w:r>
        <w:rPr/>
        <w:t>noncardiac</w:t>
      </w:r>
      <w:r>
        <w:rPr>
          <w:spacing w:val="33"/>
        </w:rPr>
        <w:t> </w:t>
      </w:r>
      <w:r>
        <w:rPr>
          <w:spacing w:val="-3"/>
        </w:rPr>
        <w:t>surgery.</w:t>
      </w:r>
      <w:r>
        <w:rPr>
          <w:spacing w:val="38"/>
        </w:rPr>
        <w:t> </w:t>
      </w:r>
      <w:r>
        <w:rPr>
          <w:spacing w:val="-1"/>
        </w:rPr>
        <w:t>Circulation.</w:t>
      </w:r>
      <w:r>
        <w:rPr>
          <w:spacing w:val="29"/>
        </w:rPr>
        <w:t> </w:t>
      </w:r>
      <w:r>
        <w:rPr/>
        <w:t>1999;</w:t>
      </w:r>
      <w:r>
        <w:rPr>
          <w:spacing w:val="69"/>
          <w:w w:val="101"/>
        </w:rPr>
        <w:t> </w:t>
      </w:r>
      <w:r>
        <w:rPr/>
        <w:t>100</w:t>
      </w:r>
      <w:r>
        <w:rPr>
          <w:spacing w:val="15"/>
        </w:rPr>
        <w:t> </w:t>
      </w:r>
      <w:r>
        <w:rPr>
          <w:spacing w:val="-1"/>
        </w:rPr>
        <w:t>(10):</w:t>
      </w:r>
      <w:r>
        <w:rPr>
          <w:spacing w:val="15"/>
        </w:rPr>
        <w:t> </w:t>
      </w:r>
      <w:r>
        <w:rPr/>
        <w:t>1043-9.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4" w:lineRule="auto" w:before="114" w:after="0"/>
        <w:ind w:left="800" w:right="110" w:hanging="404"/>
        <w:jc w:val="both"/>
      </w:pPr>
      <w:r>
        <w:rPr>
          <w:spacing w:val="-1"/>
        </w:rPr>
        <w:t>Davis</w:t>
      </w:r>
      <w:r>
        <w:rPr>
          <w:spacing w:val="15"/>
        </w:rPr>
        <w:t> </w:t>
      </w:r>
      <w:r>
        <w:rPr/>
        <w:t>C.,</w:t>
      </w:r>
      <w:r>
        <w:rPr>
          <w:spacing w:val="12"/>
        </w:rPr>
        <w:t> </w:t>
      </w:r>
      <w:r>
        <w:rPr/>
        <w:t>Tait</w:t>
      </w:r>
      <w:r>
        <w:rPr>
          <w:spacing w:val="18"/>
        </w:rPr>
        <w:t> </w:t>
      </w:r>
      <w:r>
        <w:rPr>
          <w:spacing w:val="-1"/>
        </w:rPr>
        <w:t>G.,</w:t>
      </w:r>
      <w:r>
        <w:rPr>
          <w:spacing w:val="15"/>
        </w:rPr>
        <w:t> </w:t>
      </w:r>
      <w:r>
        <w:rPr/>
        <w:t>Carroll</w:t>
      </w:r>
      <w:r>
        <w:rPr>
          <w:spacing w:val="16"/>
        </w:rPr>
        <w:t> </w:t>
      </w:r>
      <w:r>
        <w:rPr/>
        <w:t>J.</w:t>
      </w:r>
      <w:r>
        <w:rPr>
          <w:spacing w:val="15"/>
        </w:rPr>
        <w:t> </w:t>
      </w:r>
      <w:r>
        <w:rPr/>
        <w:t>et</w:t>
      </w:r>
      <w:r>
        <w:rPr>
          <w:spacing w:val="16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/>
        <w:t>The</w:t>
      </w:r>
      <w:r>
        <w:rPr>
          <w:spacing w:val="13"/>
        </w:rPr>
        <w:t> </w:t>
      </w:r>
      <w:r>
        <w:rPr/>
        <w:t>Revised</w:t>
      </w:r>
      <w:r>
        <w:rPr>
          <w:spacing w:val="16"/>
        </w:rPr>
        <w:t> </w:t>
      </w:r>
      <w:r>
        <w:rPr>
          <w:spacing w:val="-1"/>
        </w:rPr>
        <w:t>Cardiac</w:t>
      </w:r>
      <w:r>
        <w:rPr>
          <w:spacing w:val="13"/>
        </w:rPr>
        <w:t> </w:t>
      </w:r>
      <w:r>
        <w:rPr>
          <w:spacing w:val="-1"/>
        </w:rPr>
        <w:t>Risk</w:t>
      </w:r>
      <w:r>
        <w:rPr>
          <w:spacing w:val="15"/>
        </w:rPr>
        <w:t> </w:t>
      </w:r>
      <w:r>
        <w:rPr>
          <w:spacing w:val="-1"/>
        </w:rPr>
        <w:t>Index</w:t>
      </w:r>
      <w:r>
        <w:rPr>
          <w:spacing w:val="16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5"/>
        </w:rPr>
        <w:t> </w:t>
      </w:r>
      <w:r>
        <w:rPr/>
        <w:t>the</w:t>
      </w:r>
      <w:r>
        <w:rPr>
          <w:spacing w:val="16"/>
        </w:rPr>
        <w:t> </w:t>
      </w:r>
      <w:r>
        <w:rPr>
          <w:spacing w:val="-1"/>
        </w:rPr>
        <w:t>new</w:t>
      </w:r>
      <w:r>
        <w:rPr>
          <w:spacing w:val="16"/>
        </w:rPr>
        <w:t> </w:t>
      </w:r>
      <w:r>
        <w:rPr>
          <w:spacing w:val="-1"/>
        </w:rPr>
        <w:t>millennium:</w:t>
      </w:r>
      <w:r>
        <w:rPr>
          <w:spacing w:val="16"/>
        </w:rPr>
        <w:t> </w:t>
      </w:r>
      <w:r>
        <w:rPr/>
        <w:t>a</w:t>
      </w:r>
      <w:r>
        <w:rPr>
          <w:spacing w:val="63"/>
          <w:w w:val="102"/>
        </w:rPr>
        <w:t> </w:t>
      </w:r>
      <w:r>
        <w:rPr>
          <w:spacing w:val="-1"/>
        </w:rPr>
        <w:t>single-centre</w:t>
      </w:r>
      <w:r>
        <w:rPr>
          <w:spacing w:val="23"/>
        </w:rPr>
        <w:t> </w:t>
      </w:r>
      <w:r>
        <w:rPr/>
        <w:t>prospective</w:t>
      </w:r>
      <w:r>
        <w:rPr>
          <w:spacing w:val="29"/>
        </w:rPr>
        <w:t> </w:t>
      </w:r>
      <w:r>
        <w:rPr/>
        <w:t>cohort</w:t>
      </w:r>
      <w:r>
        <w:rPr>
          <w:spacing w:val="25"/>
        </w:rPr>
        <w:t> </w:t>
      </w:r>
      <w:r>
        <w:rPr/>
        <w:t>re-evaluation</w:t>
      </w:r>
      <w:r>
        <w:rPr>
          <w:spacing w:val="26"/>
        </w:rPr>
        <w:t> </w:t>
      </w:r>
      <w:r>
        <w:rPr/>
        <w:t>of</w:t>
      </w:r>
      <w:r>
        <w:rPr>
          <w:spacing w:val="24"/>
        </w:rPr>
        <w:t> </w:t>
      </w:r>
      <w:r>
        <w:rPr/>
        <w:t>the</w:t>
      </w:r>
      <w:r>
        <w:rPr>
          <w:spacing w:val="29"/>
        </w:rPr>
        <w:t> </w:t>
      </w:r>
      <w:r>
        <w:rPr>
          <w:spacing w:val="-1"/>
        </w:rPr>
        <w:t>original</w:t>
      </w:r>
      <w:r>
        <w:rPr>
          <w:spacing w:val="27"/>
        </w:rPr>
        <w:t> </w:t>
      </w:r>
      <w:r>
        <w:rPr>
          <w:spacing w:val="-1"/>
        </w:rPr>
        <w:t>variables</w:t>
      </w:r>
      <w:r>
        <w:rPr>
          <w:spacing w:val="27"/>
        </w:rPr>
        <w:t> </w:t>
      </w:r>
      <w:r>
        <w:rPr>
          <w:spacing w:val="-1"/>
        </w:rPr>
        <w:t>in</w:t>
      </w:r>
      <w:r>
        <w:rPr>
          <w:spacing w:val="26"/>
        </w:rPr>
        <w:t> </w:t>
      </w:r>
      <w:r>
        <w:rPr/>
        <w:t>9,519</w:t>
      </w:r>
      <w:r>
        <w:rPr>
          <w:spacing w:val="26"/>
        </w:rPr>
        <w:t> </w:t>
      </w:r>
      <w:r>
        <w:rPr>
          <w:spacing w:val="-1"/>
        </w:rPr>
        <w:t>consecutive</w:t>
      </w:r>
      <w:r>
        <w:rPr>
          <w:spacing w:val="69"/>
          <w:w w:val="102"/>
        </w:rPr>
        <w:t> </w:t>
      </w:r>
      <w:r>
        <w:rPr>
          <w:spacing w:val="-1"/>
        </w:rPr>
        <w:t>elective</w:t>
      </w:r>
      <w:r>
        <w:rPr>
          <w:spacing w:val="12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/>
        <w:t>patients.</w:t>
      </w:r>
      <w:r>
        <w:rPr>
          <w:spacing w:val="12"/>
        </w:rPr>
        <w:t> </w:t>
      </w:r>
      <w:r>
        <w:rPr/>
        <w:t>Can.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>
          <w:spacing w:val="-1"/>
        </w:rPr>
        <w:t>Anaesth.</w:t>
      </w:r>
      <w:r>
        <w:rPr>
          <w:spacing w:val="13"/>
        </w:rPr>
        <w:t> </w:t>
      </w:r>
      <w:r>
        <w:rPr/>
        <w:t>2013;</w:t>
      </w:r>
      <w:r>
        <w:rPr>
          <w:spacing w:val="14"/>
        </w:rPr>
        <w:t> </w:t>
      </w:r>
      <w:r>
        <w:rPr/>
        <w:t>60</w:t>
      </w:r>
      <w:r>
        <w:rPr>
          <w:spacing w:val="10"/>
        </w:rPr>
        <w:t> </w:t>
      </w:r>
      <w:r>
        <w:rPr/>
        <w:t>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3" w:lineRule="auto" w:before="112" w:after="0"/>
        <w:ind w:left="800" w:right="112" w:hanging="404"/>
        <w:jc w:val="both"/>
      </w:pPr>
      <w:r>
        <w:rPr>
          <w:spacing w:val="-1"/>
        </w:rPr>
        <w:t>Geerts</w:t>
      </w:r>
      <w:r>
        <w:rPr>
          <w:spacing w:val="13"/>
        </w:rPr>
        <w:t> </w:t>
      </w:r>
      <w:r>
        <w:rPr>
          <w:spacing w:val="-1"/>
        </w:rPr>
        <w:t>W.H.,</w:t>
      </w:r>
      <w:r>
        <w:rPr>
          <w:spacing w:val="15"/>
        </w:rPr>
        <w:t> </w:t>
      </w:r>
      <w:r>
        <w:rPr>
          <w:spacing w:val="-1"/>
        </w:rPr>
        <w:t>Bergqvist</w:t>
      </w:r>
      <w:r>
        <w:rPr>
          <w:spacing w:val="17"/>
        </w:rPr>
        <w:t> </w:t>
      </w:r>
      <w:r>
        <w:rPr/>
        <w:t>D.,</w:t>
      </w:r>
      <w:r>
        <w:rPr>
          <w:spacing w:val="13"/>
        </w:rPr>
        <w:t> </w:t>
      </w:r>
      <w:r>
        <w:rPr>
          <w:spacing w:val="-1"/>
        </w:rPr>
        <w:t>Pineo</w:t>
      </w:r>
      <w:r>
        <w:rPr>
          <w:spacing w:val="13"/>
        </w:rPr>
        <w:t> </w:t>
      </w:r>
      <w:r>
        <w:rPr>
          <w:spacing w:val="-1"/>
        </w:rPr>
        <w:t>G.F.,</w:t>
      </w:r>
      <w:r>
        <w:rPr>
          <w:spacing w:val="13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Prevention</w:t>
      </w:r>
      <w:r>
        <w:rPr>
          <w:spacing w:val="13"/>
        </w:rPr>
        <w:t> </w:t>
      </w:r>
      <w:r>
        <w:rPr/>
        <w:t>of</w:t>
      </w:r>
      <w:r>
        <w:rPr>
          <w:spacing w:val="14"/>
        </w:rPr>
        <w:t> </w:t>
      </w:r>
      <w:r>
        <w:rPr/>
        <w:t>venous</w:t>
      </w:r>
      <w:r>
        <w:rPr>
          <w:spacing w:val="10"/>
        </w:rPr>
        <w:t> </w:t>
      </w:r>
      <w:r>
        <w:rPr>
          <w:spacing w:val="-1"/>
        </w:rPr>
        <w:t>thromboembolism:</w:t>
      </w:r>
      <w:r>
        <w:rPr>
          <w:spacing w:val="95"/>
          <w:w w:val="101"/>
        </w:rPr>
        <w:t> </w:t>
      </w:r>
      <w:r>
        <w:rPr>
          <w:spacing w:val="-1"/>
        </w:rPr>
        <w:t>American</w:t>
      </w:r>
      <w:r>
        <w:rPr>
          <w:spacing w:val="8"/>
        </w:rPr>
        <w:t> </w:t>
      </w:r>
      <w:r>
        <w:rPr/>
        <w:t>College</w:t>
      </w:r>
      <w:r>
        <w:rPr>
          <w:spacing w:val="6"/>
        </w:rPr>
        <w:t> </w:t>
      </w:r>
      <w:r>
        <w:rPr/>
        <w:t>of</w:t>
      </w:r>
      <w:r>
        <w:rPr>
          <w:spacing w:val="6"/>
        </w:rPr>
        <w:t> </w:t>
      </w:r>
      <w:r>
        <w:rPr/>
        <w:t>Chest</w:t>
      </w:r>
      <w:r>
        <w:rPr>
          <w:spacing w:val="6"/>
        </w:rPr>
        <w:t> </w:t>
      </w:r>
      <w:r>
        <w:rPr>
          <w:spacing w:val="-1"/>
        </w:rPr>
        <w:t>Physicians</w:t>
      </w:r>
      <w:r>
        <w:rPr>
          <w:spacing w:val="11"/>
        </w:rPr>
        <w:t> </w:t>
      </w:r>
      <w:r>
        <w:rPr>
          <w:spacing w:val="-1"/>
        </w:rPr>
        <w:t>Evidence-Based</w:t>
      </w:r>
      <w:r>
        <w:rPr>
          <w:spacing w:val="3"/>
        </w:rPr>
        <w:t> </w:t>
      </w:r>
      <w:r>
        <w:rPr/>
        <w:t>Clinical</w:t>
      </w:r>
      <w:r>
        <w:rPr>
          <w:spacing w:val="4"/>
        </w:rPr>
        <w:t> </w:t>
      </w:r>
      <w:r>
        <w:rPr/>
        <w:t>Practice</w:t>
      </w:r>
      <w:r>
        <w:rPr>
          <w:spacing w:val="4"/>
        </w:rPr>
        <w:t> </w:t>
      </w:r>
      <w:r>
        <w:rPr/>
        <w:t>Guidelines</w:t>
      </w:r>
      <w:r>
        <w:rPr>
          <w:spacing w:val="7"/>
        </w:rPr>
        <w:t> </w:t>
      </w:r>
      <w:r>
        <w:rPr/>
        <w:t>(8th</w:t>
      </w:r>
      <w:r>
        <w:rPr>
          <w:spacing w:val="6"/>
        </w:rPr>
        <w:t> </w:t>
      </w:r>
      <w:r>
        <w:rPr>
          <w:spacing w:val="-1"/>
        </w:rPr>
        <w:t>ed.).</w:t>
      </w:r>
      <w:r>
        <w:rPr>
          <w:spacing w:val="57"/>
          <w:w w:val="102"/>
        </w:rPr>
        <w:t> </w:t>
      </w:r>
      <w:r>
        <w:rPr/>
        <w:t>Chest.</w:t>
      </w:r>
      <w:r>
        <w:rPr>
          <w:spacing w:val="16"/>
        </w:rPr>
        <w:t> </w:t>
      </w:r>
      <w:r>
        <w:rPr/>
        <w:t>2008;</w:t>
      </w:r>
      <w:r>
        <w:rPr>
          <w:spacing w:val="16"/>
        </w:rPr>
        <w:t> </w:t>
      </w:r>
      <w:r>
        <w:rPr/>
        <w:t>133(6</w:t>
      </w:r>
      <w:r>
        <w:rPr>
          <w:spacing w:val="14"/>
        </w:rPr>
        <w:t> </w:t>
      </w:r>
      <w:r>
        <w:rPr/>
        <w:t>Suppl):</w:t>
      </w:r>
      <w:r>
        <w:rPr>
          <w:spacing w:val="17"/>
        </w:rPr>
        <w:t> </w:t>
      </w:r>
      <w:r>
        <w:rPr/>
        <w:t>381s-453s.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3" w:after="0"/>
        <w:ind w:left="800" w:right="117" w:hanging="404"/>
        <w:jc w:val="both"/>
      </w:pPr>
      <w:r>
        <w:rPr>
          <w:spacing w:val="-1"/>
        </w:rPr>
        <w:t>Meier</w:t>
      </w:r>
      <w:r>
        <w:rPr>
          <w:spacing w:val="-6"/>
        </w:rPr>
        <w:t> </w:t>
      </w:r>
      <w:r>
        <w:rPr/>
        <w:t>K.A.,</w:t>
      </w:r>
      <w:r>
        <w:rPr>
          <w:spacing w:val="1"/>
        </w:rPr>
        <w:t> </w:t>
      </w:r>
      <w:r>
        <w:rPr/>
        <w:t>Clark</w:t>
      </w:r>
      <w:r>
        <w:rPr>
          <w:spacing w:val="-2"/>
        </w:rPr>
        <w:t> </w:t>
      </w:r>
      <w:r>
        <w:rPr>
          <w:spacing w:val="-1"/>
        </w:rPr>
        <w:t>E.,</w:t>
      </w:r>
      <w:r>
        <w:rPr>
          <w:spacing w:val="1"/>
        </w:rPr>
        <w:t> </w:t>
      </w:r>
      <w:r>
        <w:rPr/>
        <w:t>Tarango</w:t>
      </w:r>
      <w:r>
        <w:rPr>
          <w:spacing w:val="-3"/>
        </w:rPr>
        <w:t> </w:t>
      </w:r>
      <w:r>
        <w:rPr/>
        <w:t>C.</w:t>
      </w:r>
      <w:r>
        <w:rPr>
          <w:spacing w:val="-3"/>
        </w:rPr>
        <w:t> </w:t>
      </w:r>
      <w:r>
        <w:rPr/>
        <w:t>Et</w:t>
      </w:r>
      <w:r>
        <w:rPr>
          <w:spacing w:val="-1"/>
        </w:rPr>
        <w:t> </w:t>
      </w:r>
      <w:r>
        <w:rPr/>
        <w:t>al.</w:t>
      </w:r>
      <w:r>
        <w:rPr>
          <w:spacing w:val="-3"/>
        </w:rPr>
        <w:t> </w:t>
      </w:r>
      <w:r>
        <w:rPr/>
        <w:t>Venous</w:t>
      </w:r>
      <w:r>
        <w:rPr>
          <w:spacing w:val="-1"/>
        </w:rPr>
        <w:t> </w:t>
      </w:r>
      <w:r>
        <w:rPr/>
        <w:t>thromboembolism</w:t>
      </w:r>
      <w:r>
        <w:rPr>
          <w:spacing w:val="-3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hospitalized</w:t>
      </w:r>
      <w:r>
        <w:rPr>
          <w:spacing w:val="-3"/>
        </w:rPr>
        <w:t> </w:t>
      </w:r>
      <w:r>
        <w:rPr>
          <w:spacing w:val="-1"/>
        </w:rPr>
        <w:t>adolescents:</w:t>
      </w:r>
      <w:r>
        <w:rPr>
          <w:spacing w:val="53"/>
          <w:w w:val="101"/>
        </w:rPr>
        <w:t> </w:t>
      </w:r>
      <w:r>
        <w:rPr/>
        <w:t>an</w:t>
      </w:r>
      <w:r>
        <w:rPr>
          <w:spacing w:val="13"/>
        </w:rPr>
        <w:t> </w:t>
      </w:r>
      <w:r>
        <w:rPr>
          <w:spacing w:val="-1"/>
        </w:rPr>
        <w:t>approach</w:t>
      </w:r>
      <w:r>
        <w:rPr>
          <w:spacing w:val="10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13"/>
        </w:rPr>
        <w:t> </w:t>
      </w:r>
      <w:r>
        <w:rPr/>
        <w:t>risk</w:t>
      </w:r>
      <w:r>
        <w:rPr>
          <w:spacing w:val="13"/>
        </w:rPr>
        <w:t> </w:t>
      </w:r>
      <w:r>
        <w:rPr/>
        <w:t>assessment</w:t>
      </w:r>
      <w:r>
        <w:rPr>
          <w:spacing w:val="11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-1"/>
        </w:rPr>
        <w:t>prophylaxis.</w:t>
      </w:r>
      <w:r>
        <w:rPr>
          <w:spacing w:val="13"/>
        </w:rPr>
        <w:t> </w:t>
      </w:r>
      <w:r>
        <w:rPr>
          <w:spacing w:val="-1"/>
        </w:rPr>
        <w:t>Hosp.</w:t>
      </w:r>
      <w:r>
        <w:rPr>
          <w:spacing w:val="13"/>
        </w:rPr>
        <w:t> </w:t>
      </w:r>
      <w:r>
        <w:rPr/>
        <w:t>Pediatrics.</w:t>
      </w:r>
      <w:r>
        <w:rPr>
          <w:spacing w:val="13"/>
        </w:rPr>
        <w:t> </w:t>
      </w:r>
      <w:r>
        <w:rPr/>
        <w:t>2015;</w:t>
      </w:r>
      <w:r>
        <w:rPr>
          <w:spacing w:val="13"/>
        </w:rPr>
        <w:t> </w:t>
      </w:r>
      <w:r>
        <w:rPr>
          <w:spacing w:val="-1"/>
        </w:rPr>
        <w:t>5(1):</w:t>
      </w:r>
      <w:r>
        <w:rPr>
          <w:spacing w:val="13"/>
        </w:rPr>
        <w:t> </w:t>
      </w:r>
      <w:r>
        <w:rPr/>
        <w:t>44-51.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4" w:lineRule="auto" w:before="114" w:after="0"/>
        <w:ind w:left="800" w:right="115" w:hanging="404"/>
        <w:jc w:val="both"/>
      </w:pPr>
      <w:r>
        <w:rPr>
          <w:spacing w:val="-1"/>
        </w:rPr>
        <w:t>Newall</w:t>
      </w:r>
      <w:r>
        <w:rPr>
          <w:spacing w:val="5"/>
        </w:rPr>
        <w:t> </w:t>
      </w:r>
      <w:r>
        <w:rPr/>
        <w:t>F.,</w:t>
      </w:r>
      <w:r>
        <w:rPr>
          <w:spacing w:val="3"/>
        </w:rPr>
        <w:t> </w:t>
      </w:r>
      <w:r>
        <w:rPr/>
        <w:t>Branchford</w:t>
      </w:r>
      <w:r>
        <w:rPr>
          <w:spacing w:val="2"/>
        </w:rPr>
        <w:t> </w:t>
      </w:r>
      <w:r>
        <w:rPr/>
        <w:t>B.,</w:t>
      </w:r>
      <w:r>
        <w:rPr>
          <w:spacing w:val="4"/>
        </w:rPr>
        <w:t> </w:t>
      </w:r>
      <w:r>
        <w:rPr>
          <w:spacing w:val="-1"/>
        </w:rPr>
        <w:t>Male</w:t>
      </w:r>
      <w:r>
        <w:rPr>
          <w:spacing w:val="2"/>
        </w:rPr>
        <w:t> </w:t>
      </w:r>
      <w:r>
        <w:rPr/>
        <w:t>C.</w:t>
      </w:r>
      <w:r>
        <w:rPr>
          <w:spacing w:val="5"/>
        </w:rPr>
        <w:t> </w:t>
      </w:r>
      <w:r>
        <w:rPr>
          <w:spacing w:val="-1"/>
        </w:rPr>
        <w:t>Anticoagulant</w:t>
      </w:r>
      <w:r>
        <w:rPr>
          <w:spacing w:val="7"/>
        </w:rPr>
        <w:t> </w:t>
      </w:r>
      <w:r>
        <w:rPr>
          <w:spacing w:val="-1"/>
        </w:rPr>
        <w:t>prophylaxis</w:t>
      </w:r>
      <w:r>
        <w:rPr>
          <w:spacing w:val="2"/>
        </w:rPr>
        <w:t> </w:t>
      </w:r>
      <w:r>
        <w:rPr/>
        <w:t>and</w:t>
      </w:r>
      <w:r>
        <w:rPr>
          <w:spacing w:val="2"/>
        </w:rPr>
        <w:t> </w:t>
      </w:r>
      <w:r>
        <w:rPr>
          <w:spacing w:val="-1"/>
        </w:rPr>
        <w:t>therapy</w:t>
      </w:r>
      <w:r>
        <w:rPr>
          <w:spacing w:val="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"/>
        </w:rPr>
        <w:t> </w:t>
      </w:r>
      <w:r>
        <w:rPr/>
        <w:t>children:</w:t>
      </w:r>
      <w:r>
        <w:rPr>
          <w:spacing w:val="6"/>
        </w:rPr>
        <w:t> </w:t>
      </w:r>
      <w:r>
        <w:rPr>
          <w:spacing w:val="-1"/>
        </w:rPr>
        <w:t>current</w:t>
      </w:r>
      <w:r>
        <w:rPr>
          <w:spacing w:val="77"/>
          <w:w w:val="101"/>
        </w:rPr>
        <w:t> </w:t>
      </w:r>
      <w:r>
        <w:rPr>
          <w:spacing w:val="-1"/>
        </w:rPr>
        <w:t>challenges</w:t>
      </w:r>
      <w:r>
        <w:rPr>
          <w:spacing w:val="14"/>
        </w:rPr>
        <w:t> </w:t>
      </w:r>
      <w:r>
        <w:rPr/>
        <w:t>and</w:t>
      </w:r>
      <w:r>
        <w:rPr>
          <w:spacing w:val="16"/>
        </w:rPr>
        <w:t> </w:t>
      </w:r>
      <w:r>
        <w:rPr>
          <w:spacing w:val="-1"/>
        </w:rPr>
        <w:t>emerging</w:t>
      </w:r>
      <w:r>
        <w:rPr>
          <w:spacing w:val="19"/>
        </w:rPr>
        <w:t> </w:t>
      </w:r>
      <w:r>
        <w:rPr>
          <w:spacing w:val="-1"/>
        </w:rPr>
        <w:t>issues.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Thrombosis</w:t>
      </w:r>
      <w:r>
        <w:rPr>
          <w:spacing w:val="15"/>
        </w:rPr>
        <w:t> </w:t>
      </w:r>
      <w:r>
        <w:rPr>
          <w:spacing w:val="-1"/>
        </w:rPr>
        <w:t>Haemostasis.</w:t>
      </w:r>
      <w:r>
        <w:rPr>
          <w:spacing w:val="14"/>
        </w:rPr>
        <w:t> </w:t>
      </w:r>
      <w:r>
        <w:rPr/>
        <w:t>2018;</w:t>
      </w:r>
      <w:r>
        <w:rPr>
          <w:spacing w:val="14"/>
        </w:rPr>
        <w:t> </w:t>
      </w:r>
      <w:r>
        <w:rPr/>
        <w:t>16</w:t>
      </w:r>
      <w:r>
        <w:rPr>
          <w:spacing w:val="16"/>
        </w:rPr>
        <w:t> </w:t>
      </w:r>
      <w:r>
        <w:rPr>
          <w:spacing w:val="-1"/>
        </w:rPr>
        <w:t>(2):</w:t>
      </w:r>
      <w:r>
        <w:rPr>
          <w:spacing w:val="17"/>
        </w:rPr>
        <w:t> </w:t>
      </w:r>
      <w:r>
        <w:rPr>
          <w:spacing w:val="-1"/>
        </w:rPr>
        <w:t>196-208.</w:t>
      </w:r>
      <w:r>
        <w:rPr/>
      </w:r>
    </w:p>
    <w:p>
      <w:pPr>
        <w:spacing w:after="0" w:line="284" w:lineRule="auto"/>
        <w:jc w:val="both"/>
        <w:sectPr>
          <w:footerReference w:type="default" r:id="rId21"/>
          <w:pgSz w:w="12240" w:h="15840"/>
          <w:pgMar w:footer="688" w:header="0" w:top="1260" w:bottom="880" w:left="1720" w:right="1220"/>
          <w:pgNumType w:start="60"/>
        </w:sectPr>
      </w:pP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3" w:lineRule="auto" w:before="58" w:after="0"/>
        <w:ind w:left="800" w:right="111" w:hanging="404"/>
        <w:jc w:val="both"/>
      </w:pPr>
      <w:r>
        <w:rPr>
          <w:spacing w:val="-1"/>
        </w:rPr>
        <w:t>Mahajerin</w:t>
      </w:r>
      <w:r>
        <w:rPr>
          <w:spacing w:val="37"/>
        </w:rPr>
        <w:t> </w:t>
      </w:r>
      <w:r>
        <w:rPr>
          <w:spacing w:val="-1"/>
        </w:rPr>
        <w:t>A.,</w:t>
      </w:r>
      <w:r>
        <w:rPr>
          <w:spacing w:val="38"/>
        </w:rPr>
        <w:t> </w:t>
      </w:r>
      <w:r>
        <w:rPr>
          <w:spacing w:val="-1"/>
        </w:rPr>
        <w:t>Webber</w:t>
      </w:r>
      <w:r>
        <w:rPr>
          <w:spacing w:val="32"/>
        </w:rPr>
        <w:t> </w:t>
      </w:r>
      <w:r>
        <w:rPr/>
        <w:t>E.C.,</w:t>
      </w:r>
      <w:r>
        <w:rPr>
          <w:spacing w:val="36"/>
        </w:rPr>
        <w:t> </w:t>
      </w:r>
      <w:r>
        <w:rPr>
          <w:spacing w:val="-1"/>
        </w:rPr>
        <w:t>Morris</w:t>
      </w:r>
      <w:r>
        <w:rPr>
          <w:spacing w:val="38"/>
        </w:rPr>
        <w:t> </w:t>
      </w:r>
      <w:r>
        <w:rPr>
          <w:spacing w:val="-2"/>
        </w:rPr>
        <w:t>J.</w:t>
      </w:r>
      <w:r>
        <w:rPr>
          <w:spacing w:val="38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2"/>
        </w:rPr>
        <w:t> </w:t>
      </w:r>
      <w:r>
        <w:rPr>
          <w:spacing w:val="-1"/>
        </w:rPr>
        <w:t>Development</w:t>
      </w:r>
      <w:r>
        <w:rPr>
          <w:spacing w:val="36"/>
        </w:rPr>
        <w:t> </w:t>
      </w:r>
      <w:r>
        <w:rPr>
          <w:spacing w:val="-1"/>
        </w:rPr>
        <w:t>and</w:t>
      </w:r>
      <w:r>
        <w:rPr>
          <w:spacing w:val="37"/>
        </w:rPr>
        <w:t> </w:t>
      </w:r>
      <w:r>
        <w:rPr>
          <w:spacing w:val="-1"/>
        </w:rPr>
        <w:t>implementation</w:t>
      </w:r>
      <w:r>
        <w:rPr>
          <w:spacing w:val="36"/>
        </w:rPr>
        <w:t> </w:t>
      </w:r>
      <w:r>
        <w:rPr/>
        <w:t>results</w:t>
      </w:r>
      <w:r>
        <w:rPr>
          <w:spacing w:val="33"/>
        </w:rPr>
        <w:t> </w:t>
      </w:r>
      <w:r>
        <w:rPr/>
        <w:t>of</w:t>
      </w:r>
      <w:r>
        <w:rPr>
          <w:spacing w:val="33"/>
        </w:rPr>
        <w:t> </w:t>
      </w:r>
      <w:r>
        <w:rPr/>
        <w:t>a</w:t>
      </w:r>
      <w:r>
        <w:rPr>
          <w:spacing w:val="83"/>
          <w:w w:val="102"/>
        </w:rPr>
        <w:t> </w:t>
      </w:r>
      <w:r>
        <w:rPr>
          <w:spacing w:val="-1"/>
        </w:rPr>
        <w:t>venous</w:t>
      </w:r>
      <w:r>
        <w:rPr>
          <w:spacing w:val="38"/>
        </w:rPr>
        <w:t> </w:t>
      </w:r>
      <w:r>
        <w:rPr>
          <w:spacing w:val="-1"/>
        </w:rPr>
        <w:t>thromboembolism</w:t>
      </w:r>
      <w:r>
        <w:rPr>
          <w:spacing w:val="38"/>
        </w:rPr>
        <w:t> </w:t>
      </w:r>
      <w:r>
        <w:rPr>
          <w:spacing w:val="-1"/>
        </w:rPr>
        <w:t>prophylaxis</w:t>
      </w:r>
      <w:r>
        <w:rPr>
          <w:spacing w:val="35"/>
        </w:rPr>
        <w:t> </w:t>
      </w:r>
      <w:r>
        <w:rPr>
          <w:spacing w:val="-1"/>
        </w:rPr>
        <w:t>guideline</w:t>
      </w:r>
      <w:r>
        <w:rPr>
          <w:spacing w:val="39"/>
        </w:rPr>
        <w:t> </w:t>
      </w:r>
      <w:r>
        <w:rPr/>
        <w:t>in</w:t>
      </w:r>
      <w:r>
        <w:rPr>
          <w:spacing w:val="35"/>
        </w:rPr>
        <w:t> </w:t>
      </w:r>
      <w:r>
        <w:rPr/>
        <w:t>a</w:t>
      </w:r>
      <w:r>
        <w:rPr>
          <w:spacing w:val="37"/>
        </w:rPr>
        <w:t> </w:t>
      </w:r>
      <w:r>
        <w:rPr/>
        <w:t>tertiary</w:t>
      </w:r>
      <w:r>
        <w:rPr>
          <w:spacing w:val="39"/>
        </w:rPr>
        <w:t> </w:t>
      </w:r>
      <w:r>
        <w:rPr>
          <w:spacing w:val="-1"/>
        </w:rPr>
        <w:t>care</w:t>
      </w:r>
      <w:r>
        <w:rPr>
          <w:spacing w:val="39"/>
        </w:rPr>
        <w:t> </w:t>
      </w:r>
      <w:r>
        <w:rPr>
          <w:spacing w:val="-1"/>
        </w:rPr>
        <w:t>pediatric</w:t>
      </w:r>
      <w:r>
        <w:rPr>
          <w:spacing w:val="35"/>
        </w:rPr>
        <w:t> </w:t>
      </w:r>
      <w:r>
        <w:rPr/>
        <w:t>hospital.</w:t>
      </w:r>
      <w:r>
        <w:rPr>
          <w:spacing w:val="38"/>
        </w:rPr>
        <w:t> </w:t>
      </w:r>
      <w:r>
        <w:rPr>
          <w:spacing w:val="-1"/>
        </w:rPr>
        <w:t>Hosp.</w:t>
      </w:r>
      <w:r>
        <w:rPr>
          <w:spacing w:val="95"/>
          <w:w w:val="102"/>
        </w:rPr>
        <w:t> </w:t>
      </w:r>
      <w:r>
        <w:rPr>
          <w:spacing w:val="-1"/>
        </w:rPr>
        <w:t>Pediatrics.</w:t>
      </w:r>
      <w:r>
        <w:rPr>
          <w:spacing w:val="18"/>
        </w:rPr>
        <w:t> </w:t>
      </w:r>
      <w:r>
        <w:rPr/>
        <w:t>2015;</w:t>
      </w:r>
      <w:r>
        <w:rPr>
          <w:spacing w:val="18"/>
        </w:rPr>
        <w:t> </w:t>
      </w:r>
      <w:r>
        <w:rPr>
          <w:spacing w:val="-1"/>
        </w:rPr>
        <w:t>5(12):</w:t>
      </w:r>
      <w:r>
        <w:rPr>
          <w:spacing w:val="18"/>
        </w:rPr>
        <w:t> </w:t>
      </w:r>
      <w:r>
        <w:rPr/>
        <w:t>630-636.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3" w:after="0"/>
        <w:ind w:left="800" w:right="117" w:hanging="404"/>
        <w:jc w:val="both"/>
      </w:pPr>
      <w:r>
        <w:rPr>
          <w:spacing w:val="-1"/>
        </w:rPr>
        <w:t>Odent</w:t>
      </w:r>
      <w:r>
        <w:rPr>
          <w:spacing w:val="45"/>
        </w:rPr>
        <w:t> </w:t>
      </w:r>
      <w:r>
        <w:rPr/>
        <w:t>T.,</w:t>
      </w:r>
      <w:r>
        <w:rPr>
          <w:spacing w:val="46"/>
        </w:rPr>
        <w:t> </w:t>
      </w:r>
      <w:r>
        <w:rPr/>
        <w:t>de</w:t>
      </w:r>
      <w:r>
        <w:rPr>
          <w:spacing w:val="45"/>
        </w:rPr>
        <w:t> </w:t>
      </w:r>
      <w:r>
        <w:rPr>
          <w:spacing w:val="-1"/>
        </w:rPr>
        <w:t>Courtivron</w:t>
      </w:r>
      <w:r>
        <w:rPr>
          <w:spacing w:val="50"/>
        </w:rPr>
        <w:t> </w:t>
      </w:r>
      <w:r>
        <w:rPr/>
        <w:t>B.,</w:t>
      </w:r>
      <w:r>
        <w:rPr>
          <w:spacing w:val="46"/>
        </w:rPr>
        <w:t> </w:t>
      </w:r>
      <w:r>
        <w:rPr>
          <w:spacing w:val="-1"/>
        </w:rPr>
        <w:t>Gruel</w:t>
      </w:r>
      <w:r>
        <w:rPr>
          <w:spacing w:val="48"/>
        </w:rPr>
        <w:t> </w:t>
      </w:r>
      <w:r>
        <w:rPr/>
        <w:t>Y.</w:t>
      </w:r>
      <w:r>
        <w:rPr>
          <w:spacing w:val="46"/>
        </w:rPr>
        <w:t> </w:t>
      </w:r>
      <w:r>
        <w:rPr/>
        <w:t>Thrombotic</w:t>
      </w:r>
      <w:r>
        <w:rPr>
          <w:spacing w:val="43"/>
        </w:rPr>
        <w:t> </w:t>
      </w:r>
      <w:r>
        <w:rPr/>
        <w:t>risk</w:t>
      </w:r>
      <w:r>
        <w:rPr>
          <w:spacing w:val="46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children</w:t>
      </w:r>
      <w:r>
        <w:rPr>
          <w:spacing w:val="46"/>
        </w:rPr>
        <w:t> </w:t>
      </w:r>
      <w:r>
        <w:rPr/>
        <w:t>undergoing</w:t>
      </w:r>
      <w:r>
        <w:rPr>
          <w:spacing w:val="45"/>
        </w:rPr>
        <w:t> </w:t>
      </w:r>
      <w:r>
        <w:rPr>
          <w:spacing w:val="-1"/>
        </w:rPr>
        <w:t>orthopedic</w:t>
      </w:r>
      <w:r>
        <w:rPr>
          <w:spacing w:val="63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/>
        <w:t>Traumatol.</w:t>
      </w:r>
      <w:r>
        <w:rPr>
          <w:spacing w:val="15"/>
        </w:rPr>
        <w:t> </w:t>
      </w:r>
      <w:r>
        <w:rPr/>
        <w:t>Surg.</w:t>
      </w:r>
      <w:r>
        <w:rPr>
          <w:spacing w:val="14"/>
        </w:rPr>
        <w:t> </w:t>
      </w:r>
      <w:r>
        <w:rPr>
          <w:spacing w:val="-1"/>
        </w:rPr>
        <w:t>Res.</w:t>
      </w:r>
      <w:r>
        <w:rPr>
          <w:spacing w:val="15"/>
        </w:rPr>
        <w:t> </w:t>
      </w:r>
      <w:r>
        <w:rPr/>
        <w:t>2020;</w:t>
      </w:r>
      <w:r>
        <w:rPr>
          <w:spacing w:val="14"/>
        </w:rPr>
        <w:t> </w:t>
      </w:r>
      <w:r>
        <w:rPr/>
        <w:t>106</w:t>
      </w:r>
      <w:r>
        <w:rPr>
          <w:spacing w:val="15"/>
        </w:rPr>
        <w:t> </w:t>
      </w:r>
      <w:r>
        <w:rPr>
          <w:spacing w:val="-1"/>
        </w:rPr>
        <w:t>(1S):</w:t>
      </w:r>
      <w:r>
        <w:rPr>
          <w:spacing w:val="14"/>
        </w:rPr>
        <w:t> </w:t>
      </w:r>
      <w:r>
        <w:rPr/>
        <w:t>S109-S114.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7" w:after="0"/>
        <w:ind w:left="800" w:right="107" w:hanging="404"/>
        <w:jc w:val="both"/>
      </w:pPr>
      <w:r>
        <w:rPr>
          <w:spacing w:val="-1"/>
        </w:rPr>
        <w:t>Mills</w:t>
      </w:r>
      <w:r>
        <w:rPr>
          <w:spacing w:val="47"/>
        </w:rPr>
        <w:t> </w:t>
      </w:r>
      <w:r>
        <w:rPr>
          <w:spacing w:val="-1"/>
        </w:rPr>
        <w:t>K.,</w:t>
      </w:r>
      <w:r>
        <w:rPr>
          <w:spacing w:val="45"/>
        </w:rPr>
        <w:t> </w:t>
      </w:r>
      <w:r>
        <w:rPr>
          <w:spacing w:val="-1"/>
        </w:rPr>
        <w:t>Hill</w:t>
      </w:r>
      <w:r>
        <w:rPr>
          <w:spacing w:val="46"/>
        </w:rPr>
        <w:t> </w:t>
      </w:r>
      <w:r>
        <w:rPr/>
        <w:t>C.,</w:t>
      </w:r>
      <w:r>
        <w:rPr>
          <w:spacing w:val="42"/>
        </w:rPr>
        <w:t> </w:t>
      </w:r>
      <w:r>
        <w:rPr>
          <w:spacing w:val="-1"/>
        </w:rPr>
        <w:t>King</w:t>
      </w:r>
      <w:r>
        <w:rPr>
          <w:spacing w:val="43"/>
        </w:rPr>
        <w:t> </w:t>
      </w:r>
      <w:r>
        <w:rPr/>
        <w:t>M.</w:t>
      </w:r>
      <w:r>
        <w:rPr>
          <w:spacing w:val="45"/>
        </w:rPr>
        <w:t> </w:t>
      </w:r>
      <w:r>
        <w:rPr/>
        <w:t>et</w:t>
      </w:r>
      <w:r>
        <w:rPr>
          <w:spacing w:val="45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>
          <w:spacing w:val="-1"/>
        </w:rPr>
        <w:t>Just</w:t>
      </w:r>
      <w:r>
        <w:rPr>
          <w:spacing w:val="46"/>
        </w:rPr>
        <w:t> </w:t>
      </w:r>
      <w:r>
        <w:rPr>
          <w:spacing w:val="-1"/>
        </w:rPr>
        <w:t>DOAC:</w:t>
      </w:r>
      <w:r>
        <w:rPr>
          <w:spacing w:val="40"/>
        </w:rPr>
        <w:t> </w:t>
      </w:r>
      <w:r>
        <w:rPr>
          <w:spacing w:val="-1"/>
        </w:rPr>
        <w:t>Use</w:t>
      </w:r>
      <w:r>
        <w:rPr>
          <w:spacing w:val="44"/>
        </w:rPr>
        <w:t> </w:t>
      </w:r>
      <w:r>
        <w:rPr/>
        <w:t>of</w:t>
      </w:r>
      <w:r>
        <w:rPr>
          <w:spacing w:val="45"/>
        </w:rPr>
        <w:t> </w:t>
      </w:r>
      <w:r>
        <w:rPr>
          <w:spacing w:val="-1"/>
        </w:rPr>
        <w:t>direct-acting</w:t>
      </w:r>
      <w:r>
        <w:rPr>
          <w:spacing w:val="43"/>
        </w:rPr>
        <w:t> </w:t>
      </w:r>
      <w:r>
        <w:rPr/>
        <w:t>oral</w:t>
      </w:r>
      <w:r>
        <w:rPr>
          <w:spacing w:val="45"/>
        </w:rPr>
        <w:t> </w:t>
      </w:r>
      <w:r>
        <w:rPr>
          <w:spacing w:val="-1"/>
        </w:rPr>
        <w:t>anticoagulants</w:t>
      </w:r>
      <w:r>
        <w:rPr>
          <w:spacing w:val="4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5"/>
          <w:w w:val="102"/>
        </w:rPr>
        <w:t> </w:t>
      </w:r>
      <w:r>
        <w:rPr>
          <w:spacing w:val="-1"/>
        </w:rPr>
        <w:t>pediatrics.</w:t>
      </w:r>
      <w:r>
        <w:rPr>
          <w:spacing w:val="11"/>
        </w:rPr>
        <w:t> </w:t>
      </w:r>
      <w:r>
        <w:rPr/>
        <w:t>Am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/>
        <w:t>Health</w:t>
      </w:r>
      <w:r>
        <w:rPr>
          <w:spacing w:val="11"/>
        </w:rPr>
        <w:t> </w:t>
      </w:r>
      <w:r>
        <w:rPr/>
        <w:t>Syst</w:t>
      </w:r>
      <w:r>
        <w:rPr>
          <w:spacing w:val="13"/>
        </w:rPr>
        <w:t> </w:t>
      </w:r>
      <w:r>
        <w:rPr>
          <w:spacing w:val="-1"/>
        </w:rPr>
        <w:t>Pharm.</w:t>
      </w:r>
      <w:r>
        <w:rPr>
          <w:spacing w:val="11"/>
        </w:rPr>
        <w:t> </w:t>
      </w:r>
      <w:r>
        <w:rPr/>
        <w:t>2023;</w:t>
      </w:r>
      <w:r>
        <w:rPr>
          <w:spacing w:val="11"/>
        </w:rPr>
        <w:t> </w:t>
      </w:r>
      <w:r>
        <w:rPr/>
        <w:t>80</w:t>
      </w:r>
      <w:r>
        <w:rPr>
          <w:spacing w:val="9"/>
        </w:rPr>
        <w:t> </w:t>
      </w:r>
      <w:r>
        <w:rPr/>
        <w:t>(7):</w:t>
      </w:r>
      <w:r>
        <w:rPr>
          <w:spacing w:val="11"/>
        </w:rPr>
        <w:t> </w:t>
      </w:r>
      <w:r>
        <w:rPr/>
        <w:t>412-422.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4" w:after="0"/>
        <w:ind w:left="800" w:right="113" w:hanging="404"/>
        <w:jc w:val="both"/>
      </w:pPr>
      <w:r>
        <w:rPr/>
        <w:t>Cheng</w:t>
      </w:r>
      <w:r>
        <w:rPr>
          <w:spacing w:val="31"/>
        </w:rPr>
        <w:t> </w:t>
      </w:r>
      <w:r>
        <w:rPr>
          <w:spacing w:val="-2"/>
        </w:rPr>
        <w:t>Y.</w:t>
      </w:r>
      <w:r>
        <w:rPr>
          <w:spacing w:val="36"/>
        </w:rPr>
        <w:t> </w:t>
      </w:r>
      <w:r>
        <w:rPr/>
        <w:t>Venous</w:t>
      </w:r>
      <w:r>
        <w:rPr>
          <w:spacing w:val="32"/>
        </w:rPr>
        <w:t> </w:t>
      </w:r>
      <w:r>
        <w:rPr/>
        <w:t>thromboembolism</w:t>
      </w:r>
      <w:r>
        <w:rPr>
          <w:spacing w:val="31"/>
        </w:rPr>
        <w:t> </w:t>
      </w:r>
      <w:r>
        <w:rPr/>
        <w:t>prophylaxis.</w:t>
      </w:r>
      <w:r>
        <w:rPr>
          <w:spacing w:val="32"/>
        </w:rPr>
        <w:t> </w:t>
      </w:r>
      <w:r>
        <w:rPr/>
        <w:t>Pediatric.</w:t>
      </w:r>
      <w:r>
        <w:rPr>
          <w:spacing w:val="34"/>
        </w:rPr>
        <w:t> </w:t>
      </w:r>
      <w:r>
        <w:rPr>
          <w:spacing w:val="-1"/>
        </w:rPr>
        <w:t>Inpatient</w:t>
      </w:r>
      <w:r>
        <w:rPr>
          <w:spacing w:val="37"/>
        </w:rPr>
        <w:t> </w:t>
      </w:r>
      <w:r>
        <w:rPr/>
        <w:t>Clinical</w:t>
      </w:r>
      <w:r>
        <w:rPr>
          <w:spacing w:val="31"/>
        </w:rPr>
        <w:t> </w:t>
      </w:r>
      <w:r>
        <w:rPr>
          <w:spacing w:val="-1"/>
        </w:rPr>
        <w:t>Practice</w:t>
      </w:r>
      <w:r>
        <w:rPr>
          <w:spacing w:val="27"/>
          <w:w w:val="102"/>
        </w:rPr>
        <w:t> </w:t>
      </w:r>
      <w:r>
        <w:rPr/>
        <w:t>Guideline.</w:t>
      </w:r>
      <w:r>
        <w:rPr>
          <w:spacing w:val="10"/>
        </w:rPr>
        <w:t> </w:t>
      </w:r>
      <w:r>
        <w:rPr>
          <w:spacing w:val="-1"/>
        </w:rPr>
        <w:t>University</w:t>
      </w:r>
      <w:r>
        <w:rPr>
          <w:spacing w:val="10"/>
        </w:rPr>
        <w:t> </w:t>
      </w:r>
      <w:r>
        <w:rPr>
          <w:spacing w:val="1"/>
        </w:rPr>
        <w:t>of</w:t>
      </w:r>
      <w:r>
        <w:rPr>
          <w:spacing w:val="15"/>
        </w:rPr>
        <w:t> </w:t>
      </w:r>
      <w:r>
        <w:rPr>
          <w:spacing w:val="-1"/>
        </w:rPr>
        <w:t>Wisconsin</w:t>
      </w:r>
      <w:r>
        <w:rPr>
          <w:spacing w:val="13"/>
        </w:rPr>
        <w:t> </w:t>
      </w:r>
      <w:r>
        <w:rPr/>
        <w:t>Hospitals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8"/>
        </w:rPr>
        <w:t> </w:t>
      </w:r>
      <w:r>
        <w:rPr/>
        <w:t>Clinics</w:t>
      </w:r>
      <w:r>
        <w:rPr>
          <w:spacing w:val="12"/>
        </w:rPr>
        <w:t> </w:t>
      </w:r>
      <w:r>
        <w:rPr/>
        <w:t>Authority,</w:t>
      </w:r>
      <w:r>
        <w:rPr>
          <w:spacing w:val="13"/>
        </w:rPr>
        <w:t> </w:t>
      </w:r>
      <w:r>
        <w:rPr/>
        <w:t>2023.</w:t>
      </w:r>
      <w:r>
        <w:rPr>
          <w:spacing w:val="13"/>
        </w:rPr>
        <w:t> </w:t>
      </w:r>
      <w:r>
        <w:rPr/>
        <w:t>14</w:t>
      </w:r>
      <w:r>
        <w:rPr>
          <w:spacing w:val="10"/>
        </w:rPr>
        <w:t> </w:t>
      </w:r>
      <w:r>
        <w:rPr/>
        <w:t>p.</w:t>
      </w:r>
      <w:r>
        <w:rPr>
          <w:spacing w:val="13"/>
        </w:rPr>
        <w:t> </w:t>
      </w:r>
      <w:r>
        <w:rPr/>
        <w:t>URL:</w:t>
      </w:r>
      <w:r>
        <w:rPr>
          <w:spacing w:val="13"/>
        </w:rPr>
        <w:t> </w:t>
      </w:r>
      <w:r>
        <w:rPr>
          <w:spacing w:val="-1"/>
        </w:rPr>
        <w:t>https:</w:t>
      </w:r>
      <w:r>
        <w:rPr/>
      </w:r>
    </w:p>
    <w:p>
      <w:pPr>
        <w:pStyle w:val="BodyText"/>
        <w:spacing w:line="282" w:lineRule="auto" w:before="4"/>
        <w:ind w:left="800" w:right="1115"/>
        <w:jc w:val="left"/>
      </w:pPr>
      <w:r>
        <w:rPr>
          <w:spacing w:val="-1"/>
        </w:rPr>
        <w:t>//</w:t>
      </w:r>
      <w:hyperlink r:id="rId22">
        <w:r>
          <w:rPr>
            <w:spacing w:val="-1"/>
          </w:rPr>
          <w:t>www.uwhealth.org/cckm/cpg/hematology-and-coagulation/Pediatric-VTE-PPX-</w:t>
        </w:r>
      </w:hyperlink>
      <w:r>
        <w:rPr>
          <w:spacing w:val="142"/>
          <w:w w:val="102"/>
        </w:rPr>
        <w:t> </w:t>
      </w:r>
      <w:r>
        <w:rPr>
          <w:spacing w:val="-1"/>
        </w:rPr>
        <w:t>Consensus-Care-GL---April-2023-Final.pdf</w:t>
      </w:r>
      <w:r>
        <w:rPr>
          <w:spacing w:val="48"/>
        </w:rPr>
        <w:t> </w:t>
      </w:r>
      <w:r>
        <w:rPr>
          <w:spacing w:val="-1"/>
        </w:rPr>
        <w:t>(дата</w:t>
      </w:r>
      <w:r>
        <w:rPr>
          <w:spacing w:val="48"/>
        </w:rPr>
        <w:t> </w:t>
      </w:r>
      <w:r>
        <w:rPr>
          <w:spacing w:val="-1"/>
        </w:rPr>
        <w:t>обращения:</w:t>
      </w:r>
      <w:r>
        <w:rPr>
          <w:spacing w:val="45"/>
        </w:rPr>
        <w:t> </w:t>
      </w:r>
      <w:r>
        <w:rPr>
          <w:spacing w:val="-1"/>
        </w:rPr>
        <w:t>31.05.2024).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3" w:lineRule="auto" w:before="114" w:after="0"/>
        <w:ind w:left="800" w:right="112" w:hanging="404"/>
        <w:jc w:val="both"/>
      </w:pPr>
      <w:r>
        <w:rPr>
          <w:spacing w:val="-1"/>
        </w:rPr>
        <w:t>Giossi</w:t>
      </w:r>
      <w:r>
        <w:rPr>
          <w:spacing w:val="24"/>
        </w:rPr>
        <w:t> </w:t>
      </w:r>
      <w:r>
        <w:rPr/>
        <w:t>R.,</w:t>
      </w:r>
      <w:r>
        <w:rPr>
          <w:spacing w:val="18"/>
        </w:rPr>
        <w:t> </w:t>
      </w:r>
      <w:r>
        <w:rPr>
          <w:spacing w:val="-1"/>
        </w:rPr>
        <w:t>Menichelli</w:t>
      </w:r>
      <w:r>
        <w:rPr>
          <w:spacing w:val="18"/>
        </w:rPr>
        <w:t> </w:t>
      </w:r>
      <w:r>
        <w:rPr>
          <w:spacing w:val="-1"/>
        </w:rPr>
        <w:t>D.,</w:t>
      </w:r>
      <w:r>
        <w:rPr>
          <w:spacing w:val="23"/>
        </w:rPr>
        <w:t> </w:t>
      </w:r>
      <w:r>
        <w:rPr>
          <w:spacing w:val="-1"/>
        </w:rPr>
        <w:t>D'Amico</w:t>
      </w:r>
      <w:r>
        <w:rPr>
          <w:spacing w:val="19"/>
        </w:rPr>
        <w:t> </w:t>
      </w:r>
      <w:r>
        <w:rPr/>
        <w:t>F.</w:t>
      </w:r>
      <w:r>
        <w:rPr>
          <w:spacing w:val="20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23"/>
        </w:rPr>
        <w:t> </w:t>
      </w:r>
      <w:r>
        <w:rPr>
          <w:spacing w:val="-1"/>
        </w:rPr>
        <w:t>Efficacy</w:t>
      </w:r>
      <w:r>
        <w:rPr>
          <w:spacing w:val="21"/>
        </w:rPr>
        <w:t> </w:t>
      </w:r>
      <w:r>
        <w:rPr>
          <w:spacing w:val="-1"/>
        </w:rPr>
        <w:t>and</w:t>
      </w:r>
      <w:r>
        <w:rPr>
          <w:spacing w:val="23"/>
        </w:rPr>
        <w:t> </w:t>
      </w:r>
      <w:r>
        <w:rPr>
          <w:spacing w:val="-1"/>
        </w:rPr>
        <w:t>safety</w:t>
      </w:r>
      <w:r>
        <w:rPr>
          <w:spacing w:val="23"/>
        </w:rPr>
        <w:t> </w:t>
      </w:r>
      <w:r>
        <w:rPr/>
        <w:t>of</w:t>
      </w:r>
      <w:r>
        <w:rPr>
          <w:spacing w:val="18"/>
        </w:rPr>
        <w:t> </w:t>
      </w:r>
      <w:r>
        <w:rPr/>
        <w:t>direct</w:t>
      </w:r>
      <w:r>
        <w:rPr>
          <w:spacing w:val="19"/>
        </w:rPr>
        <w:t> </w:t>
      </w:r>
      <w:r>
        <w:rPr/>
        <w:t>oral</w:t>
      </w:r>
      <w:r>
        <w:rPr>
          <w:spacing w:val="20"/>
        </w:rPr>
        <w:t> </w:t>
      </w:r>
      <w:r>
        <w:rPr>
          <w:spacing w:val="-1"/>
        </w:rPr>
        <w:t>anticoagulants</w:t>
      </w:r>
      <w:r>
        <w:rPr>
          <w:spacing w:val="91"/>
          <w:w w:val="102"/>
        </w:rPr>
        <w:t> </w:t>
      </w:r>
      <w:r>
        <w:rPr/>
        <w:t>in</w:t>
      </w:r>
      <w:r>
        <w:rPr>
          <w:spacing w:val="33"/>
        </w:rPr>
        <w:t> </w:t>
      </w:r>
      <w:r>
        <w:rPr/>
        <w:t>the</w:t>
      </w:r>
      <w:r>
        <w:rPr>
          <w:spacing w:val="35"/>
        </w:rPr>
        <w:t> </w:t>
      </w:r>
      <w:r>
        <w:rPr>
          <w:spacing w:val="-1"/>
        </w:rPr>
        <w:t>pediatric</w:t>
      </w:r>
      <w:r>
        <w:rPr>
          <w:spacing w:val="36"/>
        </w:rPr>
        <w:t> </w:t>
      </w:r>
      <w:r>
        <w:rPr/>
        <w:t>population:</w:t>
      </w:r>
      <w:r>
        <w:rPr>
          <w:spacing w:val="34"/>
        </w:rPr>
        <w:t> </w:t>
      </w:r>
      <w:r>
        <w:rPr/>
        <w:t>a</w:t>
      </w:r>
      <w:r>
        <w:rPr>
          <w:spacing w:val="31"/>
        </w:rPr>
        <w:t> </w:t>
      </w:r>
      <w:r>
        <w:rPr/>
        <w:t>systematic</w:t>
      </w:r>
      <w:r>
        <w:rPr>
          <w:spacing w:val="31"/>
        </w:rPr>
        <w:t> </w:t>
      </w:r>
      <w:r>
        <w:rPr/>
        <w:t>review</w:t>
      </w:r>
      <w:r>
        <w:rPr>
          <w:spacing w:val="34"/>
        </w:rPr>
        <w:t> </w:t>
      </w:r>
      <w:r>
        <w:rPr/>
        <w:t>and</w:t>
      </w:r>
      <w:r>
        <w:rPr>
          <w:spacing w:val="33"/>
        </w:rPr>
        <w:t> </w:t>
      </w:r>
      <w:r>
        <w:rPr/>
        <w:t>a</w:t>
      </w:r>
      <w:r>
        <w:rPr>
          <w:spacing w:val="33"/>
        </w:rPr>
        <w:t> </w:t>
      </w:r>
      <w:r>
        <w:rPr>
          <w:spacing w:val="-1"/>
        </w:rPr>
        <w:t>meta-analysis.</w:t>
      </w:r>
      <w:r>
        <w:rPr>
          <w:spacing w:val="33"/>
        </w:rPr>
        <w:t> </w:t>
      </w:r>
      <w:r>
        <w:rPr/>
        <w:t>J.</w:t>
      </w:r>
      <w:r>
        <w:rPr>
          <w:spacing w:val="37"/>
        </w:rPr>
        <w:t> </w:t>
      </w:r>
      <w:r>
        <w:rPr>
          <w:spacing w:val="-1"/>
        </w:rPr>
        <w:t>Thromb.</w:t>
      </w:r>
      <w:r>
        <w:rPr>
          <w:spacing w:val="33"/>
        </w:rPr>
        <w:t> </w:t>
      </w:r>
      <w:r>
        <w:rPr/>
        <w:t>Haemost.</w:t>
      </w:r>
      <w:r>
        <w:rPr>
          <w:spacing w:val="63"/>
          <w:w w:val="102"/>
        </w:rPr>
        <w:t> </w:t>
      </w:r>
      <w:r>
        <w:rPr/>
        <w:t>2023;</w:t>
      </w:r>
      <w:r>
        <w:rPr>
          <w:spacing w:val="15"/>
        </w:rPr>
        <w:t> </w:t>
      </w:r>
      <w:r>
        <w:rPr/>
        <w:t>21</w:t>
      </w:r>
      <w:r>
        <w:rPr>
          <w:spacing w:val="14"/>
        </w:rPr>
        <w:t> </w:t>
      </w:r>
      <w:r>
        <w:rPr/>
        <w:t>(10):</w:t>
      </w:r>
      <w:r>
        <w:rPr>
          <w:spacing w:val="15"/>
        </w:rPr>
        <w:t> </w:t>
      </w:r>
      <w:r>
        <w:rPr/>
        <w:t>2784-2796.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3" w:lineRule="auto" w:before="113" w:after="0"/>
        <w:ind w:left="800" w:right="115" w:hanging="404"/>
        <w:jc w:val="both"/>
      </w:pPr>
      <w:r>
        <w:rPr>
          <w:spacing w:val="-1"/>
        </w:rPr>
        <w:t>Trame</w:t>
      </w:r>
      <w:r>
        <w:rPr>
          <w:spacing w:val="31"/>
        </w:rPr>
        <w:t> </w:t>
      </w:r>
      <w:r>
        <w:rPr/>
        <w:t>M.N.,</w:t>
      </w:r>
      <w:r>
        <w:rPr>
          <w:spacing w:val="31"/>
        </w:rPr>
        <w:t> </w:t>
      </w:r>
      <w:r>
        <w:rPr>
          <w:spacing w:val="-1"/>
        </w:rPr>
        <w:t>Mitchell</w:t>
      </w:r>
      <w:r>
        <w:rPr>
          <w:spacing w:val="35"/>
        </w:rPr>
        <w:t> </w:t>
      </w:r>
      <w:r>
        <w:rPr/>
        <w:t>L.,</w:t>
      </w:r>
      <w:r>
        <w:rPr>
          <w:spacing w:val="32"/>
        </w:rPr>
        <w:t> </w:t>
      </w:r>
      <w:r>
        <w:rPr>
          <w:spacing w:val="-1"/>
        </w:rPr>
        <w:t>Krumpel</w:t>
      </w:r>
      <w:r>
        <w:rPr>
          <w:spacing w:val="31"/>
        </w:rPr>
        <w:t> </w:t>
      </w:r>
      <w:r>
        <w:rPr/>
        <w:t>A.</w:t>
      </w:r>
      <w:r>
        <w:rPr>
          <w:spacing w:val="32"/>
        </w:rPr>
        <w:t> </w:t>
      </w:r>
      <w:r>
        <w:rPr/>
        <w:t>et</w:t>
      </w:r>
      <w:r>
        <w:rPr>
          <w:spacing w:val="30"/>
        </w:rPr>
        <w:t> </w:t>
      </w:r>
      <w:r>
        <w:rPr/>
        <w:t>al.</w:t>
      </w:r>
      <w:r>
        <w:rPr>
          <w:spacing w:val="31"/>
        </w:rPr>
        <w:t> </w:t>
      </w:r>
      <w:r>
        <w:rPr/>
        <w:t>Population</w:t>
      </w:r>
      <w:r>
        <w:rPr>
          <w:spacing w:val="32"/>
        </w:rPr>
        <w:t> </w:t>
      </w:r>
      <w:r>
        <w:rPr>
          <w:spacing w:val="-1"/>
        </w:rPr>
        <w:t>pharmacokinetics</w:t>
      </w:r>
      <w:r>
        <w:rPr>
          <w:spacing w:val="35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enoxaparin</w:t>
      </w:r>
      <w:r>
        <w:rPr>
          <w:spacing w:val="3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77"/>
          <w:w w:val="102"/>
        </w:rPr>
        <w:t> </w:t>
      </w:r>
      <w:r>
        <w:rPr>
          <w:spacing w:val="-1"/>
        </w:rPr>
        <w:t>infants,</w:t>
      </w:r>
      <w:r>
        <w:rPr>
          <w:spacing w:val="51"/>
        </w:rPr>
        <w:t> </w:t>
      </w:r>
      <w:r>
        <w:rPr/>
        <w:t>children</w:t>
      </w:r>
      <w:r>
        <w:rPr>
          <w:spacing w:val="49"/>
        </w:rPr>
        <w:t> </w:t>
      </w:r>
      <w:r>
        <w:rPr/>
        <w:t>and</w:t>
      </w:r>
      <w:r>
        <w:rPr>
          <w:spacing w:val="49"/>
        </w:rPr>
        <w:t> </w:t>
      </w:r>
      <w:r>
        <w:rPr/>
        <w:t>adolescents</w:t>
      </w:r>
      <w:r>
        <w:rPr>
          <w:spacing w:val="49"/>
        </w:rPr>
        <w:t> </w:t>
      </w:r>
      <w:r>
        <w:rPr/>
        <w:t>during</w:t>
      </w:r>
      <w:r>
        <w:rPr>
          <w:spacing w:val="46"/>
        </w:rPr>
        <w:t> </w:t>
      </w:r>
      <w:r>
        <w:rPr/>
        <w:t>secondary</w:t>
      </w:r>
      <w:r>
        <w:rPr>
          <w:spacing w:val="49"/>
        </w:rPr>
        <w:t> </w:t>
      </w:r>
      <w:r>
        <w:rPr>
          <w:spacing w:val="-1"/>
        </w:rPr>
        <w:t>thromboembolic</w:t>
      </w:r>
      <w:r>
        <w:rPr>
          <w:spacing w:val="47"/>
        </w:rPr>
        <w:t> </w:t>
      </w:r>
      <w:r>
        <w:rPr/>
        <w:t>prophylaxis:</w:t>
      </w:r>
      <w:r>
        <w:rPr>
          <w:spacing w:val="49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cohort</w:t>
      </w:r>
      <w:r>
        <w:rPr>
          <w:spacing w:val="66"/>
          <w:w w:val="101"/>
        </w:rPr>
        <w:t> </w:t>
      </w:r>
      <w:r>
        <w:rPr>
          <w:spacing w:val="-1"/>
        </w:rPr>
        <w:t>study.</w:t>
      </w:r>
      <w:r>
        <w:rPr>
          <w:spacing w:val="16"/>
        </w:rPr>
        <w:t> </w:t>
      </w:r>
      <w:r>
        <w:rPr/>
        <w:t>J.</w:t>
      </w:r>
      <w:r>
        <w:rPr>
          <w:spacing w:val="16"/>
        </w:rPr>
        <w:t> </w:t>
      </w:r>
      <w:r>
        <w:rPr/>
        <w:t>Thrombosis</w:t>
      </w:r>
      <w:r>
        <w:rPr>
          <w:spacing w:val="16"/>
        </w:rPr>
        <w:t> </w:t>
      </w:r>
      <w:r>
        <w:rPr>
          <w:spacing w:val="-1"/>
        </w:rPr>
        <w:t>Haemostasis.</w:t>
      </w:r>
      <w:r>
        <w:rPr>
          <w:spacing w:val="17"/>
        </w:rPr>
        <w:t> </w:t>
      </w:r>
      <w:r>
        <w:rPr/>
        <w:t>2010;</w:t>
      </w:r>
      <w:r>
        <w:rPr>
          <w:spacing w:val="19"/>
        </w:rPr>
        <w:t> </w:t>
      </w:r>
      <w:r>
        <w:rPr>
          <w:spacing w:val="-1"/>
        </w:rPr>
        <w:t>8(9):</w:t>
      </w:r>
      <w:r>
        <w:rPr>
          <w:spacing w:val="18"/>
        </w:rPr>
        <w:t> </w:t>
      </w:r>
      <w:r>
        <w:rPr>
          <w:spacing w:val="-1"/>
        </w:rPr>
        <w:t>1950-1958.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5" w:after="0"/>
        <w:ind w:left="800" w:right="114" w:hanging="404"/>
        <w:jc w:val="both"/>
      </w:pPr>
      <w:r>
        <w:rPr>
          <w:spacing w:val="-1"/>
        </w:rPr>
        <w:t>Lyle</w:t>
      </w:r>
      <w:r>
        <w:rPr>
          <w:spacing w:val="3"/>
        </w:rPr>
        <w:t> </w:t>
      </w:r>
      <w:r>
        <w:rPr>
          <w:spacing w:val="-1"/>
        </w:rPr>
        <w:t>C.A.,</w:t>
      </w:r>
      <w:r>
        <w:rPr>
          <w:spacing w:val="4"/>
        </w:rPr>
        <w:t> </w:t>
      </w:r>
      <w:r>
        <w:rPr/>
        <w:t>Sidonio</w:t>
      </w:r>
      <w:r>
        <w:rPr>
          <w:spacing w:val="2"/>
        </w:rPr>
        <w:t> </w:t>
      </w:r>
      <w:r>
        <w:rPr/>
        <w:t>R.F.,</w:t>
      </w:r>
      <w:r>
        <w:rPr>
          <w:spacing w:val="2"/>
        </w:rPr>
        <w:t> </w:t>
      </w:r>
      <w:r>
        <w:rPr/>
        <w:t>Goldenberg</w:t>
      </w:r>
      <w:r>
        <w:rPr>
          <w:spacing w:val="3"/>
        </w:rPr>
        <w:t> </w:t>
      </w:r>
      <w:r>
        <w:rPr>
          <w:spacing w:val="-1"/>
        </w:rPr>
        <w:t>N.A.</w:t>
      </w:r>
      <w:r>
        <w:rPr>
          <w:spacing w:val="6"/>
        </w:rPr>
        <w:t> </w:t>
      </w:r>
      <w:r>
        <w:rPr>
          <w:spacing w:val="-1"/>
        </w:rPr>
        <w:t>New</w:t>
      </w:r>
      <w:r>
        <w:rPr/>
        <w:t>  developments</w:t>
      </w:r>
      <w:r>
        <w:rPr>
          <w:spacing w:val="4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pediatric</w:t>
      </w:r>
      <w:r>
        <w:rPr>
          <w:spacing w:val="3"/>
        </w:rPr>
        <w:t> </w:t>
      </w:r>
      <w:r>
        <w:rPr/>
        <w:t>venous</w:t>
      </w:r>
      <w:r>
        <w:rPr>
          <w:spacing w:val="37"/>
          <w:w w:val="102"/>
        </w:rPr>
        <w:t> </w:t>
      </w:r>
      <w:r>
        <w:rPr>
          <w:spacing w:val="-1"/>
        </w:rPr>
        <w:t>thromboembolism</w:t>
      </w:r>
      <w:r>
        <w:rPr>
          <w:spacing w:val="7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/>
        <w:t>anticoagulation,</w:t>
      </w:r>
      <w:r>
        <w:rPr>
          <w:spacing w:val="5"/>
        </w:rPr>
        <w:t> </w:t>
      </w:r>
      <w:r>
        <w:rPr>
          <w:spacing w:val="-1"/>
        </w:rPr>
        <w:t>including</w:t>
      </w:r>
      <w:r>
        <w:rPr>
          <w:spacing w:val="4"/>
        </w:rPr>
        <w:t> </w:t>
      </w:r>
      <w:r>
        <w:rPr/>
        <w:t>the</w:t>
      </w:r>
      <w:r>
        <w:rPr>
          <w:spacing w:val="6"/>
        </w:rPr>
        <w:t> </w:t>
      </w:r>
      <w:r>
        <w:rPr/>
        <w:t>target-specific</w:t>
      </w:r>
      <w:r>
        <w:rPr>
          <w:spacing w:val="5"/>
        </w:rPr>
        <w:t> </w:t>
      </w:r>
      <w:r>
        <w:rPr>
          <w:spacing w:val="-1"/>
        </w:rPr>
        <w:t>oral</w:t>
      </w:r>
      <w:r>
        <w:rPr>
          <w:spacing w:val="7"/>
        </w:rPr>
        <w:t> </w:t>
      </w:r>
      <w:r>
        <w:rPr/>
        <w:t>anticoagulants.</w:t>
      </w:r>
      <w:r>
        <w:rPr>
          <w:spacing w:val="4"/>
        </w:rPr>
        <w:t> </w:t>
      </w:r>
      <w:r>
        <w:rPr/>
        <w:t>Curr.</w:t>
      </w:r>
      <w:r>
        <w:rPr>
          <w:spacing w:val="49"/>
          <w:w w:val="102"/>
        </w:rPr>
        <w:t> </w:t>
      </w:r>
      <w:r>
        <w:rPr>
          <w:spacing w:val="-1"/>
        </w:rPr>
        <w:t>Opinion</w:t>
      </w:r>
      <w:r>
        <w:rPr>
          <w:spacing w:val="14"/>
        </w:rPr>
        <w:t> </w:t>
      </w:r>
      <w:r>
        <w:rPr>
          <w:spacing w:val="-1"/>
        </w:rPr>
        <w:t>Pediatr.</w:t>
      </w:r>
      <w:r>
        <w:rPr>
          <w:spacing w:val="13"/>
        </w:rPr>
        <w:t> </w:t>
      </w:r>
      <w:r>
        <w:rPr/>
        <w:t>2015;</w:t>
      </w:r>
      <w:r>
        <w:rPr>
          <w:spacing w:val="9"/>
        </w:rPr>
        <w:t> </w:t>
      </w:r>
      <w:r>
        <w:rPr/>
        <w:t>27</w:t>
      </w:r>
      <w:r>
        <w:rPr>
          <w:spacing w:val="15"/>
        </w:rPr>
        <w:t> </w:t>
      </w:r>
      <w:r>
        <w:rPr/>
        <w:t>(1):</w:t>
      </w:r>
      <w:r>
        <w:rPr>
          <w:spacing w:val="10"/>
        </w:rPr>
        <w:t> </w:t>
      </w:r>
      <w:r>
        <w:rPr>
          <w:spacing w:val="-1"/>
        </w:rPr>
        <w:t>18-25.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4" w:after="0"/>
        <w:ind w:left="800" w:right="115" w:hanging="404"/>
        <w:jc w:val="both"/>
      </w:pPr>
      <w:r>
        <w:rPr>
          <w:spacing w:val="-1"/>
        </w:rPr>
        <w:t>Raffini</w:t>
      </w:r>
      <w:r>
        <w:rPr>
          <w:spacing w:val="15"/>
        </w:rPr>
        <w:t> </w:t>
      </w:r>
      <w:r>
        <w:rPr/>
        <w:t>L.,</w:t>
      </w:r>
      <w:r>
        <w:rPr>
          <w:spacing w:val="13"/>
        </w:rPr>
        <w:t> </w:t>
      </w:r>
      <w:r>
        <w:rPr>
          <w:spacing w:val="-1"/>
        </w:rPr>
        <w:t>Trimarchi</w:t>
      </w:r>
      <w:r>
        <w:rPr>
          <w:spacing w:val="13"/>
        </w:rPr>
        <w:t> </w:t>
      </w:r>
      <w:r>
        <w:rPr>
          <w:spacing w:val="-1"/>
        </w:rPr>
        <w:t>T.,</w:t>
      </w:r>
      <w:r>
        <w:rPr>
          <w:spacing w:val="13"/>
        </w:rPr>
        <w:t> </w:t>
      </w:r>
      <w:r>
        <w:rPr>
          <w:spacing w:val="-1"/>
        </w:rPr>
        <w:t>Beliveau</w:t>
      </w:r>
      <w:r>
        <w:rPr>
          <w:spacing w:val="12"/>
        </w:rPr>
        <w:t> </w:t>
      </w:r>
      <w:r>
        <w:rPr/>
        <w:t>J.,</w:t>
      </w:r>
      <w:r>
        <w:rPr>
          <w:spacing w:val="13"/>
        </w:rPr>
        <w:t> </w:t>
      </w:r>
      <w:r>
        <w:rPr>
          <w:spacing w:val="-1"/>
        </w:rPr>
        <w:t>Davis</w:t>
      </w:r>
      <w:r>
        <w:rPr>
          <w:spacing w:val="12"/>
        </w:rPr>
        <w:t> </w:t>
      </w:r>
      <w:r>
        <w:rPr/>
        <w:t>D.</w:t>
      </w:r>
      <w:r>
        <w:rPr>
          <w:spacing w:val="12"/>
        </w:rPr>
        <w:t> </w:t>
      </w:r>
      <w:r>
        <w:rPr>
          <w:spacing w:val="-1"/>
        </w:rPr>
        <w:t>Thromboprophylaxis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pediatric</w:t>
      </w:r>
      <w:r>
        <w:rPr>
          <w:spacing w:val="13"/>
        </w:rPr>
        <w:t> </w:t>
      </w:r>
      <w:r>
        <w:rPr>
          <w:spacing w:val="-1"/>
        </w:rPr>
        <w:t>hospital:</w:t>
      </w:r>
      <w:r>
        <w:rPr>
          <w:spacing w:val="12"/>
        </w:rPr>
        <w:t> </w:t>
      </w:r>
      <w:r>
        <w:rPr/>
        <w:t>a</w:t>
      </w:r>
      <w:r>
        <w:rPr>
          <w:spacing w:val="107"/>
          <w:w w:val="102"/>
        </w:rPr>
        <w:t> </w:t>
      </w:r>
      <w:r>
        <w:rPr>
          <w:spacing w:val="-1"/>
        </w:rPr>
        <w:t>patient-safety</w:t>
      </w:r>
      <w:r>
        <w:rPr>
          <w:spacing w:val="25"/>
        </w:rPr>
        <w:t> </w:t>
      </w:r>
      <w:r>
        <w:rPr>
          <w:spacing w:val="-1"/>
        </w:rPr>
        <w:t>and</w:t>
      </w:r>
      <w:r>
        <w:rPr>
          <w:spacing w:val="22"/>
        </w:rPr>
        <w:t> </w:t>
      </w:r>
      <w:r>
        <w:rPr>
          <w:spacing w:val="-1"/>
        </w:rPr>
        <w:t>quality-improvement</w:t>
      </w:r>
      <w:r>
        <w:rPr>
          <w:spacing w:val="20"/>
        </w:rPr>
        <w:t> </w:t>
      </w:r>
      <w:r>
        <w:rPr>
          <w:spacing w:val="-1"/>
        </w:rPr>
        <w:t>initiative.</w:t>
      </w:r>
      <w:r>
        <w:rPr>
          <w:spacing w:val="20"/>
        </w:rPr>
        <w:t> </w:t>
      </w:r>
      <w:r>
        <w:rPr>
          <w:spacing w:val="-1"/>
        </w:rPr>
        <w:t>Pediatrics.</w:t>
      </w:r>
      <w:r>
        <w:rPr>
          <w:spacing w:val="19"/>
        </w:rPr>
        <w:t> </w:t>
      </w:r>
      <w:r>
        <w:rPr/>
        <w:t>2011;</w:t>
      </w:r>
      <w:r>
        <w:rPr>
          <w:spacing w:val="24"/>
        </w:rPr>
        <w:t> </w:t>
      </w:r>
      <w:r>
        <w:rPr>
          <w:spacing w:val="-1"/>
        </w:rPr>
        <w:t>127(5):</w:t>
      </w:r>
      <w:r>
        <w:rPr>
          <w:spacing w:val="24"/>
        </w:rPr>
        <w:t> </w:t>
      </w:r>
      <w:r>
        <w:rPr>
          <w:spacing w:val="-1"/>
        </w:rPr>
        <w:t>e1326-1332.</w:t>
      </w:r>
      <w:r>
        <w:rPr/>
      </w:r>
    </w:p>
    <w:p>
      <w:pPr>
        <w:pStyle w:val="BodyText"/>
        <w:numPr>
          <w:ilvl w:val="0"/>
          <w:numId w:val="31"/>
        </w:numPr>
        <w:tabs>
          <w:tab w:pos="800" w:val="left" w:leader="none"/>
        </w:tabs>
        <w:spacing w:line="282" w:lineRule="auto" w:before="117" w:after="0"/>
        <w:ind w:left="800" w:right="114" w:hanging="404"/>
        <w:jc w:val="both"/>
      </w:pPr>
      <w:r>
        <w:rPr>
          <w:spacing w:val="-1"/>
        </w:rPr>
        <w:t>Dix</w:t>
      </w:r>
      <w:r>
        <w:rPr>
          <w:spacing w:val="1"/>
        </w:rPr>
        <w:t> </w:t>
      </w:r>
      <w:r>
        <w:rPr/>
        <w:t>D.,</w:t>
      </w:r>
      <w:r>
        <w:rPr>
          <w:spacing w:val="2"/>
        </w:rPr>
        <w:t> </w:t>
      </w:r>
      <w:r>
        <w:rPr/>
        <w:t>Andrew </w:t>
      </w:r>
      <w:r>
        <w:rPr>
          <w:spacing w:val="-1"/>
        </w:rPr>
        <w:t>M.,</w:t>
      </w:r>
      <w:r>
        <w:rPr>
          <w:spacing w:val="4"/>
        </w:rPr>
        <w:t> </w:t>
      </w:r>
      <w:r>
        <w:rPr/>
        <w:t>Marzinotto</w:t>
      </w:r>
      <w:r>
        <w:rPr>
          <w:spacing w:val="-1"/>
        </w:rPr>
        <w:t> </w:t>
      </w:r>
      <w:r>
        <w:rPr/>
        <w:t>V.</w:t>
      </w:r>
      <w:r>
        <w:rPr>
          <w:spacing w:val="2"/>
        </w:rPr>
        <w:t> </w:t>
      </w:r>
      <w:r>
        <w:rPr/>
        <w:t>et</w:t>
      </w:r>
      <w:r>
        <w:rPr>
          <w:spacing w:val="3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/>
        <w:t>The</w:t>
      </w:r>
      <w:r>
        <w:rPr>
          <w:spacing w:val="1"/>
        </w:rPr>
        <w:t> </w:t>
      </w:r>
      <w:r>
        <w:rPr/>
        <w:t>use</w:t>
      </w:r>
      <w:r>
        <w:rPr>
          <w:spacing w:val="2"/>
        </w:rPr>
        <w:t> </w:t>
      </w:r>
      <w:r>
        <w:rPr/>
        <w:t>of low</w:t>
      </w:r>
      <w:r>
        <w:rPr>
          <w:spacing w:val="2"/>
        </w:rPr>
        <w:t> </w:t>
      </w:r>
      <w:r>
        <w:rPr/>
        <w:t>molecular</w:t>
      </w:r>
      <w:r>
        <w:rPr>
          <w:spacing w:val="2"/>
        </w:rPr>
        <w:t> </w:t>
      </w:r>
      <w:r>
        <w:rPr>
          <w:spacing w:val="-1"/>
        </w:rPr>
        <w:t>weight</w:t>
      </w:r>
      <w:r>
        <w:rPr>
          <w:spacing w:val="2"/>
        </w:rPr>
        <w:t> </w:t>
      </w:r>
      <w:r>
        <w:rPr/>
        <w:t>heparin</w:t>
      </w:r>
      <w:r>
        <w:rPr>
          <w:spacing w:val="4"/>
        </w:rPr>
        <w:t> </w:t>
      </w:r>
      <w:r>
        <w:rPr>
          <w:spacing w:val="-1"/>
        </w:rPr>
        <w:t>in</w:t>
      </w:r>
      <w:r>
        <w:rPr>
          <w:spacing w:val="4"/>
        </w:rPr>
        <w:t> </w:t>
      </w:r>
      <w:r>
        <w:rPr>
          <w:spacing w:val="-1"/>
        </w:rPr>
        <w:t>pediatric</w:t>
      </w:r>
      <w:r>
        <w:rPr>
          <w:spacing w:val="47"/>
          <w:w w:val="102"/>
        </w:rPr>
        <w:t> </w:t>
      </w:r>
      <w:r>
        <w:rPr>
          <w:spacing w:val="-1"/>
        </w:rPr>
        <w:t>patients:</w:t>
      </w:r>
      <w:r>
        <w:rPr>
          <w:spacing w:val="16"/>
        </w:rPr>
        <w:t> </w:t>
      </w:r>
      <w:r>
        <w:rPr/>
        <w:t>a</w:t>
      </w:r>
      <w:r>
        <w:rPr>
          <w:spacing w:val="16"/>
        </w:rPr>
        <w:t> </w:t>
      </w:r>
      <w:r>
        <w:rPr>
          <w:spacing w:val="-1"/>
        </w:rPr>
        <w:t>prospective</w:t>
      </w:r>
      <w:r>
        <w:rPr>
          <w:spacing w:val="19"/>
        </w:rPr>
        <w:t> </w:t>
      </w:r>
      <w:r>
        <w:rPr/>
        <w:t>cohort</w:t>
      </w:r>
      <w:r>
        <w:rPr>
          <w:spacing w:val="16"/>
        </w:rPr>
        <w:t> </w:t>
      </w:r>
      <w:r>
        <w:rPr/>
        <w:t>study.</w:t>
      </w:r>
      <w:r>
        <w:rPr>
          <w:spacing w:val="16"/>
        </w:rPr>
        <w:t> </w:t>
      </w:r>
      <w:r>
        <w:rPr>
          <w:spacing w:val="-2"/>
        </w:rPr>
        <w:t>J.</w:t>
      </w:r>
      <w:r>
        <w:rPr>
          <w:spacing w:val="16"/>
        </w:rPr>
        <w:t> </w:t>
      </w:r>
      <w:r>
        <w:rPr/>
        <w:t>Pediatr.</w:t>
      </w:r>
      <w:r>
        <w:rPr>
          <w:spacing w:val="16"/>
        </w:rPr>
        <w:t> </w:t>
      </w:r>
      <w:r>
        <w:rPr/>
        <w:t>2000;136(4):439-445.</w:t>
      </w:r>
      <w:r>
        <w:rPr/>
      </w:r>
    </w:p>
    <w:p>
      <w:pPr>
        <w:pStyle w:val="BodyText"/>
        <w:spacing w:line="282" w:lineRule="auto" w:before="114"/>
        <w:ind w:left="800" w:right="113" w:hanging="404"/>
        <w:jc w:val="both"/>
      </w:pPr>
      <w:r>
        <w:rPr/>
        <w:t>133.Хвостов</w:t>
      </w:r>
      <w:r>
        <w:rPr>
          <w:spacing w:val="53"/>
        </w:rPr>
        <w:t> </w:t>
      </w:r>
      <w:r>
        <w:rPr/>
        <w:t>Д.Л.,</w:t>
      </w:r>
      <w:r>
        <w:rPr>
          <w:spacing w:val="1"/>
        </w:rPr>
        <w:t> </w:t>
      </w:r>
      <w:r>
        <w:rPr/>
        <w:t>Привольнев</w:t>
      </w:r>
      <w:r>
        <w:rPr>
          <w:spacing w:val="52"/>
        </w:rPr>
        <w:t> </w:t>
      </w:r>
      <w:r>
        <w:rPr/>
        <w:t>В.В.</w:t>
      </w:r>
      <w:r>
        <w:rPr>
          <w:spacing w:val="53"/>
        </w:rPr>
        <w:t> </w:t>
      </w:r>
      <w:r>
        <w:rPr/>
        <w:t>Профилактика</w:t>
      </w:r>
      <w:r>
        <w:rPr>
          <w:spacing w:val="53"/>
        </w:rPr>
        <w:t> </w:t>
      </w:r>
      <w:r>
        <w:rPr/>
        <w:t>инфекционных</w:t>
      </w:r>
      <w:r>
        <w:rPr>
          <w:spacing w:val="50"/>
        </w:rPr>
        <w:t> </w:t>
      </w:r>
      <w:r>
        <w:rPr/>
        <w:t>осложнений</w:t>
      </w:r>
      <w:r>
        <w:rPr>
          <w:spacing w:val="54"/>
        </w:rPr>
        <w:t> </w:t>
      </w:r>
      <w:r>
        <w:rPr/>
        <w:t>в</w:t>
      </w:r>
      <w:r>
        <w:rPr>
          <w:spacing w:val="24"/>
          <w:w w:val="102"/>
        </w:rPr>
        <w:t> </w:t>
      </w:r>
      <w:r>
        <w:rPr>
          <w:spacing w:val="-1"/>
        </w:rPr>
        <w:t>травматологии</w:t>
      </w:r>
      <w:r>
        <w:rPr>
          <w:spacing w:val="2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ортопедии.</w:t>
      </w:r>
      <w:r>
        <w:rPr>
          <w:spacing w:val="17"/>
        </w:rPr>
        <w:t> </w:t>
      </w:r>
      <w:r>
        <w:rPr/>
        <w:t>КМАХ.</w:t>
      </w:r>
      <w:r>
        <w:rPr>
          <w:spacing w:val="17"/>
        </w:rPr>
        <w:t> </w:t>
      </w:r>
      <w:r>
        <w:rPr/>
        <w:t>2014.</w:t>
      </w:r>
      <w:r>
        <w:rPr>
          <w:spacing w:val="17"/>
        </w:rPr>
        <w:t> </w:t>
      </w:r>
      <w:r>
        <w:rPr>
          <w:spacing w:val="-1"/>
        </w:rPr>
        <w:t>№3</w:t>
      </w:r>
      <w:r>
        <w:rPr/>
      </w:r>
    </w:p>
    <w:p>
      <w:pPr>
        <w:pStyle w:val="BodyText"/>
        <w:numPr>
          <w:ilvl w:val="0"/>
          <w:numId w:val="32"/>
        </w:numPr>
        <w:tabs>
          <w:tab w:pos="800" w:val="left" w:leader="none"/>
        </w:tabs>
        <w:spacing w:line="282" w:lineRule="auto" w:before="117" w:after="0"/>
        <w:ind w:left="800" w:right="113" w:hanging="404"/>
        <w:jc w:val="both"/>
      </w:pPr>
      <w:r>
        <w:rPr>
          <w:spacing w:val="-1"/>
        </w:rPr>
        <w:t>Marzi</w:t>
      </w:r>
      <w:r>
        <w:rPr>
          <w:spacing w:val="1"/>
        </w:rPr>
        <w:t> </w:t>
      </w:r>
      <w:r>
        <w:rPr>
          <w:spacing w:val="-1"/>
        </w:rPr>
        <w:t>I.,</w:t>
      </w:r>
      <w:r>
        <w:rPr>
          <w:spacing w:val="3"/>
        </w:rPr>
        <w:t> </w:t>
      </w:r>
      <w:r>
        <w:rPr>
          <w:spacing w:val="-1"/>
        </w:rPr>
        <w:t>Frank</w:t>
      </w:r>
      <w:r>
        <w:rPr>
          <w:spacing w:val="4"/>
        </w:rPr>
        <w:t> </w:t>
      </w:r>
      <w:r>
        <w:rPr>
          <w:spacing w:val="-1"/>
        </w:rPr>
        <w:t>J.,</w:t>
      </w:r>
      <w:r>
        <w:rPr>
          <w:spacing w:val="-2"/>
        </w:rPr>
        <w:t> </w:t>
      </w:r>
      <w:r>
        <w:rPr/>
        <w:t>Rose</w:t>
      </w:r>
      <w:r>
        <w:rPr>
          <w:spacing w:val="1"/>
        </w:rPr>
        <w:t> </w:t>
      </w:r>
      <w:r>
        <w:rPr/>
        <w:t>S.</w:t>
      </w:r>
      <w:r>
        <w:rPr>
          <w:spacing w:val="1"/>
        </w:rPr>
        <w:t> </w:t>
      </w:r>
      <w:r>
        <w:rPr>
          <w:spacing w:val="-1"/>
        </w:rPr>
        <w:t>Pediatric</w:t>
      </w:r>
      <w:r>
        <w:rPr>
          <w:spacing w:val="2"/>
        </w:rPr>
        <w:t> </w:t>
      </w:r>
      <w:r>
        <w:rPr/>
        <w:t>skeletal</w:t>
      </w:r>
      <w:r>
        <w:rPr>
          <w:spacing w:val="1"/>
        </w:rPr>
        <w:t> </w:t>
      </w:r>
      <w:r>
        <w:rPr/>
        <w:t>trauma.</w:t>
      </w:r>
      <w:r>
        <w:rPr>
          <w:spacing w:val="-2"/>
        </w:rPr>
        <w:t> </w:t>
      </w:r>
      <w:r>
        <w:rPr/>
        <w:t>A</w:t>
      </w:r>
      <w:r>
        <w:rPr>
          <w:spacing w:val="4"/>
        </w:rPr>
        <w:t> </w:t>
      </w:r>
      <w:r>
        <w:rPr/>
        <w:t>practical</w:t>
      </w:r>
      <w:r>
        <w:rPr>
          <w:spacing w:val="-2"/>
        </w:rPr>
        <w:t> </w:t>
      </w:r>
      <w:r>
        <w:rPr/>
        <w:t>guide.</w:t>
      </w:r>
      <w:r>
        <w:rPr>
          <w:spacing w:val="2"/>
        </w:rPr>
        <w:t> </w:t>
      </w:r>
      <w:r>
        <w:rPr/>
        <w:t>Berlin:</w:t>
      </w:r>
      <w:r>
        <w:rPr>
          <w:spacing w:val="1"/>
        </w:rPr>
        <w:t> </w:t>
      </w:r>
      <w:r>
        <w:rPr>
          <w:spacing w:val="-1"/>
        </w:rPr>
        <w:t>Springer,</w:t>
      </w:r>
      <w:r>
        <w:rPr>
          <w:spacing w:val="1"/>
        </w:rPr>
        <w:t> </w:t>
      </w:r>
      <w:r>
        <w:rPr/>
        <w:t>2022:</w:t>
      </w:r>
      <w:r>
        <w:rPr>
          <w:spacing w:val="61"/>
          <w:w w:val="101"/>
        </w:rPr>
        <w:t> </w:t>
      </w:r>
      <w:r>
        <w:rPr/>
        <w:t>626</w:t>
      </w:r>
      <w:r>
        <w:rPr>
          <w:spacing w:val="10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32"/>
        </w:numPr>
        <w:tabs>
          <w:tab w:pos="800" w:val="left" w:leader="none"/>
        </w:tabs>
        <w:spacing w:line="283" w:lineRule="auto" w:before="1" w:after="0"/>
        <w:ind w:left="800" w:right="115" w:hanging="404"/>
        <w:jc w:val="both"/>
      </w:pPr>
      <w:r>
        <w:rPr>
          <w:spacing w:val="-1"/>
        </w:rPr>
        <w:t>Bernière</w:t>
      </w:r>
      <w:r>
        <w:rPr>
          <w:spacing w:val="10"/>
        </w:rPr>
        <w:t> </w:t>
      </w:r>
      <w:r>
        <w:rPr>
          <w:spacing w:val="-1"/>
        </w:rPr>
        <w:t>J.,</w:t>
      </w:r>
      <w:r>
        <w:rPr>
          <w:spacing w:val="14"/>
        </w:rPr>
        <w:t> </w:t>
      </w:r>
      <w:r>
        <w:rPr>
          <w:spacing w:val="-1"/>
        </w:rPr>
        <w:t>Dehullu</w:t>
      </w:r>
      <w:r>
        <w:rPr>
          <w:spacing w:val="14"/>
        </w:rPr>
        <w:t> </w:t>
      </w:r>
      <w:r>
        <w:rPr/>
        <w:t>J.P.,</w:t>
      </w:r>
      <w:r>
        <w:rPr>
          <w:spacing w:val="12"/>
        </w:rPr>
        <w:t> </w:t>
      </w:r>
      <w:r>
        <w:rPr>
          <w:spacing w:val="-1"/>
        </w:rPr>
        <w:t>Gall</w:t>
      </w:r>
      <w:r>
        <w:rPr>
          <w:spacing w:val="13"/>
        </w:rPr>
        <w:t> </w:t>
      </w:r>
      <w:r>
        <w:rPr>
          <w:spacing w:val="-1"/>
        </w:rPr>
        <w:t>O.,</w:t>
      </w:r>
      <w:r>
        <w:rPr>
          <w:spacing w:val="14"/>
        </w:rPr>
        <w:t> </w:t>
      </w:r>
      <w:r>
        <w:rPr>
          <w:spacing w:val="-1"/>
        </w:rPr>
        <w:t>Murat</w:t>
      </w:r>
      <w:r>
        <w:rPr>
          <w:spacing w:val="17"/>
        </w:rPr>
        <w:t> </w:t>
      </w:r>
      <w:r>
        <w:rPr/>
        <w:t>I.</w:t>
      </w:r>
      <w:r>
        <w:rPr>
          <w:spacing w:val="14"/>
        </w:rPr>
        <w:t> </w:t>
      </w:r>
      <w:r>
        <w:rPr>
          <w:spacing w:val="-1"/>
        </w:rPr>
        <w:t>Intravenous</w:t>
      </w:r>
      <w:r>
        <w:rPr>
          <w:spacing w:val="12"/>
        </w:rPr>
        <w:t> </w:t>
      </w:r>
      <w:r>
        <w:rPr/>
        <w:t>iron</w:t>
      </w:r>
      <w:r>
        <w:rPr>
          <w:spacing w:val="12"/>
        </w:rPr>
        <w:t> </w:t>
      </w:r>
      <w:r>
        <w:rPr/>
        <w:t>in</w:t>
      </w:r>
      <w:r>
        <w:rPr>
          <w:spacing w:val="14"/>
        </w:rPr>
        <w:t> </w:t>
      </w:r>
      <w:r>
        <w:rPr/>
        <w:t>the</w:t>
      </w:r>
      <w:r>
        <w:rPr>
          <w:spacing w:val="10"/>
        </w:rPr>
        <w:t> </w:t>
      </w:r>
      <w:r>
        <w:rPr/>
        <w:t>treatment</w:t>
      </w:r>
      <w:r>
        <w:rPr>
          <w:spacing w:val="15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postoperative</w:t>
      </w:r>
      <w:r>
        <w:rPr>
          <w:spacing w:val="77"/>
          <w:w w:val="102"/>
        </w:rPr>
        <w:t> </w:t>
      </w:r>
      <w:r>
        <w:rPr>
          <w:spacing w:val="-1"/>
        </w:rPr>
        <w:t>anemia</w:t>
      </w:r>
      <w:r>
        <w:rPr>
          <w:spacing w:val="3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38"/>
        </w:rPr>
        <w:t> </w:t>
      </w:r>
      <w:r>
        <w:rPr/>
        <w:t>surgery</w:t>
      </w:r>
      <w:r>
        <w:rPr>
          <w:spacing w:val="42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38"/>
        </w:rPr>
        <w:t> </w:t>
      </w:r>
      <w:r>
        <w:rPr/>
        <w:t>spine</w:t>
      </w:r>
      <w:r>
        <w:rPr>
          <w:spacing w:val="40"/>
        </w:rPr>
        <w:t> </w:t>
      </w:r>
      <w:r>
        <w:rPr>
          <w:spacing w:val="-1"/>
        </w:rPr>
        <w:t>in</w:t>
      </w:r>
      <w:r>
        <w:rPr>
          <w:spacing w:val="42"/>
        </w:rPr>
        <w:t> </w:t>
      </w:r>
      <w:r>
        <w:rPr/>
        <w:t>infants</w:t>
      </w:r>
      <w:r>
        <w:rPr>
          <w:spacing w:val="40"/>
        </w:rPr>
        <w:t> </w:t>
      </w:r>
      <w:r>
        <w:rPr/>
        <w:t>and</w:t>
      </w:r>
      <w:r>
        <w:rPr>
          <w:spacing w:val="40"/>
        </w:rPr>
        <w:t> </w:t>
      </w:r>
      <w:r>
        <w:rPr/>
        <w:t>adolescents.</w:t>
      </w:r>
      <w:r>
        <w:rPr>
          <w:spacing w:val="40"/>
        </w:rPr>
        <w:t> </w:t>
      </w:r>
      <w:r>
        <w:rPr/>
        <w:t>Rev.</w:t>
      </w:r>
      <w:r>
        <w:rPr>
          <w:spacing w:val="42"/>
        </w:rPr>
        <w:t> </w:t>
      </w:r>
      <w:r>
        <w:rPr/>
        <w:t>Chir.</w:t>
      </w:r>
      <w:r>
        <w:rPr>
          <w:spacing w:val="40"/>
        </w:rPr>
        <w:t> </w:t>
      </w:r>
      <w:r>
        <w:rPr/>
        <w:t>Orthop.</w:t>
      </w:r>
      <w:r>
        <w:rPr>
          <w:spacing w:val="37"/>
        </w:rPr>
        <w:t> </w:t>
      </w:r>
      <w:r>
        <w:rPr/>
        <w:t>Reparatrice</w:t>
      </w:r>
      <w:r>
        <w:rPr>
          <w:spacing w:val="30"/>
          <w:w w:val="102"/>
        </w:rPr>
        <w:t> </w:t>
      </w:r>
      <w:r>
        <w:rPr>
          <w:spacing w:val="-1"/>
        </w:rPr>
        <w:t>Appar.</w:t>
      </w:r>
      <w:r>
        <w:rPr>
          <w:spacing w:val="13"/>
        </w:rPr>
        <w:t> </w:t>
      </w:r>
      <w:r>
        <w:rPr/>
        <w:t>Mot.</w:t>
      </w:r>
      <w:r>
        <w:rPr>
          <w:spacing w:val="14"/>
        </w:rPr>
        <w:t> </w:t>
      </w:r>
      <w:r>
        <w:rPr/>
        <w:t>1998;</w:t>
      </w:r>
      <w:r>
        <w:rPr>
          <w:spacing w:val="14"/>
        </w:rPr>
        <w:t> </w:t>
      </w:r>
      <w:r>
        <w:rPr/>
        <w:t>84:</w:t>
      </w:r>
      <w:r>
        <w:rPr>
          <w:spacing w:val="13"/>
        </w:rPr>
        <w:t> </w:t>
      </w:r>
      <w:r>
        <w:rPr/>
        <w:t>319–322.</w:t>
      </w:r>
      <w:r>
        <w:rPr/>
      </w:r>
    </w:p>
    <w:p>
      <w:pPr>
        <w:pStyle w:val="BodyText"/>
        <w:numPr>
          <w:ilvl w:val="0"/>
          <w:numId w:val="32"/>
        </w:numPr>
        <w:tabs>
          <w:tab w:pos="800" w:val="left" w:leader="none"/>
        </w:tabs>
        <w:spacing w:line="282" w:lineRule="auto" w:before="115" w:after="0"/>
        <w:ind w:left="800" w:right="114" w:hanging="404"/>
        <w:jc w:val="both"/>
      </w:pPr>
      <w:r>
        <w:rPr>
          <w:spacing w:val="-1"/>
        </w:rPr>
        <w:t>Charuvila</w:t>
      </w:r>
      <w:r>
        <w:rPr>
          <w:spacing w:val="13"/>
        </w:rPr>
        <w:t> </w:t>
      </w:r>
      <w:r>
        <w:rPr>
          <w:spacing w:val="-1"/>
        </w:rPr>
        <w:t>S,</w:t>
      </w:r>
      <w:r>
        <w:rPr>
          <w:spacing w:val="13"/>
        </w:rPr>
        <w:t> </w:t>
      </w:r>
      <w:r>
        <w:rPr>
          <w:spacing w:val="-1"/>
        </w:rPr>
        <w:t>Davidson</w:t>
      </w:r>
      <w:r>
        <w:rPr>
          <w:spacing w:val="15"/>
        </w:rPr>
        <w:t> </w:t>
      </w:r>
      <w:r>
        <w:rPr>
          <w:spacing w:val="-1"/>
        </w:rPr>
        <w:t>SE,</w:t>
      </w:r>
      <w:r>
        <w:rPr>
          <w:spacing w:val="14"/>
        </w:rPr>
        <w:t> </w:t>
      </w:r>
      <w:r>
        <w:rPr>
          <w:spacing w:val="-1"/>
        </w:rPr>
        <w:t>Thachil</w:t>
      </w:r>
      <w:r>
        <w:rPr>
          <w:spacing w:val="16"/>
        </w:rPr>
        <w:t> </w:t>
      </w:r>
      <w:r>
        <w:rPr>
          <w:spacing w:val="-2"/>
        </w:rPr>
        <w:t>J,</w:t>
      </w:r>
      <w:r>
        <w:rPr>
          <w:spacing w:val="14"/>
        </w:rPr>
        <w:t> </w:t>
      </w:r>
      <w:r>
        <w:rPr/>
        <w:t>Lakhoo</w:t>
      </w:r>
      <w:r>
        <w:rPr>
          <w:spacing w:val="10"/>
        </w:rPr>
        <w:t> </w:t>
      </w:r>
      <w:r>
        <w:rPr/>
        <w:t>K.</w:t>
      </w:r>
      <w:r>
        <w:rPr>
          <w:spacing w:val="14"/>
        </w:rPr>
        <w:t> </w:t>
      </w:r>
      <w:r>
        <w:rPr>
          <w:spacing w:val="-1"/>
        </w:rPr>
        <w:t>Surgical</w:t>
      </w:r>
      <w:r>
        <w:rPr>
          <w:spacing w:val="14"/>
        </w:rPr>
        <w:t> </w:t>
      </w:r>
      <w:r>
        <w:rPr>
          <w:spacing w:val="-1"/>
        </w:rPr>
        <w:t>decision</w:t>
      </w:r>
      <w:r>
        <w:rPr>
          <w:spacing w:val="13"/>
        </w:rPr>
        <w:t> </w:t>
      </w:r>
      <w:r>
        <w:rPr>
          <w:spacing w:val="-1"/>
        </w:rPr>
        <w:t>making</w:t>
      </w:r>
      <w:r>
        <w:rPr>
          <w:spacing w:val="16"/>
        </w:rPr>
        <w:t> </w:t>
      </w:r>
      <w:r>
        <w:rPr>
          <w:spacing w:val="-1"/>
        </w:rPr>
        <w:t>around</w:t>
      </w:r>
      <w:r>
        <w:rPr>
          <w:spacing w:val="13"/>
        </w:rPr>
        <w:t> </w:t>
      </w:r>
      <w:r>
        <w:rPr>
          <w:spacing w:val="-1"/>
        </w:rPr>
        <w:t>paediatric</w:t>
      </w:r>
      <w:r>
        <w:rPr>
          <w:spacing w:val="101"/>
          <w:w w:val="102"/>
        </w:rPr>
        <w:t> </w:t>
      </w:r>
      <w:r>
        <w:rPr>
          <w:spacing w:val="-1"/>
        </w:rPr>
        <w:t>preoperative</w:t>
      </w:r>
      <w:r>
        <w:rPr>
          <w:spacing w:val="46"/>
        </w:rPr>
        <w:t> </w:t>
      </w:r>
      <w:r>
        <w:rPr/>
        <w:t>anaemia</w:t>
      </w:r>
      <w:r>
        <w:rPr>
          <w:spacing w:val="4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44"/>
        </w:rPr>
        <w:t> </w:t>
      </w:r>
      <w:r>
        <w:rPr>
          <w:spacing w:val="-1"/>
        </w:rPr>
        <w:t>low-income</w:t>
      </w:r>
      <w:r>
        <w:rPr>
          <w:spacing w:val="43"/>
        </w:rPr>
        <w:t> </w:t>
      </w:r>
      <w:r>
        <w:rPr/>
        <w:t>and</w:t>
      </w:r>
      <w:r>
        <w:rPr>
          <w:spacing w:val="44"/>
        </w:rPr>
        <w:t> </w:t>
      </w:r>
      <w:r>
        <w:rPr/>
        <w:t>middle-income</w:t>
      </w:r>
      <w:r>
        <w:rPr>
          <w:spacing w:val="44"/>
        </w:rPr>
        <w:t> </w:t>
      </w:r>
      <w:r>
        <w:rPr/>
        <w:t>countries.</w:t>
      </w:r>
      <w:r>
        <w:rPr>
          <w:spacing w:val="45"/>
        </w:rPr>
        <w:t> </w:t>
      </w:r>
      <w:r>
        <w:rPr/>
        <w:t>Lancet</w:t>
      </w:r>
      <w:r>
        <w:rPr>
          <w:spacing w:val="41"/>
        </w:rPr>
        <w:t> </w:t>
      </w:r>
      <w:r>
        <w:rPr/>
        <w:t>Child</w:t>
      </w:r>
      <w:r>
        <w:rPr>
          <w:spacing w:val="47"/>
        </w:rPr>
        <w:t> </w:t>
      </w:r>
      <w:r>
        <w:rPr>
          <w:spacing w:val="-1"/>
        </w:rPr>
        <w:t>Adolesc.</w:t>
      </w:r>
      <w:r>
        <w:rPr>
          <w:spacing w:val="52"/>
          <w:w w:val="102"/>
        </w:rPr>
        <w:t> </w:t>
      </w:r>
      <w:r>
        <w:rPr>
          <w:spacing w:val="-1"/>
        </w:rPr>
        <w:t>Health.</w:t>
      </w:r>
      <w:r>
        <w:rPr>
          <w:spacing w:val="12"/>
        </w:rPr>
        <w:t> </w:t>
      </w:r>
      <w:r>
        <w:rPr/>
        <w:t>2019;</w:t>
      </w:r>
      <w:r>
        <w:rPr>
          <w:spacing w:val="15"/>
        </w:rPr>
        <w:t> </w:t>
      </w:r>
      <w:r>
        <w:rPr/>
        <w:t>3</w:t>
      </w:r>
      <w:r>
        <w:rPr>
          <w:spacing w:val="11"/>
        </w:rPr>
        <w:t> </w:t>
      </w:r>
      <w:r>
        <w:rPr/>
        <w:t>(11):</w:t>
      </w:r>
      <w:r>
        <w:rPr>
          <w:spacing w:val="12"/>
        </w:rPr>
        <w:t> </w:t>
      </w:r>
      <w:r>
        <w:rPr/>
        <w:t>814-821.</w:t>
      </w:r>
      <w:r>
        <w:rPr/>
      </w:r>
    </w:p>
    <w:p>
      <w:pPr>
        <w:pStyle w:val="BodyText"/>
        <w:numPr>
          <w:ilvl w:val="0"/>
          <w:numId w:val="32"/>
        </w:numPr>
        <w:tabs>
          <w:tab w:pos="800" w:val="left" w:leader="none"/>
        </w:tabs>
        <w:spacing w:line="282" w:lineRule="auto" w:before="117" w:after="0"/>
        <w:ind w:left="800" w:right="113" w:hanging="404"/>
        <w:jc w:val="both"/>
      </w:pPr>
      <w:r>
        <w:rPr>
          <w:spacing w:val="-1"/>
        </w:rPr>
        <w:t>Hauer</w:t>
      </w:r>
      <w:r>
        <w:rPr>
          <w:spacing w:val="11"/>
        </w:rPr>
        <w:t> </w:t>
      </w:r>
      <w:r>
        <w:rPr/>
        <w:t>J.</w:t>
      </w:r>
      <w:r>
        <w:rPr>
          <w:spacing w:val="14"/>
        </w:rPr>
        <w:t> </w:t>
      </w:r>
      <w:r>
        <w:rPr/>
        <w:t>Pain</w:t>
      </w:r>
      <w:r>
        <w:rPr>
          <w:spacing w:val="15"/>
        </w:rPr>
        <w:t> </w:t>
      </w:r>
      <w:r>
        <w:rPr/>
        <w:t>in</w:t>
      </w:r>
      <w:r>
        <w:rPr>
          <w:spacing w:val="12"/>
        </w:rPr>
        <w:t> </w:t>
      </w:r>
      <w:r>
        <w:rPr/>
        <w:t>children:</w:t>
      </w:r>
      <w:r>
        <w:rPr>
          <w:spacing w:val="16"/>
        </w:rPr>
        <w:t> </w:t>
      </w:r>
      <w:r>
        <w:rPr>
          <w:spacing w:val="-1"/>
        </w:rPr>
        <w:t>Approach</w:t>
      </w:r>
      <w:r>
        <w:rPr>
          <w:spacing w:val="12"/>
        </w:rPr>
        <w:t> </w:t>
      </w:r>
      <w:r>
        <w:rPr/>
        <w:t>to</w:t>
      </w:r>
      <w:r>
        <w:rPr>
          <w:spacing w:val="12"/>
        </w:rPr>
        <w:t> </w:t>
      </w:r>
      <w:r>
        <w:rPr/>
        <w:t>pain</w:t>
      </w:r>
      <w:r>
        <w:rPr>
          <w:spacing w:val="15"/>
        </w:rPr>
        <w:t> </w:t>
      </w:r>
      <w:r>
        <w:rPr>
          <w:spacing w:val="-1"/>
        </w:rPr>
        <w:t>assessment</w:t>
      </w:r>
      <w:r>
        <w:rPr>
          <w:spacing w:val="12"/>
        </w:rPr>
        <w:t> </w:t>
      </w:r>
      <w:r>
        <w:rPr/>
        <w:t>and</w:t>
      </w:r>
      <w:r>
        <w:rPr>
          <w:spacing w:val="12"/>
        </w:rPr>
        <w:t> </w:t>
      </w:r>
      <w:r>
        <w:rPr/>
        <w:t>overview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management</w:t>
      </w:r>
      <w:r>
        <w:rPr>
          <w:spacing w:val="55"/>
          <w:w w:val="101"/>
        </w:rPr>
        <w:t> </w:t>
      </w:r>
      <w:r>
        <w:rPr>
          <w:spacing w:val="-1"/>
        </w:rPr>
        <w:t>principles.</w:t>
      </w:r>
      <w:r>
        <w:rPr>
          <w:spacing w:val="15"/>
        </w:rPr>
        <w:t> </w:t>
      </w:r>
      <w:r>
        <w:rPr>
          <w:spacing w:val="-1"/>
        </w:rPr>
        <w:t>In:</w:t>
      </w:r>
      <w:r>
        <w:rPr>
          <w:spacing w:val="13"/>
        </w:rPr>
        <w:t> </w:t>
      </w:r>
      <w:r>
        <w:rPr/>
        <w:t>UpToDate,</w:t>
      </w:r>
      <w:r>
        <w:rPr>
          <w:spacing w:val="13"/>
        </w:rPr>
        <w:t> </w:t>
      </w:r>
      <w:r>
        <w:rPr>
          <w:spacing w:val="-1"/>
        </w:rPr>
        <w:t>Poplack</w:t>
      </w:r>
      <w:r>
        <w:rPr>
          <w:spacing w:val="15"/>
        </w:rPr>
        <w:t> </w:t>
      </w:r>
      <w:r>
        <w:rPr/>
        <w:t>DG</w:t>
      </w:r>
      <w:r>
        <w:rPr>
          <w:spacing w:val="12"/>
        </w:rPr>
        <w:t> </w:t>
      </w:r>
      <w:r>
        <w:rPr>
          <w:spacing w:val="-1"/>
        </w:rPr>
        <w:t>(Ed),</w:t>
      </w:r>
      <w:r>
        <w:rPr>
          <w:spacing w:val="15"/>
        </w:rPr>
        <w:t> </w:t>
      </w:r>
      <w:r>
        <w:rPr>
          <w:spacing w:val="-1"/>
        </w:rPr>
        <w:t>Wolters</w:t>
      </w:r>
      <w:r>
        <w:rPr>
          <w:spacing w:val="13"/>
        </w:rPr>
        <w:t> </w:t>
      </w:r>
      <w:r>
        <w:rPr/>
        <w:t>Kluwer.</w:t>
      </w:r>
      <w:r>
        <w:rPr>
          <w:spacing w:val="13"/>
        </w:rPr>
        <w:t> </w:t>
      </w:r>
      <w:r>
        <w:rPr>
          <w:spacing w:val="-1"/>
        </w:rPr>
        <w:t>(Accessed</w:t>
      </w:r>
      <w:r>
        <w:rPr>
          <w:spacing w:val="13"/>
        </w:rPr>
        <w:t> </w:t>
      </w:r>
      <w:r>
        <w:rPr/>
        <w:t>on</w:t>
      </w:r>
      <w:r>
        <w:rPr>
          <w:spacing w:val="15"/>
        </w:rPr>
        <w:t> </w:t>
      </w:r>
      <w:r>
        <w:rPr>
          <w:spacing w:val="-1"/>
        </w:rPr>
        <w:t>April</w:t>
      </w:r>
      <w:r>
        <w:rPr>
          <w:spacing w:val="15"/>
        </w:rPr>
        <w:t> </w:t>
      </w:r>
      <w:r>
        <w:rPr/>
        <w:t>04,</w:t>
      </w:r>
      <w:r>
        <w:rPr>
          <w:spacing w:val="13"/>
        </w:rPr>
        <w:t> </w:t>
      </w:r>
      <w:r>
        <w:rPr/>
        <w:t>2024).</w:t>
      </w:r>
      <w:r>
        <w:rPr/>
      </w:r>
    </w:p>
    <w:p>
      <w:pPr>
        <w:pStyle w:val="BodyText"/>
        <w:numPr>
          <w:ilvl w:val="0"/>
          <w:numId w:val="32"/>
        </w:numPr>
        <w:tabs>
          <w:tab w:pos="857" w:val="left" w:leader="none"/>
        </w:tabs>
        <w:spacing w:line="282" w:lineRule="auto" w:before="114" w:after="0"/>
        <w:ind w:left="800" w:right="114" w:hanging="404"/>
        <w:jc w:val="both"/>
      </w:pPr>
      <w:r>
        <w:rPr>
          <w:spacing w:val="-1"/>
        </w:rPr>
        <w:t>Orliaguet</w:t>
      </w:r>
      <w:r>
        <w:rPr>
          <w:spacing w:val="14"/>
        </w:rPr>
        <w:t> </w:t>
      </w:r>
      <w:r>
        <w:rPr>
          <w:spacing w:val="-1"/>
        </w:rPr>
        <w:t>G.,</w:t>
      </w:r>
      <w:r>
        <w:rPr>
          <w:spacing w:val="11"/>
        </w:rPr>
        <w:t> </w:t>
      </w:r>
      <w:r>
        <w:rPr/>
        <w:t>Hamza</w:t>
      </w:r>
      <w:r>
        <w:rPr>
          <w:spacing w:val="11"/>
        </w:rPr>
        <w:t> </w:t>
      </w:r>
      <w:r>
        <w:rPr/>
        <w:t>J.,</w:t>
      </w:r>
      <w:r>
        <w:rPr>
          <w:spacing w:val="13"/>
        </w:rPr>
        <w:t> </w:t>
      </w:r>
      <w:r>
        <w:rPr/>
        <w:t>Couloigner</w:t>
      </w:r>
      <w:r>
        <w:rPr>
          <w:spacing w:val="9"/>
        </w:rPr>
        <w:t> </w:t>
      </w:r>
      <w:r>
        <w:rPr/>
        <w:t>V.</w:t>
      </w:r>
      <w:r>
        <w:rPr>
          <w:spacing w:val="11"/>
        </w:rPr>
        <w:t> </w:t>
      </w:r>
      <w:r>
        <w:rPr/>
        <w:t>et</w:t>
      </w:r>
      <w:r>
        <w:rPr>
          <w:spacing w:val="8"/>
        </w:rPr>
        <w:t> </w:t>
      </w:r>
      <w:r>
        <w:rPr/>
        <w:t>al.</w:t>
      </w:r>
      <w:r>
        <w:rPr>
          <w:spacing w:val="11"/>
        </w:rPr>
        <w:t> </w:t>
      </w:r>
      <w:r>
        <w:rPr/>
        <w:t>A</w:t>
      </w:r>
      <w:r>
        <w:rPr>
          <w:spacing w:val="16"/>
        </w:rPr>
        <w:t> </w:t>
      </w:r>
      <w:r>
        <w:rPr/>
        <w:t>case</w:t>
      </w:r>
      <w:r>
        <w:rPr>
          <w:spacing w:val="11"/>
        </w:rPr>
        <w:t> </w:t>
      </w:r>
      <w:r>
        <w:rPr/>
        <w:t>of</w:t>
      </w:r>
      <w:r>
        <w:rPr>
          <w:spacing w:val="8"/>
        </w:rPr>
        <w:t> </w:t>
      </w:r>
      <w:r>
        <w:rPr/>
        <w:t>respiratory</w:t>
      </w:r>
      <w:r>
        <w:rPr>
          <w:spacing w:val="11"/>
        </w:rPr>
        <w:t> </w:t>
      </w:r>
      <w:r>
        <w:rPr/>
        <w:t>depression</w:t>
      </w:r>
      <w:r>
        <w:rPr>
          <w:spacing w:val="9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"/>
        </w:rPr>
        <w:t> </w:t>
      </w:r>
      <w:r>
        <w:rPr/>
        <w:t>a</w:t>
      </w:r>
      <w:r>
        <w:rPr>
          <w:spacing w:val="11"/>
        </w:rPr>
        <w:t> </w:t>
      </w:r>
      <w:r>
        <w:rPr/>
        <w:t>child</w:t>
      </w:r>
      <w:r>
        <w:rPr>
          <w:spacing w:val="10"/>
        </w:rPr>
        <w:t> </w:t>
      </w:r>
      <w:r>
        <w:rPr/>
        <w:t>with</w:t>
      </w:r>
      <w:r>
        <w:rPr>
          <w:spacing w:val="32"/>
          <w:w w:val="102"/>
        </w:rPr>
        <w:t> </w:t>
      </w:r>
      <w:r>
        <w:rPr>
          <w:spacing w:val="-1"/>
        </w:rPr>
        <w:t>ultrarapid</w:t>
      </w:r>
      <w:r>
        <w:rPr>
          <w:spacing w:val="12"/>
        </w:rPr>
        <w:t> </w:t>
      </w:r>
      <w:r>
        <w:rPr/>
        <w:t>CYP2D6</w:t>
      </w:r>
      <w:r>
        <w:rPr>
          <w:spacing w:val="13"/>
        </w:rPr>
        <w:t> </w:t>
      </w:r>
      <w:r>
        <w:rPr/>
        <w:t>metabolism</w:t>
      </w:r>
      <w:r>
        <w:rPr>
          <w:spacing w:val="15"/>
        </w:rPr>
        <w:t> </w:t>
      </w:r>
      <w:r>
        <w:rPr>
          <w:spacing w:val="-1"/>
        </w:rPr>
        <w:t>after</w:t>
      </w:r>
      <w:r>
        <w:rPr>
          <w:spacing w:val="11"/>
        </w:rPr>
        <w:t> </w:t>
      </w:r>
      <w:r>
        <w:rPr>
          <w:spacing w:val="-1"/>
        </w:rPr>
        <w:t>tramadol.</w:t>
      </w:r>
      <w:r>
        <w:rPr>
          <w:spacing w:val="15"/>
        </w:rPr>
        <w:t> </w:t>
      </w:r>
      <w:r>
        <w:rPr>
          <w:spacing w:val="-1"/>
        </w:rPr>
        <w:t>Pediatrics.</w:t>
      </w:r>
      <w:r>
        <w:rPr>
          <w:spacing w:val="17"/>
        </w:rPr>
        <w:t> </w:t>
      </w:r>
      <w:r>
        <w:rPr/>
        <w:t>2015;</w:t>
      </w:r>
      <w:r>
        <w:rPr>
          <w:spacing w:val="15"/>
        </w:rPr>
        <w:t> </w:t>
      </w:r>
      <w:r>
        <w:rPr/>
        <w:t>135</w:t>
      </w:r>
      <w:r>
        <w:rPr>
          <w:spacing w:val="15"/>
        </w:rPr>
        <w:t> </w:t>
      </w:r>
      <w:r>
        <w:rPr/>
        <w:t>(3):</w:t>
      </w:r>
      <w:r>
        <w:rPr>
          <w:spacing w:val="15"/>
        </w:rPr>
        <w:t> </w:t>
      </w:r>
      <w:r>
        <w:rPr/>
        <w:t>e753-5.</w:t>
      </w:r>
      <w:r>
        <w:rPr/>
      </w:r>
    </w:p>
    <w:p>
      <w:pPr>
        <w:spacing w:after="0" w:line="282" w:lineRule="auto"/>
        <w:jc w:val="both"/>
        <w:sectPr>
          <w:pgSz w:w="12240" w:h="15840"/>
          <w:pgMar w:header="0" w:footer="688" w:top="1260" w:bottom="900" w:left="1720" w:right="1220"/>
        </w:sectPr>
      </w:pPr>
    </w:p>
    <w:p>
      <w:pPr>
        <w:pStyle w:val="BodyText"/>
        <w:numPr>
          <w:ilvl w:val="0"/>
          <w:numId w:val="32"/>
        </w:numPr>
        <w:tabs>
          <w:tab w:pos="857" w:val="left" w:leader="none"/>
        </w:tabs>
        <w:spacing w:line="284" w:lineRule="auto" w:before="58" w:after="0"/>
        <w:ind w:left="800" w:right="117" w:hanging="404"/>
        <w:jc w:val="both"/>
      </w:pPr>
      <w:r>
        <w:rPr>
          <w:spacing w:val="-1"/>
        </w:rPr>
        <w:t>Schechter</w:t>
      </w:r>
      <w:r>
        <w:rPr>
          <w:spacing w:val="3"/>
        </w:rPr>
        <w:t> </w:t>
      </w:r>
      <w:r>
        <w:rPr/>
        <w:t>W.</w:t>
      </w:r>
      <w:r>
        <w:rPr>
          <w:spacing w:val="3"/>
        </w:rPr>
        <w:t> </w:t>
      </w:r>
      <w:r>
        <w:rPr/>
        <w:t>Pharmacologic</w:t>
      </w:r>
      <w:r>
        <w:rPr>
          <w:spacing w:val="1"/>
        </w:rPr>
        <w:t> </w:t>
      </w:r>
      <w:r>
        <w:rPr>
          <w:spacing w:val="-1"/>
        </w:rPr>
        <w:t>management</w:t>
      </w:r>
      <w:r>
        <w:rPr>
          <w:spacing w:val="3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acute</w:t>
      </w:r>
      <w:r>
        <w:rPr>
          <w:spacing w:val="3"/>
        </w:rPr>
        <w:t> </w:t>
      </w:r>
      <w:r>
        <w:rPr>
          <w:spacing w:val="-1"/>
        </w:rPr>
        <w:t>perioperative</w:t>
      </w:r>
      <w:r>
        <w:rPr>
          <w:spacing w:val="3"/>
        </w:rPr>
        <w:t> </w:t>
      </w:r>
      <w:r>
        <w:rPr>
          <w:spacing w:val="-1"/>
        </w:rPr>
        <w:t>pain</w:t>
      </w:r>
      <w:r>
        <w:rPr>
          <w:spacing w:val="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3"/>
        </w:rPr>
        <w:t> </w:t>
      </w:r>
      <w:r>
        <w:rPr/>
        <w:t>infants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6"/>
        </w:rPr>
        <w:t> </w:t>
      </w:r>
      <w:r>
        <w:rPr>
          <w:spacing w:val="-1"/>
        </w:rPr>
        <w:t>children.</w:t>
      </w:r>
      <w:r>
        <w:rPr>
          <w:spacing w:val="81"/>
          <w:w w:val="102"/>
        </w:rPr>
        <w:t> </w:t>
      </w:r>
      <w:r>
        <w:rPr>
          <w:spacing w:val="-1"/>
        </w:rPr>
        <w:t>In:</w:t>
      </w:r>
      <w:r>
        <w:rPr>
          <w:spacing w:val="12"/>
        </w:rPr>
        <w:t> </w:t>
      </w:r>
      <w:r>
        <w:rPr/>
        <w:t>UpToDate,</w:t>
      </w:r>
      <w:r>
        <w:rPr>
          <w:spacing w:val="12"/>
        </w:rPr>
        <w:t> </w:t>
      </w:r>
      <w:r>
        <w:rPr/>
        <w:t>Sun</w:t>
      </w:r>
      <w:r>
        <w:rPr>
          <w:spacing w:val="14"/>
        </w:rPr>
        <w:t> </w:t>
      </w:r>
      <w:r>
        <w:rPr/>
        <w:t>LS</w:t>
      </w:r>
      <w:r>
        <w:rPr>
          <w:spacing w:val="10"/>
        </w:rPr>
        <w:t> </w:t>
      </w:r>
      <w:r>
        <w:rPr/>
        <w:t>(Ed),</w:t>
      </w:r>
      <w:r>
        <w:rPr>
          <w:spacing w:val="12"/>
        </w:rPr>
        <w:t> </w:t>
      </w:r>
      <w:r>
        <w:rPr/>
        <w:t>Wolters</w:t>
      </w:r>
      <w:r>
        <w:rPr>
          <w:spacing w:val="10"/>
        </w:rPr>
        <w:t> </w:t>
      </w:r>
      <w:r>
        <w:rPr/>
        <w:t>Kluwer.</w:t>
      </w:r>
      <w:r>
        <w:rPr>
          <w:spacing w:val="10"/>
        </w:rPr>
        <w:t> </w:t>
      </w:r>
      <w:r>
        <w:rPr>
          <w:spacing w:val="-1"/>
        </w:rPr>
        <w:t>(Accessed</w:t>
      </w:r>
      <w:r>
        <w:rPr>
          <w:spacing w:val="12"/>
        </w:rPr>
        <w:t> </w:t>
      </w:r>
      <w:r>
        <w:rPr/>
        <w:t>on</w:t>
      </w:r>
      <w:r>
        <w:rPr>
          <w:spacing w:val="10"/>
        </w:rPr>
        <w:t> </w:t>
      </w:r>
      <w:r>
        <w:rPr/>
        <w:t>March</w:t>
      </w:r>
      <w:r>
        <w:rPr>
          <w:spacing w:val="12"/>
        </w:rPr>
        <w:t> </w:t>
      </w:r>
      <w:r>
        <w:rPr/>
        <w:t>27,</w:t>
      </w:r>
      <w:r>
        <w:rPr>
          <w:spacing w:val="12"/>
        </w:rPr>
        <w:t> </w:t>
      </w:r>
      <w:r>
        <w:rPr/>
        <w:t>2024).</w:t>
      </w:r>
      <w:r>
        <w:rPr/>
      </w:r>
    </w:p>
    <w:p>
      <w:pPr>
        <w:pStyle w:val="BodyText"/>
        <w:numPr>
          <w:ilvl w:val="0"/>
          <w:numId w:val="32"/>
        </w:numPr>
        <w:tabs>
          <w:tab w:pos="857" w:val="left" w:leader="none"/>
        </w:tabs>
        <w:spacing w:line="245" w:lineRule="auto" w:before="112" w:after="0"/>
        <w:ind w:left="800" w:right="112" w:hanging="404"/>
        <w:jc w:val="both"/>
      </w:pPr>
      <w:r>
        <w:rPr>
          <w:spacing w:val="-1"/>
        </w:rPr>
        <w:t>Власова</w:t>
      </w:r>
      <w:r>
        <w:rPr>
          <w:spacing w:val="51"/>
        </w:rPr>
        <w:t> </w:t>
      </w:r>
      <w:r>
        <w:rPr/>
        <w:t>А.В.,</w:t>
      </w:r>
      <w:r>
        <w:rPr>
          <w:spacing w:val="52"/>
        </w:rPr>
        <w:t> </w:t>
      </w:r>
      <w:r>
        <w:rPr/>
        <w:t>Смирнова</w:t>
      </w:r>
      <w:r>
        <w:rPr>
          <w:spacing w:val="50"/>
        </w:rPr>
        <w:t> </w:t>
      </w:r>
      <w:r>
        <w:rPr/>
        <w:t>Е.В.,</w:t>
      </w:r>
      <w:r>
        <w:rPr>
          <w:spacing w:val="52"/>
        </w:rPr>
        <w:t> </w:t>
      </w:r>
      <w:r>
        <w:rPr>
          <w:spacing w:val="-1"/>
        </w:rPr>
        <w:t>Теновская</w:t>
      </w:r>
      <w:r>
        <w:rPr>
          <w:spacing w:val="1"/>
        </w:rPr>
        <w:t> </w:t>
      </w:r>
      <w:r>
        <w:rPr/>
        <w:t>Т.А.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/>
        <w:t>др.</w:t>
      </w:r>
      <w:r>
        <w:rPr>
          <w:spacing w:val="52"/>
        </w:rPr>
        <w:t> </w:t>
      </w:r>
      <w:r>
        <w:rPr/>
        <w:t>Протокол  </w:t>
      </w:r>
      <w:r>
        <w:rPr>
          <w:spacing w:val="-1"/>
        </w:rPr>
        <w:t>периоперационной</w:t>
      </w:r>
      <w:r>
        <w:rPr>
          <w:spacing w:val="53"/>
        </w:rPr>
        <w:t> </w:t>
      </w:r>
      <w:r>
        <w:rPr/>
        <w:t>и</w:t>
      </w:r>
      <w:r>
        <w:rPr>
          <w:spacing w:val="60"/>
          <w:w w:val="102"/>
        </w:rPr>
        <w:t> </w:t>
      </w:r>
      <w:r>
        <w:rPr>
          <w:spacing w:val="-1"/>
        </w:rPr>
        <w:t>постэкспозиционной</w:t>
      </w:r>
      <w:r>
        <w:rPr>
          <w:spacing w:val="5"/>
        </w:rPr>
        <w:t> </w:t>
      </w:r>
      <w:r>
        <w:rPr>
          <w:spacing w:val="-1"/>
        </w:rPr>
        <w:t>антибиотикопрофилактики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ГБУЗ</w:t>
      </w:r>
      <w:r>
        <w:rPr>
          <w:spacing w:val="4"/>
        </w:rPr>
        <w:t> </w:t>
      </w:r>
      <w:r>
        <w:rPr>
          <w:spacing w:val="-1"/>
        </w:rPr>
        <w:t>«Морозовская</w:t>
      </w:r>
      <w:r>
        <w:rPr>
          <w:spacing w:val="4"/>
        </w:rPr>
        <w:t> </w:t>
      </w:r>
      <w:r>
        <w:rPr/>
        <w:t>ДГКБ</w:t>
      </w:r>
      <w:r>
        <w:rPr>
          <w:spacing w:val="3"/>
        </w:rPr>
        <w:t> </w:t>
      </w:r>
      <w:r>
        <w:rPr/>
        <w:t>ДЗМ».</w:t>
      </w:r>
      <w:r>
        <w:rPr>
          <w:spacing w:val="95"/>
          <w:w w:val="102"/>
        </w:rPr>
        <w:t> </w:t>
      </w:r>
      <w:r>
        <w:rPr/>
        <w:t>Здоровье</w:t>
      </w:r>
      <w:r>
        <w:rPr>
          <w:spacing w:val="13"/>
        </w:rPr>
        <w:t> </w:t>
      </w:r>
      <w:r>
        <w:rPr>
          <w:spacing w:val="-1"/>
        </w:rPr>
        <w:t>мегаполиса.</w:t>
      </w:r>
      <w:r>
        <w:rPr>
          <w:spacing w:val="15"/>
        </w:rPr>
        <w:t> </w:t>
      </w:r>
      <w:r>
        <w:rPr/>
        <w:t>2021;</w:t>
      </w:r>
      <w:r>
        <w:rPr>
          <w:spacing w:val="17"/>
        </w:rPr>
        <w:t> </w:t>
      </w:r>
      <w:r>
        <w:rPr/>
        <w:t>2</w:t>
      </w:r>
      <w:r>
        <w:rPr>
          <w:spacing w:val="12"/>
        </w:rPr>
        <w:t> </w:t>
      </w:r>
      <w:r>
        <w:rPr/>
        <w:t>(2):</w:t>
      </w:r>
      <w:r>
        <w:rPr>
          <w:spacing w:val="15"/>
        </w:rPr>
        <w:t> </w:t>
      </w:r>
      <w:r>
        <w:rPr/>
        <w:t>46-64.</w:t>
      </w:r>
      <w:r>
        <w:rPr/>
      </w:r>
    </w:p>
    <w:p>
      <w:pPr>
        <w:pStyle w:val="BodyText"/>
        <w:numPr>
          <w:ilvl w:val="0"/>
          <w:numId w:val="32"/>
        </w:numPr>
        <w:tabs>
          <w:tab w:pos="857" w:val="left" w:leader="none"/>
        </w:tabs>
        <w:spacing w:line="245" w:lineRule="auto" w:before="74" w:after="0"/>
        <w:ind w:left="800" w:right="113" w:hanging="404"/>
        <w:jc w:val="both"/>
      </w:pPr>
      <w:r>
        <w:rPr/>
        <w:t>Opri</w:t>
      </w:r>
      <w:r>
        <w:rPr>
          <w:spacing w:val="50"/>
        </w:rPr>
        <w:t> </w:t>
      </w:r>
      <w:r>
        <w:rPr>
          <w:spacing w:val="-1"/>
        </w:rPr>
        <w:t>F.,</w:t>
      </w:r>
      <w:r>
        <w:rPr>
          <w:spacing w:val="53"/>
        </w:rPr>
        <w:t> </w:t>
      </w:r>
      <w:r>
        <w:rPr>
          <w:spacing w:val="-1"/>
        </w:rPr>
        <w:t>Bianchini</w:t>
      </w:r>
      <w:r>
        <w:rPr>
          <w:spacing w:val="53"/>
        </w:rPr>
        <w:t> </w:t>
      </w:r>
      <w:r>
        <w:rPr/>
        <w:t>S.,</w:t>
      </w:r>
      <w:r>
        <w:rPr>
          <w:spacing w:val="52"/>
        </w:rPr>
        <w:t> </w:t>
      </w:r>
      <w:r>
        <w:rPr>
          <w:spacing w:val="-1"/>
        </w:rPr>
        <w:t>Nicoletti</w:t>
      </w:r>
      <w:r>
        <w:rPr>
          <w:spacing w:val="51"/>
        </w:rPr>
        <w:t> </w:t>
      </w:r>
      <w:r>
        <w:rPr/>
        <w:t>L.</w:t>
      </w:r>
      <w:r>
        <w:rPr>
          <w:spacing w:val="49"/>
        </w:rPr>
        <w:t> </w:t>
      </w:r>
      <w:r>
        <w:rPr/>
        <w:t>et</w:t>
      </w:r>
      <w:r>
        <w:rPr>
          <w:spacing w:val="53"/>
        </w:rPr>
        <w:t> </w:t>
      </w:r>
      <w:r>
        <w:rPr>
          <w:spacing w:val="-1"/>
        </w:rPr>
        <w:t>al.</w:t>
      </w:r>
      <w:r>
        <w:rPr>
          <w:spacing w:val="50"/>
        </w:rPr>
        <w:t> </w:t>
      </w:r>
      <w:r>
        <w:rPr/>
        <w:t>on</w:t>
      </w:r>
      <w:r>
        <w:rPr>
          <w:spacing w:val="52"/>
        </w:rPr>
        <w:t> </w:t>
      </w:r>
      <w:r>
        <w:rPr/>
        <w:t>behalf</w:t>
      </w:r>
      <w:r>
        <w:rPr>
          <w:spacing w:val="48"/>
        </w:rPr>
        <w:t> </w:t>
      </w:r>
      <w:r>
        <w:rPr/>
        <w:t>of</w:t>
      </w:r>
      <w:r>
        <w:rPr>
          <w:spacing w:val="49"/>
        </w:rPr>
        <w:t> </w:t>
      </w:r>
      <w:r>
        <w:rPr/>
        <w:t>the</w:t>
      </w:r>
      <w:r>
        <w:rPr>
          <w:spacing w:val="47"/>
        </w:rPr>
        <w:t> </w:t>
      </w:r>
      <w:r>
        <w:rPr/>
        <w:t>Peri-Operative</w:t>
      </w:r>
      <w:r>
        <w:rPr>
          <w:spacing w:val="50"/>
        </w:rPr>
        <w:t> </w:t>
      </w:r>
      <w:r>
        <w:rPr>
          <w:spacing w:val="-1"/>
        </w:rPr>
        <w:t>Prophylaxis</w:t>
      </w:r>
      <w:r>
        <w:rPr>
          <w:spacing w:val="5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4"/>
          <w:w w:val="102"/>
        </w:rPr>
        <w:t> </w:t>
      </w:r>
      <w:r>
        <w:rPr>
          <w:spacing w:val="-1"/>
        </w:rPr>
        <w:t>Neonatal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10"/>
        </w:rPr>
        <w:t> </w:t>
      </w:r>
      <w:r>
        <w:rPr/>
        <w:t>Paediatric</w:t>
      </w:r>
      <w:r>
        <w:rPr>
          <w:spacing w:val="10"/>
        </w:rPr>
        <w:t> </w:t>
      </w:r>
      <w:r>
        <w:rPr>
          <w:spacing w:val="-1"/>
        </w:rPr>
        <w:t>Age</w:t>
      </w:r>
      <w:r>
        <w:rPr>
          <w:spacing w:val="7"/>
        </w:rPr>
        <w:t> </w:t>
      </w:r>
      <w:r>
        <w:rPr/>
        <w:t>(POP-NeoPed)</w:t>
      </w:r>
      <w:r>
        <w:rPr>
          <w:spacing w:val="8"/>
        </w:rPr>
        <w:t> </w:t>
      </w:r>
      <w:r>
        <w:rPr/>
        <w:t>Study</w:t>
      </w:r>
      <w:r>
        <w:rPr>
          <w:spacing w:val="10"/>
        </w:rPr>
        <w:t> </w:t>
      </w:r>
      <w:r>
        <w:rPr>
          <w:spacing w:val="-1"/>
        </w:rPr>
        <w:t>Group.</w:t>
      </w:r>
      <w:r>
        <w:rPr>
          <w:spacing w:val="8"/>
        </w:rPr>
        <w:t> </w:t>
      </w:r>
      <w:r>
        <w:rPr/>
        <w:t>Surgical</w:t>
      </w:r>
      <w:r>
        <w:rPr>
          <w:spacing w:val="5"/>
        </w:rPr>
        <w:t> </w:t>
      </w:r>
      <w:r>
        <w:rPr/>
        <w:t>antimicrobial</w:t>
      </w:r>
      <w:r>
        <w:rPr>
          <w:spacing w:val="8"/>
        </w:rPr>
        <w:t> </w:t>
      </w:r>
      <w:r>
        <w:rPr>
          <w:spacing w:val="-1"/>
        </w:rPr>
        <w:t>prophylaxis</w:t>
      </w:r>
      <w:r>
        <w:rPr>
          <w:spacing w:val="47"/>
          <w:w w:val="102"/>
        </w:rPr>
        <w:t> </w:t>
      </w:r>
      <w:r>
        <w:rPr/>
        <w:t>in</w:t>
      </w:r>
      <w:r>
        <w:rPr>
          <w:spacing w:val="20"/>
        </w:rPr>
        <w:t> </w:t>
      </w:r>
      <w:r>
        <w:rPr/>
        <w:t>patients</w:t>
      </w:r>
      <w:r>
        <w:rPr>
          <w:spacing w:val="21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neonatal</w:t>
      </w:r>
      <w:r>
        <w:rPr>
          <w:spacing w:val="18"/>
        </w:rPr>
        <w:t> </w:t>
      </w:r>
      <w:r>
        <w:rPr/>
        <w:t>and</w:t>
      </w:r>
      <w:r>
        <w:rPr>
          <w:spacing w:val="21"/>
        </w:rPr>
        <w:t> </w:t>
      </w:r>
      <w:r>
        <w:rPr>
          <w:spacing w:val="-1"/>
        </w:rPr>
        <w:t>pediatric</w:t>
      </w:r>
      <w:r>
        <w:rPr>
          <w:spacing w:val="21"/>
        </w:rPr>
        <w:t> </w:t>
      </w:r>
      <w:r>
        <w:rPr/>
        <w:t>age</w:t>
      </w:r>
      <w:r>
        <w:rPr>
          <w:spacing w:val="18"/>
        </w:rPr>
        <w:t> </w:t>
      </w:r>
      <w:r>
        <w:rPr/>
        <w:t>undergoing</w:t>
      </w:r>
      <w:r>
        <w:rPr>
          <w:spacing w:val="19"/>
        </w:rPr>
        <w:t> </w:t>
      </w:r>
      <w:r>
        <w:rPr>
          <w:spacing w:val="-1"/>
        </w:rPr>
        <w:t>orthopedic</w:t>
      </w:r>
      <w:r>
        <w:rPr>
          <w:spacing w:val="23"/>
        </w:rPr>
        <w:t> </w:t>
      </w:r>
      <w:r>
        <w:rPr>
          <w:spacing w:val="-1"/>
        </w:rPr>
        <w:t>and</w:t>
      </w:r>
      <w:r>
        <w:rPr>
          <w:spacing w:val="20"/>
        </w:rPr>
        <w:t> </w:t>
      </w:r>
      <w:r>
        <w:rPr/>
        <w:t>hand</w:t>
      </w:r>
      <w:r>
        <w:rPr>
          <w:spacing w:val="21"/>
        </w:rPr>
        <w:t> </w:t>
      </w:r>
      <w:r>
        <w:rPr>
          <w:spacing w:val="-1"/>
        </w:rPr>
        <w:t>surgery:</w:t>
      </w:r>
      <w:r>
        <w:rPr>
          <w:spacing w:val="23"/>
        </w:rPr>
        <w:t> </w:t>
      </w:r>
      <w:r>
        <w:rPr/>
        <w:t>A</w:t>
      </w:r>
      <w:r>
        <w:rPr>
          <w:spacing w:val="20"/>
        </w:rPr>
        <w:t> </w:t>
      </w:r>
      <w:r>
        <w:rPr/>
        <w:t>RAND</w:t>
      </w:r>
      <w:r>
        <w:rPr/>
      </w:r>
    </w:p>
    <w:p>
      <w:pPr>
        <w:pStyle w:val="BodyText"/>
        <w:spacing w:line="240" w:lineRule="auto" w:before="0"/>
        <w:ind w:left="800" w:right="0"/>
        <w:jc w:val="left"/>
      </w:pPr>
      <w:r>
        <w:rPr/>
        <w:t>/UCLA</w:t>
      </w:r>
      <w:r>
        <w:rPr>
          <w:spacing w:val="16"/>
        </w:rPr>
        <w:t> </w:t>
      </w:r>
      <w:r>
        <w:rPr>
          <w:spacing w:val="-1"/>
        </w:rPr>
        <w:t>Appropriateness</w:t>
      </w:r>
      <w:r>
        <w:rPr>
          <w:spacing w:val="16"/>
        </w:rPr>
        <w:t> </w:t>
      </w:r>
      <w:r>
        <w:rPr/>
        <w:t>Method</w:t>
      </w:r>
      <w:r>
        <w:rPr>
          <w:spacing w:val="14"/>
        </w:rPr>
        <w:t> </w:t>
      </w:r>
      <w:r>
        <w:rPr/>
        <w:t>Consensus</w:t>
      </w:r>
      <w:r>
        <w:rPr>
          <w:spacing w:val="16"/>
        </w:rPr>
        <w:t> </w:t>
      </w:r>
      <w:r>
        <w:rPr>
          <w:spacing w:val="-1"/>
        </w:rPr>
        <w:t>Study.</w:t>
      </w:r>
      <w:r>
        <w:rPr>
          <w:spacing w:val="16"/>
        </w:rPr>
        <w:t> </w:t>
      </w:r>
      <w:r>
        <w:rPr>
          <w:spacing w:val="-1"/>
        </w:rPr>
        <w:t>Antibiotics.</w:t>
      </w:r>
      <w:r>
        <w:rPr>
          <w:spacing w:val="17"/>
        </w:rPr>
        <w:t> </w:t>
      </w:r>
      <w:r>
        <w:rPr/>
        <w:t>2022;</w:t>
      </w:r>
      <w:r>
        <w:rPr>
          <w:spacing w:val="20"/>
        </w:rPr>
        <w:t> </w:t>
      </w:r>
      <w:r>
        <w:rPr/>
        <w:t>11:</w:t>
      </w:r>
      <w:r>
        <w:rPr>
          <w:spacing w:val="16"/>
        </w:rPr>
        <w:t> </w:t>
      </w:r>
      <w:r>
        <w:rPr>
          <w:spacing w:val="-1"/>
        </w:rPr>
        <w:t>289.</w:t>
      </w:r>
      <w:r>
        <w:rPr/>
      </w:r>
    </w:p>
    <w:p>
      <w:pPr>
        <w:pStyle w:val="BodyText"/>
        <w:numPr>
          <w:ilvl w:val="0"/>
          <w:numId w:val="32"/>
        </w:numPr>
        <w:tabs>
          <w:tab w:pos="857" w:val="left" w:leader="none"/>
        </w:tabs>
        <w:spacing w:line="248" w:lineRule="auto" w:before="80" w:after="0"/>
        <w:ind w:left="800" w:right="112" w:hanging="404"/>
        <w:jc w:val="both"/>
      </w:pPr>
      <w:r>
        <w:rPr>
          <w:spacing w:val="-1"/>
        </w:rPr>
        <w:t>Venkatadass</w:t>
      </w:r>
      <w:r>
        <w:rPr>
          <w:spacing w:val="12"/>
        </w:rPr>
        <w:t> </w:t>
      </w:r>
      <w:r>
        <w:rPr/>
        <w:t>K,</w:t>
      </w:r>
      <w:r>
        <w:rPr>
          <w:spacing w:val="10"/>
        </w:rPr>
        <w:t> </w:t>
      </w:r>
      <w:r>
        <w:rPr/>
        <w:t>Sangeet</w:t>
      </w:r>
      <w:r>
        <w:rPr>
          <w:spacing w:val="16"/>
        </w:rPr>
        <w:t> </w:t>
      </w:r>
      <w:r>
        <w:rPr>
          <w:spacing w:val="-2"/>
        </w:rPr>
        <w:t>G,</w:t>
      </w:r>
      <w:r>
        <w:rPr>
          <w:spacing w:val="10"/>
        </w:rPr>
        <w:t> </w:t>
      </w:r>
      <w:r>
        <w:rPr>
          <w:spacing w:val="-1"/>
        </w:rPr>
        <w:t>Prasad</w:t>
      </w:r>
      <w:r>
        <w:rPr>
          <w:spacing w:val="15"/>
        </w:rPr>
        <w:t> </w:t>
      </w:r>
      <w:r>
        <w:rPr>
          <w:spacing w:val="-1"/>
        </w:rPr>
        <w:t>VD,</w:t>
      </w:r>
      <w:r>
        <w:rPr>
          <w:spacing w:val="15"/>
        </w:rPr>
        <w:t> </w:t>
      </w:r>
      <w:r>
        <w:rPr/>
        <w:t>Rajasekaran</w:t>
      </w:r>
      <w:r>
        <w:rPr>
          <w:spacing w:val="10"/>
        </w:rPr>
        <w:t> </w:t>
      </w:r>
      <w:r>
        <w:rPr>
          <w:spacing w:val="-1"/>
        </w:rPr>
        <w:t>S.</w:t>
      </w:r>
      <w:r>
        <w:rPr>
          <w:spacing w:val="10"/>
        </w:rPr>
        <w:t> </w:t>
      </w:r>
      <w:r>
        <w:rPr/>
        <w:t>Paediatric</w:t>
      </w:r>
      <w:r>
        <w:rPr>
          <w:spacing w:val="12"/>
        </w:rPr>
        <w:t> </w:t>
      </w:r>
      <w:r>
        <w:rPr>
          <w:spacing w:val="-1"/>
        </w:rPr>
        <w:t>ankle</w:t>
      </w:r>
      <w:r>
        <w:rPr>
          <w:spacing w:val="9"/>
        </w:rPr>
        <w:t> </w:t>
      </w:r>
      <w:r>
        <w:rPr>
          <w:spacing w:val="-1"/>
        </w:rPr>
        <w:t>fractures:</w:t>
      </w:r>
      <w:r>
        <w:rPr>
          <w:spacing w:val="13"/>
        </w:rPr>
        <w:t> </w:t>
      </w:r>
      <w:r>
        <w:rPr/>
        <w:t>guidelines</w:t>
      </w:r>
      <w:r>
        <w:rPr>
          <w:spacing w:val="61"/>
          <w:w w:val="102"/>
        </w:rPr>
        <w:t> </w:t>
      </w:r>
      <w:r>
        <w:rPr/>
        <w:t>to</w:t>
      </w:r>
      <w:r>
        <w:rPr>
          <w:spacing w:val="11"/>
        </w:rPr>
        <w:t> </w:t>
      </w:r>
      <w:r>
        <w:rPr>
          <w:spacing w:val="-1"/>
        </w:rPr>
        <w:t>management.</w:t>
      </w:r>
      <w:r>
        <w:rPr>
          <w:spacing w:val="13"/>
        </w:rPr>
        <w:t> </w:t>
      </w:r>
      <w:r>
        <w:rPr>
          <w:spacing w:val="-1"/>
        </w:rPr>
        <w:t>Indian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2020;</w:t>
      </w:r>
      <w:r>
        <w:rPr>
          <w:spacing w:val="14"/>
        </w:rPr>
        <w:t> </w:t>
      </w:r>
      <w:r>
        <w:rPr/>
        <w:t>55</w:t>
      </w:r>
      <w:r>
        <w:rPr>
          <w:spacing w:val="11"/>
        </w:rPr>
        <w:t> </w:t>
      </w:r>
      <w:r>
        <w:rPr/>
        <w:t>(1):</w:t>
      </w:r>
      <w:r>
        <w:rPr>
          <w:spacing w:val="12"/>
        </w:rPr>
        <w:t> </w:t>
      </w:r>
      <w:r>
        <w:rPr/>
        <w:t>35-46.</w:t>
      </w:r>
      <w:r>
        <w:rPr/>
      </w:r>
    </w:p>
    <w:p>
      <w:pPr>
        <w:pStyle w:val="BodyText"/>
        <w:numPr>
          <w:ilvl w:val="0"/>
          <w:numId w:val="32"/>
        </w:numPr>
        <w:tabs>
          <w:tab w:pos="857" w:val="left" w:leader="none"/>
        </w:tabs>
        <w:spacing w:line="245" w:lineRule="auto" w:before="74" w:after="0"/>
        <w:ind w:left="800" w:right="114" w:hanging="404"/>
        <w:jc w:val="both"/>
      </w:pPr>
      <w:r>
        <w:rPr>
          <w:spacing w:val="-1"/>
        </w:rPr>
        <w:t>Kennedy</w:t>
      </w:r>
      <w:r>
        <w:rPr>
          <w:spacing w:val="10"/>
        </w:rPr>
        <w:t> </w:t>
      </w:r>
      <w:r>
        <w:rPr>
          <w:spacing w:val="-1"/>
        </w:rPr>
        <w:t>A.P.,</w:t>
      </w:r>
      <w:r>
        <w:rPr>
          <w:spacing w:val="14"/>
        </w:rPr>
        <w:t> </w:t>
      </w:r>
      <w:r>
        <w:rPr>
          <w:spacing w:val="-1"/>
        </w:rPr>
        <w:t>Ignacio</w:t>
      </w:r>
      <w:r>
        <w:rPr>
          <w:spacing w:val="13"/>
        </w:rPr>
        <w:t> </w:t>
      </w:r>
      <w:r>
        <w:rPr/>
        <w:t>R.C.,</w:t>
      </w:r>
      <w:r>
        <w:rPr>
          <w:spacing w:val="10"/>
        </w:rPr>
        <w:t> </w:t>
      </w:r>
      <w:r>
        <w:rPr>
          <w:spacing w:val="-1"/>
        </w:rPr>
        <w:t>Ricca</w:t>
      </w:r>
      <w:r>
        <w:rPr>
          <w:spacing w:val="11"/>
        </w:rPr>
        <w:t> </w:t>
      </w:r>
      <w:r>
        <w:rPr/>
        <w:t>R.</w:t>
      </w:r>
      <w:r>
        <w:rPr>
          <w:spacing w:val="10"/>
        </w:rPr>
        <w:t> </w:t>
      </w:r>
      <w:r>
        <w:rPr/>
        <w:t>(eds.)</w:t>
      </w:r>
      <w:r>
        <w:rPr>
          <w:spacing w:val="12"/>
        </w:rPr>
        <w:t> </w:t>
      </w:r>
      <w:r>
        <w:rPr>
          <w:spacing w:val="-1"/>
        </w:rPr>
        <w:t>Pediatric</w:t>
      </w:r>
      <w:r>
        <w:rPr>
          <w:spacing w:val="7"/>
        </w:rPr>
        <w:t> </w:t>
      </w:r>
      <w:r>
        <w:rPr>
          <w:spacing w:val="-1"/>
        </w:rPr>
        <w:t>trauma</w:t>
      </w:r>
      <w:r>
        <w:rPr>
          <w:spacing w:val="15"/>
        </w:rPr>
        <w:t> </w:t>
      </w:r>
      <w:r>
        <w:rPr/>
        <w:t>care.</w:t>
      </w:r>
      <w:r>
        <w:rPr>
          <w:spacing w:val="10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practical</w:t>
      </w:r>
      <w:r>
        <w:rPr>
          <w:spacing w:val="8"/>
        </w:rPr>
        <w:t> </w:t>
      </w:r>
      <w:r>
        <w:rPr/>
        <w:t>guide.</w:t>
      </w:r>
      <w:r>
        <w:rPr>
          <w:spacing w:val="83"/>
          <w:w w:val="102"/>
        </w:rPr>
        <w:t> </w:t>
      </w:r>
      <w:r>
        <w:rPr>
          <w:spacing w:val="-1"/>
        </w:rPr>
        <w:t>Springer,</w:t>
      </w:r>
      <w:r>
        <w:rPr>
          <w:spacing w:val="15"/>
        </w:rPr>
        <w:t> </w:t>
      </w:r>
      <w:r>
        <w:rPr/>
        <w:t>2022:</w:t>
      </w:r>
      <w:r>
        <w:rPr>
          <w:spacing w:val="12"/>
        </w:rPr>
        <w:t> </w:t>
      </w:r>
      <w:r>
        <w:rPr/>
        <w:t>572</w:t>
      </w:r>
      <w:r>
        <w:rPr>
          <w:spacing w:val="10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32"/>
        </w:numPr>
        <w:tabs>
          <w:tab w:pos="857" w:val="left" w:leader="none"/>
        </w:tabs>
        <w:spacing w:line="245" w:lineRule="auto" w:before="74" w:after="0"/>
        <w:ind w:left="800" w:right="116" w:hanging="404"/>
        <w:jc w:val="both"/>
      </w:pPr>
      <w:r>
        <w:rPr/>
        <w:t>Zhao</w:t>
      </w:r>
      <w:r>
        <w:rPr>
          <w:spacing w:val="45"/>
        </w:rPr>
        <w:t> </w:t>
      </w:r>
      <w:r>
        <w:rPr>
          <w:spacing w:val="-1"/>
        </w:rPr>
        <w:t>Z.,</w:t>
      </w:r>
      <w:r>
        <w:rPr>
          <w:spacing w:val="48"/>
        </w:rPr>
        <w:t> </w:t>
      </w:r>
      <w:r>
        <w:rPr/>
        <w:t>Zhang</w:t>
      </w:r>
      <w:r>
        <w:rPr>
          <w:spacing w:val="46"/>
        </w:rPr>
        <w:t> </w:t>
      </w:r>
      <w:r>
        <w:rPr/>
        <w:t>Z.,</w:t>
      </w:r>
      <w:r>
        <w:rPr>
          <w:spacing w:val="50"/>
        </w:rPr>
        <w:t> </w:t>
      </w:r>
      <w:r>
        <w:rPr/>
        <w:t>L</w:t>
      </w:r>
      <w:r>
        <w:rPr>
          <w:spacing w:val="1"/>
        </w:rPr>
        <w:t>i</w:t>
      </w:r>
      <w:r>
        <w:rPr>
          <w:spacing w:val="50"/>
        </w:rPr>
        <w:t> </w:t>
      </w:r>
      <w:r>
        <w:rPr/>
        <w:t>J.</w:t>
      </w:r>
      <w:r>
        <w:rPr>
          <w:spacing w:val="48"/>
        </w:rPr>
        <w:t> </w:t>
      </w:r>
      <w:r>
        <w:rPr/>
        <w:t>Ankle</w:t>
      </w:r>
      <w:r>
        <w:rPr>
          <w:spacing w:val="48"/>
        </w:rPr>
        <w:t> </w:t>
      </w:r>
      <w:r>
        <w:rPr/>
        <w:t>fractures</w:t>
      </w:r>
      <w:r>
        <w:rPr>
          <w:spacing w:val="45"/>
        </w:rPr>
        <w:t> </w:t>
      </w:r>
      <w:r>
        <w:rPr/>
        <w:t>//Tang</w:t>
      </w:r>
      <w:r>
        <w:rPr>
          <w:spacing w:val="48"/>
        </w:rPr>
        <w:t> </w:t>
      </w:r>
      <w:r>
        <w:rPr/>
        <w:t>P.,</w:t>
      </w:r>
      <w:r>
        <w:rPr>
          <w:spacing w:val="48"/>
        </w:rPr>
        <w:t> </w:t>
      </w:r>
      <w:r>
        <w:rPr/>
        <w:t>Chen</w:t>
      </w:r>
      <w:r>
        <w:rPr>
          <w:spacing w:val="51"/>
        </w:rPr>
        <w:t> </w:t>
      </w:r>
      <w:r>
        <w:rPr/>
        <w:t>H.</w:t>
      </w:r>
      <w:r>
        <w:rPr>
          <w:spacing w:val="50"/>
        </w:rPr>
        <w:t> </w:t>
      </w:r>
      <w:r>
        <w:rPr/>
        <w:t>(eds).</w:t>
      </w:r>
      <w:r>
        <w:rPr>
          <w:spacing w:val="48"/>
        </w:rPr>
        <w:t> </w:t>
      </w:r>
      <w:r>
        <w:rPr>
          <w:spacing w:val="-1"/>
        </w:rPr>
        <w:t>Orthopaedic</w:t>
      </w:r>
      <w:r>
        <w:rPr>
          <w:spacing w:val="46"/>
        </w:rPr>
        <w:t> </w:t>
      </w:r>
      <w:r>
        <w:rPr/>
        <w:t>trauma</w:t>
      </w:r>
      <w:r>
        <w:rPr>
          <w:spacing w:val="40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>
          <w:spacing w:val="-1"/>
        </w:rPr>
        <w:t>Vol.</w:t>
      </w:r>
      <w:r>
        <w:rPr>
          <w:spacing w:val="14"/>
        </w:rPr>
        <w:t> </w:t>
      </w:r>
      <w:r>
        <w:rPr/>
        <w:t>2</w:t>
      </w:r>
      <w:r>
        <w:rPr>
          <w:spacing w:val="1"/>
        </w:rPr>
        <w:t>:</w:t>
      </w:r>
      <w:r>
        <w:rPr>
          <w:spacing w:val="14"/>
        </w:rPr>
        <w:t> </w:t>
      </w:r>
      <w:r>
        <w:rPr>
          <w:spacing w:val="-1"/>
        </w:rPr>
        <w:t>Lower</w:t>
      </w:r>
      <w:r>
        <w:rPr>
          <w:spacing w:val="14"/>
        </w:rPr>
        <w:t> </w:t>
      </w:r>
      <w:r>
        <w:rPr>
          <w:spacing w:val="-1"/>
        </w:rPr>
        <w:t>extremity</w:t>
      </w:r>
      <w:r>
        <w:rPr>
          <w:spacing w:val="16"/>
        </w:rPr>
        <w:t> </w:t>
      </w:r>
      <w:r>
        <w:rPr>
          <w:spacing w:val="-1"/>
        </w:rPr>
        <w:t>fractures</w:t>
      </w:r>
      <w:r>
        <w:rPr>
          <w:spacing w:val="17"/>
        </w:rPr>
        <w:t> </w:t>
      </w:r>
      <w:r>
        <w:rPr/>
        <w:t>and</w:t>
      </w:r>
      <w:r>
        <w:rPr>
          <w:spacing w:val="11"/>
        </w:rPr>
        <w:t> </w:t>
      </w:r>
      <w:r>
        <w:rPr/>
        <w:t>dislocation.</w:t>
      </w:r>
      <w:r>
        <w:rPr>
          <w:spacing w:val="14"/>
        </w:rPr>
        <w:t> </w:t>
      </w:r>
      <w:r>
        <w:rPr>
          <w:spacing w:val="-1"/>
        </w:rPr>
        <w:t>Springer,</w:t>
      </w:r>
      <w:r>
        <w:rPr>
          <w:spacing w:val="14"/>
        </w:rPr>
        <w:t> </w:t>
      </w:r>
      <w:r>
        <w:rPr/>
        <w:t>2023:</w:t>
      </w:r>
      <w:r>
        <w:rPr>
          <w:spacing w:val="18"/>
        </w:rPr>
        <w:t> </w:t>
      </w:r>
      <w:r>
        <w:rPr>
          <w:spacing w:val="-1"/>
        </w:rPr>
        <w:t>325-368.</w:t>
      </w:r>
      <w:r>
        <w:rPr/>
      </w:r>
    </w:p>
    <w:p>
      <w:pPr>
        <w:pStyle w:val="BodyText"/>
        <w:numPr>
          <w:ilvl w:val="0"/>
          <w:numId w:val="32"/>
        </w:numPr>
        <w:tabs>
          <w:tab w:pos="857" w:val="left" w:leader="none"/>
        </w:tabs>
        <w:spacing w:line="245" w:lineRule="auto" w:before="74" w:after="0"/>
        <w:ind w:left="800" w:right="114" w:hanging="404"/>
        <w:jc w:val="both"/>
      </w:pPr>
      <w:r>
        <w:rPr>
          <w:spacing w:val="-1"/>
        </w:rPr>
        <w:t>European</w:t>
      </w:r>
      <w:r>
        <w:rPr>
          <w:spacing w:val="29"/>
        </w:rPr>
        <w:t> </w:t>
      </w:r>
      <w:r>
        <w:rPr/>
        <w:t>guidelines</w:t>
      </w:r>
      <w:r>
        <w:rPr>
          <w:spacing w:val="29"/>
        </w:rPr>
        <w:t> </w:t>
      </w:r>
      <w:r>
        <w:rPr/>
        <w:t>on</w:t>
      </w:r>
      <w:r>
        <w:rPr>
          <w:spacing w:val="30"/>
        </w:rPr>
        <w:t> </w:t>
      </w:r>
      <w:r>
        <w:rPr>
          <w:spacing w:val="-1"/>
        </w:rPr>
        <w:t>perioperative</w:t>
      </w:r>
      <w:r>
        <w:rPr>
          <w:spacing w:val="28"/>
        </w:rPr>
        <w:t> </w:t>
      </w:r>
      <w:r>
        <w:rPr/>
        <w:t>venous</w:t>
      </w:r>
      <w:r>
        <w:rPr>
          <w:spacing w:val="30"/>
        </w:rPr>
        <w:t> </w:t>
      </w:r>
      <w:r>
        <w:rPr/>
        <w:t>thromboembolism</w:t>
      </w:r>
      <w:r>
        <w:rPr>
          <w:spacing w:val="33"/>
        </w:rPr>
        <w:t> </w:t>
      </w:r>
      <w:r>
        <w:rPr>
          <w:spacing w:val="-1"/>
        </w:rPr>
        <w:t>prophylaxis,</w:t>
      </w:r>
      <w:r>
        <w:rPr>
          <w:spacing w:val="31"/>
        </w:rPr>
        <w:t> </w:t>
      </w:r>
      <w:r>
        <w:rPr>
          <w:spacing w:val="-1"/>
        </w:rPr>
        <w:t>European</w:t>
      </w:r>
      <w:r>
        <w:rPr>
          <w:spacing w:val="67"/>
          <w:w w:val="102"/>
        </w:rPr>
        <w:t> </w:t>
      </w:r>
      <w:r>
        <w:rPr>
          <w:spacing w:val="-1"/>
        </w:rPr>
        <w:t>Society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Anaesthesiology.</w:t>
      </w:r>
      <w:r>
        <w:rPr>
          <w:spacing w:val="13"/>
        </w:rPr>
        <w:t> </w:t>
      </w:r>
      <w:r>
        <w:rPr/>
        <w:t>2018.</w:t>
      </w:r>
      <w:r>
        <w:rPr>
          <w:spacing w:val="13"/>
        </w:rPr>
        <w:t> </w:t>
      </w:r>
      <w:r>
        <w:rPr/>
        <w:t>Eur</w:t>
      </w:r>
      <w:r>
        <w:rPr>
          <w:spacing w:val="13"/>
        </w:rPr>
        <w:t> </w:t>
      </w:r>
      <w:r>
        <w:rPr/>
        <w:t>J</w:t>
      </w:r>
      <w:r>
        <w:rPr>
          <w:spacing w:val="14"/>
        </w:rPr>
        <w:t> </w:t>
      </w:r>
      <w:r>
        <w:rPr>
          <w:spacing w:val="-1"/>
        </w:rPr>
        <w:t>Anaesthesiol,</w:t>
      </w:r>
      <w:r>
        <w:rPr>
          <w:spacing w:val="13"/>
        </w:rPr>
        <w:t> </w:t>
      </w:r>
      <w:r>
        <w:rPr/>
        <w:t>2018;</w:t>
      </w:r>
      <w:r>
        <w:rPr>
          <w:spacing w:val="15"/>
        </w:rPr>
        <w:t> </w:t>
      </w:r>
      <w:r>
        <w:rPr/>
        <w:t>35:</w:t>
      </w:r>
      <w:r>
        <w:rPr>
          <w:spacing w:val="11"/>
        </w:rPr>
        <w:t> </w:t>
      </w:r>
      <w:r>
        <w:rPr/>
        <w:t>84–89</w:t>
      </w:r>
      <w:r>
        <w:rPr/>
      </w:r>
    </w:p>
    <w:p>
      <w:pPr>
        <w:pStyle w:val="BodyText"/>
        <w:numPr>
          <w:ilvl w:val="0"/>
          <w:numId w:val="32"/>
        </w:numPr>
        <w:tabs>
          <w:tab w:pos="800" w:val="left" w:leader="none"/>
        </w:tabs>
        <w:spacing w:line="248" w:lineRule="auto" w:before="74" w:after="0"/>
        <w:ind w:left="800" w:right="115" w:hanging="404"/>
        <w:jc w:val="both"/>
      </w:pPr>
      <w:r>
        <w:rPr>
          <w:spacing w:val="-1"/>
        </w:rPr>
        <w:t>Hsu</w:t>
      </w:r>
      <w:r>
        <w:rPr>
          <w:spacing w:val="31"/>
        </w:rPr>
        <w:t> </w:t>
      </w:r>
      <w:r>
        <w:rPr/>
        <w:t>J.R.,</w:t>
      </w:r>
      <w:r>
        <w:rPr>
          <w:spacing w:val="32"/>
        </w:rPr>
        <w:t> </w:t>
      </w:r>
      <w:r>
        <w:rPr/>
        <w:t>Mir</w:t>
      </w:r>
      <w:r>
        <w:rPr>
          <w:spacing w:val="32"/>
        </w:rPr>
        <w:t> </w:t>
      </w:r>
      <w:r>
        <w:rPr>
          <w:spacing w:val="-1"/>
        </w:rPr>
        <w:t>H.,</w:t>
      </w:r>
      <w:r>
        <w:rPr>
          <w:spacing w:val="36"/>
        </w:rPr>
        <w:t> </w:t>
      </w:r>
      <w:r>
        <w:rPr>
          <w:spacing w:val="-1"/>
        </w:rPr>
        <w:t>Wally</w:t>
      </w:r>
      <w:r>
        <w:rPr>
          <w:spacing w:val="35"/>
        </w:rPr>
        <w:t> </w:t>
      </w:r>
      <w:r>
        <w:rPr>
          <w:spacing w:val="-1"/>
        </w:rPr>
        <w:t>M.K.,</w:t>
      </w:r>
      <w:r>
        <w:rPr>
          <w:spacing w:val="32"/>
        </w:rPr>
        <w:t> </w:t>
      </w:r>
      <w:r>
        <w:rPr/>
        <w:t>et</w:t>
      </w:r>
      <w:r>
        <w:rPr>
          <w:spacing w:val="33"/>
        </w:rPr>
        <w:t> </w:t>
      </w:r>
      <w:r>
        <w:rPr>
          <w:spacing w:val="-1"/>
        </w:rPr>
        <w:t>al.</w:t>
      </w:r>
      <w:r>
        <w:rPr>
          <w:spacing w:val="32"/>
        </w:rPr>
        <w:t> </w:t>
      </w:r>
      <w:r>
        <w:rPr/>
        <w:t>Clinical</w:t>
      </w:r>
      <w:r>
        <w:rPr>
          <w:spacing w:val="33"/>
        </w:rPr>
        <w:t> </w:t>
      </w:r>
      <w:r>
        <w:rPr>
          <w:spacing w:val="-1"/>
        </w:rPr>
        <w:t>Practice</w:t>
      </w:r>
      <w:r>
        <w:rPr>
          <w:spacing w:val="33"/>
        </w:rPr>
        <w:t> </w:t>
      </w:r>
      <w:r>
        <w:rPr/>
        <w:t>Guidelines</w:t>
      </w:r>
      <w:r>
        <w:rPr>
          <w:spacing w:val="32"/>
        </w:rPr>
        <w:t> </w:t>
      </w:r>
      <w:r>
        <w:rPr/>
        <w:t>for</w:t>
      </w:r>
      <w:r>
        <w:rPr>
          <w:spacing w:val="27"/>
        </w:rPr>
        <w:t> </w:t>
      </w:r>
      <w:r>
        <w:rPr/>
        <w:t>Pa</w:t>
      </w:r>
      <w:r>
        <w:rPr>
          <w:spacing w:val="1"/>
        </w:rPr>
        <w:t>i</w:t>
      </w:r>
      <w:r>
        <w:rPr/>
        <w:t>n</w:t>
      </w:r>
      <w:r>
        <w:rPr>
          <w:spacing w:val="32"/>
        </w:rPr>
        <w:t> </w:t>
      </w:r>
      <w:r>
        <w:rPr>
          <w:spacing w:val="-1"/>
        </w:rPr>
        <w:t>Management</w:t>
      </w:r>
      <w:r>
        <w:rPr>
          <w:spacing w:val="33"/>
        </w:rPr>
        <w:t> </w:t>
      </w:r>
      <w:r>
        <w:rPr/>
        <w:t>in</w:t>
      </w:r>
      <w:r>
        <w:rPr>
          <w:spacing w:val="61"/>
          <w:w w:val="102"/>
        </w:rPr>
        <w:t> </w:t>
      </w:r>
      <w:r>
        <w:rPr>
          <w:spacing w:val="-1"/>
        </w:rPr>
        <w:t>Acute</w:t>
      </w:r>
      <w:r>
        <w:rPr>
          <w:spacing w:val="10"/>
        </w:rPr>
        <w:t> </w:t>
      </w:r>
      <w:r>
        <w:rPr>
          <w:spacing w:val="-1"/>
        </w:rPr>
        <w:t>Musculoskeletal</w:t>
      </w:r>
      <w:r>
        <w:rPr>
          <w:spacing w:val="14"/>
        </w:rPr>
        <w:t> </w:t>
      </w:r>
      <w:r>
        <w:rPr/>
        <w:t>Injury</w:t>
      </w:r>
      <w:r>
        <w:rPr>
          <w:spacing w:val="11"/>
        </w:rPr>
        <w:t> </w:t>
      </w:r>
      <w:r>
        <w:rPr/>
        <w:t>//</w:t>
      </w:r>
      <w:r>
        <w:rPr>
          <w:spacing w:val="12"/>
        </w:rPr>
        <w:t> </w:t>
      </w:r>
      <w:r>
        <w:rPr/>
        <w:t>J.</w:t>
      </w:r>
      <w:r>
        <w:rPr>
          <w:spacing w:val="11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>
          <w:spacing w:val="-1"/>
        </w:rPr>
        <w:t>Trauma.</w:t>
      </w:r>
      <w:r>
        <w:rPr>
          <w:spacing w:val="11"/>
        </w:rPr>
        <w:t> </w:t>
      </w:r>
      <w:r>
        <w:rPr/>
        <w:t>2019.</w:t>
      </w:r>
      <w:r>
        <w:rPr>
          <w:spacing w:val="11"/>
        </w:rPr>
        <w:t> </w:t>
      </w:r>
      <w:r>
        <w:rPr/>
        <w:t>Vol.</w:t>
      </w:r>
      <w:r>
        <w:rPr>
          <w:spacing w:val="12"/>
        </w:rPr>
        <w:t> </w:t>
      </w:r>
      <w:r>
        <w:rPr/>
        <w:t>33,</w:t>
      </w:r>
      <w:r>
        <w:rPr>
          <w:spacing w:val="11"/>
        </w:rPr>
        <w:t> </w:t>
      </w:r>
      <w:r>
        <w:rPr/>
        <w:t>№</w:t>
      </w:r>
      <w:r>
        <w:rPr>
          <w:spacing w:val="11"/>
        </w:rPr>
        <w:t> </w:t>
      </w:r>
      <w:r>
        <w:rPr/>
        <w:t>5.</w:t>
      </w:r>
      <w:r>
        <w:rPr>
          <w:spacing w:val="11"/>
        </w:rPr>
        <w:t> </w:t>
      </w:r>
      <w:r>
        <w:rPr/>
        <w:t>P.</w:t>
      </w:r>
      <w:r>
        <w:rPr>
          <w:spacing w:val="12"/>
        </w:rPr>
        <w:t> </w:t>
      </w:r>
      <w:r>
        <w:rPr>
          <w:spacing w:val="-1"/>
        </w:rPr>
        <w:t>e158–e182.</w:t>
      </w:r>
      <w:r>
        <w:rPr/>
      </w:r>
    </w:p>
    <w:p>
      <w:pPr>
        <w:spacing w:after="0" w:line="248" w:lineRule="auto"/>
        <w:jc w:val="both"/>
        <w:sectPr>
          <w:pgSz w:w="12240" w:h="15840"/>
          <w:pgMar w:header="0" w:footer="688" w:top="1260" w:bottom="900" w:left="1720" w:right="1220"/>
        </w:sectPr>
      </w:pPr>
    </w:p>
    <w:p>
      <w:pPr>
        <w:pStyle w:val="Heading1"/>
        <w:spacing w:line="364" w:lineRule="auto"/>
        <w:ind w:left="3118" w:right="114" w:hanging="2252"/>
        <w:jc w:val="left"/>
      </w:pPr>
      <w:bookmarkStart w:name="_TOC_250004" w:id="10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А1.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С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тав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27"/>
          <w:w w:val="110"/>
        </w:rPr>
        <w:t> </w:t>
      </w:r>
      <w:r>
        <w:rPr>
          <w:w w:val="110"/>
        </w:rPr>
        <w:t>по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тк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61"/>
          <w:w w:val="101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аций</w:t>
      </w:r>
      <w:bookmarkEnd w:id="10"/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368" w:lineRule="auto" w:before="0" w:after="0"/>
        <w:ind w:left="800" w:right="128" w:hanging="404"/>
        <w:jc w:val="left"/>
      </w:pPr>
      <w:r>
        <w:rPr/>
        <w:t>Беленький</w:t>
      </w:r>
      <w:r>
        <w:rPr>
          <w:spacing w:val="39"/>
        </w:rPr>
        <w:t> </w:t>
      </w:r>
      <w:r>
        <w:rPr>
          <w:spacing w:val="-1"/>
        </w:rPr>
        <w:t>И.Г.,</w:t>
      </w:r>
      <w:r>
        <w:rPr>
          <w:spacing w:val="33"/>
        </w:rPr>
        <w:t> </w:t>
      </w:r>
      <w:r>
        <w:rPr/>
        <w:t>д.м.н.,</w:t>
      </w:r>
      <w:r>
        <w:rPr>
          <w:spacing w:val="30"/>
        </w:rPr>
        <w:t> </w:t>
      </w:r>
      <w:r>
        <w:rPr/>
        <w:t>доцент,</w:t>
      </w:r>
      <w:r>
        <w:rPr>
          <w:spacing w:val="35"/>
        </w:rPr>
        <w:t> </w:t>
      </w:r>
      <w:r>
        <w:rPr>
          <w:spacing w:val="-1"/>
        </w:rPr>
        <w:t>ГБУ</w:t>
      </w:r>
      <w:r>
        <w:rPr>
          <w:spacing w:val="36"/>
        </w:rPr>
        <w:t> </w:t>
      </w:r>
      <w:r>
        <w:rPr/>
        <w:t>«Санкт-Петербургский</w:t>
      </w:r>
      <w:r>
        <w:rPr>
          <w:spacing w:val="40"/>
        </w:rPr>
        <w:t> </w:t>
      </w:r>
      <w:r>
        <w:rPr/>
        <w:t>НИИ</w:t>
      </w:r>
      <w:r>
        <w:rPr>
          <w:spacing w:val="33"/>
        </w:rPr>
        <w:t> </w:t>
      </w:r>
      <w:r>
        <w:rPr/>
        <w:t>скорой</w:t>
      </w:r>
      <w:r>
        <w:rPr>
          <w:spacing w:val="39"/>
        </w:rPr>
        <w:t> </w:t>
      </w:r>
      <w:r>
        <w:rPr/>
        <w:t>помощи</w:t>
      </w:r>
      <w:r>
        <w:rPr>
          <w:spacing w:val="36"/>
        </w:rPr>
        <w:t> </w:t>
      </w:r>
      <w:r>
        <w:rPr/>
        <w:t>им.</w:t>
      </w:r>
      <w:r>
        <w:rPr>
          <w:spacing w:val="28"/>
          <w:w w:val="102"/>
        </w:rPr>
        <w:t> </w:t>
      </w:r>
      <w:r>
        <w:rPr>
          <w:spacing w:val="-1"/>
        </w:rPr>
        <w:t>И.И.</w:t>
      </w:r>
      <w:r>
        <w:rPr>
          <w:spacing w:val="23"/>
        </w:rPr>
        <w:t> </w:t>
      </w:r>
      <w:r>
        <w:rPr>
          <w:spacing w:val="-1"/>
        </w:rPr>
        <w:t>Джанелидзе»,</w:t>
      </w:r>
      <w:r>
        <w:rPr>
          <w:spacing w:val="23"/>
        </w:rPr>
        <w:t> </w:t>
      </w:r>
      <w:r>
        <w:rPr>
          <w:spacing w:val="-1"/>
        </w:rPr>
        <w:t>Санкт-Петербург,</w:t>
      </w:r>
      <w:r>
        <w:rPr>
          <w:spacing w:val="23"/>
        </w:rPr>
        <w:t> </w:t>
      </w:r>
      <w:r>
        <w:rPr/>
        <w:t>член</w:t>
      </w:r>
      <w:r>
        <w:rPr>
          <w:spacing w:val="23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366" w:lineRule="auto" w:before="7" w:after="0"/>
        <w:ind w:left="800" w:right="128" w:hanging="404"/>
        <w:jc w:val="left"/>
      </w:pPr>
      <w:r>
        <w:rPr>
          <w:spacing w:val="-1"/>
        </w:rPr>
        <w:t>Божкова</w:t>
      </w:r>
      <w:r>
        <w:rPr>
          <w:spacing w:val="11"/>
        </w:rPr>
        <w:t> </w:t>
      </w:r>
      <w:r>
        <w:rPr/>
        <w:t>С.А.</w:t>
      </w:r>
      <w:r>
        <w:rPr>
          <w:spacing w:val="11"/>
        </w:rPr>
        <w:t> </w:t>
      </w:r>
      <w:r>
        <w:rPr>
          <w:spacing w:val="-1"/>
        </w:rPr>
        <w:t>д.м.н.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2"/>
        </w:rPr>
        <w:t> </w:t>
      </w:r>
      <w:r>
        <w:rPr/>
        <w:t>«РНИИТО</w:t>
      </w:r>
      <w:r>
        <w:rPr>
          <w:spacing w:val="11"/>
        </w:rPr>
        <w:t> </w:t>
      </w:r>
      <w:r>
        <w:rPr>
          <w:spacing w:val="-1"/>
        </w:rPr>
        <w:t>им.Р.Р.Вредена»</w:t>
      </w:r>
      <w:r>
        <w:rPr>
          <w:spacing w:val="9"/>
        </w:rPr>
        <w:t> </w:t>
      </w:r>
      <w:r>
        <w:rPr/>
        <w:t>МЗ</w:t>
      </w:r>
      <w:r>
        <w:rPr>
          <w:spacing w:val="11"/>
        </w:rPr>
        <w:t> </w:t>
      </w:r>
      <w:r>
        <w:rPr/>
        <w:t>РФ</w:t>
      </w:r>
      <w:r>
        <w:rPr>
          <w:spacing w:val="12"/>
        </w:rPr>
        <w:t> </w:t>
      </w:r>
      <w:r>
        <w:rPr>
          <w:spacing w:val="-1"/>
        </w:rPr>
        <w:t>г.Санкт-Петербург,</w:t>
      </w:r>
      <w:r>
        <w:rPr>
          <w:spacing w:val="14"/>
        </w:rPr>
        <w:t> </w:t>
      </w:r>
      <w:r>
        <w:rPr>
          <w:spacing w:val="-1"/>
        </w:rPr>
        <w:t>член</w:t>
      </w:r>
      <w:r>
        <w:rPr>
          <w:spacing w:val="75"/>
          <w:w w:val="102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368" w:lineRule="auto" w:before="10" w:after="0"/>
        <w:ind w:left="800" w:right="128" w:hanging="404"/>
        <w:jc w:val="left"/>
      </w:pPr>
      <w:r>
        <w:rPr>
          <w:spacing w:val="-1"/>
        </w:rPr>
        <w:t>Героева</w:t>
      </w:r>
      <w:r>
        <w:rPr/>
        <w:t> </w:t>
      </w:r>
      <w:r>
        <w:rPr>
          <w:spacing w:val="20"/>
        </w:rPr>
        <w:t> </w:t>
      </w:r>
      <w:r>
        <w:rPr/>
        <w:t>И.Б., </w:t>
      </w:r>
      <w:r>
        <w:rPr>
          <w:spacing w:val="22"/>
        </w:rPr>
        <w:t> </w:t>
      </w:r>
      <w:r>
        <w:rPr/>
        <w:t>д.м.н., </w:t>
      </w:r>
      <w:r>
        <w:rPr>
          <w:spacing w:val="22"/>
        </w:rPr>
        <w:t> </w:t>
      </w:r>
      <w:r>
        <w:rPr/>
        <w:t>профессор, </w:t>
      </w:r>
      <w:r>
        <w:rPr>
          <w:spacing w:val="20"/>
        </w:rPr>
        <w:t> </w:t>
      </w:r>
      <w:r>
        <w:rPr/>
        <w:t>ФГБУ </w:t>
      </w:r>
      <w:r>
        <w:rPr>
          <w:spacing w:val="19"/>
        </w:rPr>
        <w:t> </w:t>
      </w:r>
      <w:r>
        <w:rPr/>
        <w:t>«НМИЦ </w:t>
      </w:r>
      <w:r>
        <w:rPr>
          <w:spacing w:val="17"/>
        </w:rPr>
        <w:t> </w:t>
      </w:r>
      <w:r>
        <w:rPr/>
        <w:t>ТО </w:t>
      </w:r>
      <w:r>
        <w:rPr>
          <w:spacing w:val="19"/>
        </w:rPr>
        <w:t> </w:t>
      </w:r>
      <w:r>
        <w:rPr/>
        <w:t>им. </w:t>
      </w:r>
      <w:r>
        <w:rPr>
          <w:spacing w:val="22"/>
        </w:rPr>
        <w:t> </w:t>
      </w:r>
      <w:r>
        <w:rPr/>
        <w:t>Н.Н. </w:t>
      </w:r>
      <w:r>
        <w:rPr>
          <w:spacing w:val="22"/>
        </w:rPr>
        <w:t> </w:t>
      </w:r>
      <w:r>
        <w:rPr/>
        <w:t>Приорова» </w:t>
      </w:r>
      <w:r>
        <w:rPr>
          <w:spacing w:val="20"/>
        </w:rPr>
        <w:t> </w:t>
      </w:r>
      <w:r>
        <w:rPr>
          <w:spacing w:val="-2"/>
        </w:rPr>
        <w:t>МЗ</w:t>
      </w:r>
      <w:r>
        <w:rPr/>
        <w:t> </w:t>
      </w:r>
      <w:r>
        <w:rPr>
          <w:spacing w:val="24"/>
        </w:rPr>
        <w:t> </w:t>
      </w:r>
      <w:r>
        <w:rPr/>
        <w:t>РФ,</w:t>
      </w:r>
      <w:r>
        <w:rPr>
          <w:spacing w:val="30"/>
          <w:w w:val="102"/>
        </w:rPr>
        <w:t> </w:t>
      </w:r>
      <w:r>
        <w:rPr/>
        <w:t>г.</w:t>
      </w:r>
      <w:r>
        <w:rPr>
          <w:spacing w:val="17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40" w:lineRule="auto" w:before="5" w:after="0"/>
        <w:ind w:left="800" w:right="0" w:hanging="404"/>
        <w:jc w:val="left"/>
      </w:pPr>
      <w:r>
        <w:rPr/>
        <w:t>Кенис</w:t>
      </w:r>
      <w:r>
        <w:rPr>
          <w:spacing w:val="12"/>
        </w:rPr>
        <w:t> </w:t>
      </w:r>
      <w:r>
        <w:rPr/>
        <w:t>В.М.,</w:t>
      </w:r>
      <w:r>
        <w:rPr>
          <w:spacing w:val="14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2"/>
        </w:rPr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1"/>
        </w:rPr>
        <w:t> </w:t>
      </w:r>
      <w:r>
        <w:rPr/>
        <w:t>ДТО</w:t>
      </w:r>
      <w:r>
        <w:rPr>
          <w:spacing w:val="13"/>
        </w:rPr>
        <w:t> </w:t>
      </w:r>
      <w:r>
        <w:rPr/>
        <w:t>им.</w:t>
      </w:r>
      <w:r>
        <w:rPr>
          <w:spacing w:val="13"/>
        </w:rPr>
        <w:t> </w:t>
      </w:r>
      <w:r>
        <w:rPr/>
        <w:t>Г.И.</w:t>
      </w:r>
      <w:r>
        <w:rPr>
          <w:spacing w:val="12"/>
        </w:rPr>
        <w:t> </w:t>
      </w:r>
      <w:r>
        <w:rPr/>
        <w:t>Турнера»</w:t>
      </w:r>
      <w:r>
        <w:rPr>
          <w:spacing w:val="14"/>
        </w:rPr>
        <w:t> </w:t>
      </w:r>
      <w:r>
        <w:rPr/>
        <w:t>МЗ</w:t>
      </w:r>
      <w:r>
        <w:rPr>
          <w:spacing w:val="11"/>
        </w:rPr>
        <w:t> </w:t>
      </w:r>
      <w:r>
        <w:rPr/>
        <w:t>РФ,</w:t>
      </w:r>
      <w:r>
        <w:rPr>
          <w:spacing w:val="14"/>
        </w:rPr>
        <w:t> </w:t>
      </w:r>
      <w:r>
        <w:rPr>
          <w:spacing w:val="-2"/>
        </w:rPr>
        <w:t>г.</w:t>
      </w:r>
      <w:r>
        <w:rPr>
          <w:spacing w:val="14"/>
        </w:rPr>
        <w:t> </w:t>
      </w:r>
      <w:r>
        <w:rPr/>
        <w:t>Санкт-Петербург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368" w:lineRule="auto" w:before="136" w:after="0"/>
        <w:ind w:left="800" w:right="128" w:hanging="404"/>
        <w:jc w:val="left"/>
      </w:pPr>
      <w:r>
        <w:rPr>
          <w:spacing w:val="-1"/>
        </w:rPr>
        <w:t>Клейменова</w:t>
      </w:r>
      <w:r>
        <w:rPr>
          <w:spacing w:val="46"/>
        </w:rPr>
        <w:t> </w:t>
      </w:r>
      <w:r>
        <w:rPr>
          <w:spacing w:val="-1"/>
        </w:rPr>
        <w:t>Е.Б.,</w:t>
      </w:r>
      <w:r>
        <w:rPr>
          <w:spacing w:val="44"/>
        </w:rPr>
        <w:t> </w:t>
      </w:r>
      <w:r>
        <w:rPr>
          <w:spacing w:val="-1"/>
        </w:rPr>
        <w:t>д.м.н.,</w:t>
      </w:r>
      <w:r>
        <w:rPr>
          <w:spacing w:val="42"/>
        </w:rPr>
        <w:t> </w:t>
      </w:r>
      <w:r>
        <w:rPr/>
        <w:t>профессор,</w:t>
      </w:r>
      <w:r>
        <w:rPr>
          <w:spacing w:val="44"/>
        </w:rPr>
        <w:t> </w:t>
      </w:r>
      <w:r>
        <w:rPr>
          <w:spacing w:val="-1"/>
        </w:rPr>
        <w:t>ФГБУ</w:t>
      </w:r>
      <w:r>
        <w:rPr>
          <w:spacing w:val="44"/>
        </w:rPr>
        <w:t> </w:t>
      </w:r>
      <w:r>
        <w:rPr>
          <w:spacing w:val="-1"/>
        </w:rPr>
        <w:t>«НМИЦ</w:t>
      </w:r>
      <w:r>
        <w:rPr>
          <w:spacing w:val="41"/>
        </w:rPr>
        <w:t> </w:t>
      </w:r>
      <w:r>
        <w:rPr/>
        <w:t>ТО</w:t>
      </w:r>
      <w:r>
        <w:rPr>
          <w:spacing w:val="42"/>
        </w:rPr>
        <w:t> </w:t>
      </w:r>
      <w:r>
        <w:rPr/>
        <w:t>им.</w:t>
      </w:r>
      <w:r>
        <w:rPr>
          <w:spacing w:val="42"/>
        </w:rPr>
        <w:t> </w:t>
      </w:r>
      <w:r>
        <w:rPr>
          <w:spacing w:val="-1"/>
        </w:rPr>
        <w:t>Н.Н.</w:t>
      </w:r>
      <w:r>
        <w:rPr>
          <w:spacing w:val="39"/>
        </w:rPr>
        <w:t> </w:t>
      </w:r>
      <w:r>
        <w:rPr/>
        <w:t>Приорова»</w:t>
      </w:r>
      <w:r>
        <w:rPr>
          <w:spacing w:val="42"/>
        </w:rPr>
        <w:t> </w:t>
      </w:r>
      <w:r>
        <w:rPr>
          <w:spacing w:val="-2"/>
        </w:rPr>
        <w:t>МЗ</w:t>
      </w:r>
      <w:r>
        <w:rPr>
          <w:spacing w:val="41"/>
        </w:rPr>
        <w:t> </w:t>
      </w:r>
      <w:r>
        <w:rPr/>
        <w:t>РФ,</w:t>
      </w:r>
      <w:r>
        <w:rPr>
          <w:spacing w:val="53"/>
          <w:w w:val="102"/>
        </w:rPr>
        <w:t> </w:t>
      </w:r>
      <w:r>
        <w:rPr/>
        <w:t>г.</w:t>
      </w:r>
      <w:r>
        <w:rPr>
          <w:spacing w:val="17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368" w:lineRule="auto" w:before="5" w:after="0"/>
        <w:ind w:left="800" w:right="128" w:hanging="404"/>
        <w:jc w:val="left"/>
      </w:pPr>
      <w:r>
        <w:rPr/>
        <w:t>Майоров </w:t>
      </w:r>
      <w:r>
        <w:rPr>
          <w:spacing w:val="26"/>
        </w:rPr>
        <w:t> </w:t>
      </w:r>
      <w:r>
        <w:rPr/>
        <w:t>Б.А., </w:t>
      </w:r>
      <w:r>
        <w:rPr>
          <w:spacing w:val="29"/>
        </w:rPr>
        <w:t> </w:t>
      </w:r>
      <w:r>
        <w:rPr>
          <w:spacing w:val="-1"/>
        </w:rPr>
        <w:t>к.м.н.,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29"/>
        </w:rPr>
        <w:t> </w:t>
      </w:r>
      <w:r>
        <w:rPr/>
        <w:t>«Санкт-Петербургский </w:t>
      </w:r>
      <w:r>
        <w:rPr>
          <w:spacing w:val="32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26"/>
        </w:rPr>
        <w:t> </w:t>
      </w:r>
      <w:r>
        <w:rPr/>
        <w:t>скорой </w:t>
      </w:r>
      <w:r>
        <w:rPr>
          <w:spacing w:val="30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30"/>
        </w:rPr>
        <w:t> </w:t>
      </w:r>
      <w:r>
        <w:rPr/>
        <w:t>им. </w:t>
      </w:r>
      <w:r>
        <w:rPr>
          <w:spacing w:val="28"/>
        </w:rPr>
        <w:t> </w:t>
      </w:r>
      <w:r>
        <w:rPr/>
        <w:t>И.И.</w:t>
      </w:r>
      <w:r>
        <w:rPr>
          <w:spacing w:val="35"/>
          <w:w w:val="102"/>
        </w:rPr>
        <w:t> </w:t>
      </w:r>
      <w:r>
        <w:rPr>
          <w:spacing w:val="-1"/>
        </w:rPr>
        <w:t>Джанелидзе»,</w:t>
      </w:r>
      <w:r>
        <w:rPr>
          <w:spacing w:val="18"/>
        </w:rPr>
        <w:t> </w:t>
      </w:r>
      <w:r>
        <w:rPr/>
        <w:t>ПСПбГУ</w:t>
      </w:r>
      <w:r>
        <w:rPr>
          <w:spacing w:val="13"/>
        </w:rPr>
        <w:t> </w:t>
      </w:r>
      <w:r>
        <w:rPr/>
        <w:t>им.</w:t>
      </w:r>
      <w:r>
        <w:rPr>
          <w:spacing w:val="16"/>
        </w:rPr>
        <w:t> </w:t>
      </w:r>
      <w:r>
        <w:rPr/>
        <w:t>Ак.</w:t>
      </w:r>
      <w:r>
        <w:rPr>
          <w:spacing w:val="20"/>
        </w:rPr>
        <w:t> </w:t>
      </w:r>
      <w:r>
        <w:rPr>
          <w:spacing w:val="-1"/>
        </w:rPr>
        <w:t>И.П.</w:t>
      </w:r>
      <w:r>
        <w:rPr>
          <w:spacing w:val="19"/>
        </w:rPr>
        <w:t> </w:t>
      </w:r>
      <w:r>
        <w:rPr>
          <w:spacing w:val="-1"/>
        </w:rPr>
        <w:t>Павлова,</w:t>
      </w:r>
      <w:r>
        <w:rPr>
          <w:spacing w:val="21"/>
        </w:rPr>
        <w:t> </w:t>
      </w:r>
      <w:r>
        <w:rPr>
          <w:spacing w:val="-1"/>
        </w:rPr>
        <w:t>Санкт-Петербург,</w:t>
      </w:r>
      <w:r>
        <w:rPr>
          <w:spacing w:val="18"/>
        </w:rPr>
        <w:t> </w:t>
      </w:r>
      <w:r>
        <w:rPr/>
        <w:t>член</w:t>
      </w:r>
      <w:r>
        <w:rPr>
          <w:spacing w:val="19"/>
        </w:rPr>
        <w:t> </w:t>
      </w:r>
      <w:r>
        <w:rPr>
          <w:spacing w:val="-1"/>
        </w:rPr>
        <w:t>АТОР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366" w:lineRule="auto" w:before="7" w:after="0"/>
        <w:ind w:left="800" w:right="1056" w:hanging="404"/>
        <w:jc w:val="left"/>
      </w:pPr>
      <w:r>
        <w:rPr>
          <w:spacing w:val="-1"/>
        </w:rPr>
        <w:t>Назаренко</w:t>
      </w:r>
      <w:r>
        <w:rPr>
          <w:spacing w:val="14"/>
        </w:rPr>
        <w:t> </w:t>
      </w:r>
      <w:r>
        <w:rPr/>
        <w:t>А.Г.</w:t>
      </w:r>
      <w:r>
        <w:rPr>
          <w:spacing w:val="15"/>
        </w:rPr>
        <w:t> </w:t>
      </w:r>
      <w:r>
        <w:rPr/>
        <w:t>д.м.н.,</w:t>
      </w:r>
      <w:r>
        <w:rPr>
          <w:spacing w:val="15"/>
        </w:rPr>
        <w:t> </w:t>
      </w:r>
      <w:r>
        <w:rPr>
          <w:spacing w:val="-1"/>
        </w:rPr>
        <w:t>профессор</w:t>
      </w:r>
      <w:r>
        <w:rPr>
          <w:spacing w:val="15"/>
        </w:rPr>
        <w:t> </w:t>
      </w:r>
      <w:r>
        <w:rPr/>
        <w:t>РАН,</w:t>
      </w:r>
      <w:r>
        <w:rPr>
          <w:spacing w:val="15"/>
        </w:rPr>
        <w:t> </w:t>
      </w:r>
      <w:r>
        <w:rPr/>
        <w:t>директор</w:t>
      </w:r>
      <w:r>
        <w:rPr>
          <w:spacing w:val="12"/>
        </w:rPr>
        <w:t> </w:t>
      </w:r>
      <w:r>
        <w:rPr>
          <w:spacing w:val="-1"/>
        </w:rPr>
        <w:t>ФГБУ</w:t>
      </w:r>
      <w:r>
        <w:rPr>
          <w:spacing w:val="17"/>
        </w:rPr>
        <w:t> </w:t>
      </w:r>
      <w:r>
        <w:rPr>
          <w:spacing w:val="-1"/>
        </w:rPr>
        <w:t>«НМИЦ</w:t>
      </w:r>
      <w:r>
        <w:rPr>
          <w:spacing w:val="14"/>
        </w:rPr>
        <w:t> </w:t>
      </w:r>
      <w:r>
        <w:rPr/>
        <w:t>ТО</w:t>
      </w:r>
      <w:r>
        <w:rPr>
          <w:spacing w:val="12"/>
        </w:rPr>
        <w:t> </w:t>
      </w:r>
      <w:r>
        <w:rPr/>
        <w:t>им.</w:t>
      </w:r>
      <w:r>
        <w:rPr>
          <w:spacing w:val="15"/>
        </w:rPr>
        <w:t> </w:t>
      </w:r>
      <w:r>
        <w:rPr/>
        <w:t>Н.Н.</w:t>
      </w:r>
      <w:r>
        <w:rPr>
          <w:spacing w:val="48"/>
          <w:w w:val="102"/>
        </w:rPr>
        <w:t> </w:t>
      </w:r>
      <w:r>
        <w:rPr/>
        <w:t>Приорова»</w:t>
      </w:r>
      <w:r>
        <w:rPr>
          <w:spacing w:val="17"/>
        </w:rPr>
        <w:t> </w:t>
      </w:r>
      <w:r>
        <w:rPr/>
        <w:t>МЗ</w:t>
      </w:r>
      <w:r>
        <w:rPr>
          <w:spacing w:val="17"/>
        </w:rPr>
        <w:t> </w:t>
      </w:r>
      <w:r>
        <w:rPr/>
        <w:t>РФ,</w:t>
      </w:r>
      <w:r>
        <w:rPr>
          <w:spacing w:val="22"/>
        </w:rPr>
        <w:t> </w:t>
      </w:r>
      <w:r>
        <w:rPr>
          <w:spacing w:val="-1"/>
        </w:rPr>
        <w:t>Москва,</w:t>
      </w:r>
      <w:r>
        <w:rPr>
          <w:spacing w:val="18"/>
        </w:rPr>
        <w:t> </w:t>
      </w:r>
      <w:r>
        <w:rPr/>
        <w:t>вице-президент</w:t>
      </w:r>
      <w:r>
        <w:rPr>
          <w:spacing w:val="19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40" w:lineRule="auto" w:before="10" w:after="0"/>
        <w:ind w:left="800" w:right="0" w:hanging="404"/>
        <w:jc w:val="left"/>
      </w:pPr>
      <w:r>
        <w:rPr>
          <w:spacing w:val="-1"/>
        </w:rPr>
        <w:t>Отделенов</w:t>
      </w:r>
      <w:r>
        <w:rPr>
          <w:spacing w:val="13"/>
        </w:rPr>
        <w:t> </w:t>
      </w:r>
      <w:r>
        <w:rPr/>
        <w:t>В.А.,</w:t>
      </w:r>
      <w:r>
        <w:rPr>
          <w:spacing w:val="13"/>
        </w:rPr>
        <w:t> </w:t>
      </w:r>
      <w:r>
        <w:rPr/>
        <w:t>к.м.н.,</w:t>
      </w:r>
      <w:r>
        <w:rPr>
          <w:spacing w:val="13"/>
        </w:rPr>
        <w:t> </w:t>
      </w:r>
      <w:r>
        <w:rPr/>
        <w:t>ФГБУ</w:t>
      </w:r>
      <w:r>
        <w:rPr>
          <w:spacing w:val="15"/>
        </w:rPr>
        <w:t> </w:t>
      </w:r>
      <w:r>
        <w:rPr>
          <w:spacing w:val="-1"/>
        </w:rPr>
        <w:t>«НМИЦ</w:t>
      </w:r>
      <w:r>
        <w:rPr>
          <w:spacing w:val="12"/>
        </w:rPr>
        <w:t> </w:t>
      </w:r>
      <w:r>
        <w:rPr>
          <w:spacing w:val="-2"/>
        </w:rPr>
        <w:t>ТО</w:t>
      </w:r>
      <w:r>
        <w:rPr>
          <w:spacing w:val="12"/>
        </w:rPr>
        <w:t> </w:t>
      </w:r>
      <w:r>
        <w:rPr/>
        <w:t>им.</w:t>
      </w:r>
      <w:r>
        <w:rPr>
          <w:spacing w:val="13"/>
        </w:rPr>
        <w:t> </w:t>
      </w:r>
      <w:r>
        <w:rPr/>
        <w:t>Н.Н.</w:t>
      </w:r>
      <w:r>
        <w:rPr>
          <w:spacing w:val="10"/>
        </w:rPr>
        <w:t> </w:t>
      </w:r>
      <w:r>
        <w:rPr/>
        <w:t>Приорова»</w:t>
      </w:r>
      <w:r>
        <w:rPr>
          <w:spacing w:val="16"/>
        </w:rPr>
        <w:t> </w:t>
      </w:r>
      <w:r>
        <w:rPr>
          <w:spacing w:val="-2"/>
        </w:rPr>
        <w:t>МЗ</w:t>
      </w:r>
      <w:r>
        <w:rPr>
          <w:spacing w:val="15"/>
        </w:rPr>
        <w:t> </w:t>
      </w:r>
      <w:r>
        <w:rPr/>
        <w:t>РФ,</w:t>
      </w:r>
      <w:r>
        <w:rPr>
          <w:spacing w:val="13"/>
        </w:rPr>
        <w:t> </w:t>
      </w:r>
      <w:r>
        <w:rPr/>
        <w:t>г.</w:t>
      </w:r>
      <w:r>
        <w:rPr>
          <w:spacing w:val="11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371" w:lineRule="auto" w:before="133" w:after="0"/>
        <w:ind w:left="800" w:right="128" w:hanging="404"/>
        <w:jc w:val="left"/>
      </w:pPr>
      <w:r>
        <w:rPr/>
        <w:t>Сапоговский</w:t>
      </w:r>
      <w:r>
        <w:rPr>
          <w:spacing w:val="48"/>
        </w:rPr>
        <w:t> </w:t>
      </w:r>
      <w:r>
        <w:rPr/>
        <w:t>А.В.,</w:t>
      </w:r>
      <w:r>
        <w:rPr>
          <w:spacing w:val="47"/>
        </w:rPr>
        <w:t> </w:t>
      </w:r>
      <w:r>
        <w:rPr/>
        <w:t>к.м.н.,</w:t>
      </w:r>
      <w:r>
        <w:rPr>
          <w:spacing w:val="51"/>
        </w:rPr>
        <w:t> </w:t>
      </w:r>
      <w:r>
        <w:rPr>
          <w:spacing w:val="-1"/>
        </w:rPr>
        <w:t>ФГБУ</w:t>
      </w:r>
      <w:r>
        <w:rPr>
          <w:spacing w:val="50"/>
        </w:rPr>
        <w:t> </w:t>
      </w:r>
      <w:r>
        <w:rPr>
          <w:spacing w:val="-1"/>
        </w:rPr>
        <w:t>«НМИЦ</w:t>
      </w:r>
      <w:r>
        <w:rPr>
          <w:spacing w:val="48"/>
        </w:rPr>
        <w:t> </w:t>
      </w:r>
      <w:r>
        <w:rPr>
          <w:spacing w:val="-1"/>
        </w:rPr>
        <w:t>ДТО</w:t>
      </w:r>
      <w:r>
        <w:rPr>
          <w:spacing w:val="49"/>
        </w:rPr>
        <w:t> </w:t>
      </w:r>
      <w:r>
        <w:rPr/>
        <w:t>им.</w:t>
      </w:r>
      <w:r>
        <w:rPr>
          <w:spacing w:val="50"/>
        </w:rPr>
        <w:t> </w:t>
      </w:r>
      <w:r>
        <w:rPr/>
        <w:t>Г.И.</w:t>
      </w:r>
      <w:r>
        <w:rPr>
          <w:spacing w:val="49"/>
        </w:rPr>
        <w:t> </w:t>
      </w:r>
      <w:r>
        <w:rPr>
          <w:spacing w:val="-1"/>
        </w:rPr>
        <w:t>Турнера»</w:t>
      </w:r>
      <w:r>
        <w:rPr>
          <w:spacing w:val="47"/>
        </w:rPr>
        <w:t> </w:t>
      </w:r>
      <w:r>
        <w:rPr/>
        <w:t>МЗ</w:t>
      </w:r>
      <w:r>
        <w:rPr>
          <w:spacing w:val="47"/>
        </w:rPr>
        <w:t> </w:t>
      </w:r>
      <w:r>
        <w:rPr/>
        <w:t>РФ,</w:t>
      </w:r>
      <w:r>
        <w:rPr>
          <w:spacing w:val="50"/>
        </w:rPr>
        <w:t> </w:t>
      </w:r>
      <w:r>
        <w:rPr/>
        <w:t>г.</w:t>
      </w:r>
      <w:r>
        <w:rPr>
          <w:spacing w:val="47"/>
        </w:rPr>
        <w:t> </w:t>
      </w:r>
      <w:r>
        <w:rPr>
          <w:spacing w:val="-1"/>
        </w:rPr>
        <w:t>Санкт-</w:t>
      </w:r>
      <w:r>
        <w:rPr>
          <w:spacing w:val="37"/>
          <w:w w:val="102"/>
        </w:rPr>
        <w:t> </w:t>
      </w:r>
      <w:r>
        <w:rPr>
          <w:spacing w:val="-1"/>
        </w:rPr>
        <w:t>Петербург.</w:t>
      </w:r>
      <w:r>
        <w:rPr/>
      </w:r>
    </w:p>
    <w:p>
      <w:pPr>
        <w:pStyle w:val="BodyText"/>
        <w:numPr>
          <w:ilvl w:val="0"/>
          <w:numId w:val="33"/>
        </w:numPr>
        <w:tabs>
          <w:tab w:pos="800" w:val="left" w:leader="none"/>
        </w:tabs>
        <w:spacing w:line="368" w:lineRule="auto" w:before="2" w:after="0"/>
        <w:ind w:left="800" w:right="128" w:hanging="404"/>
        <w:jc w:val="left"/>
      </w:pPr>
      <w:r>
        <w:rPr>
          <w:spacing w:val="-1"/>
        </w:rPr>
        <w:t>Сергеев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Г.Д.,</w:t>
      </w:r>
      <w:r>
        <w:rPr/>
        <w:t> </w:t>
      </w:r>
      <w:r>
        <w:rPr>
          <w:spacing w:val="45"/>
        </w:rPr>
        <w:t> </w:t>
      </w:r>
      <w:r>
        <w:rPr/>
        <w:t>к.м.н., </w:t>
      </w:r>
      <w:r>
        <w:rPr>
          <w:spacing w:val="45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42"/>
        </w:rPr>
        <w:t> </w:t>
      </w:r>
      <w:r>
        <w:rPr/>
        <w:t>«Санкт-Петербургский </w:t>
      </w:r>
      <w:r>
        <w:rPr>
          <w:spacing w:val="44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43"/>
        </w:rPr>
        <w:t> </w:t>
      </w:r>
      <w:r>
        <w:rPr/>
        <w:t>скорой </w:t>
      </w:r>
      <w:r>
        <w:rPr>
          <w:spacing w:val="42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44"/>
        </w:rPr>
        <w:t> </w:t>
      </w:r>
      <w:r>
        <w:rPr/>
        <w:t>им. </w:t>
      </w:r>
      <w:r>
        <w:rPr>
          <w:spacing w:val="40"/>
        </w:rPr>
        <w:t> </w:t>
      </w:r>
      <w:r>
        <w:rPr>
          <w:spacing w:val="-1"/>
        </w:rPr>
        <w:t>И.И.</w:t>
      </w:r>
      <w:r>
        <w:rPr>
          <w:spacing w:val="31"/>
          <w:w w:val="102"/>
        </w:rPr>
        <w:t> </w:t>
      </w:r>
      <w:r>
        <w:rPr>
          <w:spacing w:val="-1"/>
        </w:rPr>
        <w:t>Джанелидзе»,</w:t>
      </w:r>
      <w:r>
        <w:rPr>
          <w:spacing w:val="27"/>
        </w:rPr>
        <w:t> </w:t>
      </w:r>
      <w:r>
        <w:rPr>
          <w:spacing w:val="-1"/>
        </w:rPr>
        <w:t>Санкт-Петербург,</w:t>
      </w:r>
      <w:r>
        <w:rPr>
          <w:spacing w:val="28"/>
        </w:rPr>
        <w:t> </w:t>
      </w:r>
      <w:r>
        <w:rPr/>
        <w:t>член</w:t>
      </w:r>
      <w:r>
        <w:rPr>
          <w:spacing w:val="25"/>
        </w:rPr>
        <w:t> </w:t>
      </w:r>
      <w:r>
        <w:rPr/>
        <w:t>АТОР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spacing w:line="240" w:lineRule="auto" w:before="0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Конфликт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w w:val="110"/>
        </w:rPr>
        <w:t>интересов.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128" w:firstLine="403"/>
        <w:jc w:val="left"/>
      </w:pPr>
      <w:r>
        <w:rPr/>
        <w:t>У </w:t>
      </w:r>
      <w:r>
        <w:rPr>
          <w:spacing w:val="31"/>
        </w:rPr>
        <w:t> </w:t>
      </w:r>
      <w:r>
        <w:rPr>
          <w:spacing w:val="-1"/>
        </w:rPr>
        <w:t>рабочей</w:t>
      </w:r>
      <w:r>
        <w:rPr/>
        <w:t> </w:t>
      </w:r>
      <w:r>
        <w:rPr>
          <w:spacing w:val="32"/>
        </w:rPr>
        <w:t> </w:t>
      </w:r>
      <w:r>
        <w:rPr/>
        <w:t>группы </w:t>
      </w:r>
      <w:r>
        <w:rPr>
          <w:spacing w:val="32"/>
        </w:rPr>
        <w:t> </w:t>
      </w:r>
      <w:r>
        <w:rPr/>
        <w:t>по </w:t>
      </w:r>
      <w:r>
        <w:rPr>
          <w:spacing w:val="29"/>
        </w:rPr>
        <w:t> </w:t>
      </w:r>
      <w:r>
        <w:rPr>
          <w:spacing w:val="-1"/>
        </w:rPr>
        <w:t>написанию</w:t>
      </w:r>
      <w:r>
        <w:rPr/>
        <w:t> </w:t>
      </w:r>
      <w:r>
        <w:rPr>
          <w:spacing w:val="35"/>
        </w:rPr>
        <w:t> </w:t>
      </w:r>
      <w:r>
        <w:rPr/>
        <w:t>данной </w:t>
      </w:r>
      <w:r>
        <w:rPr>
          <w:spacing w:val="30"/>
        </w:rPr>
        <w:t> </w:t>
      </w:r>
      <w:r>
        <w:rPr>
          <w:spacing w:val="-1"/>
        </w:rPr>
        <w:t>клинической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рекомендации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отсутствует</w:t>
      </w:r>
      <w:r>
        <w:rPr>
          <w:spacing w:val="79"/>
          <w:w w:val="102"/>
        </w:rPr>
        <w:t> </w:t>
      </w:r>
      <w:r>
        <w:rPr/>
        <w:t>конфликт</w:t>
      </w:r>
      <w:r>
        <w:rPr>
          <w:spacing w:val="39"/>
        </w:rPr>
        <w:t> </w:t>
      </w:r>
      <w:r>
        <w:rPr>
          <w:spacing w:val="-1"/>
        </w:rPr>
        <w:t>интересов.</w:t>
      </w:r>
      <w:r>
        <w:rPr/>
      </w:r>
    </w:p>
    <w:p>
      <w:pPr>
        <w:spacing w:after="0" w:line="371" w:lineRule="auto"/>
        <w:jc w:val="left"/>
        <w:sectPr>
          <w:pgSz w:w="12240" w:h="15840"/>
          <w:pgMar w:header="0" w:footer="688" w:top="1260" w:bottom="900" w:left="1720" w:right="1220"/>
        </w:sectPr>
      </w:pPr>
    </w:p>
    <w:p>
      <w:pPr>
        <w:pStyle w:val="Heading1"/>
        <w:spacing w:line="240" w:lineRule="auto"/>
        <w:ind w:right="0"/>
        <w:jc w:val="both"/>
      </w:pPr>
      <w:bookmarkStart w:name="_TOC_250003" w:id="11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51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43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44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43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1"/>
      <w:r>
        <w:rPr/>
      </w:r>
    </w:p>
    <w:p>
      <w:pPr>
        <w:pStyle w:val="BodyText"/>
        <w:spacing w:line="240" w:lineRule="auto" w:before="15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аудитория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данных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клинич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аций:</w:t>
      </w:r>
      <w:r>
        <w:rPr>
          <w:rFonts w:ascii="Times New Roman" w:hAnsi="Times New Roman"/>
          <w:w w:val="12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3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33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/>
        <w:t>Врачи</w:t>
      </w:r>
      <w:r>
        <w:rPr>
          <w:spacing w:val="29"/>
        </w:rPr>
        <w:t> </w:t>
      </w:r>
      <w:r>
        <w:rPr/>
        <w:t>-хирурги</w:t>
      </w:r>
      <w:r>
        <w:rPr/>
      </w:r>
    </w:p>
    <w:p>
      <w:pPr>
        <w:pStyle w:val="BodyText"/>
        <w:numPr>
          <w:ilvl w:val="1"/>
          <w:numId w:val="33"/>
        </w:numPr>
        <w:tabs>
          <w:tab w:pos="1290" w:val="left" w:leader="none"/>
        </w:tabs>
        <w:spacing w:line="240" w:lineRule="auto" w:before="133" w:after="0"/>
        <w:ind w:left="1289" w:right="0" w:hanging="225"/>
        <w:jc w:val="left"/>
      </w:pPr>
      <w:r>
        <w:rPr/>
        <w:t>Врачи-детские</w:t>
      </w:r>
      <w:r>
        <w:rPr>
          <w:spacing w:val="42"/>
        </w:rPr>
        <w:t> </w:t>
      </w:r>
      <w:r>
        <w:rPr/>
        <w:t>хирурги</w:t>
      </w:r>
      <w:r>
        <w:rPr/>
      </w:r>
    </w:p>
    <w:p>
      <w:pPr>
        <w:pStyle w:val="BodyText"/>
        <w:numPr>
          <w:ilvl w:val="1"/>
          <w:numId w:val="33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/>
        <w:t>Врачи</w:t>
      </w:r>
      <w:r>
        <w:rPr>
          <w:spacing w:val="21"/>
        </w:rPr>
        <w:t> </w:t>
      </w:r>
      <w:r>
        <w:rPr/>
        <w:t>общей</w:t>
      </w:r>
      <w:r>
        <w:rPr>
          <w:spacing w:val="22"/>
        </w:rPr>
        <w:t> </w:t>
      </w:r>
      <w:r>
        <w:rPr>
          <w:spacing w:val="-1"/>
        </w:rPr>
        <w:t>практики</w:t>
      </w:r>
      <w:r>
        <w:rPr/>
      </w:r>
    </w:p>
    <w:p>
      <w:pPr>
        <w:pStyle w:val="BodyText"/>
        <w:numPr>
          <w:ilvl w:val="1"/>
          <w:numId w:val="33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/>
        <w:t>Врачи</w:t>
      </w:r>
      <w:r>
        <w:rPr>
          <w:spacing w:val="32"/>
        </w:rPr>
        <w:t> </w:t>
      </w:r>
      <w:r>
        <w:rPr>
          <w:spacing w:val="-1"/>
        </w:rPr>
        <w:t>медицинской</w:t>
      </w:r>
      <w:r>
        <w:rPr>
          <w:spacing w:val="33"/>
        </w:rPr>
        <w:t> </w:t>
      </w:r>
      <w:r>
        <w:rPr>
          <w:spacing w:val="-1"/>
        </w:rPr>
        <w:t>реабилитации</w:t>
      </w:r>
      <w:r>
        <w:rPr/>
      </w:r>
    </w:p>
    <w:p>
      <w:pPr>
        <w:pStyle w:val="BodyText"/>
        <w:tabs>
          <w:tab w:pos="2877" w:val="left" w:leader="none"/>
        </w:tabs>
        <w:spacing w:line="368" w:lineRule="auto" w:before="136"/>
        <w:ind w:right="128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Этапы  </w:t>
      </w:r>
      <w:r>
        <w:rPr>
          <w:rFonts w:ascii="Times New Roman" w:hAnsi="Times New Roman"/>
          <w:spacing w:val="24"/>
          <w:w w:val="110"/>
        </w:rPr>
        <w:t> </w:t>
      </w:r>
      <w:r>
        <w:rPr>
          <w:rFonts w:ascii="Times New Roman" w:hAnsi="Times New Roman"/>
          <w:w w:val="110"/>
        </w:rPr>
        <w:t>оценки</w:t>
        <w:tab/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вн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</w:rPr>
        <w:t>доказательств </w:t>
      </w:r>
      <w:r>
        <w:rPr>
          <w:rFonts w:ascii="Times New Roman" w:hAnsi="Times New Roman"/>
          <w:spacing w:val="55"/>
          <w:w w:val="110"/>
        </w:rPr>
        <w:t> </w:t>
      </w:r>
      <w:r>
        <w:rPr>
          <w:rFonts w:ascii="Times New Roman" w:hAnsi="Times New Roman"/>
          <w:w w:val="110"/>
        </w:rPr>
        <w:t>и </w:t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</w:rPr>
        <w:t>убедительности</w:t>
      </w:r>
      <w:r>
        <w:rPr>
          <w:rFonts w:ascii="Times New Roman" w:hAnsi="Times New Roman"/>
          <w:spacing w:val="40"/>
          <w:w w:val="110"/>
        </w:rPr>
        <w:t> </w:t>
      </w:r>
      <w:r>
        <w:rPr>
          <w:rFonts w:ascii="Times New Roman" w:hAnsi="Times New Roman"/>
          <w:w w:val="110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4"/>
        </w:numPr>
        <w:tabs>
          <w:tab w:pos="1064" w:val="left" w:leader="none"/>
        </w:tabs>
        <w:spacing w:line="368" w:lineRule="auto" w:before="7" w:after="0"/>
        <w:ind w:left="396" w:right="113" w:firstLine="404"/>
        <w:jc w:val="both"/>
      </w:pPr>
      <w:r>
        <w:rPr/>
        <w:t>Определение</w:t>
      </w:r>
      <w:r>
        <w:rPr>
          <w:spacing w:val="22"/>
        </w:rPr>
        <w:t> </w:t>
      </w:r>
      <w:r>
        <w:rPr/>
        <w:t>критериев</w:t>
      </w:r>
      <w:r>
        <w:rPr>
          <w:spacing w:val="23"/>
        </w:rPr>
        <w:t> </w:t>
      </w:r>
      <w:r>
        <w:rPr/>
        <w:t>поиска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/>
        <w:t>отбора</w:t>
      </w:r>
      <w:r>
        <w:rPr>
          <w:spacing w:val="23"/>
        </w:rPr>
        <w:t> </w:t>
      </w:r>
      <w:r>
        <w:rPr/>
        <w:t>публикаций</w:t>
      </w:r>
      <w:r>
        <w:rPr>
          <w:spacing w:val="25"/>
        </w:rPr>
        <w:t> </w:t>
      </w:r>
      <w:r>
        <w:rPr/>
        <w:t>о</w:t>
      </w:r>
      <w:r>
        <w:rPr>
          <w:spacing w:val="24"/>
        </w:rPr>
        <w:t> </w:t>
      </w:r>
      <w:r>
        <w:rPr/>
        <w:t>клинических</w:t>
      </w:r>
      <w:r>
        <w:rPr>
          <w:spacing w:val="28"/>
        </w:rPr>
        <w:t> </w:t>
      </w:r>
      <w:r>
        <w:rPr>
          <w:spacing w:val="-1"/>
        </w:rPr>
        <w:t>исследованиях</w:t>
      </w:r>
      <w:r>
        <w:rPr>
          <w:spacing w:val="42"/>
          <w:w w:val="102"/>
        </w:rPr>
        <w:t> </w:t>
      </w:r>
      <w:r>
        <w:rPr/>
        <w:t>(КИ)</w:t>
      </w:r>
      <w:r>
        <w:rPr>
          <w:spacing w:val="41"/>
        </w:rPr>
        <w:t> </w:t>
      </w:r>
      <w:r>
        <w:rPr/>
        <w:t>эффективности</w:t>
      </w:r>
      <w:r>
        <w:rPr>
          <w:spacing w:val="42"/>
        </w:rPr>
        <w:t> </w:t>
      </w:r>
      <w:r>
        <w:rPr/>
        <w:t>и/или</w:t>
      </w:r>
      <w:r>
        <w:rPr>
          <w:spacing w:val="43"/>
        </w:rPr>
        <w:t> </w:t>
      </w:r>
      <w:r>
        <w:rPr>
          <w:spacing w:val="-1"/>
        </w:rPr>
        <w:t>безопасности</w:t>
      </w:r>
      <w:r>
        <w:rPr>
          <w:spacing w:val="43"/>
        </w:rPr>
        <w:t> </w:t>
      </w:r>
      <w:r>
        <w:rPr>
          <w:spacing w:val="-1"/>
        </w:rPr>
        <w:t>медицинского</w:t>
      </w:r>
      <w:r>
        <w:rPr>
          <w:spacing w:val="40"/>
        </w:rPr>
        <w:t> </w:t>
      </w:r>
      <w:r>
        <w:rPr>
          <w:spacing w:val="-1"/>
        </w:rPr>
        <w:t>вмешательства,</w:t>
      </w:r>
      <w:r>
        <w:rPr>
          <w:spacing w:val="42"/>
        </w:rPr>
        <w:t> </w:t>
      </w:r>
      <w:r>
        <w:rPr/>
        <w:t>описанного</w:t>
      </w:r>
      <w:r>
        <w:rPr>
          <w:spacing w:val="42"/>
        </w:rPr>
        <w:t> </w:t>
      </w:r>
      <w:r>
        <w:rPr/>
        <w:t>в</w:t>
      </w:r>
      <w:r>
        <w:rPr>
          <w:spacing w:val="78"/>
          <w:w w:val="102"/>
        </w:rPr>
        <w:t> </w:t>
      </w:r>
      <w:r>
        <w:rPr/>
        <w:t>тезисе-рекомендации.</w:t>
      </w:r>
      <w:r>
        <w:rPr/>
      </w:r>
    </w:p>
    <w:p>
      <w:pPr>
        <w:pStyle w:val="BodyText"/>
        <w:numPr>
          <w:ilvl w:val="0"/>
          <w:numId w:val="34"/>
        </w:numPr>
        <w:tabs>
          <w:tab w:pos="1064" w:val="left" w:leader="none"/>
        </w:tabs>
        <w:spacing w:line="368" w:lineRule="auto" w:before="5" w:after="0"/>
        <w:ind w:left="396" w:right="110" w:firstLine="404"/>
        <w:jc w:val="both"/>
      </w:pPr>
      <w:r>
        <w:rPr>
          <w:spacing w:val="-1"/>
        </w:rPr>
        <w:t>Систематический</w:t>
      </w:r>
      <w:r>
        <w:rPr>
          <w:spacing w:val="16"/>
        </w:rPr>
        <w:t> </w:t>
      </w:r>
      <w:r>
        <w:rPr>
          <w:spacing w:val="-1"/>
        </w:rPr>
        <w:t>поиск</w:t>
      </w:r>
      <w:r>
        <w:rPr>
          <w:spacing w:val="19"/>
        </w:rPr>
        <w:t> </w:t>
      </w:r>
      <w:r>
        <w:rPr/>
        <w:t>и</w:t>
      </w:r>
      <w:r>
        <w:rPr>
          <w:spacing w:val="22"/>
        </w:rPr>
        <w:t> </w:t>
      </w:r>
      <w:r>
        <w:rPr/>
        <w:t>отбор</w:t>
      </w:r>
      <w:r>
        <w:rPr>
          <w:spacing w:val="13"/>
        </w:rPr>
        <w:t> </w:t>
      </w:r>
      <w:r>
        <w:rPr/>
        <w:t>публикаций</w:t>
      </w:r>
      <w:r>
        <w:rPr>
          <w:spacing w:val="18"/>
        </w:rPr>
        <w:t> </w:t>
      </w:r>
      <w:r>
        <w:rPr/>
        <w:t>о</w:t>
      </w:r>
      <w:r>
        <w:rPr>
          <w:spacing w:val="15"/>
        </w:rPr>
        <w:t> </w:t>
      </w:r>
      <w:r>
        <w:rPr/>
        <w:t>КИ</w:t>
      </w:r>
      <w:r>
        <w:rPr>
          <w:spacing w:val="18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соответствии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определёнными</w:t>
      </w:r>
      <w:r>
        <w:rPr>
          <w:spacing w:val="79"/>
          <w:w w:val="102"/>
        </w:rPr>
        <w:t> </w:t>
      </w:r>
      <w:r>
        <w:rPr/>
        <w:t>ранее</w:t>
      </w:r>
      <w:r>
        <w:rPr>
          <w:spacing w:val="33"/>
        </w:rPr>
        <w:t> </w:t>
      </w:r>
      <w:r>
        <w:rPr/>
        <w:t>критериями.</w:t>
      </w:r>
      <w:r>
        <w:rPr/>
      </w:r>
    </w:p>
    <w:p>
      <w:pPr>
        <w:pStyle w:val="BodyText"/>
        <w:spacing w:line="240" w:lineRule="auto"/>
        <w:ind w:left="797" w:right="0" w:firstLine="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Си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матич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отбор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публикаций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w w:val="110"/>
        </w:rPr>
        <w:t>о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67" w:lineRule="auto" w:before="138"/>
        <w:ind w:right="113" w:firstLine="400"/>
        <w:jc w:val="both"/>
      </w:pPr>
      <w:r>
        <w:rPr/>
        <w:t>Доказательной</w:t>
      </w:r>
      <w:r>
        <w:rPr>
          <w:spacing w:val="34"/>
        </w:rPr>
        <w:t> </w:t>
      </w:r>
      <w:r>
        <w:rPr>
          <w:spacing w:val="-1"/>
        </w:rPr>
        <w:t>базой</w:t>
      </w:r>
      <w:r>
        <w:rPr>
          <w:spacing w:val="35"/>
        </w:rPr>
        <w:t> </w:t>
      </w:r>
      <w:r>
        <w:rPr>
          <w:spacing w:val="-1"/>
        </w:rPr>
        <w:t>для</w:t>
      </w:r>
      <w:r>
        <w:rPr>
          <w:spacing w:val="29"/>
        </w:rPr>
        <w:t> </w:t>
      </w:r>
      <w:r>
        <w:rPr/>
        <w:t>рекомендаций</w:t>
      </w:r>
      <w:r>
        <w:rPr>
          <w:spacing w:val="34"/>
        </w:rPr>
        <w:t> </w:t>
      </w:r>
      <w:r>
        <w:rPr>
          <w:spacing w:val="-1"/>
        </w:rPr>
        <w:t>явились</w:t>
      </w:r>
      <w:r>
        <w:rPr>
          <w:spacing w:val="30"/>
        </w:rPr>
        <w:t> </w:t>
      </w:r>
      <w:r>
        <w:rPr/>
        <w:t>публикации,</w:t>
      </w:r>
      <w:r>
        <w:rPr>
          <w:spacing w:val="31"/>
        </w:rPr>
        <w:t> </w:t>
      </w:r>
      <w:r>
        <w:rPr>
          <w:spacing w:val="-1"/>
        </w:rPr>
        <w:t>отобранные</w:t>
      </w:r>
      <w:r>
        <w:rPr>
          <w:spacing w:val="34"/>
        </w:rPr>
        <w:t> </w:t>
      </w:r>
      <w:r>
        <w:rPr/>
        <w:t>с</w:t>
      </w:r>
      <w:r>
        <w:rPr>
          <w:spacing w:val="27"/>
        </w:rPr>
        <w:t> </w:t>
      </w:r>
      <w:r>
        <w:rPr/>
        <w:t>помощью</w:t>
      </w:r>
      <w:r>
        <w:rPr>
          <w:spacing w:val="44"/>
          <w:w w:val="102"/>
        </w:rPr>
        <w:t> </w:t>
      </w:r>
      <w:r>
        <w:rPr/>
        <w:t>информационного</w:t>
      </w:r>
      <w:r>
        <w:rPr>
          <w:spacing w:val="12"/>
        </w:rPr>
        <w:t> </w:t>
      </w:r>
      <w:r>
        <w:rPr>
          <w:spacing w:val="-1"/>
        </w:rPr>
        <w:t>поиска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базах</w:t>
      </w:r>
      <w:r>
        <w:rPr>
          <w:spacing w:val="12"/>
        </w:rPr>
        <w:t> </w:t>
      </w:r>
      <w:r>
        <w:rPr/>
        <w:t>данных</w:t>
      </w:r>
      <w:r>
        <w:rPr>
          <w:spacing w:val="10"/>
        </w:rPr>
        <w:t> </w:t>
      </w:r>
      <w:r>
        <w:rPr/>
        <w:t>ЦНМБ</w:t>
      </w:r>
      <w:r>
        <w:rPr>
          <w:spacing w:val="10"/>
        </w:rPr>
        <w:t> </w:t>
      </w:r>
      <w:r>
        <w:rPr/>
        <w:t>«Российская</w:t>
      </w:r>
      <w:r>
        <w:rPr>
          <w:spacing w:val="14"/>
        </w:rPr>
        <w:t> </w:t>
      </w:r>
      <w:r>
        <w:rPr>
          <w:spacing w:val="-1"/>
        </w:rPr>
        <w:t>медицина»,</w:t>
      </w:r>
      <w:r>
        <w:rPr>
          <w:spacing w:val="12"/>
        </w:rPr>
        <w:t> </w:t>
      </w:r>
      <w:r>
        <w:rPr/>
        <w:t>MEDLINE</w:t>
      </w:r>
      <w:r>
        <w:rPr>
          <w:spacing w:val="12"/>
        </w:rPr>
        <w:t> </w:t>
      </w:r>
      <w:r>
        <w:rPr/>
        <w:t>(НМБ</w:t>
      </w:r>
      <w:r>
        <w:rPr>
          <w:spacing w:val="25"/>
          <w:w w:val="102"/>
        </w:rPr>
        <w:t> </w:t>
      </w:r>
      <w:r>
        <w:rPr/>
        <w:t>США)   </w:t>
      </w:r>
      <w:r>
        <w:rPr>
          <w:spacing w:val="1"/>
        </w:rPr>
        <w:t> </w:t>
      </w:r>
      <w:r>
        <w:rPr/>
        <w:t>и   </w:t>
      </w:r>
      <w:r>
        <w:rPr>
          <w:spacing w:val="3"/>
        </w:rPr>
        <w:t> </w:t>
      </w:r>
      <w:r>
        <w:rPr/>
        <w:t>COCHRANE  </w:t>
      </w:r>
      <w:r>
        <w:rPr>
          <w:spacing w:val="54"/>
        </w:rPr>
        <w:t> </w:t>
      </w:r>
      <w:r>
        <w:rPr/>
        <w:t>Library,   </w:t>
      </w:r>
      <w:r>
        <w:rPr>
          <w:spacing w:val="2"/>
        </w:rPr>
        <w:t> </w:t>
      </w:r>
      <w:r>
        <w:rPr>
          <w:spacing w:val="-1"/>
        </w:rPr>
        <w:t>научных</w:t>
      </w:r>
      <w:r>
        <w:rPr/>
        <w:t>   </w:t>
      </w:r>
      <w:r>
        <w:rPr>
          <w:spacing w:val="4"/>
        </w:rPr>
        <w:t> </w:t>
      </w:r>
      <w:r>
        <w:rPr/>
        <w:t>электронных   </w:t>
      </w:r>
      <w:r>
        <w:rPr>
          <w:spacing w:val="1"/>
        </w:rPr>
        <w:t> </w:t>
      </w:r>
      <w:r>
        <w:rPr>
          <w:spacing w:val="-1"/>
        </w:rPr>
        <w:t>библиотеках</w:t>
      </w:r>
      <w:r>
        <w:rPr/>
        <w:t>  </w:t>
      </w:r>
      <w:r>
        <w:rPr>
          <w:spacing w:val="55"/>
        </w:rPr>
        <w:t> </w:t>
      </w:r>
      <w:r>
        <w:rPr/>
        <w:t>eLibrary.ru   </w:t>
      </w:r>
      <w:r>
        <w:rPr>
          <w:spacing w:val="1"/>
        </w:rPr>
        <w:t> </w:t>
      </w:r>
      <w:r>
        <w:rPr/>
        <w:t>и</w:t>
      </w:r>
      <w:r>
        <w:rPr/>
      </w:r>
    </w:p>
    <w:p>
      <w:pPr>
        <w:pStyle w:val="BodyText"/>
        <w:spacing w:line="368" w:lineRule="auto" w:before="6"/>
        <w:ind w:right="114"/>
        <w:jc w:val="both"/>
      </w:pPr>
      <w:r>
        <w:rPr/>
        <w:t>«КиберЛенинка»,</w:t>
      </w:r>
      <w:r>
        <w:rPr>
          <w:spacing w:val="12"/>
        </w:rPr>
        <w:t> </w:t>
      </w:r>
      <w:r>
        <w:rPr/>
        <w:t>а</w:t>
      </w:r>
      <w:r>
        <w:rPr>
          <w:spacing w:val="17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сети</w:t>
      </w:r>
      <w:r>
        <w:rPr>
          <w:spacing w:val="18"/>
        </w:rPr>
        <w:t> </w:t>
      </w:r>
      <w:r>
        <w:rPr/>
        <w:t>Интернет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16"/>
        </w:rPr>
        <w:t> </w:t>
      </w:r>
      <w:r>
        <w:rPr/>
        <w:t>поисковых</w:t>
      </w:r>
      <w:r>
        <w:rPr>
          <w:spacing w:val="15"/>
        </w:rPr>
        <w:t> </w:t>
      </w:r>
      <w:r>
        <w:rPr>
          <w:spacing w:val="-1"/>
        </w:rPr>
        <w:t>систем</w:t>
      </w:r>
      <w:r>
        <w:rPr>
          <w:spacing w:val="15"/>
        </w:rPr>
        <w:t> </w:t>
      </w:r>
      <w:r>
        <w:rPr/>
        <w:t>Яндекс,</w:t>
      </w:r>
      <w:r>
        <w:rPr>
          <w:spacing w:val="15"/>
        </w:rPr>
        <w:t> </w:t>
      </w:r>
      <w:r>
        <w:rPr>
          <w:spacing w:val="-1"/>
        </w:rPr>
        <w:t>Google</w:t>
      </w:r>
      <w:r>
        <w:rPr>
          <w:spacing w:val="15"/>
        </w:rPr>
        <w:t> </w:t>
      </w:r>
      <w:r>
        <w:rPr/>
        <w:t>и</w:t>
      </w:r>
      <w:r>
        <w:rPr>
          <w:spacing w:val="51"/>
          <w:w w:val="102"/>
        </w:rPr>
        <w:t> </w:t>
      </w:r>
      <w:r>
        <w:rPr/>
        <w:t>Google</w:t>
      </w:r>
      <w:r>
        <w:rPr>
          <w:spacing w:val="38"/>
        </w:rPr>
        <w:t> </w:t>
      </w:r>
      <w:r>
        <w:rPr>
          <w:spacing w:val="-1"/>
        </w:rPr>
        <w:t>Scholar,</w:t>
      </w:r>
      <w:r>
        <w:rPr>
          <w:spacing w:val="37"/>
        </w:rPr>
        <w:t> </w:t>
      </w:r>
      <w:r>
        <w:rPr/>
        <w:t>путем</w:t>
      </w:r>
      <w:r>
        <w:rPr>
          <w:spacing w:val="36"/>
        </w:rPr>
        <w:t> </w:t>
      </w:r>
      <w:r>
        <w:rPr/>
        <w:t>просмотра</w:t>
      </w:r>
      <w:r>
        <w:rPr>
          <w:spacing w:val="37"/>
        </w:rPr>
        <w:t> </w:t>
      </w:r>
      <w:r>
        <w:rPr/>
        <w:t>ведущих</w:t>
      </w:r>
      <w:r>
        <w:rPr>
          <w:spacing w:val="40"/>
        </w:rPr>
        <w:t> </w:t>
      </w:r>
      <w:r>
        <w:rPr/>
        <w:t>специализированных</w:t>
      </w:r>
      <w:r>
        <w:rPr>
          <w:spacing w:val="33"/>
        </w:rPr>
        <w:t> </w:t>
      </w:r>
      <w:r>
        <w:rPr/>
        <w:t>рецензируемых</w:t>
      </w:r>
      <w:r>
        <w:rPr>
          <w:spacing w:val="32"/>
          <w:w w:val="102"/>
        </w:rPr>
        <w:t> </w:t>
      </w:r>
      <w:r>
        <w:rPr>
          <w:spacing w:val="-1"/>
        </w:rPr>
        <w:t>отечественных</w:t>
      </w:r>
      <w:r>
        <w:rPr>
          <w:spacing w:val="45"/>
        </w:rPr>
        <w:t> </w:t>
      </w:r>
      <w:r>
        <w:rPr/>
        <w:t>медицинских</w:t>
      </w:r>
      <w:r>
        <w:rPr>
          <w:spacing w:val="46"/>
        </w:rPr>
        <w:t> </w:t>
      </w:r>
      <w:r>
        <w:rPr/>
        <w:t>журналов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/>
        <w:t>данной</w:t>
      </w:r>
      <w:r>
        <w:rPr>
          <w:spacing w:val="44"/>
        </w:rPr>
        <w:t> </w:t>
      </w:r>
      <w:r>
        <w:rPr>
          <w:spacing w:val="-1"/>
        </w:rPr>
        <w:t>тематике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/>
        <w:t>рекомендаций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лечению</w:t>
      </w:r>
      <w:r>
        <w:rPr>
          <w:spacing w:val="64"/>
          <w:w w:val="102"/>
        </w:rPr>
        <w:t> </w:t>
      </w:r>
      <w:r>
        <w:rPr/>
        <w:t>переломов</w:t>
      </w:r>
      <w:r>
        <w:rPr>
          <w:spacing w:val="29"/>
        </w:rPr>
        <w:t> </w:t>
      </w:r>
      <w:r>
        <w:rPr/>
        <w:t>международной</w:t>
      </w:r>
      <w:r>
        <w:rPr>
          <w:spacing w:val="32"/>
        </w:rPr>
        <w:t> </w:t>
      </w:r>
      <w:r>
        <w:rPr>
          <w:spacing w:val="-1"/>
        </w:rPr>
        <w:t>Ассоциации</w:t>
      </w:r>
      <w:r>
        <w:rPr>
          <w:spacing w:val="31"/>
        </w:rPr>
        <w:t> </w:t>
      </w:r>
      <w:r>
        <w:rPr>
          <w:spacing w:val="-1"/>
        </w:rPr>
        <w:t>Остеосинтеза</w:t>
      </w:r>
      <w:r>
        <w:rPr>
          <w:spacing w:val="29"/>
        </w:rPr>
        <w:t> </w:t>
      </w:r>
      <w:r>
        <w:rPr>
          <w:spacing w:val="-1"/>
        </w:rPr>
        <w:t>AO/ASIF.</w:t>
      </w:r>
      <w:r>
        <w:rPr/>
      </w:r>
    </w:p>
    <w:p>
      <w:pPr>
        <w:pStyle w:val="BodyText"/>
        <w:spacing w:line="282" w:lineRule="auto" w:before="7"/>
        <w:ind w:right="128" w:firstLine="667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1.</w:t>
      </w:r>
      <w:r>
        <w:rPr/>
        <w:t>Шкала</w:t>
      </w:r>
      <w:r>
        <w:rPr>
          <w:spacing w:val="40"/>
        </w:rPr>
        <w:t> </w:t>
      </w:r>
      <w:r>
        <w:rPr/>
        <w:t>оценки</w:t>
      </w:r>
      <w:r>
        <w:rPr>
          <w:spacing w:val="44"/>
        </w:rPr>
        <w:t> </w:t>
      </w:r>
      <w:r>
        <w:rPr>
          <w:spacing w:val="-1"/>
        </w:rPr>
        <w:t>уровней</w:t>
      </w:r>
      <w:r>
        <w:rPr>
          <w:spacing w:val="45"/>
        </w:rPr>
        <w:t> </w:t>
      </w:r>
      <w:r>
        <w:rPr>
          <w:spacing w:val="-1"/>
        </w:rPr>
        <w:t>достоверности</w:t>
      </w:r>
      <w:r>
        <w:rPr>
          <w:spacing w:val="42"/>
        </w:rPr>
        <w:t> </w:t>
      </w:r>
      <w:r>
        <w:rPr/>
        <w:t>доказательств</w:t>
      </w:r>
      <w:r>
        <w:rPr>
          <w:spacing w:val="43"/>
        </w:rPr>
        <w:t> </w:t>
      </w:r>
      <w:r>
        <w:rPr>
          <w:spacing w:val="-1"/>
        </w:rPr>
        <w:t>(УДД)для</w:t>
      </w:r>
      <w:r>
        <w:rPr>
          <w:spacing w:val="43"/>
        </w:rPr>
        <w:t> </w:t>
      </w:r>
      <w:r>
        <w:rPr>
          <w:spacing w:val="-1"/>
        </w:rPr>
        <w:t>методов</w:t>
      </w:r>
      <w:r>
        <w:rPr>
          <w:spacing w:val="55"/>
          <w:w w:val="102"/>
        </w:rPr>
        <w:t> </w:t>
      </w:r>
      <w:r>
        <w:rPr>
          <w:spacing w:val="-1"/>
        </w:rPr>
        <w:t>диагностики</w:t>
      </w:r>
      <w:r>
        <w:rPr>
          <w:spacing w:val="47"/>
        </w:rPr>
        <w:t> </w:t>
      </w:r>
      <w:r>
        <w:rPr>
          <w:spacing w:val="-1"/>
        </w:rPr>
        <w:t>(диагностических</w:t>
      </w:r>
      <w:r>
        <w:rPr>
          <w:spacing w:val="42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308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13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05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82" w:lineRule="auto" w:before="2"/>
              <w:ind w:left="95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контролем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6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обзор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 w:before="2"/>
              <w:ind w:left="95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7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рандомизированные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клинические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8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дизайна,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6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 w:before="2"/>
              <w:ind w:left="95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без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последовательного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8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методом,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являющимся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независимым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6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исследуемого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метода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6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числе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6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260" w:bottom="900" w:left="1720" w:right="12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310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13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6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механизма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действия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10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82" w:lineRule="auto" w:before="76"/>
        <w:ind w:right="110" w:firstLine="801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2.</w:t>
      </w:r>
      <w:r>
        <w:rPr/>
        <w:t>Шкала</w:t>
      </w:r>
      <w:r>
        <w:rPr>
          <w:spacing w:val="23"/>
        </w:rPr>
        <w:t> </w:t>
      </w:r>
      <w:r>
        <w:rPr>
          <w:spacing w:val="-1"/>
        </w:rPr>
        <w:t>оценки</w:t>
      </w:r>
      <w:r>
        <w:rPr>
          <w:spacing w:val="25"/>
        </w:rPr>
        <w:t> </w:t>
      </w:r>
      <w:r>
        <w:rPr>
          <w:spacing w:val="-1"/>
        </w:rPr>
        <w:t>уровней</w:t>
      </w:r>
      <w:r>
        <w:rPr>
          <w:spacing w:val="25"/>
        </w:rPr>
        <w:t> </w:t>
      </w:r>
      <w:r>
        <w:rPr>
          <w:spacing w:val="-1"/>
        </w:rPr>
        <w:t>достоверности</w:t>
      </w:r>
      <w:r>
        <w:rPr>
          <w:spacing w:val="24"/>
        </w:rPr>
        <w:t> </w:t>
      </w:r>
      <w:r>
        <w:rPr/>
        <w:t>доказательств </w:t>
      </w:r>
      <w:r>
        <w:rPr>
          <w:spacing w:val="19"/>
        </w:rPr>
        <w:t> </w:t>
      </w:r>
      <w:r>
        <w:rPr/>
        <w:t>(УДД) </w:t>
      </w:r>
      <w:r>
        <w:rPr>
          <w:spacing w:val="18"/>
        </w:rPr>
        <w:t> </w:t>
      </w:r>
      <w:r>
        <w:rPr/>
        <w:t>для</w:t>
      </w:r>
      <w:r>
        <w:rPr>
          <w:spacing w:val="44"/>
          <w:w w:val="102"/>
        </w:rPr>
        <w:t> </w:t>
      </w:r>
      <w:r>
        <w:rPr>
          <w:spacing w:val="-1"/>
        </w:rPr>
        <w:t>методов</w:t>
      </w:r>
      <w:r>
        <w:rPr>
          <w:spacing w:val="35"/>
        </w:rPr>
        <w:t> </w:t>
      </w:r>
      <w:r>
        <w:rPr/>
        <w:t>профилактики,</w:t>
      </w:r>
      <w:r>
        <w:rPr>
          <w:spacing w:val="40"/>
        </w:rPr>
        <w:t> </w:t>
      </w:r>
      <w:r>
        <w:rPr/>
        <w:t>лечения</w:t>
      </w:r>
      <w:r>
        <w:rPr>
          <w:spacing w:val="34"/>
        </w:rPr>
        <w:t> </w:t>
      </w:r>
      <w:r>
        <w:rPr/>
        <w:t>и</w:t>
      </w:r>
      <w:r>
        <w:rPr>
          <w:spacing w:val="39"/>
        </w:rPr>
        <w:t> </w:t>
      </w:r>
      <w:r>
        <w:rPr/>
        <w:t>реабилитации</w:t>
      </w:r>
      <w:r>
        <w:rPr>
          <w:spacing w:val="39"/>
        </w:rPr>
        <w:t> </w:t>
      </w:r>
      <w:r>
        <w:rPr>
          <w:spacing w:val="-1"/>
        </w:rPr>
        <w:t>(профилактических,</w:t>
      </w:r>
      <w:r>
        <w:rPr>
          <w:spacing w:val="39"/>
        </w:rPr>
        <w:t> </w:t>
      </w:r>
      <w:r>
        <w:rPr/>
        <w:t>лечебных,</w:t>
      </w:r>
      <w:r>
        <w:rPr>
          <w:spacing w:val="39"/>
          <w:w w:val="102"/>
        </w:rPr>
        <w:t> </w:t>
      </w:r>
      <w:r>
        <w:rPr/>
        <w:t>реабилитационных </w:t>
      </w:r>
      <w:r>
        <w:rPr>
          <w:spacing w:val="9"/>
        </w:rPr>
        <w:t> </w:t>
      </w:r>
      <w:r>
        <w:rPr>
          <w:spacing w:val="-1"/>
        </w:rPr>
        <w:t>вмешательств)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9"/>
          <w:szCs w:val="9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2"/>
        <w:gridCol w:w="7975"/>
      </w:tblGrid>
      <w:tr>
        <w:trPr>
          <w:trHeight w:val="269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5" w:right="1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  и 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 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 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дизайна, 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за</w:t>
            </w:r>
            <w:r>
              <w:rPr>
                <w:rFonts w:ascii="Times New Roman" w:hAnsi="Times New Roman"/>
                <w:spacing w:val="6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572" w:val="left" w:leader="none"/>
                <w:tab w:pos="4272" w:val="left" w:leader="none"/>
                <w:tab w:pos="5901" w:val="left" w:leader="none"/>
                <w:tab w:pos="6264" w:val="left" w:leader="none"/>
                <w:tab w:pos="6848" w:val="left" w:leader="none"/>
              </w:tabs>
              <w:spacing w:line="245" w:lineRule="auto" w:before="2"/>
              <w:ind w:left="95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т.ч.</w:t>
              <w:tab/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5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  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описание  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случая  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  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серии</w:t>
            </w:r>
            <w:r>
              <w:rPr>
                <w:rFonts w:ascii="Times New Roman" w:hAnsi="Times New Roman"/>
                <w:spacing w:val="4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случаев,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«случай-контроль»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30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5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механизма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действия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(доклинические</w:t>
            </w:r>
            <w:r>
              <w:rPr>
                <w:rFonts w:ascii="Times New Roman" w:hAnsi="Times New Roman"/>
                <w:spacing w:val="4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исследования)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82" w:lineRule="auto" w:before="115"/>
        <w:ind w:right="109" w:firstLine="667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54"/>
        </w:rPr>
        <w:t> </w:t>
      </w:r>
      <w:r>
        <w:rPr/>
        <w:t>Шкала</w:t>
      </w:r>
      <w:r>
        <w:rPr>
          <w:spacing w:val="1"/>
        </w:rPr>
        <w:t> </w:t>
      </w:r>
      <w:r>
        <w:rPr>
          <w:spacing w:val="-1"/>
        </w:rPr>
        <w:t>оценки</w:t>
      </w:r>
      <w:r>
        <w:rPr/>
        <w:t>  уровней</w:t>
      </w:r>
      <w:r>
        <w:rPr>
          <w:spacing w:val="54"/>
        </w:rPr>
        <w:t> </w:t>
      </w:r>
      <w:r>
        <w:rPr>
          <w:spacing w:val="-1"/>
        </w:rPr>
        <w:t>убедительности</w:t>
      </w:r>
      <w:r>
        <w:rPr>
          <w:spacing w:val="4"/>
        </w:rPr>
        <w:t> </w:t>
      </w:r>
      <w:r>
        <w:rPr>
          <w:spacing w:val="-1"/>
        </w:rPr>
        <w:t>рекомендаций</w:t>
      </w:r>
      <w:r>
        <w:rPr/>
        <w:t>  (УУР)</w:t>
      </w:r>
      <w:r>
        <w:rPr>
          <w:spacing w:val="53"/>
        </w:rPr>
        <w:t> </w:t>
      </w:r>
      <w:r>
        <w:rPr/>
        <w:t>для</w:t>
      </w:r>
      <w:r>
        <w:rPr>
          <w:spacing w:val="51"/>
          <w:w w:val="102"/>
        </w:rPr>
        <w:t> </w:t>
      </w:r>
      <w:r>
        <w:rPr>
          <w:spacing w:val="-1"/>
        </w:rPr>
        <w:t>методов</w:t>
      </w:r>
      <w:r>
        <w:rPr>
          <w:spacing w:val="46"/>
        </w:rPr>
        <w:t> </w:t>
      </w:r>
      <w:r>
        <w:rPr/>
        <w:t>профилактики,</w:t>
      </w:r>
      <w:r>
        <w:rPr>
          <w:spacing w:val="42"/>
        </w:rPr>
        <w:t> </w:t>
      </w:r>
      <w:r>
        <w:rPr/>
        <w:t>диагностики,</w:t>
      </w:r>
      <w:r>
        <w:rPr>
          <w:spacing w:val="44"/>
        </w:rPr>
        <w:t> </w:t>
      </w:r>
      <w:r>
        <w:rPr/>
        <w:t>лечения</w:t>
      </w:r>
      <w:r>
        <w:rPr>
          <w:spacing w:val="43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реабилитации</w:t>
      </w:r>
      <w:r>
        <w:rPr>
          <w:spacing w:val="44"/>
        </w:rPr>
        <w:t> </w:t>
      </w:r>
      <w:r>
        <w:rPr>
          <w:spacing w:val="-1"/>
        </w:rPr>
        <w:t>(профилактических,</w:t>
      </w:r>
      <w:r>
        <w:rPr>
          <w:spacing w:val="67"/>
          <w:w w:val="102"/>
        </w:rPr>
        <w:t> </w:t>
      </w:r>
      <w:r>
        <w:rPr/>
        <w:t>диагностических,</w:t>
      </w:r>
      <w:r>
        <w:rPr>
          <w:spacing w:val="39"/>
        </w:rPr>
        <w:t> </w:t>
      </w:r>
      <w:r>
        <w:rPr>
          <w:spacing w:val="-1"/>
        </w:rPr>
        <w:t>лечебных,</w:t>
      </w:r>
      <w:r>
        <w:rPr>
          <w:spacing w:val="40"/>
        </w:rPr>
        <w:t> </w:t>
      </w:r>
      <w:r>
        <w:rPr>
          <w:spacing w:val="-1"/>
        </w:rPr>
        <w:t>реабилитационных</w:t>
      </w:r>
      <w:r>
        <w:rPr>
          <w:spacing w:val="39"/>
        </w:rPr>
        <w:t> </w:t>
      </w:r>
      <w:r>
        <w:rPr>
          <w:spacing w:val="-1"/>
        </w:rPr>
        <w:t>вмешательств)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9"/>
          <w:szCs w:val="9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53"/>
        <w:gridCol w:w="7534"/>
      </w:tblGrid>
      <w:tr>
        <w:trPr>
          <w:trHeight w:val="270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38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УУР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253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A</w:t>
            </w:r>
          </w:p>
        </w:tc>
        <w:tc>
          <w:tcPr>
            <w:tcW w:w="75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2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Сильная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(все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 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важными,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высокое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5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выводы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4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B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2" w:right="103" w:hanging="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Условная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(не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7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высокое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и/или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C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2" w:right="104" w:hanging="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Слабая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(отсутствие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доказательств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надлежащего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(все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неважными,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низкое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их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240" w:lineRule="auto" w:before="75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Порядок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ния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0" w:firstLine="403"/>
        <w:jc w:val="both"/>
      </w:pPr>
      <w:r>
        <w:rPr>
          <w:spacing w:val="-1"/>
        </w:rPr>
        <w:t>Механизм</w:t>
      </w:r>
      <w:r>
        <w:rPr>
          <w:spacing w:val="53"/>
        </w:rPr>
        <w:t> </w:t>
      </w:r>
      <w:r>
        <w:rPr/>
        <w:t>обновления</w:t>
      </w:r>
      <w:r>
        <w:rPr>
          <w:spacing w:val="51"/>
        </w:rPr>
        <w:t> </w:t>
      </w:r>
      <w:r>
        <w:rPr>
          <w:spacing w:val="-1"/>
        </w:rPr>
        <w:t>клинических</w:t>
      </w:r>
      <w:r>
        <w:rPr/>
        <w:t>  </w:t>
      </w:r>
      <w:r>
        <w:rPr>
          <w:spacing w:val="-1"/>
        </w:rPr>
        <w:t>рекомендаций</w:t>
      </w:r>
      <w:r>
        <w:rPr>
          <w:spacing w:val="50"/>
        </w:rPr>
        <w:t> </w:t>
      </w:r>
      <w:r>
        <w:rPr>
          <w:spacing w:val="-1"/>
        </w:rPr>
        <w:t>предусматривает</w:t>
      </w:r>
      <w:r>
        <w:rPr/>
        <w:t>  </w:t>
      </w:r>
      <w:r>
        <w:rPr>
          <w:spacing w:val="-1"/>
        </w:rPr>
        <w:t>их</w:t>
      </w:r>
      <w:r>
        <w:rPr>
          <w:spacing w:val="79"/>
          <w:w w:val="102"/>
        </w:rPr>
        <w:t> </w:t>
      </w:r>
      <w:r>
        <w:rPr>
          <w:spacing w:val="-1"/>
        </w:rPr>
        <w:t>систематическую</w:t>
      </w:r>
      <w:r>
        <w:rPr>
          <w:spacing w:val="18"/>
        </w:rPr>
        <w:t> </w:t>
      </w:r>
      <w:r>
        <w:rPr>
          <w:spacing w:val="-1"/>
        </w:rPr>
        <w:t>актуализацию</w:t>
      </w:r>
      <w:r>
        <w:rPr>
          <w:spacing w:val="20"/>
        </w:rPr>
        <w:t> </w:t>
      </w:r>
      <w:r>
        <w:rPr/>
        <w:t>–</w:t>
      </w:r>
      <w:r>
        <w:rPr>
          <w:spacing w:val="15"/>
        </w:rPr>
        <w:t> </w:t>
      </w:r>
      <w:r>
        <w:rPr/>
        <w:t>не</w:t>
      </w:r>
      <w:r>
        <w:rPr>
          <w:spacing w:val="19"/>
        </w:rPr>
        <w:t> </w:t>
      </w:r>
      <w:r>
        <w:rPr>
          <w:spacing w:val="-1"/>
        </w:rPr>
        <w:t>реже</w:t>
      </w:r>
      <w:r>
        <w:rPr>
          <w:spacing w:val="18"/>
        </w:rPr>
        <w:t> </w:t>
      </w:r>
      <w:r>
        <w:rPr>
          <w:spacing w:val="-1"/>
        </w:rPr>
        <w:t>чем</w:t>
      </w:r>
      <w:r>
        <w:rPr>
          <w:spacing w:val="19"/>
        </w:rPr>
        <w:t> </w:t>
      </w:r>
      <w:r>
        <w:rPr/>
        <w:t>один</w:t>
      </w:r>
      <w:r>
        <w:rPr>
          <w:spacing w:val="20"/>
        </w:rPr>
        <w:t> </w:t>
      </w:r>
      <w:r>
        <w:rPr>
          <w:spacing w:val="-1"/>
        </w:rPr>
        <w:t>раз</w:t>
      </w:r>
      <w:r>
        <w:rPr>
          <w:spacing w:val="21"/>
        </w:rPr>
        <w:t> </w:t>
      </w:r>
      <w:r>
        <w:rPr/>
        <w:t>в</w:t>
      </w:r>
      <w:r>
        <w:rPr>
          <w:spacing w:val="15"/>
        </w:rPr>
        <w:t> </w:t>
      </w:r>
      <w:r>
        <w:rPr/>
        <w:t>три</w:t>
      </w:r>
      <w:r>
        <w:rPr>
          <w:spacing w:val="20"/>
        </w:rPr>
        <w:t> </w:t>
      </w:r>
      <w:r>
        <w:rPr>
          <w:spacing w:val="-1"/>
        </w:rPr>
        <w:t>года,</w:t>
      </w:r>
      <w:r>
        <w:rPr>
          <w:spacing w:val="19"/>
        </w:rPr>
        <w:t> </w:t>
      </w:r>
      <w:r>
        <w:rPr/>
        <w:t>а</w:t>
      </w:r>
      <w:r>
        <w:rPr>
          <w:spacing w:val="14"/>
        </w:rPr>
        <w:t> </w:t>
      </w:r>
      <w:r>
        <w:rPr/>
        <w:t>также</w:t>
      </w:r>
      <w:r>
        <w:rPr>
          <w:spacing w:val="17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появлении</w:t>
      </w:r>
      <w:r>
        <w:rPr>
          <w:spacing w:val="69"/>
          <w:w w:val="102"/>
        </w:rPr>
        <w:t> </w:t>
      </w:r>
      <w:r>
        <w:rPr/>
        <w:t>новых</w:t>
      </w:r>
      <w:r>
        <w:rPr>
          <w:spacing w:val="9"/>
        </w:rPr>
        <w:t> </w:t>
      </w:r>
      <w:r>
        <w:rPr/>
        <w:t>данных</w:t>
      </w:r>
      <w:r>
        <w:rPr>
          <w:spacing w:val="11"/>
        </w:rPr>
        <w:t> </w:t>
      </w:r>
      <w:r>
        <w:rPr/>
        <w:t>с</w:t>
      </w:r>
      <w:r>
        <w:rPr>
          <w:spacing w:val="7"/>
        </w:rPr>
        <w:t> </w:t>
      </w:r>
      <w:r>
        <w:rPr/>
        <w:t>позиции</w:t>
      </w:r>
      <w:r>
        <w:rPr>
          <w:spacing w:val="9"/>
        </w:rPr>
        <w:t> </w:t>
      </w:r>
      <w:r>
        <w:rPr/>
        <w:t>доказательной</w:t>
      </w:r>
      <w:r>
        <w:rPr>
          <w:spacing w:val="9"/>
        </w:rPr>
        <w:t> </w:t>
      </w:r>
      <w:r>
        <w:rPr/>
        <w:t>медицины</w:t>
      </w:r>
      <w:r>
        <w:rPr>
          <w:spacing w:val="7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1"/>
        </w:rPr>
        <w:t>вопросам</w:t>
      </w:r>
      <w:r>
        <w:rPr>
          <w:spacing w:val="7"/>
        </w:rPr>
        <w:t> </w:t>
      </w:r>
      <w:r>
        <w:rPr/>
        <w:t>диагностики,</w:t>
      </w:r>
      <w:r>
        <w:rPr>
          <w:spacing w:val="11"/>
        </w:rPr>
        <w:t> </w:t>
      </w:r>
      <w:r>
        <w:rPr>
          <w:spacing w:val="-1"/>
        </w:rPr>
        <w:t>лечения,</w:t>
      </w:r>
      <w:r>
        <w:rPr>
          <w:spacing w:val="36"/>
          <w:w w:val="102"/>
        </w:rPr>
        <w:t> </w:t>
      </w:r>
      <w:r>
        <w:rPr/>
        <w:t>профилактики</w:t>
      </w:r>
      <w:r>
        <w:rPr>
          <w:spacing w:val="29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реабилитации</w:t>
      </w:r>
      <w:r>
        <w:rPr>
          <w:spacing w:val="29"/>
        </w:rPr>
        <w:t> </w:t>
      </w:r>
      <w:r>
        <w:rPr>
          <w:spacing w:val="-1"/>
        </w:rPr>
        <w:t>конкретных</w:t>
      </w:r>
      <w:r>
        <w:rPr>
          <w:spacing w:val="25"/>
        </w:rPr>
        <w:t> </w:t>
      </w:r>
      <w:r>
        <w:rPr/>
        <w:t>заболеваний,</w:t>
      </w:r>
      <w:r>
        <w:rPr>
          <w:spacing w:val="28"/>
        </w:rPr>
        <w:t> </w:t>
      </w:r>
      <w:r>
        <w:rPr>
          <w:spacing w:val="-1"/>
        </w:rPr>
        <w:t>наличии</w:t>
      </w:r>
      <w:r>
        <w:rPr>
          <w:spacing w:val="30"/>
        </w:rPr>
        <w:t> </w:t>
      </w:r>
      <w:r>
        <w:rPr/>
        <w:t>обоснованных</w:t>
      </w:r>
      <w:r>
        <w:rPr>
          <w:spacing w:val="51"/>
          <w:w w:val="102"/>
        </w:rPr>
        <w:t> </w:t>
      </w:r>
      <w:r>
        <w:rPr>
          <w:spacing w:val="-1"/>
        </w:rPr>
        <w:t>дополнений/замечаний</w:t>
      </w:r>
      <w:r>
        <w:rPr>
          <w:spacing w:val="14"/>
        </w:rPr>
        <w:t> </w:t>
      </w:r>
      <w:r>
        <w:rPr/>
        <w:t>к</w:t>
      </w:r>
      <w:r>
        <w:rPr>
          <w:spacing w:val="12"/>
        </w:rPr>
        <w:t> </w:t>
      </w:r>
      <w:r>
        <w:rPr/>
        <w:t>ранее</w:t>
      </w:r>
      <w:r>
        <w:rPr>
          <w:spacing w:val="13"/>
        </w:rPr>
        <w:t> </w:t>
      </w:r>
      <w:r>
        <w:rPr>
          <w:spacing w:val="-1"/>
        </w:rPr>
        <w:t>утверждённым</w:t>
      </w:r>
      <w:r>
        <w:rPr>
          <w:spacing w:val="12"/>
        </w:rPr>
        <w:t> </w:t>
      </w:r>
      <w:r>
        <w:rPr/>
        <w:t>КР,</w:t>
      </w:r>
      <w:r>
        <w:rPr>
          <w:spacing w:val="13"/>
        </w:rPr>
        <w:t> </w:t>
      </w:r>
      <w:r>
        <w:rPr>
          <w:spacing w:val="-1"/>
        </w:rPr>
        <w:t>но</w:t>
      </w:r>
      <w:r>
        <w:rPr>
          <w:spacing w:val="12"/>
        </w:rPr>
        <w:t> </w:t>
      </w:r>
      <w:r>
        <w:rPr/>
        <w:t>не</w:t>
      </w:r>
      <w:r>
        <w:rPr>
          <w:spacing w:val="11"/>
        </w:rPr>
        <w:t> </w:t>
      </w:r>
      <w:r>
        <w:rPr/>
        <w:t>чаще</w:t>
      </w:r>
      <w:r>
        <w:rPr>
          <w:spacing w:val="10"/>
        </w:rPr>
        <w:t> </w:t>
      </w:r>
      <w:r>
        <w:rPr/>
        <w:t>1</w:t>
      </w:r>
      <w:r>
        <w:rPr>
          <w:spacing w:val="15"/>
        </w:rPr>
        <w:t> </w:t>
      </w:r>
      <w:r>
        <w:rPr/>
        <w:t>раза</w:t>
      </w:r>
      <w:r>
        <w:rPr>
          <w:spacing w:val="11"/>
        </w:rPr>
        <w:t> </w:t>
      </w:r>
      <w:r>
        <w:rPr/>
        <w:t>в</w:t>
      </w:r>
      <w:r>
        <w:rPr>
          <w:spacing w:val="15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месяцев.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688" w:top="1240" w:bottom="900" w:left="1720" w:right="1220"/>
        </w:sectPr>
      </w:pPr>
    </w:p>
    <w:p>
      <w:pPr>
        <w:pStyle w:val="Heading1"/>
        <w:spacing w:line="279" w:lineRule="auto"/>
        <w:ind w:left="847" w:right="114" w:firstLine="62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9"/>
          <w:w w:val="110"/>
        </w:rPr>
        <w:t> </w:t>
      </w:r>
      <w:r>
        <w:rPr>
          <w:w w:val="110"/>
        </w:rPr>
        <w:t>А3.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Справ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мат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риалы</w:t>
      </w:r>
      <w:r>
        <w:rPr>
          <w:spacing w:val="-2"/>
          <w:w w:val="110"/>
        </w:rPr>
        <w:t>,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18"/>
          <w:w w:val="110"/>
        </w:rPr>
        <w:t> </w:t>
      </w:r>
      <w:r>
        <w:rPr>
          <w:spacing w:val="-2"/>
          <w:w w:val="110"/>
        </w:rPr>
        <w:t>соо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</w:t>
      </w:r>
      <w:r>
        <w:rPr>
          <w:spacing w:val="-2"/>
          <w:w w:val="110"/>
        </w:rPr>
        <w:t>е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8"/>
          <w:w w:val="110"/>
        </w:rPr>
        <w:t> </w:t>
      </w:r>
      <w:r>
        <w:rPr>
          <w:w w:val="110"/>
        </w:rPr>
        <w:t>к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"/>
          <w:w w:val="110"/>
        </w:rPr>
        <w:t>,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особо</w:t>
      </w:r>
      <w:r>
        <w:rPr>
          <w:spacing w:val="-1"/>
          <w:w w:val="110"/>
        </w:rPr>
        <w:t>в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/>
      </w:r>
    </w:p>
    <w:p>
      <w:pPr>
        <w:spacing w:line="279" w:lineRule="auto" w:before="2"/>
        <w:ind w:left="3401" w:right="128" w:hanging="2093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10"/>
          <w:sz w:val="26"/>
        </w:rPr>
        <w:t>и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доз</w:t>
      </w:r>
      <w:r>
        <w:rPr>
          <w:rFonts w:ascii="Times New Roman" w:hAnsi="Times New Roman"/>
          <w:spacing w:val="-18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кар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тв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18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парат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ин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тр</w:t>
      </w:r>
      <w:r>
        <w:rPr>
          <w:rFonts w:ascii="Times New Roman" w:hAnsi="Times New Roman"/>
          <w:spacing w:val="-2"/>
          <w:w w:val="110"/>
          <w:sz w:val="26"/>
        </w:rPr>
        <w:t>у</w:t>
      </w:r>
      <w:r>
        <w:rPr>
          <w:rFonts w:ascii="Times New Roman" w:hAnsi="Times New Roman"/>
          <w:spacing w:val="-1"/>
          <w:w w:val="110"/>
          <w:sz w:val="26"/>
        </w:rPr>
        <w:t>кции</w:t>
      </w:r>
      <w:r>
        <w:rPr>
          <w:rFonts w:ascii="Times New Roman" w:hAnsi="Times New Roman"/>
          <w:spacing w:val="-21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8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41"/>
          <w:w w:val="103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кар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тв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г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парата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83" w:lineRule="auto" w:before="228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А3.1.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Рекомендации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</w:t>
      </w:r>
      <w:r>
        <w:rPr>
          <w:rFonts w:ascii="Times New Roman" w:hAnsi="Times New Roman"/>
          <w:w w:val="110"/>
          <w:u w:val="thick" w:color="000000"/>
        </w:rPr>
        <w:t>р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льш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мышечно-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травм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(оперативные</w:t>
      </w:r>
      <w:r>
        <w:rPr>
          <w:rFonts w:ascii="Times New Roman" w:hAnsi="Times New Roman"/>
          <w:spacing w:val="45"/>
          <w:w w:val="110"/>
          <w:u w:val="thick" w:color="000000"/>
        </w:rPr>
        <w:t> </w:t>
      </w:r>
      <w:r>
        <w:rPr>
          <w:rFonts w:ascii="Times New Roman" w:hAnsi="Times New Roman"/>
          <w:spacing w:val="4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вмешательства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фиксации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длинных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трубчатых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ож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суставного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ма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обширная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травма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мягких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тканей,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обширное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ративн</w:t>
      </w:r>
      <w:r>
        <w:rPr>
          <w:rFonts w:ascii="Times New Roman" w:hAnsi="Times New Roman"/>
          <w:spacing w:val="-2"/>
          <w:w w:val="110"/>
          <w:u w:val="thick" w:color="000000"/>
        </w:rPr>
        <w:t>ое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16"/>
        <w:ind w:right="112" w:firstLine="667"/>
        <w:jc w:val="both"/>
      </w:pPr>
      <w:r>
        <w:rPr/>
        <w:t>В</w:t>
      </w:r>
      <w:r>
        <w:rPr>
          <w:spacing w:val="28"/>
        </w:rPr>
        <w:t> </w:t>
      </w:r>
      <w:r>
        <w:rPr/>
        <w:t>таблице</w:t>
      </w:r>
      <w:r>
        <w:rPr>
          <w:spacing w:val="21"/>
        </w:rPr>
        <w:t> </w:t>
      </w:r>
      <w:r>
        <w:rPr/>
        <w:t>представлены</w:t>
      </w:r>
      <w:r>
        <w:rPr>
          <w:spacing w:val="22"/>
        </w:rPr>
        <w:t> </w:t>
      </w:r>
      <w:r>
        <w:rPr/>
        <w:t>обезболивающие</w:t>
      </w:r>
      <w:r>
        <w:rPr>
          <w:spacing w:val="26"/>
        </w:rPr>
        <w:t> </w:t>
      </w:r>
      <w:r>
        <w:rPr>
          <w:spacing w:val="-1"/>
        </w:rPr>
        <w:t>лекарственные</w:t>
      </w:r>
      <w:r>
        <w:rPr>
          <w:spacing w:val="23"/>
        </w:rPr>
        <w:t> </w:t>
      </w:r>
      <w:r>
        <w:rPr/>
        <w:t>препараты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/>
        <w:t>режимах</w:t>
      </w:r>
      <w:r>
        <w:rPr>
          <w:spacing w:val="40"/>
          <w:w w:val="102"/>
        </w:rPr>
        <w:t> </w:t>
      </w:r>
      <w:r>
        <w:rPr/>
        <w:t>дозирования</w:t>
      </w:r>
      <w:r>
        <w:rPr>
          <w:spacing w:val="36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соответствии</w:t>
      </w:r>
      <w:r>
        <w:rPr>
          <w:spacing w:val="39"/>
        </w:rPr>
        <w:t> </w:t>
      </w:r>
      <w:r>
        <w:rPr/>
        <w:t>с</w:t>
      </w:r>
      <w:r>
        <w:rPr>
          <w:spacing w:val="36"/>
        </w:rPr>
        <w:t> </w:t>
      </w:r>
      <w:r>
        <w:rPr/>
        <w:t>Клиническим</w:t>
      </w:r>
      <w:r>
        <w:rPr>
          <w:spacing w:val="41"/>
        </w:rPr>
        <w:t> </w:t>
      </w:r>
      <w:r>
        <w:rPr>
          <w:spacing w:val="-1"/>
        </w:rPr>
        <w:t>руководством</w:t>
      </w:r>
      <w:r>
        <w:rPr>
          <w:spacing w:val="41"/>
        </w:rPr>
        <w:t> </w:t>
      </w:r>
      <w:r>
        <w:rPr>
          <w:spacing w:val="-1"/>
        </w:rPr>
        <w:t>по</w:t>
      </w:r>
      <w:r>
        <w:rPr>
          <w:spacing w:val="42"/>
        </w:rPr>
        <w:t> </w:t>
      </w:r>
      <w:r>
        <w:rPr>
          <w:spacing w:val="-1"/>
        </w:rPr>
        <w:t>обезболиванию</w:t>
      </w:r>
      <w:r>
        <w:rPr>
          <w:spacing w:val="39"/>
        </w:rPr>
        <w:t> </w:t>
      </w:r>
      <w:r>
        <w:rPr>
          <w:spacing w:val="-1"/>
        </w:rPr>
        <w:t>при</w:t>
      </w:r>
      <w:r>
        <w:rPr>
          <w:spacing w:val="43"/>
        </w:rPr>
        <w:t> </w:t>
      </w:r>
      <w:r>
        <w:rPr>
          <w:spacing w:val="-1"/>
        </w:rPr>
        <w:t>острой</w:t>
      </w:r>
      <w:r>
        <w:rPr>
          <w:spacing w:val="69"/>
          <w:w w:val="102"/>
        </w:rPr>
        <w:t> </w:t>
      </w:r>
      <w:r>
        <w:rPr/>
        <w:t>мышечно-скелетной</w:t>
      </w:r>
      <w:r>
        <w:rPr>
          <w:spacing w:val="35"/>
        </w:rPr>
        <w:t> </w:t>
      </w:r>
      <w:r>
        <w:rPr>
          <w:spacing w:val="-1"/>
        </w:rPr>
        <w:t>травме</w:t>
      </w:r>
      <w:r>
        <w:rPr>
          <w:spacing w:val="32"/>
        </w:rPr>
        <w:t> </w:t>
      </w:r>
      <w:r>
        <w:rPr/>
        <w:t>[146].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4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115"/>
              <w:ind w:left="901" w:right="318" w:hanging="59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2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916" w:val="left" w:leader="none"/>
                <w:tab w:pos="3628" w:val="left" w:leader="none"/>
              </w:tabs>
              <w:spacing w:line="248" w:lineRule="auto" w:before="115"/>
              <w:ind w:left="97" w:right="9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  <w:tab/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  <w:tab/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Стационар</w:t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95" w:hanging="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25-50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перорально.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мг,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Кеторолак**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15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доз,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[146]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826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Тримеперидин**   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(от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10мг/мл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 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раствора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 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95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5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мг/мл)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 в/м,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п/к  или</w:t>
            </w:r>
            <w:r>
              <w:rPr>
                <w:rFonts w:ascii="Times New Roman" w:hAnsi="Times New Roman" w:cs="Times New Roman" w:eastAsia="Times New Roman"/>
                <w:spacing w:val="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в/в.</w:t>
            </w:r>
            <w:r>
              <w:rPr>
                <w:rFonts w:ascii="Times New Roman" w:hAnsi="Times New Roman" w:cs="Times New Roman" w:eastAsia="Times New Roman"/>
                <w:spacing w:val="28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2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3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3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24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1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90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Морфин**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10-30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сильных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прорывных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болях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879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Амбулаторный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этап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Первая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(после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644" w:val="left" w:leader="none"/>
              </w:tabs>
              <w:spacing w:line="246" w:lineRule="auto" w:before="2"/>
              <w:ind w:left="97" w:right="9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  <w:tab/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  30-60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повторно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#Ибупрофен**  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  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  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[146]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7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562" w:val="left" w:leader="none"/>
                <w:tab w:pos="2125" w:val="left" w:leader="none"/>
                <w:tab w:pos="2582" w:val="left" w:leader="none"/>
                <w:tab w:pos="2920" w:val="left" w:leader="none"/>
              </w:tabs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#Габапентин</w:t>
              <w:tab/>
              <w:t>100</w:t>
              <w:tab/>
              <w:t>мг</w:t>
              <w:tab/>
              <w:t>1</w:t>
              <w:tab/>
              <w:t>таблетка</w:t>
            </w:r>
          </w:p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[146]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69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Вторая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644" w:val="left" w:leader="none"/>
              </w:tabs>
              <w:spacing w:line="246" w:lineRule="auto" w:before="2"/>
              <w:ind w:left="97" w:right="93" w:hanging="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 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  <w:tab/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  30-60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95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(при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необходимости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постепенно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увеличить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максимальной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суточной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дозы: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9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мг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может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6" w:lineRule="auto"/>
        <w:jc w:val="both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260" w:bottom="900" w:left="1720" w:right="12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1321"/>
        <w:gridCol w:w="421"/>
        <w:gridCol w:w="1686"/>
        <w:gridCol w:w="436"/>
      </w:tblGrid>
      <w:tr>
        <w:trPr>
          <w:trHeight w:val="756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7"/>
              <w:ind w:left="901" w:right="318" w:hanging="59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2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428" w:type="dxa"/>
            <w:gridSpan w:val="3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tabs>
                <w:tab w:pos="1916" w:val="left" w:leader="none"/>
              </w:tabs>
              <w:spacing w:line="245" w:lineRule="auto" w:before="117"/>
              <w:ind w:left="97" w:right="2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  <w:tab/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6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7"/>
              <w:ind w:left="2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Третья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644" w:val="left" w:leader="none"/>
              </w:tabs>
              <w:spacing w:line="246" w:lineRule="auto" w:before="2"/>
              <w:ind w:left="97" w:right="93" w:hanging="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 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  <w:tab/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  30-60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gridSpan w:val="4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gridSpan w:val="4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  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gridSpan w:val="4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9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может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6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Четвёртая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644" w:val="left" w:leader="none"/>
              </w:tabs>
              <w:spacing w:line="246" w:lineRule="auto" w:before="2"/>
              <w:ind w:left="97" w:right="9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 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  <w:tab/>
            </w:r>
            <w:r>
              <w:rPr>
                <w:rFonts w:ascii="Times New Roman" w:hAnsi="Times New Roman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  30-60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gridSpan w:val="4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gridSpan w:val="4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  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gridSpan w:val="4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9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может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71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Пятая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3864" w:type="dxa"/>
            <w:gridSpan w:val="4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gridSpan w:val="4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5" w:lineRule="auto" w:before="5"/>
              <w:ind w:left="97" w:right="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отменить.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21" w:type="dxa"/>
            <w:tcBorders>
              <w:top w:val="single" w:sz="4" w:space="0" w:color="000000"/>
              <w:left w:val="nil" w:sz="6" w:space="0" w:color="auto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5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686" w:type="dxa"/>
            <w:tcBorders>
              <w:top w:val="single" w:sz="4" w:space="0" w:color="000000"/>
              <w:left w:val="nil" w:sz="6" w:space="0" w:color="auto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5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6" w:type="dxa"/>
            <w:tcBorders>
              <w:top w:val="single" w:sz="4" w:space="0" w:color="000000"/>
              <w:left w:val="nil" w:sz="6" w:space="0" w:color="auto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-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тем</w:t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283" w:lineRule="auto" w:before="75"/>
        <w:ind w:right="25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А3.2.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ации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16"/>
          <w:w w:val="110"/>
          <w:u w:val="thick" w:color="000000"/>
        </w:rPr>
        <w:t> </w:t>
      </w:r>
      <w:r>
        <w:rPr>
          <w:rFonts w:ascii="Times New Roman" w:hAnsi="Times New Roman"/>
          <w:spacing w:val="1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без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оперативного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тва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(закрытые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мы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поверхностные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ранения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9"/>
          <w:szCs w:val="9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732"/>
        <w:gridCol w:w="2928"/>
      </w:tblGrid>
      <w:tr>
        <w:trPr>
          <w:trHeight w:val="527" w:hRule="exact"/>
        </w:trPr>
        <w:tc>
          <w:tcPr>
            <w:tcW w:w="22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Вид</w:t>
            </w:r>
            <w:r>
              <w:rPr>
                <w:rFonts w:ascii="Times New Roman" w:hAnsi="Times New Roman"/>
                <w:spacing w:val="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травмы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4" w:right="1413" w:hanging="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8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454" w:val="left" w:leader="none"/>
              </w:tabs>
              <w:spacing w:line="245" w:lineRule="auto" w:before="5"/>
              <w:ind w:left="97" w:right="9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Малая</w:t>
              <w:tab/>
              <w:t>травма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небольших</w:t>
              <w:tab/>
            </w:r>
            <w:r>
              <w:rPr>
                <w:rFonts w:ascii="Times New Roman" w:hAnsi="Times New Roman"/>
                <w:sz w:val="22"/>
              </w:rPr>
              <w:t>костей,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растяжения,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поверхностные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раны)</w:t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35" w:val="left" w:leader="none"/>
                <w:tab w:pos="2583" w:val="left" w:leader="none"/>
              </w:tabs>
              <w:spacing w:line="245" w:lineRule="auto" w:before="5"/>
              <w:ind w:left="94" w:right="9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  <w:tab/>
              <w:t>1000</w:t>
              <w:tab/>
              <w:t>мг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95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306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9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Большая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крупных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костей,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разрывы)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2"/>
              <w:ind w:left="97" w:right="9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35" w:val="left" w:leader="none"/>
                <w:tab w:pos="2583" w:val="left" w:leader="none"/>
              </w:tabs>
              <w:spacing w:line="245" w:lineRule="auto" w:before="2"/>
              <w:ind w:left="94" w:right="9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  <w:tab/>
              <w:t>1000</w:t>
              <w:tab/>
              <w:t>мг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tabs>
                <w:tab w:pos="1533" w:val="left" w:leader="none"/>
                <w:tab w:pos="2593" w:val="left" w:leader="none"/>
              </w:tabs>
              <w:spacing w:line="245" w:lineRule="auto"/>
              <w:ind w:left="94" w:right="9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перорально</w:t>
              <w:tab/>
              <w:t>каждые</w:t>
              <w:tab/>
              <w:t>12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8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2"/>
              <w:ind w:left="97" w:right="95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1240" w:bottom="900" w:left="1720" w:right="1080"/>
        </w:sectPr>
      </w:pPr>
    </w:p>
    <w:p>
      <w:pPr>
        <w:pStyle w:val="BodyText"/>
        <w:spacing w:line="240" w:lineRule="auto" w:before="58"/>
        <w:ind w:left="9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А3.3.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Рекомендации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послеоперационному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обезболиванию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5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9" w:hRule="exact"/>
        </w:trPr>
        <w:tc>
          <w:tcPr>
            <w:tcW w:w="879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28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Ненаркотический</w:t>
            </w:r>
            <w:r>
              <w:rPr>
                <w:rFonts w:ascii="Times New Roman" w:hAnsi="Times New Roman"/>
                <w:spacing w:val="4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Парацетамол**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4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(6-8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ректально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(8-11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(12-16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5-9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10-14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В\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инфузия: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мг/кг.(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0.75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25" w:firstLine="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р\сут,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инфузиями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6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Таблетки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4" w:right="55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5" w:right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8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9-11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3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500-1000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69" w:hRule="exact"/>
        </w:trPr>
        <w:tc>
          <w:tcPr>
            <w:tcW w:w="879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176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Нестероидные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палит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препараты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Диклофенак**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Порошок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приготовления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раствора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приёма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9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3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33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25-50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Ибупрофен**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(100мг/5мл):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(5-7,6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1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(7,7-9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94" w:right="1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(200мг/5мл):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1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5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1260" w:bottom="900" w:left="1720" w:right="12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9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51" w:lineRule="auto" w:before="6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3,75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11,25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мл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(300-400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(1200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53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детям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9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ректальные,</w:t>
            </w:r>
            <w:r>
              <w:rPr>
                <w:rFonts w:ascii="Times New Roman" w:hAnsi="Times New Roman"/>
                <w:spacing w:val="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[ДЛЯ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ДЕТЕЙ]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кг):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 w:before="9"/>
              <w:ind w:left="92" w:right="3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180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5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интервалами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приемами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препарата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5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12,0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8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Кеторолак**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05" w:lineRule="exact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05" w:lineRule="exact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05" w:lineRule="exact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10-30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4" w:right="32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202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рфин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приема</w:t>
            </w:r>
            <w:r>
              <w:rPr>
                <w:rFonts w:ascii="Times New Roman" w:hAnsi="Times New Roman"/>
                <w:spacing w:val="2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/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та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0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27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4" w:right="35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26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3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5" w:right="18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4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рождения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3" w:lineRule="auto" w:before="6"/>
              <w:ind w:left="95" w:right="102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3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Трамадол**</w:t>
            </w:r>
            <w:r>
              <w:rPr>
                <w:rFonts w:ascii="Times New Roman" w:hAnsi="Times New Roman"/>
                <w:w w:val="110"/>
                <w:position w:val="9"/>
                <w:sz w:val="15"/>
              </w:rPr>
              <w:t>1</w:t>
            </w:r>
            <w:r>
              <w:rPr>
                <w:rFonts w:ascii="Times New Roman" w:hAnsi="Times New Roman"/>
                <w:sz w:val="15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лет*: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95" w:right="5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1240" w:bottom="880" w:left="1720" w:right="12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5"/>
      </w:tblGrid>
      <w:tr>
        <w:trPr>
          <w:trHeight w:val="659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51" w:lineRule="auto" w:before="6"/>
              <w:ind w:left="95" w:right="15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87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1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введения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наступила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удовлетворитель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ная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анальгезия,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повторно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может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быть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назначено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1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89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63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1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8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2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2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2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Тримеперидин**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0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6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w w:val="105"/>
                <w:position w:val="7"/>
                <w:sz w:val="12"/>
              </w:rPr>
              <w:t>2</w:t>
            </w:r>
            <w:r>
              <w:rPr>
                <w:rFonts w:ascii="Times New Roman" w:hAnsi="Times New Roman"/>
                <w:spacing w:val="9"/>
                <w:w w:val="105"/>
                <w:position w:val="7"/>
                <w:sz w:val="12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8"/>
              <w:ind w:left="95" w:right="181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7" w:lineRule="auto" w:before="8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Фентанил**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5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10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спонтанном</w:t>
            </w:r>
            <w:r>
              <w:rPr>
                <w:rFonts w:ascii="Times New Roman" w:hAnsi="Times New Roman"/>
                <w:spacing w:val="-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дыхании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17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ИВЛ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pStyle w:val="BodyText"/>
        <w:spacing w:line="245" w:lineRule="auto" w:before="93"/>
        <w:ind w:right="128"/>
        <w:jc w:val="left"/>
      </w:pPr>
      <w:r>
        <w:rPr>
          <w:position w:val="9"/>
          <w:sz w:val="15"/>
        </w:rPr>
        <w:t>1  </w:t>
      </w:r>
      <w:r>
        <w:rPr>
          <w:spacing w:val="-1"/>
        </w:rPr>
        <w:t>Детям</w:t>
      </w:r>
      <w:r>
        <w:rPr>
          <w:spacing w:val="16"/>
        </w:rPr>
        <w:t> </w:t>
      </w:r>
      <w:r>
        <w:rPr/>
        <w:t>до</w:t>
      </w:r>
      <w:r>
        <w:rPr>
          <w:spacing w:val="14"/>
        </w:rPr>
        <w:t> </w:t>
      </w:r>
      <w:r>
        <w:rPr/>
        <w:t>12</w:t>
      </w:r>
      <w:r>
        <w:rPr>
          <w:spacing w:val="19"/>
        </w:rPr>
        <w:t> </w:t>
      </w:r>
      <w:r>
        <w:rPr/>
        <w:t>лет</w:t>
      </w:r>
      <w:r>
        <w:rPr>
          <w:spacing w:val="16"/>
        </w:rPr>
        <w:t> </w:t>
      </w:r>
      <w:r>
        <w:rPr>
          <w:spacing w:val="-1"/>
        </w:rPr>
        <w:t>предпочтительно</w:t>
      </w:r>
      <w:r>
        <w:rPr>
          <w:spacing w:val="14"/>
        </w:rPr>
        <w:t> </w:t>
      </w:r>
      <w:r>
        <w:rPr/>
        <w:t>применять</w:t>
      </w:r>
      <w:r>
        <w:rPr>
          <w:spacing w:val="14"/>
        </w:rPr>
        <w:t> </w:t>
      </w:r>
      <w:r>
        <w:rPr/>
        <w:t>морфин**</w:t>
      </w:r>
      <w:r>
        <w:rPr>
          <w:spacing w:val="17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необходимости</w:t>
      </w:r>
      <w:r>
        <w:rPr>
          <w:spacing w:val="20"/>
        </w:rPr>
        <w:t> </w:t>
      </w:r>
      <w:r>
        <w:rPr>
          <w:spacing w:val="-1"/>
        </w:rPr>
        <w:t>назначения</w:t>
      </w:r>
      <w:r>
        <w:rPr>
          <w:spacing w:val="77"/>
          <w:w w:val="102"/>
        </w:rPr>
        <w:t> </w:t>
      </w:r>
      <w:r>
        <w:rPr/>
        <w:t>опиоидных</w:t>
      </w:r>
      <w:r>
        <w:rPr>
          <w:spacing w:val="22"/>
        </w:rPr>
        <w:t> </w:t>
      </w:r>
      <w:r>
        <w:rPr>
          <w:spacing w:val="-1"/>
        </w:rPr>
        <w:t>анальгетиков,</w:t>
      </w:r>
      <w:r>
        <w:rPr>
          <w:spacing w:val="20"/>
        </w:rPr>
        <w:t> </w:t>
      </w:r>
      <w:r>
        <w:rPr>
          <w:spacing w:val="-1"/>
        </w:rPr>
        <w:t>так</w:t>
      </w:r>
      <w:r>
        <w:rPr>
          <w:spacing w:val="21"/>
        </w:rPr>
        <w:t> </w:t>
      </w:r>
      <w:r>
        <w:rPr/>
        <w:t>как</w:t>
      </w:r>
      <w:r>
        <w:rPr>
          <w:spacing w:val="20"/>
        </w:rPr>
        <w:t> </w:t>
      </w:r>
      <w:r>
        <w:rPr/>
        <w:t>применение</w:t>
      </w:r>
      <w:r>
        <w:rPr>
          <w:spacing w:val="19"/>
        </w:rPr>
        <w:t> </w:t>
      </w:r>
      <w:r>
        <w:rPr>
          <w:spacing w:val="-1"/>
        </w:rPr>
        <w:t>трамадола**</w:t>
      </w:r>
      <w:r>
        <w:rPr>
          <w:spacing w:val="20"/>
        </w:rPr>
        <w:t> </w:t>
      </w:r>
      <w:r>
        <w:rPr/>
        <w:t>ассоциировано</w:t>
      </w:r>
      <w:r>
        <w:rPr>
          <w:spacing w:val="17"/>
        </w:rPr>
        <w:t> </w:t>
      </w:r>
      <w:r>
        <w:rPr/>
        <w:t>с</w:t>
      </w:r>
      <w:r>
        <w:rPr>
          <w:spacing w:val="22"/>
        </w:rPr>
        <w:t> </w:t>
      </w:r>
      <w:r>
        <w:rPr/>
        <w:t>большим</w:t>
      </w:r>
      <w:r>
        <w:rPr>
          <w:spacing w:val="49"/>
          <w:w w:val="102"/>
        </w:rPr>
        <w:t> </w:t>
      </w:r>
      <w:r>
        <w:rPr/>
        <w:t>риском</w:t>
      </w:r>
      <w:r>
        <w:rPr>
          <w:spacing w:val="17"/>
        </w:rPr>
        <w:t> </w:t>
      </w:r>
      <w:r>
        <w:rPr/>
        <w:t>нежелательных</w:t>
      </w:r>
      <w:r>
        <w:rPr>
          <w:spacing w:val="18"/>
        </w:rPr>
        <w:t> </w:t>
      </w:r>
      <w:r>
        <w:rPr/>
        <w:t>реакций</w:t>
      </w:r>
      <w:r>
        <w:rPr>
          <w:spacing w:val="21"/>
        </w:rPr>
        <w:t> </w:t>
      </w:r>
      <w:r>
        <w:rPr/>
        <w:t>[137,</w:t>
      </w:r>
      <w:r>
        <w:rPr>
          <w:spacing w:val="21"/>
        </w:rPr>
        <w:t> </w:t>
      </w:r>
      <w:r>
        <w:rPr/>
        <w:t>138].</w:t>
      </w:r>
      <w:r>
        <w:rPr/>
      </w:r>
    </w:p>
    <w:p>
      <w:pPr>
        <w:pStyle w:val="BodyText"/>
        <w:spacing w:line="245" w:lineRule="auto" w:before="88"/>
        <w:ind w:right="128"/>
        <w:jc w:val="left"/>
      </w:pPr>
      <w:r>
        <w:rPr>
          <w:position w:val="9"/>
          <w:sz w:val="15"/>
        </w:rPr>
        <w:t>2</w:t>
      </w:r>
      <w:r>
        <w:rPr>
          <w:spacing w:val="34"/>
          <w:position w:val="9"/>
          <w:sz w:val="15"/>
        </w:rPr>
        <w:t> </w:t>
      </w:r>
      <w:r>
        <w:rPr>
          <w:spacing w:val="-1"/>
        </w:rPr>
        <w:t>Применение</w:t>
      </w:r>
      <w:r>
        <w:rPr>
          <w:spacing w:val="12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14"/>
        </w:rPr>
        <w:t> </w:t>
      </w:r>
      <w:r>
        <w:rPr>
          <w:spacing w:val="-1"/>
        </w:rPr>
        <w:t>рекомендуется,</w:t>
      </w:r>
      <w:r>
        <w:rPr>
          <w:spacing w:val="14"/>
        </w:rPr>
        <w:t> </w:t>
      </w:r>
      <w:r>
        <w:rPr/>
        <w:t>т.к.</w:t>
      </w:r>
      <w:r>
        <w:rPr>
          <w:spacing w:val="13"/>
        </w:rPr>
        <w:t> </w:t>
      </w:r>
      <w:r>
        <w:rPr/>
        <w:t>его</w:t>
      </w:r>
      <w:r>
        <w:rPr>
          <w:spacing w:val="14"/>
        </w:rPr>
        <w:t> </w:t>
      </w:r>
      <w:r>
        <w:rPr/>
        <w:t>метаболит</w:t>
      </w:r>
      <w:r>
        <w:rPr>
          <w:spacing w:val="14"/>
        </w:rPr>
        <w:t> </w:t>
      </w:r>
      <w:r>
        <w:rPr>
          <w:spacing w:val="-1"/>
        </w:rPr>
        <w:t>накапливается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организме</w:t>
      </w:r>
      <w:r>
        <w:rPr>
          <w:spacing w:val="12"/>
        </w:rPr>
        <w:t> </w:t>
      </w:r>
      <w:r>
        <w:rPr/>
        <w:t>и</w:t>
      </w:r>
      <w:r>
        <w:rPr>
          <w:spacing w:val="73"/>
          <w:w w:val="102"/>
        </w:rPr>
        <w:t> </w:t>
      </w:r>
      <w:r>
        <w:rPr/>
        <w:t>при</w:t>
      </w:r>
      <w:r>
        <w:rPr>
          <w:spacing w:val="21"/>
        </w:rPr>
        <w:t> </w:t>
      </w:r>
      <w:r>
        <w:rPr/>
        <w:t>повторном</w:t>
      </w:r>
      <w:r>
        <w:rPr>
          <w:spacing w:val="18"/>
        </w:rPr>
        <w:t> </w:t>
      </w:r>
      <w:r>
        <w:rPr>
          <w:spacing w:val="-1"/>
        </w:rPr>
        <w:t>применении</w:t>
      </w:r>
      <w:r>
        <w:rPr>
          <w:spacing w:val="23"/>
        </w:rPr>
        <w:t> </w:t>
      </w:r>
      <w:r>
        <w:rPr/>
        <w:t>провоцирует</w:t>
      </w:r>
      <w:r>
        <w:rPr>
          <w:spacing w:val="25"/>
        </w:rPr>
        <w:t> </w:t>
      </w:r>
      <w:r>
        <w:rPr>
          <w:spacing w:val="-1"/>
        </w:rPr>
        <w:t>судороги</w:t>
      </w:r>
      <w:r>
        <w:rPr>
          <w:spacing w:val="22"/>
        </w:rPr>
        <w:t> </w:t>
      </w:r>
      <w:r>
        <w:rPr/>
        <w:t>[139].</w:t>
      </w:r>
      <w:r>
        <w:rPr/>
      </w:r>
    </w:p>
    <w:p>
      <w:pPr>
        <w:spacing w:after="0" w:line="245" w:lineRule="auto"/>
        <w:jc w:val="left"/>
        <w:sectPr>
          <w:footerReference w:type="default" r:id="rId23"/>
          <w:pgSz w:w="12240" w:h="15840"/>
          <w:pgMar w:footer="688" w:header="0" w:top="1240" w:bottom="880" w:left="1720" w:right="1220"/>
          <w:pgNumType w:start="70"/>
        </w:sectPr>
      </w:pPr>
    </w:p>
    <w:p>
      <w:pPr>
        <w:pStyle w:val="BodyText"/>
        <w:spacing w:line="283" w:lineRule="auto" w:before="58"/>
        <w:ind w:left="636" w:right="27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А3.4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Рекомендуемые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интервалы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между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профилактическим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w w:val="105"/>
          <w:u w:val="thick" w:color="000000"/>
        </w:rPr>
        <w:t>применением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антик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аг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лянт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ак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иальными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твами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5"/>
          <w:u w:val="single" w:color="000000"/>
        </w:rPr>
        <w:t>пациентов[</w:t>
      </w:r>
      <w:r>
        <w:rPr>
          <w:w w:val="105"/>
          <w:u w:val="single" w:color="000000"/>
        </w:rPr>
        <w:t>Ошибка!</w:t>
      </w:r>
      <w:r>
        <w:rPr>
          <w:spacing w:val="-13"/>
          <w:w w:val="105"/>
          <w:u w:val="single" w:color="000000"/>
        </w:rPr>
        <w:t> </w:t>
      </w:r>
      <w:r>
        <w:rPr>
          <w:rFonts w:ascii="Times New Roman" w:hAnsi="Times New Roman"/>
          <w:spacing w:val="-13"/>
          <w:w w:val="105"/>
          <w:u w:val="single" w:color="000000"/>
        </w:rPr>
      </w:r>
      <w:r>
        <w:rPr>
          <w:spacing w:val="-2"/>
          <w:w w:val="105"/>
          <w:u w:val="single" w:color="000000"/>
        </w:rPr>
        <w:t>Источник</w:t>
      </w:r>
      <w:r>
        <w:rPr>
          <w:spacing w:val="-8"/>
          <w:w w:val="105"/>
          <w:u w:val="single" w:color="000000"/>
        </w:rPr>
        <w:t> </w:t>
      </w:r>
      <w:r>
        <w:rPr>
          <w:rFonts w:ascii="Times New Roman" w:hAnsi="Times New Roman"/>
          <w:spacing w:val="-8"/>
          <w:w w:val="105"/>
          <w:u w:val="single" w:color="000000"/>
        </w:rPr>
      </w:r>
      <w:r>
        <w:rPr>
          <w:spacing w:val="-2"/>
          <w:w w:val="105"/>
          <w:u w:val="single" w:color="000000"/>
        </w:rPr>
        <w:t>ссылки</w:t>
      </w:r>
      <w:r>
        <w:rPr>
          <w:spacing w:val="-10"/>
          <w:w w:val="105"/>
          <w:u w:val="single" w:color="000000"/>
        </w:rPr>
        <w:t> </w:t>
      </w:r>
      <w:r>
        <w:rPr>
          <w:rFonts w:ascii="Times New Roman" w:hAnsi="Times New Roman"/>
          <w:spacing w:val="-10"/>
          <w:w w:val="105"/>
          <w:u w:val="single" w:color="000000"/>
        </w:rPr>
      </w:r>
      <w:r>
        <w:rPr>
          <w:spacing w:val="1"/>
          <w:w w:val="105"/>
          <w:u w:val="single" w:color="000000"/>
        </w:rPr>
        <w:t>не</w:t>
      </w:r>
      <w:r>
        <w:rPr>
          <w:spacing w:val="-13"/>
          <w:w w:val="105"/>
          <w:u w:val="single" w:color="000000"/>
        </w:rPr>
        <w:t> </w:t>
      </w:r>
      <w:r>
        <w:rPr>
          <w:rFonts w:ascii="Times New Roman" w:hAnsi="Times New Roman"/>
          <w:spacing w:val="-13"/>
          <w:w w:val="105"/>
          <w:u w:val="single" w:color="000000"/>
        </w:rPr>
      </w:r>
      <w:r>
        <w:rPr>
          <w:spacing w:val="-2"/>
          <w:w w:val="105"/>
          <w:u w:val="single" w:color="000000"/>
        </w:rPr>
        <w:t>найден.</w:t>
      </w:r>
      <w:r>
        <w:rPr>
          <w:rFonts w:ascii="Times New Roman" w:hAnsi="Times New Roman"/>
          <w:spacing w:val="-2"/>
          <w:w w:val="105"/>
          <w:u w:val="single" w:color="000000"/>
        </w:rPr>
        <w:t>]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9"/>
          <w:szCs w:val="9"/>
        </w:rPr>
      </w:pP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99"/>
        <w:gridCol w:w="2279"/>
        <w:gridCol w:w="1956"/>
        <w:gridCol w:w="1642"/>
      </w:tblGrid>
      <w:tr>
        <w:trPr>
          <w:trHeight w:val="1810" w:hRule="exact"/>
        </w:trPr>
        <w:tc>
          <w:tcPr>
            <w:tcW w:w="359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34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Антикоагулянт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7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pStyle w:val="TableParagraph"/>
              <w:spacing w:line="223" w:lineRule="auto" w:before="3"/>
              <w:ind w:left="318" w:right="32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Перед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нейроаксиальным</w:t>
            </w:r>
            <w:r>
              <w:rPr>
                <w:rFonts w:ascii="Times New Roman" w:hAnsi="Times New Roman"/>
                <w:spacing w:val="23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вмешательством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13" w:lineRule="auto" w:before="105"/>
              <w:ind w:left="318" w:right="32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sz w:val="18"/>
              </w:rPr>
              <w:t>(м</w:t>
            </w:r>
            <w:r>
              <w:rPr>
                <w:rFonts w:ascii="Times New Roman" w:hAnsi="Times New Roman"/>
                <w:spacing w:val="-2"/>
                <w:sz w:val="18"/>
              </w:rPr>
              <w:t>ини</w:t>
            </w:r>
            <w:r>
              <w:rPr>
                <w:rFonts w:ascii="Times New Roman" w:hAnsi="Times New Roman"/>
                <w:spacing w:val="-1"/>
                <w:sz w:val="18"/>
              </w:rPr>
              <w:t>ма</w:t>
            </w:r>
            <w:r>
              <w:rPr>
                <w:rFonts w:ascii="Times New Roman" w:hAnsi="Times New Roman"/>
                <w:spacing w:val="-2"/>
                <w:sz w:val="18"/>
              </w:rPr>
              <w:t>л</w:t>
            </w:r>
            <w:r>
              <w:rPr>
                <w:rFonts w:ascii="Times New Roman" w:hAnsi="Times New Roman"/>
                <w:spacing w:val="-1"/>
                <w:sz w:val="18"/>
              </w:rPr>
              <w:t>ь</w:t>
            </w:r>
            <w:r>
              <w:rPr>
                <w:rFonts w:ascii="Times New Roman" w:hAnsi="Times New Roman"/>
                <w:spacing w:val="-2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sz w:val="18"/>
              </w:rPr>
              <w:t>ое</w:t>
            </w:r>
            <w:r>
              <w:rPr>
                <w:rFonts w:ascii="Times New Roman" w:hAnsi="Times New Roman"/>
                <w:spacing w:val="2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время</w:t>
            </w:r>
            <w:r>
              <w:rPr>
                <w:rFonts w:ascii="Times New Roman" w:hAnsi="Times New Roman"/>
                <w:spacing w:val="27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между </w:t>
            </w:r>
            <w:r>
              <w:rPr>
                <w:rFonts w:ascii="Times New Roman" w:hAnsi="Times New Roman"/>
                <w:spacing w:val="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последним</w:t>
            </w:r>
            <w:r>
              <w:rPr>
                <w:rFonts w:ascii="Times New Roman" w:hAnsi="Times New Roman"/>
                <w:spacing w:val="22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применением</w:t>
            </w:r>
            <w:r>
              <w:rPr>
                <w:rFonts w:ascii="Times New Roman" w:hAnsi="Times New Roman"/>
                <w:spacing w:val="23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антикоагулянта  </w:t>
            </w:r>
            <w:r>
              <w:rPr>
                <w:rFonts w:ascii="Times New Roman" w:hAnsi="Times New Roman"/>
                <w:spacing w:val="40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</w:t>
            </w:r>
            <w:r>
              <w:rPr>
                <w:rFonts w:ascii="Times New Roman" w:hAnsi="Times New Roman"/>
                <w:w w:val="9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нейраксиальной</w:t>
            </w:r>
            <w:r>
              <w:rPr>
                <w:rFonts w:ascii="Times New Roman" w:hAnsi="Times New Roman"/>
                <w:spacing w:val="23"/>
                <w:w w:val="9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процедурой)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tcBorders>
              <w:top w:val="single" w:sz="8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pStyle w:val="TableParagraph"/>
              <w:spacing w:line="224" w:lineRule="auto" w:before="2"/>
              <w:ind w:left="330" w:right="314" w:firstLine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При</w:t>
            </w:r>
            <w:r>
              <w:rPr>
                <w:rFonts w:ascii="Times New Roman" w:hAnsi="Times New Roman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установленном</w:t>
            </w:r>
            <w:r>
              <w:rPr>
                <w:rFonts w:ascii="Times New Roman" w:hAnsi="Times New Roman"/>
                <w:spacing w:val="24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эпидуральном</w:t>
            </w:r>
            <w:r>
              <w:rPr>
                <w:rFonts w:ascii="Times New Roman" w:hAnsi="Times New Roman"/>
                <w:spacing w:val="24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катетере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42" w:type="dxa"/>
            <w:tcBorders>
              <w:top w:val="single" w:sz="8" w:space="0" w:color="000000"/>
              <w:left w:val="single" w:sz="6" w:space="0" w:color="000000"/>
              <w:bottom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23" w:lineRule="auto" w:before="3"/>
              <w:ind w:left="174" w:right="9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10"/>
                <w:sz w:val="18"/>
              </w:rPr>
              <w:t>Пос</w:t>
            </w:r>
            <w:r>
              <w:rPr>
                <w:rFonts w:ascii="Times New Roman" w:hAnsi="Times New Roman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1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удаления</w:t>
            </w:r>
            <w:r>
              <w:rPr>
                <w:rFonts w:ascii="Times New Roman" w:hAnsi="Times New Roman"/>
                <w:spacing w:val="22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эпидурального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катетера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1" w:lineRule="auto" w:before="113"/>
              <w:ind w:left="111" w:right="120" w:hanging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(сроки</w:t>
            </w:r>
            <w:r>
              <w:rPr>
                <w:rFonts w:ascii="Times New Roman" w:hAnsi="Times New Roman"/>
                <w:spacing w:val="22"/>
                <w:w w:val="9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возобновления</w:t>
            </w:r>
            <w:r>
              <w:rPr>
                <w:rFonts w:ascii="Times New Roman" w:hAnsi="Times New Roman"/>
                <w:spacing w:val="21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применения</w:t>
            </w:r>
            <w:r>
              <w:rPr>
                <w:rFonts w:ascii="Times New Roman" w:hAnsi="Times New Roman"/>
                <w:spacing w:val="23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а</w:t>
            </w:r>
            <w:r>
              <w:rPr>
                <w:rFonts w:ascii="Times New Roman" w:hAnsi="Times New Roman"/>
                <w:spacing w:val="-2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sz w:val="18"/>
              </w:rPr>
              <w:t>т</w:t>
            </w:r>
            <w:r>
              <w:rPr>
                <w:rFonts w:ascii="Times New Roman" w:hAnsi="Times New Roman"/>
                <w:spacing w:val="-2"/>
                <w:sz w:val="18"/>
              </w:rPr>
              <w:t>и</w:t>
            </w:r>
            <w:r>
              <w:rPr>
                <w:rFonts w:ascii="Times New Roman" w:hAnsi="Times New Roman"/>
                <w:spacing w:val="-1"/>
                <w:sz w:val="18"/>
              </w:rPr>
              <w:t>коа</w:t>
            </w:r>
            <w:r>
              <w:rPr>
                <w:rFonts w:ascii="Times New Roman" w:hAnsi="Times New Roman"/>
                <w:spacing w:val="-2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sz w:val="18"/>
              </w:rPr>
              <w:t>г</w:t>
            </w:r>
            <w:r>
              <w:rPr>
                <w:rFonts w:ascii="Times New Roman" w:hAnsi="Times New Roman"/>
                <w:spacing w:val="-2"/>
                <w:sz w:val="18"/>
              </w:rPr>
              <w:t>л</w:t>
            </w:r>
            <w:r>
              <w:rPr>
                <w:rFonts w:ascii="Times New Roman" w:hAnsi="Times New Roman"/>
                <w:spacing w:val="-1"/>
                <w:sz w:val="18"/>
              </w:rPr>
              <w:t>я</w:t>
            </w:r>
            <w:r>
              <w:rPr>
                <w:rFonts w:ascii="Times New Roman" w:hAnsi="Times New Roman"/>
                <w:spacing w:val="-2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sz w:val="18"/>
              </w:rPr>
              <w:t>та)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69" w:hRule="exact"/>
        </w:trPr>
        <w:tc>
          <w:tcPr>
            <w:tcW w:w="3599" w:type="dxa"/>
            <w:tcBorders>
              <w:top w:val="single" w:sz="7" w:space="0" w:color="000000"/>
              <w:left w:val="single" w:sz="8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8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Гепарин</w:t>
            </w:r>
            <w:r>
              <w:rPr>
                <w:rFonts w:ascii="Times New Roman" w:hAnsi="Times New Roman"/>
                <w:spacing w:val="-3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натрия**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79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8"/>
              <w:ind w:left="13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0" w:lineRule="auto" w:before="6"/>
              <w:ind w:left="102" w:right="28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Предпочтительный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антикоагулянт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42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99"/>
              <w:ind w:left="21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66" w:hRule="exact"/>
        </w:trPr>
        <w:tc>
          <w:tcPr>
            <w:tcW w:w="359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pStyle w:val="TableParagraph"/>
              <w:spacing w:line="22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НМГ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Calibri" w:hAnsi="Calibri"/>
                <w:w w:val="105"/>
                <w:sz w:val="20"/>
              </w:rPr>
              <w:t>B01AB</w:t>
            </w:r>
            <w:r>
              <w:rPr>
                <w:rFonts w:ascii="Calibri" w:hAnsi="Calibri"/>
                <w:spacing w:val="-15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профилактической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дозе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211" w:val="left" w:leader="none"/>
              </w:tabs>
              <w:spacing w:line="219" w:lineRule="auto" w:before="8" w:after="0"/>
              <w:ind w:left="239" w:right="614" w:hanging="14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Эноксапарин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натрия**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день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п/к(при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нормальной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функции</w:t>
            </w:r>
            <w:r>
              <w:rPr>
                <w:rFonts w:ascii="Times New Roman" w:hAnsi="Times New Roman"/>
                <w:spacing w:val="-2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почек);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215" w:val="left" w:leader="none"/>
              </w:tabs>
              <w:spacing w:line="258" w:lineRule="auto" w:before="0" w:after="0"/>
              <w:ind w:left="215" w:right="72" w:hanging="1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Эноксапарин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натрия**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день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8"/>
              <w:ind w:left="279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клиренсе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креатинина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&lt;30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мл/мин)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7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3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3"/>
                <w:w w:val="105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11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3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3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4</w:t>
            </w:r>
            <w:r>
              <w:rPr>
                <w:rFonts w:ascii="Times New Roman" w:hAnsi="Times New Roman" w:cs="Times New Roman" w:eastAsia="Times New Roman"/>
                <w:spacing w:val="-11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194" w:lineRule="exact" w:before="19"/>
              <w:ind w:left="133" w:right="86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клиренсе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креатинина</w:t>
            </w:r>
            <w:r>
              <w:rPr>
                <w:rFonts w:ascii="Times New Roman" w:hAnsi="Times New Roman"/>
                <w:spacing w:val="-2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&lt;30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мл/мин)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/>
              <w:ind w:left="102" w:right="23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После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установки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катетера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должно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пройти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перед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подкожной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инъекцией</w:t>
            </w:r>
            <w:r>
              <w:rPr>
                <w:rFonts w:ascii="Times New Roman" w:hAnsi="Times New Roman"/>
                <w:spacing w:val="-3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НМГ.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63" w:lineRule="auto"/>
              <w:ind w:left="102" w:right="44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Удалять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катетер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следует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ранее,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через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после</w:t>
            </w:r>
            <w:r>
              <w:rPr>
                <w:rFonts w:ascii="Times New Roman" w:hAnsi="Times New Roman"/>
                <w:spacing w:val="-3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подкожной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инъекции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НМГ.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21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41" w:hRule="exact"/>
        </w:trPr>
        <w:tc>
          <w:tcPr>
            <w:tcW w:w="35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0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Фондапаринукс </w:t>
            </w:r>
            <w:r>
              <w:rPr>
                <w:rFonts w:ascii="Times New Roman" w:hAnsi="Times New Roman"/>
                <w:spacing w:val="14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натрия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79" w:type="dxa"/>
            <w:tcBorders>
              <w:top w:val="single" w:sz="6" w:space="0" w:color="000000"/>
              <w:left w:val="single" w:sz="7" w:space="0" w:color="000000"/>
              <w:bottom w:val="single" w:sz="8" w:space="0" w:color="000000"/>
              <w:right w:val="single" w:sz="6" w:space="0" w:color="000000"/>
            </w:tcBorders>
          </w:tcPr>
          <w:p>
            <w:pPr>
              <w:pStyle w:val="TableParagraph"/>
              <w:spacing w:line="204" w:lineRule="exact"/>
              <w:ind w:left="13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36-72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Противопоказаны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4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49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41" w:hRule="exact"/>
        </w:trPr>
        <w:tc>
          <w:tcPr>
            <w:tcW w:w="3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01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Дабигатрана </w:t>
            </w:r>
            <w:r>
              <w:rPr>
                <w:rFonts w:ascii="Times New Roman" w:hAnsi="Times New Roman"/>
                <w:spacing w:val="1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этексилат**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7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6" w:space="0" w:color="000000"/>
            </w:tcBorders>
          </w:tcPr>
          <w:p>
            <w:pPr>
              <w:pStyle w:val="TableParagraph"/>
              <w:spacing w:line="201" w:lineRule="exact"/>
              <w:ind w:left="13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>
            <w:pPr/>
          </w:p>
        </w:tc>
        <w:tc>
          <w:tcPr>
            <w:tcW w:w="1642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3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01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ривароксабан**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7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6" w:space="0" w:color="000000"/>
            </w:tcBorders>
          </w:tcPr>
          <w:p>
            <w:pPr>
              <w:pStyle w:val="TableParagraph"/>
              <w:spacing w:line="201" w:lineRule="exact"/>
              <w:ind w:left="13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>
            <w:pPr/>
          </w:p>
        </w:tc>
        <w:tc>
          <w:tcPr>
            <w:tcW w:w="1642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6" w:hRule="exact"/>
        </w:trPr>
        <w:tc>
          <w:tcPr>
            <w:tcW w:w="3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0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апиксабан**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7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6" w:space="0" w:color="000000"/>
            </w:tcBorders>
          </w:tcPr>
          <w:p>
            <w:pPr>
              <w:pStyle w:val="TableParagraph"/>
              <w:spacing w:line="206" w:lineRule="exact"/>
              <w:ind w:left="13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vMerge/>
            <w:tcBorders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>
            <w:pPr/>
          </w:p>
        </w:tc>
        <w:tc>
          <w:tcPr>
            <w:tcW w:w="1642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369" w:lineRule="auto" w:before="75"/>
        <w:ind w:left="636" w:right="271" w:firstLine="532"/>
        <w:jc w:val="both"/>
      </w:pPr>
      <w:r>
        <w:rPr/>
        <w:t>Следует</w:t>
      </w:r>
      <w:r>
        <w:rPr>
          <w:spacing w:val="36"/>
        </w:rPr>
        <w:t> </w:t>
      </w:r>
      <w:r>
        <w:rPr/>
        <w:t>учесть,</w:t>
      </w:r>
      <w:r>
        <w:rPr>
          <w:spacing w:val="38"/>
        </w:rPr>
        <w:t> </w:t>
      </w:r>
      <w:r>
        <w:rPr>
          <w:spacing w:val="-1"/>
        </w:rPr>
        <w:t>что</w:t>
      </w:r>
      <w:r>
        <w:rPr>
          <w:spacing w:val="38"/>
        </w:rPr>
        <w:t> </w:t>
      </w:r>
      <w:r>
        <w:rPr/>
        <w:t>проведение</w:t>
      </w:r>
      <w:r>
        <w:rPr>
          <w:spacing w:val="38"/>
        </w:rPr>
        <w:t> </w:t>
      </w:r>
      <w:r>
        <w:rPr/>
        <w:t>спинальной</w:t>
      </w:r>
      <w:r>
        <w:rPr>
          <w:spacing w:val="40"/>
        </w:rPr>
        <w:t> </w:t>
      </w:r>
      <w:r>
        <w:rPr>
          <w:spacing w:val="-2"/>
        </w:rPr>
        <w:t>или</w:t>
      </w:r>
      <w:r>
        <w:rPr>
          <w:spacing w:val="41"/>
        </w:rPr>
        <w:t> </w:t>
      </w:r>
      <w:r>
        <w:rPr/>
        <w:t>эпидуральной</w:t>
      </w:r>
      <w:r>
        <w:rPr>
          <w:spacing w:val="36"/>
        </w:rPr>
        <w:t> </w:t>
      </w:r>
      <w:r>
        <w:rPr/>
        <w:t>анестезии</w:t>
      </w:r>
      <w:r>
        <w:rPr>
          <w:spacing w:val="41"/>
        </w:rPr>
        <w:t> </w:t>
      </w:r>
      <w:r>
        <w:rPr>
          <w:spacing w:val="-1"/>
        </w:rPr>
        <w:t>возможно</w:t>
      </w:r>
      <w:r>
        <w:rPr>
          <w:spacing w:val="30"/>
          <w:w w:val="102"/>
        </w:rPr>
        <w:t> </w:t>
      </w:r>
      <w:r>
        <w:rPr/>
        <w:t>только</w:t>
      </w:r>
      <w:r>
        <w:rPr>
          <w:spacing w:val="31"/>
        </w:rPr>
        <w:t> </w:t>
      </w:r>
      <w:r>
        <w:rPr>
          <w:spacing w:val="-1"/>
        </w:rPr>
        <w:t>спустя</w:t>
      </w:r>
      <w:r>
        <w:rPr>
          <w:spacing w:val="31"/>
        </w:rPr>
        <w:t> </w:t>
      </w:r>
      <w:r>
        <w:rPr/>
        <w:t>12</w:t>
      </w:r>
      <w:r>
        <w:rPr>
          <w:spacing w:val="31"/>
        </w:rPr>
        <w:t> </w:t>
      </w:r>
      <w:r>
        <w:rPr>
          <w:spacing w:val="-1"/>
        </w:rPr>
        <w:t>часов</w:t>
      </w:r>
      <w:r>
        <w:rPr>
          <w:spacing w:val="31"/>
        </w:rPr>
        <w:t> </w:t>
      </w:r>
      <w:r>
        <w:rPr>
          <w:spacing w:val="-1"/>
        </w:rPr>
        <w:t>после</w:t>
      </w:r>
      <w:r>
        <w:rPr>
          <w:spacing w:val="33"/>
        </w:rPr>
        <w:t> </w:t>
      </w:r>
      <w:r>
        <w:rPr>
          <w:spacing w:val="-1"/>
        </w:rPr>
        <w:t>введения</w:t>
      </w:r>
      <w:r>
        <w:rPr>
          <w:spacing w:val="33"/>
        </w:rPr>
        <w:t> </w:t>
      </w:r>
      <w:r>
        <w:rPr/>
        <w:t>дозы</w:t>
      </w:r>
      <w:r>
        <w:rPr>
          <w:spacing w:val="27"/>
        </w:rPr>
        <w:t> </w:t>
      </w:r>
      <w:r>
        <w:rPr/>
        <w:t>низкомолекулярных</w:t>
      </w:r>
      <w:r>
        <w:rPr>
          <w:spacing w:val="31"/>
        </w:rPr>
        <w:t> </w:t>
      </w:r>
      <w:r>
        <w:rPr/>
        <w:t>гепаринов</w:t>
      </w:r>
      <w:r>
        <w:rPr>
          <w:spacing w:val="7"/>
        </w:rPr>
        <w:t> </w:t>
      </w:r>
      <w:r>
        <w:rPr/>
        <w:t>B01AB</w:t>
      </w:r>
      <w:r>
        <w:rPr>
          <w:spacing w:val="29"/>
        </w:rPr>
        <w:t> </w:t>
      </w:r>
      <w:r>
        <w:rPr/>
        <w:t>и</w:t>
      </w:r>
      <w:r>
        <w:rPr>
          <w:spacing w:val="27"/>
        </w:rPr>
        <w:t> </w:t>
      </w:r>
      <w:r>
        <w:rPr/>
        <w:t>не</w:t>
      </w:r>
      <w:r>
        <w:rPr>
          <w:spacing w:val="42"/>
          <w:w w:val="102"/>
        </w:rPr>
        <w:t> </w:t>
      </w:r>
      <w:r>
        <w:rPr/>
        <w:t>раньше,</w:t>
      </w:r>
      <w:r>
        <w:rPr>
          <w:spacing w:val="42"/>
        </w:rPr>
        <w:t> </w:t>
      </w:r>
      <w:r>
        <w:rPr>
          <w:spacing w:val="-1"/>
        </w:rPr>
        <w:t>чем</w:t>
      </w:r>
      <w:r>
        <w:rPr>
          <w:spacing w:val="43"/>
        </w:rPr>
        <w:t> </w:t>
      </w:r>
      <w:r>
        <w:rPr/>
        <w:t>через</w:t>
      </w:r>
      <w:r>
        <w:rPr>
          <w:spacing w:val="41"/>
        </w:rPr>
        <w:t> </w:t>
      </w:r>
      <w:r>
        <w:rPr/>
        <w:t>4-6</w:t>
      </w:r>
      <w:r>
        <w:rPr>
          <w:spacing w:val="45"/>
        </w:rPr>
        <w:t> </w:t>
      </w:r>
      <w:r>
        <w:rPr>
          <w:spacing w:val="-1"/>
        </w:rPr>
        <w:t>часов</w:t>
      </w:r>
      <w:r>
        <w:rPr>
          <w:spacing w:val="42"/>
        </w:rPr>
        <w:t> </w:t>
      </w:r>
      <w:r>
        <w:rPr/>
        <w:t>после</w:t>
      </w:r>
      <w:r>
        <w:rPr>
          <w:spacing w:val="43"/>
        </w:rPr>
        <w:t> </w:t>
      </w:r>
      <w:r>
        <w:rPr>
          <w:spacing w:val="-1"/>
        </w:rPr>
        <w:t>введения</w:t>
      </w:r>
      <w:r>
        <w:rPr>
          <w:spacing w:val="43"/>
        </w:rPr>
        <w:t> </w:t>
      </w:r>
      <w:r>
        <w:rPr/>
        <w:t>нефракционированного</w:t>
      </w:r>
      <w:r>
        <w:rPr>
          <w:spacing w:val="42"/>
        </w:rPr>
        <w:t> </w:t>
      </w:r>
      <w:r>
        <w:rPr>
          <w:spacing w:val="-1"/>
        </w:rPr>
        <w:t>гепарина</w:t>
      </w:r>
      <w:r>
        <w:rPr>
          <w:spacing w:val="40"/>
        </w:rPr>
        <w:t> </w:t>
      </w:r>
      <w:r>
        <w:rPr/>
        <w:t>из</w:t>
      </w:r>
      <w:r>
        <w:rPr>
          <w:spacing w:val="43"/>
        </w:rPr>
        <w:t> </w:t>
      </w:r>
      <w:r>
        <w:rPr/>
        <w:t>группы</w:t>
      </w:r>
      <w:r>
        <w:rPr>
          <w:spacing w:val="48"/>
          <w:w w:val="102"/>
        </w:rPr>
        <w:t> </w:t>
      </w:r>
      <w:r>
        <w:rPr/>
        <w:t>B01AB</w:t>
      </w:r>
      <w:r>
        <w:rPr>
          <w:spacing w:val="53"/>
        </w:rPr>
        <w:t> </w:t>
      </w:r>
      <w:r>
        <w:rPr>
          <w:spacing w:val="-1"/>
        </w:rPr>
        <w:t>(при</w:t>
      </w:r>
      <w:r>
        <w:rPr>
          <w:spacing w:val="18"/>
        </w:rPr>
        <w:t> </w:t>
      </w:r>
      <w:r>
        <w:rPr>
          <w:spacing w:val="-1"/>
        </w:rPr>
        <w:t>этом</w:t>
      </w:r>
      <w:r>
        <w:rPr>
          <w:spacing w:val="12"/>
        </w:rPr>
        <w:t> </w:t>
      </w:r>
      <w:r>
        <w:rPr>
          <w:spacing w:val="-1"/>
        </w:rPr>
        <w:t>показатели</w:t>
      </w:r>
      <w:r>
        <w:rPr>
          <w:spacing w:val="18"/>
        </w:rPr>
        <w:t> </w:t>
      </w:r>
      <w:r>
        <w:rPr>
          <w:spacing w:val="-1"/>
        </w:rPr>
        <w:t>АЧТВ</w:t>
      </w:r>
      <w:r>
        <w:rPr>
          <w:spacing w:val="15"/>
        </w:rPr>
        <w:t> </w:t>
      </w:r>
      <w:r>
        <w:rPr/>
        <w:t>или</w:t>
      </w:r>
      <w:r>
        <w:rPr>
          <w:spacing w:val="15"/>
        </w:rPr>
        <w:t> </w:t>
      </w:r>
      <w:r>
        <w:rPr/>
        <w:t>АВСК</w:t>
      </w:r>
      <w:r>
        <w:rPr>
          <w:spacing w:val="12"/>
        </w:rPr>
        <w:t> </w:t>
      </w:r>
      <w:r>
        <w:rPr/>
        <w:t>должны</w:t>
      </w:r>
      <w:r>
        <w:rPr>
          <w:spacing w:val="18"/>
        </w:rPr>
        <w:t> </w:t>
      </w:r>
      <w:r>
        <w:rPr>
          <w:spacing w:val="-1"/>
        </w:rPr>
        <w:t>соответствовать</w:t>
      </w:r>
      <w:r>
        <w:rPr>
          <w:spacing w:val="17"/>
        </w:rPr>
        <w:t> </w:t>
      </w:r>
      <w:r>
        <w:rPr>
          <w:spacing w:val="-1"/>
        </w:rPr>
        <w:t>норме)</w:t>
      </w:r>
      <w:r>
        <w:rPr>
          <w:spacing w:val="15"/>
        </w:rPr>
        <w:t> </w:t>
      </w:r>
      <w:r>
        <w:rPr>
          <w:spacing w:val="-1"/>
        </w:rPr>
        <w:t>[94].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688" w:top="1260" w:bottom="880" w:left="1480" w:right="1060"/>
        </w:sectPr>
      </w:pPr>
    </w:p>
    <w:p>
      <w:pPr>
        <w:pStyle w:val="BodyText"/>
        <w:spacing w:line="369" w:lineRule="auto" w:before="58"/>
        <w:ind w:left="399" w:right="99" w:firstLine="664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111.240005pt;margin-top:124.767502pt;width:1.57499pt;height:1.575pt;mso-position-horizontal-relative:page;mso-position-vertical-relative:paragraph;z-index:-78424" type="#_x0000_t75" stroked="false">
            <v:imagedata r:id="rId24" o:title=""/>
          </v:shape>
        </w:pict>
      </w:r>
      <w:r>
        <w:rPr/>
        <w:pict>
          <v:shape style="position:absolute;margin-left:111.240005pt;margin-top:277.079987pt;width:1.575pt;height:1.575pt;mso-position-horizontal-relative:page;mso-position-vertical-relative:page;z-index:-78400" type="#_x0000_t75" stroked="false">
            <v:imagedata r:id="rId25" o:title=""/>
          </v:shape>
        </w:pict>
      </w:r>
      <w:r>
        <w:rPr/>
        <w:pict>
          <v:shape style="position:absolute;margin-left:111.240005pt;margin-top:451.679993pt;width:1.559997pt;height:1.68pt;mso-position-horizontal-relative:page;mso-position-vertical-relative:page;z-index:-78376" type="#_x0000_t75" stroked="false">
            <v:imagedata r:id="rId26" o:title=""/>
          </v:shape>
        </w:pic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А3.5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дуе</w:t>
      </w:r>
      <w:r>
        <w:rPr>
          <w:rFonts w:ascii="Times New Roman" w:hAnsi="Times New Roman"/>
          <w:spacing w:val="-1"/>
          <w:w w:val="110"/>
          <w:u w:val="thick" w:color="000000"/>
        </w:rPr>
        <w:t>мый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режим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дозирования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лярны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гепаринов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для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филактики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вы</w:t>
      </w:r>
      <w:r>
        <w:rPr>
          <w:rFonts w:ascii="Times New Roman" w:hAnsi="Times New Roman"/>
          <w:spacing w:val="-2"/>
          <w:w w:val="110"/>
          <w:u w:val="thick" w:color="000000"/>
        </w:rPr>
        <w:t>со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консервативном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ед</w:t>
      </w:r>
      <w:r>
        <w:rPr>
          <w:rFonts w:ascii="Times New Roman" w:hAnsi="Times New Roman"/>
          <w:spacing w:val="-1"/>
          <w:w w:val="110"/>
          <w:u w:val="thick" w:color="000000"/>
        </w:rPr>
        <w:t>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операциях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пациентов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вы</w:t>
      </w:r>
      <w:r>
        <w:rPr>
          <w:rFonts w:ascii="Times New Roman" w:hAnsi="Times New Roman"/>
          <w:spacing w:val="-2"/>
          <w:w w:val="110"/>
          <w:u w:val="thick" w:color="000000"/>
        </w:rPr>
        <w:t>со</w:t>
      </w:r>
      <w:r>
        <w:rPr>
          <w:rFonts w:ascii="Times New Roman" w:hAnsi="Times New Roman"/>
          <w:spacing w:val="-1"/>
          <w:w w:val="110"/>
          <w:u w:val="thick" w:color="000000"/>
        </w:rPr>
        <w:t>ким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  <w:w w:val="117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лы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2"/>
          <w:szCs w:val="22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377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82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Препарат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46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Рекомендуемые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дозы,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кратн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ть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способ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еде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6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Гепарин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26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первая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инъекция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1-2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4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Бемипарин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ME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8" w:lineRule="auto" w:before="6"/>
              <w:ind w:left="99" w:right="17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последующие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90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Далтепарин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253" w:right="127" w:hanging="1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Выбрать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из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режимов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дозирования,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приведенных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ниже.</w:t>
            </w:r>
            <w:r>
              <w:rPr>
                <w:rFonts w:ascii="Times New Roman" w:hAnsi="Times New Roman"/>
                <w:spacing w:val="4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519" w:right="35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вечером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накануне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519" w:right="227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б. 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операции:</w:t>
            </w:r>
            <w:r>
              <w:rPr>
                <w:rFonts w:ascii="Times New Roman" w:hAnsi="Times New Roman"/>
                <w:spacing w:val="34"/>
                <w:w w:val="10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часа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</w:t>
            </w:r>
            <w:r>
              <w:rPr>
                <w:rFonts w:ascii="Times New Roman" w:hAnsi="Times New Roman"/>
                <w:spacing w:val="1"/>
                <w:sz w:val="22"/>
              </w:rPr>
              <w:t>/</w:t>
            </w:r>
            <w:r>
              <w:rPr>
                <w:rFonts w:ascii="Times New Roman" w:hAnsi="Times New Roman"/>
                <w:sz w:val="22"/>
              </w:rPr>
              <w:t>к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8-12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ранее,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чем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каждое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утро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6" w:lineRule="auto"/>
              <w:ind w:left="519" w:right="131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операции: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ранее,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825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Надропарин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кальция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(стандартная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дозировка: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9500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МЕ/мл):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5" w:lineRule="auto"/>
              <w:ind w:left="99" w:right="26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1.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высоким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риском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тромбообразования: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46" w:val="left" w:leader="none"/>
              </w:tabs>
              <w:spacing w:line="240" w:lineRule="auto" w:before="0" w:after="0"/>
              <w:ind w:left="99" w:right="0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46" w:val="left" w:leader="none"/>
              </w:tabs>
              <w:spacing w:line="240" w:lineRule="auto" w:before="6" w:after="0"/>
              <w:ind w:left="345" w:right="0" w:hanging="24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46" w:val="left" w:leader="none"/>
              </w:tabs>
              <w:spacing w:line="245" w:lineRule="auto" w:before="6" w:after="0"/>
              <w:ind w:left="99" w:right="155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для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пожилых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целесообразно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снижение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2.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ортопедических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46" w:val="left" w:leader="none"/>
              </w:tabs>
              <w:spacing w:line="245" w:lineRule="auto" w:before="6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0,2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3-го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дня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46" w:val="left" w:leader="none"/>
              </w:tabs>
              <w:spacing w:line="245" w:lineRule="auto" w:before="0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50-69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46" w:val="left" w:leader="none"/>
              </w:tabs>
              <w:spacing w:line="245" w:lineRule="auto" w:before="0" w:after="0"/>
              <w:ind w:left="99" w:right="231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более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3-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260" w:bottom="880" w:left="1720" w:right="122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shape style="position:absolute;margin-left:224.280014pt;margin-top:122.759995pt;width:1.574989pt;height:1.575pt;mso-position-horizontal-relative:page;mso-position-vertical-relative:page;z-index:-78352" type="#_x0000_t75" stroked="false">
            <v:imagedata r:id="rId27" o:title=""/>
          </v:shape>
        </w:pict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895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99" w:right="55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операции;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Эноксапарин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далее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течение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Парнапарин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(4250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МЕ)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6"/>
        <w:ind w:left="1063" w:right="12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А3.6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Факт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ры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о</w:t>
      </w:r>
      <w:r>
        <w:rPr>
          <w:rFonts w:ascii="Times New Roman" w:hAnsi="Times New Roman"/>
          <w:w w:val="110"/>
          <w:u w:val="thick" w:color="000000"/>
        </w:rPr>
        <w:t>т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яц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61"/>
        <w:gridCol w:w="4129"/>
      </w:tblGrid>
      <w:tr>
        <w:trPr>
          <w:trHeight w:val="900" w:hRule="exact"/>
        </w:trPr>
        <w:tc>
          <w:tcPr>
            <w:tcW w:w="4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5"/>
              <w:ind w:left="1074" w:right="424" w:firstLine="1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Фармакопрофилактика</w:t>
            </w:r>
            <w:r>
              <w:rPr>
                <w:rFonts w:ascii="Times New Roman" w:hAnsi="Times New Roman"/>
                <w:color w:val="1F2123"/>
                <w:spacing w:val="3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 НЕ</w:t>
            </w:r>
            <w:r>
              <w:rPr>
                <w:rFonts w:ascii="Times New Roman" w:hAnsi="Times New Roman"/>
                <w:color w:val="1F2123"/>
                <w:spacing w:val="-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РЕКОМЕН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ДУ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ЕТСЯ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63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(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бсо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ю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тны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-1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1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1098" w:right="914" w:firstLine="48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Относительные</w:t>
            </w:r>
            <w:r>
              <w:rPr>
                <w:rFonts w:ascii="Times New Roman" w:hAnsi="Times New Roman"/>
                <w:color w:val="1F21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4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к</w:t>
            </w:r>
            <w:r>
              <w:rPr>
                <w:rFonts w:ascii="Times New Roman" w:hAnsi="Times New Roman"/>
                <w:color w:val="1F2123"/>
                <w:spacing w:val="1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фармак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филактик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392" w:hRule="exact"/>
        </w:trPr>
        <w:tc>
          <w:tcPr>
            <w:tcW w:w="46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8"/>
              </w:numPr>
              <w:tabs>
                <w:tab w:pos="388" w:val="left" w:leader="none"/>
              </w:tabs>
              <w:spacing w:line="240" w:lineRule="auto" w:before="115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кровоизлияние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9"/>
              </w:numPr>
              <w:tabs>
                <w:tab w:pos="388" w:val="left" w:leader="none"/>
              </w:tabs>
              <w:spacing w:line="240" w:lineRule="auto" w:before="119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Ишемия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головного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мозга/острый</w:t>
            </w:r>
            <w:r>
              <w:rPr>
                <w:rFonts w:ascii="Times New Roman" w:hAnsi="Times New Roman"/>
                <w:color w:val="1F2123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инсульт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9"/>
              </w:numPr>
              <w:tabs>
                <w:tab w:pos="388" w:val="left" w:leader="none"/>
              </w:tabs>
              <w:spacing w:line="240" w:lineRule="auto" w:before="119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кровотечение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9"/>
              </w:numPr>
              <w:tabs>
                <w:tab w:pos="388" w:val="left" w:leader="none"/>
              </w:tabs>
              <w:spacing w:line="248" w:lineRule="auto" w:before="119" w:after="0"/>
              <w:ind w:left="387" w:right="98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тромболитическая 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терапия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часов)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12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ListParagraph"/>
              <w:numPr>
                <w:ilvl w:val="0"/>
                <w:numId w:val="40"/>
              </w:numPr>
              <w:tabs>
                <w:tab w:pos="388" w:val="left" w:leader="none"/>
              </w:tabs>
              <w:spacing w:line="240" w:lineRule="auto" w:before="115" w:after="0"/>
              <w:ind w:left="387" w:right="0" w:hanging="2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образование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88" w:val="left" w:leader="none"/>
              </w:tabs>
              <w:spacing w:line="245" w:lineRule="auto" w:before="119" w:after="0"/>
              <w:ind w:left="387" w:right="96" w:hanging="2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люмбальная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пункция 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3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88" w:val="left" w:leader="none"/>
              </w:tabs>
              <w:spacing w:line="240" w:lineRule="auto" w:before="115" w:after="0"/>
              <w:ind w:left="387" w:right="0" w:hanging="2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Коагулопатия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88" w:val="left" w:leader="none"/>
              </w:tabs>
              <w:spacing w:line="240" w:lineRule="auto" w:before="119" w:after="0"/>
              <w:ind w:left="387" w:right="0" w:hanging="2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Нейрохирургическая </w:t>
            </w:r>
            <w:r>
              <w:rPr>
                <w:rFonts w:ascii="Times New Roman" w:hAnsi="Times New Roman"/>
                <w:color w:val="1F2123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процедура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88" w:val="left" w:leader="none"/>
              </w:tabs>
              <w:spacing w:line="245" w:lineRule="auto" w:before="119" w:after="0"/>
              <w:ind w:left="387" w:right="92" w:hanging="2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Перелом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таза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48</w:t>
            </w:r>
            <w:r>
              <w:rPr>
                <w:rFonts w:ascii="Times New Roman" w:hAnsi="Times New Roman"/>
                <w:color w:val="1F2123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88" w:val="left" w:leader="none"/>
              </w:tabs>
              <w:spacing w:line="240" w:lineRule="auto" w:before="113" w:after="0"/>
              <w:ind w:left="387" w:right="0" w:hanging="2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Неконтролируемая </w:t>
            </w:r>
            <w:r>
              <w:rPr>
                <w:rFonts w:ascii="Times New Roman" w:hAnsi="Times New Roman"/>
                <w:color w:val="1F2123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гипертония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88" w:val="left" w:leader="none"/>
                <w:tab w:pos="1614" w:val="left" w:leader="none"/>
                <w:tab w:pos="2493" w:val="left" w:leader="none"/>
                <w:tab w:pos="3668" w:val="left" w:leader="none"/>
              </w:tabs>
              <w:spacing w:line="245" w:lineRule="auto" w:before="119" w:after="0"/>
              <w:ind w:left="387" w:right="95" w:hanging="2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Недавний</w:t>
              <w:tab/>
              <w:t>прием</w:t>
              <w:tab/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аспирина</w:t>
              <w:tab/>
              <w:t>или</w:t>
            </w:r>
            <w:r>
              <w:rPr>
                <w:rFonts w:ascii="Times New Roman" w:hAnsi="Times New Roman"/>
                <w:color w:val="1F2123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антиагрегантов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(&lt;5-7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6"/>
        <w:ind w:left="39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45" w:lineRule="auto" w:before="119" w:after="0"/>
        <w:ind w:left="799" w:right="128" w:hanging="400"/>
        <w:jc w:val="left"/>
      </w:pPr>
      <w:r>
        <w:rPr>
          <w:color w:val="1F2123"/>
        </w:rPr>
        <w:t>Если </w:t>
      </w:r>
      <w:r>
        <w:rPr>
          <w:color w:val="1F2123"/>
          <w:spacing w:val="34"/>
        </w:rPr>
        <w:t> </w:t>
      </w:r>
      <w:r>
        <w:rPr>
          <w:color w:val="1F2123"/>
        </w:rPr>
        <w:t>пациент 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</w:rPr>
        <w:t> </w:t>
      </w:r>
      <w:r>
        <w:rPr>
          <w:color w:val="1F2123"/>
          <w:spacing w:val="37"/>
        </w:rPr>
        <w:t> </w:t>
      </w:r>
      <w:r>
        <w:rPr>
          <w:color w:val="1F2123"/>
        </w:rPr>
        <w:t>хотя </w:t>
      </w:r>
      <w:r>
        <w:rPr>
          <w:color w:val="1F2123"/>
          <w:spacing w:val="36"/>
        </w:rPr>
        <w:t> </w:t>
      </w:r>
      <w:r>
        <w:rPr>
          <w:color w:val="1F2123"/>
        </w:rPr>
        <w:t>бы </w:t>
      </w:r>
      <w:r>
        <w:rPr>
          <w:color w:val="1F2123"/>
          <w:spacing w:val="36"/>
        </w:rPr>
        <w:t> </w:t>
      </w:r>
      <w:r>
        <w:rPr>
          <w:color w:val="1F2123"/>
        </w:rPr>
        <w:t>одному </w:t>
      </w:r>
      <w:r>
        <w:rPr>
          <w:color w:val="1F2123"/>
          <w:spacing w:val="36"/>
        </w:rPr>
        <w:t> </w:t>
      </w:r>
      <w:r>
        <w:rPr>
          <w:color w:val="1F2123"/>
        </w:rPr>
        <w:t>из </w:t>
      </w:r>
      <w:r>
        <w:rPr>
          <w:color w:val="1F2123"/>
          <w:spacing w:val="37"/>
        </w:rPr>
        <w:t> </w:t>
      </w:r>
      <w:r>
        <w:rPr>
          <w:color w:val="1F2123"/>
        </w:rPr>
        <w:t>критериев </w:t>
      </w:r>
      <w:r>
        <w:rPr>
          <w:color w:val="1F2123"/>
          <w:spacing w:val="32"/>
        </w:rPr>
        <w:t> </w:t>
      </w:r>
      <w:r>
        <w:rPr>
          <w:color w:val="1F2123"/>
        </w:rPr>
        <w:t>«НЕ </w:t>
      </w:r>
      <w:r>
        <w:rPr>
          <w:color w:val="1F2123"/>
          <w:spacing w:val="36"/>
        </w:rPr>
        <w:t>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60"/>
          <w:w w:val="102"/>
        </w:rPr>
        <w:t> </w:t>
      </w:r>
      <w:r>
        <w:rPr>
          <w:color w:val="1F2123"/>
        </w:rPr>
        <w:t>избегайте</w:t>
      </w:r>
      <w:r>
        <w:rPr>
          <w:color w:val="1F2123"/>
          <w:spacing w:val="20"/>
        </w:rPr>
        <w:t> </w:t>
      </w:r>
      <w:r>
        <w:rPr>
          <w:color w:val="1F2123"/>
        </w:rPr>
        <w:t>фармакопрофилактики,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так</w:t>
      </w:r>
      <w:r>
        <w:rPr>
          <w:color w:val="1F2123"/>
          <w:spacing w:val="23"/>
        </w:rPr>
        <w:t> </w:t>
      </w:r>
      <w:r>
        <w:rPr>
          <w:color w:val="1F2123"/>
        </w:rPr>
        <w:t>как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22"/>
        </w:rPr>
        <w:t> </w:t>
      </w:r>
      <w:r>
        <w:rPr>
          <w:color w:val="1F2123"/>
        </w:rPr>
        <w:t>пользу.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45" w:lineRule="auto" w:before="113" w:after="0"/>
        <w:ind w:left="799" w:right="128" w:hanging="400"/>
        <w:jc w:val="left"/>
      </w:pPr>
      <w:r>
        <w:rPr>
          <w:color w:val="1F2123"/>
        </w:rPr>
        <w:t>Если </w:t>
      </w:r>
      <w:r>
        <w:rPr>
          <w:color w:val="1F2123"/>
          <w:spacing w:val="32"/>
        </w:rPr>
        <w:t> </w:t>
      </w:r>
      <w:r>
        <w:rPr>
          <w:color w:val="1F2123"/>
        </w:rPr>
        <w:t>у </w:t>
      </w:r>
      <w:r>
        <w:rPr>
          <w:color w:val="1F2123"/>
          <w:spacing w:val="36"/>
        </w:rPr>
        <w:t> </w:t>
      </w:r>
      <w:r>
        <w:rPr>
          <w:color w:val="1F2123"/>
        </w:rPr>
        <w:t>пациента </w:t>
      </w:r>
      <w:r>
        <w:rPr>
          <w:color w:val="1F2123"/>
          <w:spacing w:val="32"/>
        </w:rPr>
        <w:t> </w:t>
      </w:r>
      <w:r>
        <w:rPr>
          <w:color w:val="1F2123"/>
          <w:spacing w:val="-1"/>
        </w:rPr>
        <w:t>есть</w:t>
      </w:r>
      <w:r>
        <w:rPr>
          <w:color w:val="1F2123"/>
        </w:rPr>
        <w:t> </w:t>
      </w:r>
      <w:r>
        <w:rPr>
          <w:color w:val="1F2123"/>
          <w:spacing w:val="35"/>
        </w:rPr>
        <w:t> </w:t>
      </w:r>
      <w:r>
        <w:rPr>
          <w:color w:val="1F2123"/>
        </w:rPr>
        <w:t>хотя </w:t>
      </w:r>
      <w:r>
        <w:rPr>
          <w:color w:val="1F2123"/>
          <w:spacing w:val="36"/>
        </w:rPr>
        <w:t> </w:t>
      </w:r>
      <w:r>
        <w:rPr>
          <w:color w:val="1F2123"/>
        </w:rPr>
        <w:t>бы </w:t>
      </w:r>
      <w:r>
        <w:rPr>
          <w:color w:val="1F2123"/>
          <w:spacing w:val="33"/>
        </w:rPr>
        <w:t> </w:t>
      </w:r>
      <w:r>
        <w:rPr>
          <w:color w:val="1F2123"/>
        </w:rPr>
        <w:t>один </w:t>
      </w:r>
      <w:r>
        <w:rPr>
          <w:color w:val="1F2123"/>
          <w:spacing w:val="37"/>
        </w:rPr>
        <w:t> </w:t>
      </w:r>
      <w:r>
        <w:rPr>
          <w:color w:val="1F2123"/>
        </w:rPr>
        <w:t>критерий </w:t>
      </w:r>
      <w:r>
        <w:rPr>
          <w:color w:val="1F2123"/>
          <w:spacing w:val="35"/>
        </w:rPr>
        <w:t> </w:t>
      </w:r>
      <w:r>
        <w:rPr>
          <w:color w:val="1F2123"/>
        </w:rPr>
        <w:t>относительных </w:t>
      </w:r>
      <w:r>
        <w:rPr>
          <w:color w:val="1F2123"/>
          <w:spacing w:val="33"/>
        </w:rPr>
        <w:t> </w:t>
      </w:r>
      <w:r>
        <w:rPr>
          <w:color w:val="1F2123"/>
          <w:spacing w:val="-1"/>
        </w:rPr>
        <w:t>противопоказаний,</w:t>
      </w:r>
      <w:r>
        <w:rPr>
          <w:color w:val="1F2123"/>
          <w:spacing w:val="48"/>
          <w:w w:val="102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26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29"/>
        </w:rPr>
        <w:t> </w:t>
      </w:r>
      <w:r>
        <w:rPr>
          <w:color w:val="1F2123"/>
        </w:rPr>
        <w:t>отказа</w:t>
      </w:r>
      <w:r>
        <w:rPr>
          <w:color w:val="1F2123"/>
          <w:spacing w:val="30"/>
        </w:rPr>
        <w:t> </w:t>
      </w:r>
      <w:r>
        <w:rPr>
          <w:color w:val="1F2123"/>
        </w:rPr>
        <w:t>от</w:t>
      </w:r>
      <w:r>
        <w:rPr>
          <w:color w:val="1F2123"/>
          <w:spacing w:val="28"/>
        </w:rPr>
        <w:t> </w:t>
      </w:r>
      <w:r>
        <w:rPr>
          <w:color w:val="1F2123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84" w:lineRule="auto" w:before="113" w:after="0"/>
        <w:ind w:left="799" w:right="128" w:hanging="400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33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32"/>
        </w:rPr>
        <w:t> </w:t>
      </w:r>
      <w:r>
        <w:rPr>
          <w:color w:val="1F2123"/>
        </w:rPr>
        <w:t>консультации</w:t>
      </w:r>
      <w:r>
        <w:rPr>
          <w:color w:val="1F2123"/>
          <w:spacing w:val="34"/>
        </w:rPr>
        <w:t> </w:t>
      </w:r>
      <w:r>
        <w:rPr>
          <w:color w:val="1F2123"/>
        </w:rPr>
        <w:t>с</w:t>
      </w:r>
      <w:r>
        <w:rPr>
          <w:color w:val="1F2123"/>
          <w:spacing w:val="30"/>
        </w:rPr>
        <w:t> </w:t>
      </w:r>
      <w:r>
        <w:rPr>
          <w:color w:val="1F2123"/>
        </w:rPr>
        <w:t>гематологом,</w:t>
      </w:r>
      <w:r>
        <w:rPr>
          <w:color w:val="1F2123"/>
          <w:spacing w:val="33"/>
        </w:rPr>
        <w:t> </w:t>
      </w:r>
      <w:r>
        <w:rPr>
          <w:color w:val="1F2123"/>
          <w:spacing w:val="-1"/>
        </w:rPr>
        <w:t>если</w:t>
      </w:r>
      <w:r>
        <w:rPr>
          <w:color w:val="1F2123"/>
          <w:spacing w:val="34"/>
        </w:rPr>
        <w:t> </w:t>
      </w:r>
      <w:r>
        <w:rPr>
          <w:color w:val="1F2123"/>
        </w:rPr>
        <w:t>пациент</w:t>
      </w:r>
      <w:r>
        <w:rPr>
          <w:color w:val="1F2123"/>
          <w:spacing w:val="32"/>
        </w:rPr>
        <w:t> </w:t>
      </w:r>
      <w:r>
        <w:rPr>
          <w:color w:val="1F2123"/>
        </w:rPr>
        <w:t>высокого</w:t>
      </w:r>
      <w:r>
        <w:rPr>
          <w:color w:val="1F2123"/>
          <w:spacing w:val="33"/>
        </w:rPr>
        <w:t> </w:t>
      </w:r>
      <w:r>
        <w:rPr>
          <w:color w:val="1F2123"/>
        </w:rPr>
        <w:t>риска</w:t>
      </w:r>
      <w:r>
        <w:rPr>
          <w:color w:val="1F2123"/>
          <w:spacing w:val="44"/>
          <w:w w:val="102"/>
        </w:rPr>
        <w:t> </w:t>
      </w:r>
      <w:r>
        <w:rPr>
          <w:color w:val="1F2123"/>
        </w:rPr>
        <w:t>ВТЭО</w:t>
      </w:r>
      <w:r>
        <w:rPr>
          <w:color w:val="1F2123"/>
          <w:spacing w:val="15"/>
        </w:rPr>
        <w:t> </w:t>
      </w:r>
      <w:r>
        <w:rPr>
          <w:color w:val="1F2123"/>
        </w:rPr>
        <w:t>с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высоким</w:t>
      </w:r>
      <w:r>
        <w:rPr>
          <w:color w:val="1F2123"/>
          <w:spacing w:val="20"/>
        </w:rPr>
        <w:t> </w:t>
      </w:r>
      <w:r>
        <w:rPr>
          <w:color w:val="1F2123"/>
        </w:rPr>
        <w:t>риском</w:t>
      </w:r>
      <w:r>
        <w:rPr>
          <w:color w:val="1F2123"/>
          <w:spacing w:val="19"/>
        </w:rPr>
        <w:t> </w:t>
      </w:r>
      <w:r>
        <w:rPr>
          <w:color w:val="1F2123"/>
        </w:rPr>
        <w:t>кровотечения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[123].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82" w:lineRule="auto" w:before="114" w:after="0"/>
        <w:ind w:left="799" w:right="128" w:hanging="400"/>
        <w:jc w:val="left"/>
      </w:pPr>
      <w:r>
        <w:rPr>
          <w:color w:val="1F2123"/>
        </w:rPr>
        <w:t>Неконтролируемая </w:t>
      </w:r>
      <w:r>
        <w:rPr>
          <w:color w:val="1F2123"/>
          <w:spacing w:val="1"/>
        </w:rPr>
        <w:t> </w:t>
      </w:r>
      <w:r>
        <w:rPr>
          <w:color w:val="1F2123"/>
        </w:rPr>
        <w:t>гипертензия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</w:rPr>
        <w:t> </w:t>
      </w:r>
      <w:r>
        <w:rPr>
          <w:color w:val="1F2123"/>
          <w:spacing w:val="6"/>
        </w:rPr>
        <w:t> </w:t>
      </w:r>
      <w:r>
        <w:rPr>
          <w:color w:val="1F2123"/>
          <w:spacing w:val="-1"/>
        </w:rPr>
        <w:t>как</w:t>
      </w:r>
      <w:r>
        <w:rPr>
          <w:color w:val="1F2123"/>
        </w:rPr>
        <w:t> </w:t>
      </w:r>
      <w:r>
        <w:rPr>
          <w:color w:val="1F2123"/>
          <w:spacing w:val="2"/>
        </w:rPr>
        <w:t> </w:t>
      </w:r>
      <w:r>
        <w:rPr>
          <w:color w:val="1F2123"/>
          <w:spacing w:val="-1"/>
        </w:rPr>
        <w:t>систолическое</w:t>
      </w:r>
      <w:r>
        <w:rPr>
          <w:color w:val="1F2123"/>
          <w:spacing w:val="52"/>
        </w:rPr>
        <w:t> </w:t>
      </w:r>
      <w:r>
        <w:rPr>
          <w:color w:val="1F2123"/>
        </w:rPr>
        <w:t>или  </w:t>
      </w:r>
      <w:r>
        <w:rPr>
          <w:color w:val="1F2123"/>
          <w:spacing w:val="-1"/>
        </w:rPr>
        <w:t>диастолическое</w:t>
      </w:r>
      <w:r>
        <w:rPr>
          <w:color w:val="1F2123"/>
          <w:spacing w:val="73"/>
          <w:w w:val="102"/>
        </w:rPr>
        <w:t> </w:t>
      </w:r>
      <w:r>
        <w:rPr>
          <w:color w:val="1F2123"/>
        </w:rPr>
        <w:t>артериальное</w:t>
      </w:r>
      <w:r>
        <w:rPr>
          <w:color w:val="1F2123"/>
          <w:spacing w:val="13"/>
        </w:rPr>
        <w:t> </w:t>
      </w:r>
      <w:r>
        <w:rPr>
          <w:color w:val="1F2123"/>
        </w:rPr>
        <w:t>давление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выше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14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3"/>
        </w:rPr>
        <w:t> </w:t>
      </w:r>
      <w:r>
        <w:rPr>
          <w:color w:val="1F2123"/>
        </w:rPr>
        <w:t>по</w:t>
      </w:r>
      <w:r>
        <w:rPr>
          <w:color w:val="1F2123"/>
          <w:spacing w:val="15"/>
        </w:rPr>
        <w:t> </w:t>
      </w:r>
      <w:r>
        <w:rPr>
          <w:color w:val="1F2123"/>
        </w:rPr>
        <w:t>возрасту,</w:t>
      </w:r>
      <w:r>
        <w:rPr>
          <w:color w:val="1F2123"/>
          <w:spacing w:val="15"/>
        </w:rPr>
        <w:t> </w:t>
      </w:r>
      <w:r>
        <w:rPr>
          <w:color w:val="1F2123"/>
        </w:rPr>
        <w:t>росту</w:t>
      </w:r>
      <w:r>
        <w:rPr>
          <w:color w:val="1F2123"/>
          <w:spacing w:val="12"/>
        </w:rPr>
        <w:t> </w:t>
      </w:r>
      <w:r>
        <w:rPr>
          <w:color w:val="1F2123"/>
        </w:rPr>
        <w:t>и</w:t>
      </w:r>
      <w:r>
        <w:rPr>
          <w:color w:val="1F2123"/>
          <w:spacing w:val="16"/>
        </w:rPr>
        <w:t> </w:t>
      </w:r>
      <w:r>
        <w:rPr>
          <w:color w:val="1F2123"/>
        </w:rPr>
        <w:t>полу</w:t>
      </w:r>
      <w:r>
        <w:rPr>
          <w:color w:val="1F2123"/>
          <w:spacing w:val="15"/>
        </w:rPr>
        <w:t> </w:t>
      </w:r>
      <w:r>
        <w:rPr>
          <w:color w:val="1F2123"/>
        </w:rPr>
        <w:t>[124].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84" w:lineRule="auto" w:before="114" w:after="0"/>
        <w:ind w:left="799" w:right="128" w:hanging="400"/>
        <w:jc w:val="left"/>
      </w:pPr>
      <w:r>
        <w:rPr>
          <w:color w:val="1F2123"/>
        </w:rPr>
        <w:t>Коагулопатия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как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МНО</w:t>
      </w:r>
      <w:r>
        <w:rPr>
          <w:color w:val="1F2123"/>
          <w:spacing w:val="28"/>
        </w:rPr>
        <w:t> </w:t>
      </w:r>
      <w:r>
        <w:rPr>
          <w:color w:val="1F2123"/>
        </w:rPr>
        <w:t>&gt;</w:t>
      </w:r>
      <w:r>
        <w:rPr>
          <w:color w:val="1F2123"/>
          <w:spacing w:val="24"/>
        </w:rPr>
        <w:t> </w:t>
      </w:r>
      <w:r>
        <w:rPr>
          <w:color w:val="1F2123"/>
        </w:rPr>
        <w:t>1,5,</w:t>
      </w:r>
      <w:r>
        <w:rPr>
          <w:color w:val="1F2123"/>
          <w:spacing w:val="28"/>
        </w:rPr>
        <w:t> </w:t>
      </w:r>
      <w:r>
        <w:rPr>
          <w:color w:val="1F2123"/>
        </w:rPr>
        <w:t>АЧТВ</w:t>
      </w:r>
      <w:r>
        <w:rPr>
          <w:color w:val="1F2123"/>
          <w:spacing w:val="27"/>
        </w:rPr>
        <w:t> </w:t>
      </w:r>
      <w:r>
        <w:rPr>
          <w:color w:val="1F2123"/>
        </w:rPr>
        <w:t>&gt;</w:t>
      </w:r>
      <w:r>
        <w:rPr>
          <w:color w:val="1F2123"/>
          <w:spacing w:val="24"/>
        </w:rPr>
        <w:t> </w:t>
      </w:r>
      <w:r>
        <w:rPr>
          <w:color w:val="1F2123"/>
        </w:rPr>
        <w:t>44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с,</w:t>
      </w:r>
      <w:r>
        <w:rPr>
          <w:color w:val="1F2123"/>
          <w:spacing w:val="24"/>
        </w:rPr>
        <w:t> </w:t>
      </w:r>
      <w:r>
        <w:rPr>
          <w:color w:val="1F2123"/>
        </w:rPr>
        <w:t>фибриноген</w:t>
      </w:r>
      <w:r>
        <w:rPr>
          <w:color w:val="1F2123"/>
          <w:spacing w:val="25"/>
        </w:rPr>
        <w:t> </w:t>
      </w:r>
      <w:r>
        <w:rPr>
          <w:color w:val="1F2123"/>
        </w:rPr>
        <w:t>&lt;</w:t>
      </w:r>
      <w:r>
        <w:rPr>
          <w:color w:val="1F2123"/>
          <w:spacing w:val="24"/>
        </w:rPr>
        <w:t> </w:t>
      </w:r>
      <w:r>
        <w:rPr>
          <w:color w:val="1F2123"/>
        </w:rPr>
        <w:t>100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г/дл</w:t>
      </w:r>
      <w:r>
        <w:rPr>
          <w:color w:val="1F2123"/>
          <w:spacing w:val="25"/>
        </w:rPr>
        <w:t> </w:t>
      </w:r>
      <w:r>
        <w:rPr>
          <w:color w:val="1F2123"/>
        </w:rPr>
        <w:t>или</w:t>
      </w:r>
      <w:r>
        <w:rPr>
          <w:color w:val="1F2123"/>
          <w:spacing w:val="50"/>
          <w:w w:val="102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24"/>
        </w:rPr>
        <w:t> </w:t>
      </w:r>
      <w:r>
        <w:rPr>
          <w:color w:val="1F2123"/>
        </w:rPr>
        <w:t>&lt;50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000/мкл.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0" w:footer="688" w:top="1240" w:bottom="88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  <w:r>
        <w:rPr/>
        <w:pict>
          <v:group style="position:absolute;margin-left:145.080002pt;margin-top:264pt;width:248.9pt;height:108.25pt;mso-position-horizontal-relative:page;mso-position-vertical-relative:page;z-index:-78328" coordorigin="2902,5280" coordsize="4978,2165">
            <v:group style="position:absolute;left:2902;top:5280;width:4978;height:279" coordorigin="2902,5280" coordsize="4978,279">
              <v:shape style="position:absolute;left:2902;top:5280;width:4978;height:279" coordorigin="2902,5280" coordsize="4978,279" path="m2902,5280l7879,5280,7879,5558,2902,5558,2902,5280xe" filled="true" fillcolor="#f7f9f9" stroked="false">
                <v:path arrowok="t"/>
                <v:fill type="solid"/>
              </v:shape>
            </v:group>
            <v:group style="position:absolute;left:2902;top:5594;width:2576;height:279" coordorigin="2902,5594" coordsize="2576,279">
              <v:shape style="position:absolute;left:2902;top:5594;width:2576;height:279" coordorigin="2902,5594" coordsize="2576,279" path="m2902,5594l5477,5594,5477,5873,2902,5873,2902,5594xe" filled="true" fillcolor="#f7f9f9" stroked="false">
                <v:path arrowok="t"/>
                <v:fill type="solid"/>
              </v:shape>
            </v:group>
            <v:group style="position:absolute;left:2902;top:5909;width:4284;height:279" coordorigin="2902,5909" coordsize="4284,279">
              <v:shape style="position:absolute;left:2902;top:5909;width:4284;height:279" coordorigin="2902,5909" coordsize="4284,279" path="m2902,5909l7186,5909,7186,6187,2902,6187,2902,5909xe" filled="true" fillcolor="#f7f9f9" stroked="false">
                <v:path arrowok="t"/>
                <v:fill type="solid"/>
              </v:shape>
            </v:group>
            <v:group style="position:absolute;left:2902;top:6223;width:3536;height:279" coordorigin="2902,6223" coordsize="3536,279">
              <v:shape style="position:absolute;left:2902;top:6223;width:3536;height:279" coordorigin="2902,6223" coordsize="3536,279" path="m2902,6223l6437,6223,6437,6502,2902,6502,2902,6223xe" filled="true" fillcolor="#f7f9f9" stroked="false">
                <v:path arrowok="t"/>
                <v:fill type="solid"/>
              </v:shape>
            </v:group>
            <v:group style="position:absolute;left:2902;top:6538;width:819;height:279" coordorigin="2902,6538" coordsize="819,279">
              <v:shape style="position:absolute;left:2902;top:6538;width:819;height:279" coordorigin="2902,6538" coordsize="819,279" path="m2902,6538l3720,6538,3720,6816,2902,6816,2902,6538xe" filled="true" fillcolor="#f7f9f9" stroked="false">
                <v:path arrowok="t"/>
                <v:fill type="solid"/>
              </v:shape>
            </v:group>
            <v:group style="position:absolute;left:2902;top:6852;width:2024;height:279" coordorigin="2902,6852" coordsize="2024,279">
              <v:shape style="position:absolute;left:2902;top:6852;width:2024;height:279" coordorigin="2902,6852" coordsize="2024,279" path="m2902,6852l4925,6852,4925,7130,2902,7130,2902,6852xe" filled="true" fillcolor="#f7f9f9" stroked="false">
                <v:path arrowok="t"/>
                <v:fill type="solid"/>
              </v:shape>
            </v:group>
            <v:group style="position:absolute;left:2902;top:7166;width:994;height:279" coordorigin="2902,7166" coordsize="994,279">
              <v:shape style="position:absolute;left:2902;top:7166;width:994;height:279" coordorigin="2902,7166" coordsize="994,279" path="m2902,7166l3895,7166,3895,7445,2902,7445,2902,7166xe" filled="true" fillcolor="#f7f9f9" stroked="false">
                <v:path arrowok="t"/>
                <v:fill type="solid"/>
              </v:shape>
            </v:group>
            <w10:wrap type="none"/>
          </v:group>
        </w:pict>
      </w:r>
    </w:p>
    <w:p>
      <w:pPr>
        <w:pStyle w:val="BodyText"/>
        <w:spacing w:line="240" w:lineRule="auto" w:before="7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А3.7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Факт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ры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месяцев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68"/>
        <w:gridCol w:w="2678"/>
        <w:gridCol w:w="5338"/>
      </w:tblGrid>
      <w:tr>
        <w:trPr>
          <w:trHeight w:val="349" w:hRule="exact"/>
        </w:trPr>
        <w:tc>
          <w:tcPr>
            <w:tcW w:w="768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7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Острые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сос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яния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1" w:hRule="exact"/>
        </w:trPr>
        <w:tc>
          <w:tcPr>
            <w:tcW w:w="768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Снижение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подвижности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более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72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Устройство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центрального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венозного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доступа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Активная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инфекция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Серьезная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травма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ожог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Обширное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оперативное</w:t>
            </w:r>
            <w:r>
              <w:rPr>
                <w:rFonts w:ascii="Times New Roman" w:hAnsi="Times New Roman"/>
                <w:color w:val="1F2123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вмешательство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3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Беременность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70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Критически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болен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6" w:hRule="exact"/>
        </w:trPr>
        <w:tc>
          <w:tcPr>
            <w:tcW w:w="76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267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Хронические</w:t>
            </w:r>
            <w:r>
              <w:rPr>
                <w:rFonts w:ascii="Times New Roman" w:hAnsi="Times New Roman"/>
                <w:color w:val="1F2123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заболевания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33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4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52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2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тромбозом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3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новообразование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Курение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терапия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9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Ожирение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8" w:hRule="exact"/>
        </w:trPr>
        <w:tc>
          <w:tcPr>
            <w:tcW w:w="768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5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намн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тич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ки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факторы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1" w:hRule="exact"/>
        </w:trPr>
        <w:tc>
          <w:tcPr>
            <w:tcW w:w="768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6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Аспарагиназа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предыдущих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операция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3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История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5" w:hRule="exact"/>
        </w:trPr>
        <w:tc>
          <w:tcPr>
            <w:tcW w:w="768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Семейный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анамнез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у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родственника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1-й</w:t>
            </w:r>
            <w:r>
              <w:rPr>
                <w:rFonts w:ascii="Times New Roman" w:hAnsi="Times New Roman"/>
                <w:color w:val="1F2123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степени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родства</w:t>
            </w:r>
            <w:r>
              <w:rPr>
                <w:rFonts w:ascii="Times New Roman" w:hAnsi="Times New Roman"/>
                <w:color w:val="1F2123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&lt;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лет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момент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0" w:hRule="exact"/>
        </w:trPr>
        <w:tc>
          <w:tcPr>
            <w:tcW w:w="768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образования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40" w:lineRule="auto" w:before="11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spacing w:line="260" w:lineRule="exact" w:before="138"/>
        <w:ind w:left="1064" w:right="115" w:hanging="401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12"/>
        </w:rPr>
        <w:t> </w:t>
      </w:r>
      <w:r>
        <w:rPr>
          <w:color w:val="1F2123"/>
          <w:spacing w:val="-1"/>
        </w:rPr>
        <w:t>Снижением</w:t>
      </w:r>
      <w:r>
        <w:rPr>
          <w:color w:val="1F2123"/>
          <w:spacing w:val="54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51"/>
        </w:rPr>
        <w:t> </w:t>
      </w:r>
      <w:r>
        <w:rPr>
          <w:color w:val="1F2123"/>
        </w:rPr>
        <w:t>по</w:t>
      </w:r>
      <w:r>
        <w:rPr>
          <w:color w:val="1F2123"/>
          <w:spacing w:val="52"/>
        </w:rPr>
        <w:t> </w:t>
      </w:r>
      <w:r>
        <w:rPr>
          <w:color w:val="1F2123"/>
          <w:spacing w:val="-1"/>
        </w:rPr>
        <w:t>сравнению</w:t>
      </w:r>
      <w:r>
        <w:rPr>
          <w:color w:val="1F2123"/>
          <w:spacing w:val="52"/>
        </w:rPr>
        <w:t> </w:t>
      </w:r>
      <w:r>
        <w:rPr>
          <w:color w:val="1F2123"/>
        </w:rPr>
        <w:t>с</w:t>
      </w:r>
      <w:r>
        <w:rPr>
          <w:color w:val="1F2123"/>
          <w:spacing w:val="52"/>
        </w:rPr>
        <w:t> </w:t>
      </w:r>
      <w:r>
        <w:rPr>
          <w:color w:val="1F2123"/>
          <w:spacing w:val="-1"/>
        </w:rPr>
        <w:t>исходным</w:t>
      </w:r>
      <w:r>
        <w:rPr>
          <w:color w:val="1F2123"/>
          <w:spacing w:val="54"/>
        </w:rPr>
        <w:t> </w:t>
      </w:r>
      <w:r>
        <w:rPr>
          <w:color w:val="1F2123"/>
        </w:rPr>
        <w:t>уровнем</w:t>
      </w:r>
      <w:r>
        <w:rPr>
          <w:color w:val="1F2123"/>
          <w:spacing w:val="52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</w:t>
      </w:r>
      <w:r>
        <w:rPr>
          <w:color w:val="1F2123"/>
          <w:spacing w:val="-1"/>
        </w:rPr>
        <w:t>не</w:t>
      </w:r>
      <w:r>
        <w:rPr>
          <w:color w:val="1F2123"/>
          <w:spacing w:val="54"/>
        </w:rPr>
        <w:t> </w:t>
      </w:r>
      <w:r>
        <w:rPr>
          <w:color w:val="1F2123"/>
          <w:spacing w:val="-1"/>
        </w:rPr>
        <w:t>может</w:t>
      </w:r>
      <w:r>
        <w:rPr>
          <w:color w:val="1F2123"/>
          <w:spacing w:val="69"/>
          <w:w w:val="102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26"/>
        </w:rPr>
        <w:t> </w:t>
      </w:r>
      <w:r>
        <w:rPr>
          <w:color w:val="1F2123"/>
        </w:rPr>
        <w:t>в</w:t>
      </w:r>
      <w:r>
        <w:rPr>
          <w:color w:val="1F2123"/>
          <w:spacing w:val="19"/>
        </w:rPr>
        <w:t> </w:t>
      </w:r>
      <w:r>
        <w:rPr>
          <w:color w:val="1F2123"/>
        </w:rPr>
        <w:t>лечебной</w:t>
      </w:r>
      <w:r>
        <w:rPr>
          <w:color w:val="1F2123"/>
          <w:spacing w:val="24"/>
        </w:rPr>
        <w:t> </w:t>
      </w:r>
      <w:r>
        <w:rPr>
          <w:color w:val="1F2123"/>
        </w:rPr>
        <w:t>физкультуре.</w:t>
      </w:r>
      <w:r>
        <w:rPr/>
      </w:r>
    </w:p>
    <w:p>
      <w:pPr>
        <w:pStyle w:val="BodyText"/>
        <w:spacing w:line="260" w:lineRule="exact" w:before="116"/>
        <w:ind w:left="1064" w:right="111" w:hanging="401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20"/>
        </w:rPr>
        <w:t> </w:t>
      </w:r>
      <w:r>
        <w:rPr>
          <w:color w:val="1F2123"/>
        </w:rPr>
        <w:t>Устройство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</w:rPr>
        <w:t> </w:t>
      </w:r>
      <w:r>
        <w:rPr>
          <w:color w:val="1F2123"/>
          <w:spacing w:val="15"/>
        </w:rPr>
        <w:t> </w:t>
      </w:r>
      <w:r>
        <w:rPr>
          <w:color w:val="1F2123"/>
        </w:rPr>
        <w:t>венозного 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доступа</w:t>
      </w:r>
      <w:r>
        <w:rPr>
          <w:color w:val="1F2123"/>
        </w:rPr>
        <w:t> 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</w:rPr>
        <w:t> </w:t>
      </w:r>
      <w:r>
        <w:rPr>
          <w:color w:val="1F2123"/>
          <w:spacing w:val="19"/>
        </w:rPr>
        <w:t> </w:t>
      </w:r>
      <w:r>
        <w:rPr>
          <w:color w:val="1F2123"/>
        </w:rPr>
        <w:t>как </w:t>
      </w:r>
      <w:r>
        <w:rPr>
          <w:color w:val="1F2123"/>
          <w:spacing w:val="16"/>
        </w:rPr>
        <w:t> </w:t>
      </w:r>
      <w:r>
        <w:rPr>
          <w:color w:val="1F2123"/>
        </w:rPr>
        <w:t>нетуннельный</w:t>
      </w:r>
      <w:r>
        <w:rPr>
          <w:color w:val="1F2123"/>
          <w:spacing w:val="51"/>
          <w:w w:val="102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0"/>
        </w:rPr>
        <w:t> </w:t>
      </w:r>
      <w:r>
        <w:rPr>
          <w:color w:val="1F2123"/>
        </w:rPr>
        <w:t>туннельный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1"/>
        </w:rPr>
        <w:t> </w:t>
      </w:r>
      <w:r>
        <w:rPr>
          <w:color w:val="1F2123"/>
        </w:rPr>
        <w:t>или</w:t>
      </w:r>
      <w:r>
        <w:rPr>
          <w:color w:val="1F2123"/>
          <w:spacing w:val="22"/>
        </w:rPr>
        <w:t> </w:t>
      </w:r>
      <w:r>
        <w:rPr>
          <w:color w:val="1F2123"/>
        </w:rPr>
        <w:t>центральный</w:t>
      </w:r>
      <w:r>
        <w:rPr>
          <w:color w:val="1F2123"/>
          <w:spacing w:val="16"/>
        </w:rPr>
        <w:t> </w:t>
      </w:r>
      <w:r>
        <w:rPr>
          <w:color w:val="1F2123"/>
        </w:rPr>
        <w:t>венозный</w:t>
      </w:r>
      <w:r>
        <w:rPr>
          <w:color w:val="1F2123"/>
          <w:spacing w:val="18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15"/>
        <w:ind w:left="663" w:right="0"/>
        <w:jc w:val="left"/>
      </w:pPr>
      <w:r>
        <w:rPr>
          <w:rFonts w:ascii="Calibri" w:hAnsi="Calibri" w:cs="Calibri" w:eastAsia="Calibri"/>
          <w:color w:val="1F2123"/>
        </w:rPr>
        <w:t>−</w:t>
        <w:tab/>
      </w:r>
      <w:r>
        <w:rPr>
          <w:color w:val="1F2123"/>
          <w:spacing w:val="-1"/>
        </w:rPr>
        <w:t>Под</w:t>
      </w:r>
      <w:r>
        <w:rPr>
          <w:color w:val="1F2123"/>
          <w:spacing w:val="16"/>
        </w:rPr>
        <w:t> </w:t>
      </w:r>
      <w:r>
        <w:rPr>
          <w:color w:val="1F2123"/>
        </w:rPr>
        <w:t>обширным</w:t>
      </w:r>
      <w:r>
        <w:rPr>
          <w:color w:val="1F2123"/>
          <w:spacing w:val="15"/>
        </w:rPr>
        <w:t> </w:t>
      </w:r>
      <w:r>
        <w:rPr>
          <w:color w:val="1F2123"/>
        </w:rPr>
        <w:t>ожогом</w:t>
      </w:r>
      <w:r>
        <w:rPr>
          <w:color w:val="1F2123"/>
          <w:spacing w:val="16"/>
        </w:rPr>
        <w:t> </w:t>
      </w:r>
      <w:r>
        <w:rPr>
          <w:color w:val="1F2123"/>
        </w:rPr>
        <w:t>понимается</w:t>
      </w:r>
      <w:r>
        <w:rPr>
          <w:color w:val="1F2123"/>
          <w:spacing w:val="15"/>
        </w:rPr>
        <w:t> </w:t>
      </w:r>
      <w:r>
        <w:rPr>
          <w:color w:val="1F2123"/>
        </w:rPr>
        <w:t>ожог</w:t>
      </w:r>
      <w:r>
        <w:rPr>
          <w:color w:val="1F2123"/>
          <w:spacing w:val="16"/>
        </w:rPr>
        <w:t> </w:t>
      </w:r>
      <w:r>
        <w:rPr>
          <w:color w:val="1F2123"/>
        </w:rPr>
        <w:t>более</w:t>
      </w:r>
      <w:r>
        <w:rPr>
          <w:color w:val="1F2123"/>
          <w:spacing w:val="15"/>
        </w:rPr>
        <w:t> </w:t>
      </w:r>
      <w:r>
        <w:rPr>
          <w:color w:val="1F2123"/>
        </w:rPr>
        <w:t>50%</w:t>
      </w:r>
      <w:r>
        <w:rPr>
          <w:color w:val="1F2123"/>
          <w:spacing w:val="16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тела.</w:t>
      </w:r>
      <w:r>
        <w:rPr/>
      </w:r>
    </w:p>
    <w:p>
      <w:pPr>
        <w:pStyle w:val="BodyText"/>
        <w:spacing w:line="260" w:lineRule="exact" w:before="109"/>
        <w:ind w:left="1064" w:right="115" w:hanging="401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5"/>
        </w:rPr>
        <w:t> </w:t>
      </w:r>
      <w:r>
        <w:rPr>
          <w:color w:val="1F2123"/>
        </w:rPr>
        <w:t>К</w:t>
      </w:r>
      <w:r>
        <w:rPr>
          <w:color w:val="1F2123"/>
          <w:spacing w:val="36"/>
        </w:rPr>
        <w:t> </w:t>
      </w:r>
      <w:r>
        <w:rPr>
          <w:color w:val="1F2123"/>
        </w:rPr>
        <w:t>обширным</w:t>
      </w:r>
      <w:r>
        <w:rPr>
          <w:color w:val="1F2123"/>
          <w:spacing w:val="34"/>
        </w:rPr>
        <w:t> </w:t>
      </w:r>
      <w:r>
        <w:rPr>
          <w:color w:val="1F2123"/>
        </w:rPr>
        <w:t>хирургическим</w:t>
      </w:r>
      <w:r>
        <w:rPr>
          <w:color w:val="1F2123"/>
          <w:spacing w:val="37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  <w:spacing w:val="37"/>
        </w:rPr>
        <w:t> </w:t>
      </w:r>
      <w:r>
        <w:rPr>
          <w:color w:val="1F2123"/>
        </w:rPr>
        <w:t>относятся</w:t>
      </w:r>
      <w:r>
        <w:rPr>
          <w:color w:val="1F2123"/>
          <w:spacing w:val="37"/>
        </w:rPr>
        <w:t> </w:t>
      </w:r>
      <w:r>
        <w:rPr>
          <w:color w:val="1F2123"/>
        </w:rPr>
        <w:t>операции</w:t>
      </w:r>
      <w:r>
        <w:rPr>
          <w:color w:val="1F2123"/>
          <w:spacing w:val="42"/>
          <w:w w:val="102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21"/>
        </w:rPr>
        <w:t> </w:t>
      </w:r>
      <w:r>
        <w:rPr>
          <w:color w:val="1F2123"/>
        </w:rPr>
        <w:t>45</w:t>
      </w:r>
      <w:r>
        <w:rPr>
          <w:color w:val="1F2123"/>
          <w:spacing w:val="27"/>
        </w:rPr>
        <w:t> </w:t>
      </w:r>
      <w:r>
        <w:rPr>
          <w:color w:val="1F2123"/>
        </w:rPr>
        <w:t>минут.</w:t>
      </w:r>
      <w:r>
        <w:rPr/>
      </w:r>
    </w:p>
    <w:p>
      <w:pPr>
        <w:pStyle w:val="BodyText"/>
        <w:spacing w:line="240" w:lineRule="auto" w:before="115"/>
        <w:ind w:left="1064" w:right="111" w:hanging="401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17"/>
        </w:rPr>
        <w:t> </w:t>
      </w:r>
      <w:r>
        <w:rPr>
          <w:color w:val="1F2123"/>
          <w:spacing w:val="-1"/>
        </w:rPr>
        <w:t>Критически</w:t>
      </w:r>
      <w:r>
        <w:rPr>
          <w:color w:val="1F2123"/>
          <w:spacing w:val="15"/>
        </w:rPr>
        <w:t> </w:t>
      </w:r>
      <w:r>
        <w:rPr>
          <w:color w:val="1F2123"/>
        </w:rPr>
        <w:t>больные</w:t>
      </w:r>
      <w:r>
        <w:rPr>
          <w:color w:val="1F2123"/>
          <w:spacing w:val="11"/>
        </w:rPr>
        <w:t> </w:t>
      </w:r>
      <w:r>
        <w:rPr>
          <w:color w:val="1F2123"/>
        </w:rPr>
        <w:t>определяются</w:t>
      </w:r>
      <w:r>
        <w:rPr>
          <w:color w:val="1F2123"/>
          <w:spacing w:val="12"/>
        </w:rPr>
        <w:t> </w:t>
      </w:r>
      <w:r>
        <w:rPr>
          <w:color w:val="1F2123"/>
        </w:rPr>
        <w:t>как</w:t>
      </w:r>
      <w:r>
        <w:rPr>
          <w:color w:val="1F2123"/>
          <w:spacing w:val="12"/>
        </w:rPr>
        <w:t> </w:t>
      </w:r>
      <w:r>
        <w:rPr>
          <w:color w:val="1F2123"/>
        </w:rPr>
        <w:t>пациенты,</w:t>
      </w:r>
      <w:r>
        <w:rPr>
          <w:color w:val="1F2123"/>
          <w:spacing w:val="7"/>
        </w:rPr>
        <w:t> </w:t>
      </w:r>
      <w:r>
        <w:rPr>
          <w:color w:val="1F2123"/>
          <w:spacing w:val="-1"/>
        </w:rPr>
        <w:t>находящиеся</w:t>
      </w:r>
      <w:r>
        <w:rPr>
          <w:color w:val="1F2123"/>
          <w:spacing w:val="15"/>
        </w:rPr>
        <w:t> </w:t>
      </w:r>
      <w:r>
        <w:rPr>
          <w:color w:val="1F2123"/>
        </w:rPr>
        <w:t>в</w:t>
      </w:r>
      <w:r>
        <w:rPr>
          <w:color w:val="1F2123"/>
          <w:spacing w:val="11"/>
        </w:rPr>
        <w:t> </w:t>
      </w:r>
      <w:r>
        <w:rPr>
          <w:color w:val="1F2123"/>
        </w:rPr>
        <w:t>отделении</w:t>
      </w:r>
      <w:r>
        <w:rPr>
          <w:color w:val="1F2123"/>
          <w:spacing w:val="44"/>
          <w:w w:val="102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6"/>
        </w:rPr>
        <w:t> </w:t>
      </w:r>
      <w:r>
        <w:rPr>
          <w:color w:val="1F2123"/>
        </w:rPr>
        <w:t>терапии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26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(инотропная</w:t>
      </w:r>
      <w:r>
        <w:rPr>
          <w:color w:val="1F2123"/>
          <w:spacing w:val="26"/>
        </w:rPr>
        <w:t> </w:t>
      </w:r>
      <w:r>
        <w:rPr>
          <w:color w:val="1F2123"/>
        </w:rPr>
        <w:t>поддержка,</w:t>
      </w:r>
      <w:r>
        <w:rPr>
          <w:color w:val="1F2123"/>
          <w:spacing w:val="39"/>
          <w:w w:val="102"/>
        </w:rPr>
        <w:t> </w:t>
      </w:r>
      <w:r>
        <w:rPr>
          <w:color w:val="1F2123"/>
        </w:rPr>
        <w:t>с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вентиляцией).</w:t>
      </w:r>
      <w:r>
        <w:rPr/>
      </w:r>
    </w:p>
    <w:p>
      <w:pPr>
        <w:pStyle w:val="BodyText"/>
        <w:spacing w:line="262" w:lineRule="exact" w:before="116"/>
        <w:ind w:left="1064" w:right="112" w:hanging="401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42"/>
        </w:rPr>
        <w:t> </w:t>
      </w:r>
      <w:r>
        <w:rPr>
          <w:color w:val="1F2123"/>
        </w:rPr>
        <w:t>Тромбофильные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состояния</w:t>
      </w:r>
      <w:r>
        <w:rPr>
          <w:color w:val="1F2123"/>
          <w:spacing w:val="30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25"/>
        </w:rPr>
        <w:t> </w:t>
      </w:r>
      <w:r>
        <w:rPr>
          <w:color w:val="1F2123"/>
        </w:rPr>
        <w:t>дефекты</w:t>
      </w:r>
      <w:r>
        <w:rPr>
          <w:color w:val="1F2123"/>
          <w:spacing w:val="25"/>
        </w:rPr>
        <w:t> </w:t>
      </w:r>
      <w:r>
        <w:rPr>
          <w:color w:val="1F2123"/>
        </w:rPr>
        <w:t>антитромбина,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27"/>
        </w:rPr>
        <w:t> </w:t>
      </w:r>
      <w:r>
        <w:rPr>
          <w:color w:val="1F2123"/>
        </w:rPr>
        <w:t>протеина</w:t>
      </w:r>
      <w:r>
        <w:rPr>
          <w:color w:val="1F2123"/>
          <w:spacing w:val="26"/>
        </w:rPr>
        <w:t> </w:t>
      </w:r>
      <w:r>
        <w:rPr>
          <w:color w:val="1F2123"/>
        </w:rPr>
        <w:t>C</w:t>
      </w:r>
      <w:r>
        <w:rPr>
          <w:color w:val="1F2123"/>
          <w:spacing w:val="50"/>
          <w:w w:val="102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S,</w:t>
      </w:r>
      <w:r>
        <w:rPr>
          <w:color w:val="1F2123"/>
          <w:spacing w:val="14"/>
        </w:rPr>
        <w:t> </w:t>
      </w:r>
      <w:r>
        <w:rPr>
          <w:color w:val="1F2123"/>
        </w:rPr>
        <w:t>фактор</w:t>
      </w:r>
      <w:r>
        <w:rPr>
          <w:color w:val="1F2123"/>
          <w:spacing w:val="13"/>
        </w:rPr>
        <w:t> </w:t>
      </w:r>
      <w:r>
        <w:rPr>
          <w:color w:val="1F2123"/>
        </w:rPr>
        <w:t>V</w:t>
      </w:r>
      <w:r>
        <w:rPr>
          <w:color w:val="1F2123"/>
          <w:spacing w:val="12"/>
        </w:rPr>
        <w:t> </w:t>
      </w:r>
      <w:r>
        <w:rPr>
          <w:color w:val="1F2123"/>
        </w:rPr>
        <w:t>Лейдена,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мутация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гена</w:t>
      </w:r>
      <w:r>
        <w:rPr>
          <w:color w:val="1F2123"/>
          <w:spacing w:val="12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spacing w:line="260" w:lineRule="exact" w:before="116"/>
        <w:ind w:left="1064" w:right="116" w:hanging="401"/>
        <w:jc w:val="both"/>
      </w:pPr>
      <w:r>
        <w:rPr>
          <w:rFonts w:ascii="Calibri" w:hAnsi="Calibri" w:cs="Calibri" w:eastAsia="Calibri"/>
          <w:color w:val="1F2123"/>
        </w:rPr>
        <w:t>−</w:t>
      </w:r>
      <w:r>
        <w:rPr>
          <w:rFonts w:ascii="Calibri" w:hAnsi="Calibri" w:cs="Calibri" w:eastAsia="Calibri"/>
          <w:color w:val="1F2123"/>
          <w:spacing w:val="12"/>
        </w:rPr>
        <w:t> </w:t>
      </w:r>
      <w:r>
        <w:rPr>
          <w:color w:val="1F2123"/>
        </w:rPr>
        <w:t>Активное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15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14"/>
        </w:rPr>
        <w:t> </w:t>
      </w:r>
      <w:r>
        <w:rPr>
          <w:color w:val="1F2123"/>
        </w:rPr>
        <w:t>как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получение</w:t>
      </w:r>
      <w:r>
        <w:rPr>
          <w:color w:val="1F2123"/>
          <w:spacing w:val="75"/>
          <w:w w:val="102"/>
        </w:rPr>
        <w:t> </w:t>
      </w:r>
      <w:r>
        <w:rPr>
          <w:color w:val="1F2123"/>
          <w:spacing w:val="-1"/>
        </w:rPr>
        <w:t>химиотерапии/лучевой</w:t>
      </w:r>
      <w:r>
        <w:rPr>
          <w:color w:val="1F2123"/>
          <w:spacing w:val="21"/>
        </w:rPr>
        <w:t> </w:t>
      </w:r>
      <w:r>
        <w:rPr>
          <w:color w:val="1F2123"/>
        </w:rPr>
        <w:t>терапии</w:t>
      </w:r>
      <w:r>
        <w:rPr>
          <w:color w:val="1F2123"/>
          <w:spacing w:val="21"/>
        </w:rPr>
        <w:t> </w:t>
      </w:r>
      <w:r>
        <w:rPr>
          <w:color w:val="1F2123"/>
        </w:rPr>
        <w:t>в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  <w:spacing w:val="25"/>
        </w:rPr>
        <w:t> </w:t>
      </w:r>
      <w:r>
        <w:rPr>
          <w:color w:val="1F2123"/>
        </w:rPr>
        <w:t>6</w:t>
      </w:r>
      <w:r>
        <w:rPr>
          <w:color w:val="1F2123"/>
          <w:spacing w:val="19"/>
        </w:rPr>
        <w:t> </w:t>
      </w:r>
      <w:r>
        <w:rPr>
          <w:color w:val="1F2123"/>
        </w:rPr>
        <w:t>месяцев.</w:t>
      </w:r>
      <w:r>
        <w:rPr/>
      </w:r>
    </w:p>
    <w:p>
      <w:pPr>
        <w:spacing w:after="0" w:line="260" w:lineRule="exact"/>
        <w:jc w:val="both"/>
        <w:sectPr>
          <w:pgSz w:w="12240" w:h="15840"/>
          <w:pgMar w:header="0" w:footer="688" w:top="1500" w:bottom="880" w:left="1720" w:right="1220"/>
        </w:sectPr>
      </w:pPr>
    </w:p>
    <w:p>
      <w:pPr>
        <w:pStyle w:val="BodyText"/>
        <w:tabs>
          <w:tab w:pos="1063" w:val="left" w:leader="none"/>
        </w:tabs>
        <w:spacing w:line="262" w:lineRule="exact" w:before="57"/>
        <w:ind w:left="1064" w:right="128" w:hanging="401"/>
        <w:jc w:val="left"/>
      </w:pPr>
      <w:r>
        <w:rPr>
          <w:rFonts w:ascii="Calibri" w:hAnsi="Calibri" w:cs="Calibri" w:eastAsia="Calibri"/>
          <w:color w:val="1F2123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27"/>
        </w:rPr>
        <w:t> </w:t>
      </w:r>
      <w:r>
        <w:rPr>
          <w:color w:val="1F2123"/>
        </w:rPr>
        <w:t>заболевание</w:t>
      </w:r>
      <w:r>
        <w:rPr>
          <w:color w:val="1F2123"/>
          <w:spacing w:val="27"/>
        </w:rPr>
        <w:t> </w:t>
      </w:r>
      <w:r>
        <w:rPr>
          <w:color w:val="1F2123"/>
        </w:rPr>
        <w:t>включает</w:t>
      </w:r>
      <w:r>
        <w:rPr>
          <w:color w:val="1F2123"/>
          <w:spacing w:val="34"/>
        </w:rPr>
        <w:t> </w:t>
      </w:r>
      <w:r>
        <w:rPr>
          <w:color w:val="1F2123"/>
          <w:spacing w:val="-1"/>
        </w:rPr>
        <w:t>болезнь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34"/>
        </w:rPr>
        <w:t> </w:t>
      </w:r>
      <w:r>
        <w:rPr>
          <w:color w:val="1F2123"/>
        </w:rPr>
        <w:t>воспалительное</w:t>
      </w:r>
      <w:r>
        <w:rPr>
          <w:color w:val="1F2123"/>
          <w:spacing w:val="61"/>
          <w:w w:val="102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21"/>
        </w:rPr>
        <w:t> </w:t>
      </w:r>
      <w:r>
        <w:rPr>
          <w:color w:val="1F2123"/>
        </w:rPr>
        <w:t>кишечника,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системная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19"/>
        </w:rPr>
        <w:t> </w:t>
      </w:r>
      <w:r>
        <w:rPr>
          <w:color w:val="1F2123"/>
        </w:rPr>
        <w:t>волчанка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5"/>
        </w:rPr>
        <w:t> </w:t>
      </w:r>
      <w:r>
        <w:rPr>
          <w:color w:val="1F2123"/>
        </w:rPr>
        <w:t>нефротический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pStyle w:val="BodyText"/>
        <w:tabs>
          <w:tab w:pos="1063" w:val="left" w:leader="none"/>
        </w:tabs>
        <w:spacing w:line="262" w:lineRule="exact" w:before="112"/>
        <w:ind w:left="1064" w:right="128" w:hanging="401"/>
        <w:jc w:val="left"/>
      </w:pPr>
      <w:r>
        <w:rPr>
          <w:rFonts w:ascii="Calibri" w:hAnsi="Calibri" w:cs="Calibri" w:eastAsia="Calibri"/>
          <w:color w:val="1F2123"/>
        </w:rPr>
        <w:t>−</w:t>
        <w:tab/>
      </w:r>
      <w:r>
        <w:rPr>
          <w:color w:val="1F2123"/>
          <w:spacing w:val="-1"/>
        </w:rPr>
        <w:t>Терапия</w:t>
      </w:r>
      <w:r>
        <w:rPr>
          <w:color w:val="1F2123"/>
        </w:rPr>
        <w:t> 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</w:rPr>
        <w:t> 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включает</w:t>
      </w:r>
      <w:r>
        <w:rPr>
          <w:color w:val="1F2123"/>
        </w:rPr>
        <w:t> </w:t>
      </w:r>
      <w:r>
        <w:rPr>
          <w:color w:val="1F2123"/>
          <w:spacing w:val="14"/>
        </w:rPr>
        <w:t> </w:t>
      </w:r>
      <w:r>
        <w:rPr>
          <w:color w:val="1F2123"/>
        </w:rPr>
        <w:t>пероральные </w:t>
      </w:r>
      <w:r>
        <w:rPr>
          <w:color w:val="1F2123"/>
          <w:spacing w:val="11"/>
        </w:rPr>
        <w:t> </w:t>
      </w:r>
      <w:r>
        <w:rPr>
          <w:color w:val="1F2123"/>
        </w:rPr>
        <w:t>контрацептивы 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заместительную</w:t>
      </w:r>
      <w:r>
        <w:rPr>
          <w:color w:val="1F2123"/>
          <w:spacing w:val="63"/>
          <w:w w:val="102"/>
        </w:rPr>
        <w:t> </w:t>
      </w:r>
      <w:r>
        <w:rPr>
          <w:color w:val="1F2123"/>
          <w:spacing w:val="-1"/>
        </w:rPr>
        <w:t>терапию</w:t>
      </w:r>
      <w:r>
        <w:rPr>
          <w:color w:val="1F2123"/>
          <w:spacing w:val="15"/>
        </w:rPr>
        <w:t> </w:t>
      </w:r>
      <w:r>
        <w:rPr>
          <w:color w:val="1F2123"/>
        </w:rPr>
        <w:t>эстрогенами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5"/>
        </w:rPr>
        <w:t> </w:t>
      </w:r>
      <w:r>
        <w:rPr>
          <w:color w:val="1F2123"/>
        </w:rPr>
        <w:t>в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14"/>
        </w:rPr>
        <w:t> </w:t>
      </w:r>
      <w:r>
        <w:rPr>
          <w:color w:val="1F2123"/>
        </w:rPr>
        <w:t>последних</w:t>
      </w:r>
      <w:r>
        <w:rPr>
          <w:color w:val="1F2123"/>
          <w:spacing w:val="15"/>
        </w:rPr>
        <w:t> </w:t>
      </w:r>
      <w:r>
        <w:rPr>
          <w:color w:val="1F2123"/>
        </w:rPr>
        <w:t>2</w:t>
      </w:r>
      <w:r>
        <w:rPr>
          <w:color w:val="1F2123"/>
          <w:spacing w:val="15"/>
        </w:rPr>
        <w:t> </w:t>
      </w:r>
      <w:r>
        <w:rPr>
          <w:color w:val="1F2123"/>
        </w:rPr>
        <w:t>недель.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15"/>
        <w:ind w:left="663" w:right="0"/>
        <w:jc w:val="left"/>
      </w:pPr>
      <w:r>
        <w:rPr>
          <w:rFonts w:ascii="Calibri" w:hAnsi="Calibri" w:cs="Calibri" w:eastAsia="Calibri"/>
          <w:color w:val="1F2123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14"/>
        </w:rPr>
        <w:t> </w:t>
      </w:r>
      <w:r>
        <w:rPr>
          <w:color w:val="1F2123"/>
        </w:rPr>
        <w:t>как</w:t>
      </w:r>
      <w:r>
        <w:rPr>
          <w:color w:val="1F2123"/>
          <w:spacing w:val="17"/>
        </w:rPr>
        <w:t> </w:t>
      </w:r>
      <w:r>
        <w:rPr>
          <w:color w:val="1F2123"/>
        </w:rPr>
        <w:t>ИМТ</w:t>
      </w:r>
      <w:r>
        <w:rPr>
          <w:color w:val="1F2123"/>
          <w:spacing w:val="14"/>
        </w:rPr>
        <w:t> </w:t>
      </w:r>
      <w:r>
        <w:rPr>
          <w:color w:val="1F2123"/>
        </w:rPr>
        <w:t>выше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2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4"/>
        </w:rPr>
        <w:t> </w:t>
      </w:r>
      <w:r>
        <w:rPr>
          <w:color w:val="1F2123"/>
        </w:rPr>
        <w:t>для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17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0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10"/>
        </w:rPr>
        <w:t>Кл</w:t>
      </w:r>
      <w:r>
        <w:rPr>
          <w:rFonts w:ascii="Times New Roman" w:hAnsi="Times New Roman"/>
          <w:color w:val="1F2123"/>
          <w:spacing w:val="-2"/>
          <w:w w:val="110"/>
        </w:rPr>
        <w:t>ю</w:t>
      </w:r>
      <w:r>
        <w:rPr>
          <w:rFonts w:ascii="Times New Roman" w:hAnsi="Times New Roman"/>
          <w:color w:val="1F2123"/>
          <w:spacing w:val="-1"/>
          <w:w w:val="110"/>
        </w:rPr>
        <w:t>ч:</w:t>
      </w:r>
      <w:r>
        <w:rPr>
          <w:rFonts w:ascii="Times New Roman" w:hAnsi="Times New Roman"/>
        </w:rPr>
      </w:r>
    </w:p>
    <w:p>
      <w:pPr>
        <w:pStyle w:val="BodyText"/>
        <w:spacing w:line="243" w:lineRule="exact" w:before="97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Низкий</w:t>
      </w:r>
      <w:r>
        <w:rPr>
          <w:rFonts w:ascii="Times New Roman" w:hAnsi="Times New Roman"/>
          <w:color w:val="1F2123"/>
          <w:spacing w:val="-1"/>
          <w:w w:val="110"/>
        </w:rPr>
        <w:t> 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2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2"/>
        </w:numPr>
        <w:tabs>
          <w:tab w:pos="1867" w:val="left" w:leader="none"/>
        </w:tabs>
        <w:spacing w:line="243" w:lineRule="exact" w:before="0" w:after="0"/>
        <w:ind w:left="1866" w:right="0" w:hanging="135"/>
        <w:jc w:val="left"/>
      </w:pPr>
      <w:r>
        <w:rPr>
          <w:color w:val="1F2123"/>
          <w:spacing w:val="-1"/>
        </w:rPr>
        <w:t>Нет</w:t>
      </w:r>
      <w:r>
        <w:rPr>
          <w:color w:val="1F2123"/>
          <w:spacing w:val="19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</w:rPr>
        <w:t>и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риска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43" w:lineRule="exact" w:before="95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Умеренный</w:t>
      </w:r>
      <w:r>
        <w:rPr>
          <w:rFonts w:ascii="Times New Roman" w:hAnsi="Times New Roman"/>
          <w:color w:val="1F2123"/>
          <w:spacing w:val="-10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риск</w:t>
      </w:r>
      <w:r>
        <w:rPr>
          <w:rFonts w:ascii="Times New Roman" w:hAnsi="Times New Roman"/>
          <w:color w:val="1F2123"/>
          <w:spacing w:val="-9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2"/>
        </w:numPr>
        <w:tabs>
          <w:tab w:pos="1867" w:val="left" w:leader="none"/>
        </w:tabs>
        <w:spacing w:line="233" w:lineRule="exact" w:before="0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20"/>
        </w:rPr>
        <w:t> </w:t>
      </w:r>
      <w:r>
        <w:rPr>
          <w:color w:val="1F2123"/>
        </w:rPr>
        <w:t>наличие</w:t>
      </w:r>
      <w:r>
        <w:rPr>
          <w:color w:val="1F2123"/>
          <w:spacing w:val="18"/>
        </w:rPr>
        <w:t> </w:t>
      </w:r>
      <w:r>
        <w:rPr>
          <w:color w:val="1F2123"/>
        </w:rPr>
        <w:t>2-3</w:t>
      </w:r>
      <w:r>
        <w:rPr>
          <w:color w:val="1F2123"/>
          <w:spacing w:val="15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42"/>
        </w:numPr>
        <w:tabs>
          <w:tab w:pos="1867" w:val="left" w:leader="none"/>
        </w:tabs>
        <w:spacing w:line="243" w:lineRule="exact" w:before="0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>
          <w:color w:val="1F2123"/>
          <w:spacing w:val="20"/>
        </w:rPr>
        <w:t> </w:t>
      </w:r>
      <w:r>
        <w:rPr>
          <w:color w:val="1F2123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5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44" w:lineRule="exact" w:before="92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Высокий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2"/>
        </w:numPr>
        <w:tabs>
          <w:tab w:pos="1867" w:val="left" w:leader="none"/>
        </w:tabs>
        <w:spacing w:line="234" w:lineRule="exact" w:before="0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9"/>
        </w:rPr>
        <w:t> </w:t>
      </w:r>
      <w:r>
        <w:rPr>
          <w:color w:val="1F2123"/>
        </w:rPr>
        <w:t>≥4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42"/>
        </w:numPr>
        <w:tabs>
          <w:tab w:pos="1867" w:val="left" w:leader="none"/>
        </w:tabs>
        <w:spacing w:line="243" w:lineRule="exact" w:before="0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≥2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7"/>
        </w:rPr>
        <w:t> </w:t>
      </w:r>
      <w:r>
        <w:rPr>
          <w:color w:val="1F2123"/>
        </w:rPr>
        <w:t>риска</w:t>
      </w:r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0"/>
        <w:ind w:left="393" w:right="4847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Рекомендация</w:t>
      </w:r>
      <w:r>
        <w:rPr>
          <w:rFonts w:ascii="Times New Roman" w:hAnsi="Times New Roman"/>
          <w:color w:val="1F2123"/>
          <w:spacing w:val="-7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по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тр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м</w:t>
      </w:r>
      <w:r>
        <w:rPr>
          <w:rFonts w:ascii="Times New Roman" w:hAnsi="Times New Roman"/>
          <w:color w:val="1F2123"/>
          <w:spacing w:val="-2"/>
          <w:w w:val="110"/>
        </w:rPr>
        <w:t>бо</w:t>
      </w:r>
      <w:r>
        <w:rPr>
          <w:rFonts w:ascii="Times New Roman" w:hAnsi="Times New Roman"/>
          <w:color w:val="1F2123"/>
          <w:spacing w:val="-1"/>
          <w:w w:val="110"/>
        </w:rPr>
        <w:t>пр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филактик</w:t>
      </w:r>
      <w:r>
        <w:rPr>
          <w:rFonts w:ascii="Times New Roman" w:hAnsi="Times New Roman"/>
          <w:color w:val="1F2123"/>
          <w:spacing w:val="-2"/>
          <w:w w:val="110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2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09"/>
        <w:gridCol w:w="556"/>
        <w:gridCol w:w="312"/>
        <w:gridCol w:w="4085"/>
      </w:tblGrid>
      <w:tr>
        <w:trPr>
          <w:trHeight w:val="401" w:hRule="exact"/>
        </w:trPr>
        <w:tc>
          <w:tcPr>
            <w:tcW w:w="426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76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Уровень</w:t>
            </w:r>
            <w:r>
              <w:rPr>
                <w:rFonts w:ascii="Times New Roman" w:hAnsi="Times New Roman"/>
                <w:color w:val="1F2123"/>
                <w:spacing w:val="-1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риска</w:t>
            </w:r>
            <w:r>
              <w:rPr>
                <w:rFonts w:ascii="Times New Roman" w:hAnsi="Times New Roman"/>
                <w:color w:val="1F2123"/>
                <w:spacing w:val="-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Э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7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4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м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филактики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4265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12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Низкий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2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54" w:hRule="exact"/>
        </w:trPr>
        <w:tc>
          <w:tcPr>
            <w:tcW w:w="4265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66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6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Нет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9" w:hRule="exact"/>
        </w:trPr>
        <w:tc>
          <w:tcPr>
            <w:tcW w:w="3709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"/>
              <w:ind w:left="12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Умеренный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56" w:type="dxa"/>
            <w:vMerge w:val="restart"/>
            <w:tcBorders>
              <w:top w:val="single" w:sz="5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38"/>
              <w:ind w:left="33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2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96" w:hRule="exact"/>
        </w:trPr>
        <w:tc>
          <w:tcPr>
            <w:tcW w:w="3709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1662" w:val="left" w:leader="none"/>
                <w:tab w:pos="2769" w:val="left" w:leader="none"/>
              </w:tabs>
              <w:spacing w:line="240" w:lineRule="auto" w:before="48"/>
              <w:ind w:left="12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Высокий</w:t>
              <w:tab/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  <w:tab/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56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81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vMerge w:val="restart"/>
            <w:tcBorders>
              <w:top w:val="nil" w:sz="6" w:space="0" w:color="auto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1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43" w:hRule="exact"/>
        </w:trPr>
        <w:tc>
          <w:tcPr>
            <w:tcW w:w="3709" w:type="dxa"/>
            <w:tcBorders>
              <w:top w:val="nil" w:sz="6" w:space="0" w:color="auto"/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41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56" w:type="dxa"/>
            <w:vMerge/>
            <w:tcBorders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vMerge/>
            <w:tcBorders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085" w:type="dxa"/>
            <w:vMerge/>
            <w:tcBorders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63" w:hRule="exact"/>
        </w:trPr>
        <w:tc>
          <w:tcPr>
            <w:tcW w:w="3709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1662" w:val="left" w:leader="none"/>
                <w:tab w:pos="2769" w:val="left" w:leader="none"/>
              </w:tabs>
              <w:spacing w:line="240" w:lineRule="auto" w:before="117"/>
              <w:ind w:left="12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Высокий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  <w:tab/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56" w:type="dxa"/>
            <w:vMerge w:val="restart"/>
            <w:tcBorders>
              <w:top w:val="single" w:sz="4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7"/>
              <w:ind w:left="33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и</w:t>
            </w:r>
          </w:p>
        </w:tc>
        <w:tc>
          <w:tcPr>
            <w:tcW w:w="312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34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4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30" w:hRule="exact"/>
        </w:trPr>
        <w:tc>
          <w:tcPr>
            <w:tcW w:w="3709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50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низкий</w:t>
            </w:r>
            <w:r>
              <w:rPr>
                <w:rFonts w:ascii="Times New Roman" w:hAnsi="Times New Roman"/>
                <w:color w:val="1F2123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56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62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714" w:val="left" w:leader="none"/>
                <w:tab w:pos="2089" w:val="left" w:leader="none"/>
              </w:tabs>
              <w:spacing w:line="240" w:lineRule="auto" w:before="62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Механическая</w:t>
              <w:tab/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  <w:tab/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фармакологическая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3709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56" w:type="dxa"/>
            <w:vMerge/>
            <w:tcBorders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085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exact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7" w:lineRule="exact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260" w:bottom="880" w:left="1720" w:right="1220"/>
        </w:sectPr>
      </w:pPr>
    </w:p>
    <w:p>
      <w:pPr>
        <w:pStyle w:val="Heading1"/>
        <w:spacing w:line="240" w:lineRule="auto"/>
        <w:ind w:left="2192" w:right="0"/>
        <w:jc w:val="left"/>
      </w:pPr>
      <w:bookmarkStart w:name="_TOC_250002" w:id="12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7"/>
          <w:w w:val="110"/>
        </w:rPr>
        <w:t> </w:t>
      </w:r>
      <w:r>
        <w:rPr>
          <w:w w:val="110"/>
        </w:rPr>
        <w:t>Б</w:t>
      </w:r>
      <w:r>
        <w:rPr>
          <w:spacing w:val="1"/>
          <w:w w:val="110"/>
        </w:rPr>
        <w:t>.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ритмы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де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твий</w:t>
      </w:r>
      <w:r>
        <w:rPr>
          <w:spacing w:val="-18"/>
          <w:w w:val="110"/>
        </w:rPr>
        <w:t> </w:t>
      </w:r>
      <w:r>
        <w:rPr>
          <w:w w:val="110"/>
        </w:rPr>
        <w:t>врача</w:t>
      </w:r>
      <w:bookmarkEnd w:id="12"/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282" w:lineRule="auto" w:before="0"/>
        <w:ind w:left="399" w:right="128" w:firstLine="6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 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Б</w:t>
      </w:r>
      <w:r>
        <w:rPr>
          <w:rFonts w:ascii="Times New Roman" w:hAnsi="Times New Roman"/>
          <w:spacing w:val="-2"/>
          <w:w w:val="110"/>
          <w:u w:val="thick" w:color="000000"/>
        </w:rPr>
        <w:t>1.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</w:t>
      </w:r>
      <w:r>
        <w:rPr>
          <w:rFonts w:ascii="Times New Roman" w:hAnsi="Times New Roman"/>
          <w:spacing w:val="-1"/>
          <w:w w:val="110"/>
          <w:u w:val="thick" w:color="000000"/>
        </w:rPr>
        <w:t>лг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ритмы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действий 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врача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 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паци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нта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0"/>
          <w:u w:val="thick" w:color="000000"/>
        </w:rPr>
        <w:t>подозрением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на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дистального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отдела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голени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line="200" w:lineRule="atLeast"/>
        <w:ind w:left="52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416903" cy="6760845"/>
            <wp:effectExtent l="0" t="0" r="0" b="0"/>
            <wp:docPr id="1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8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16903" cy="676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688" w:top="1260" w:bottom="880" w:left="1720" w:right="1220"/>
        </w:sectPr>
      </w:pPr>
    </w:p>
    <w:p>
      <w:pPr>
        <w:pStyle w:val="BodyText"/>
        <w:spacing w:line="240" w:lineRule="auto" w:before="58"/>
        <w:ind w:left="1063" w:right="12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Б</w:t>
      </w:r>
      <w:r>
        <w:rPr>
          <w:rFonts w:ascii="Times New Roman" w:hAnsi="Times New Roman"/>
          <w:spacing w:val="-2"/>
          <w:w w:val="110"/>
          <w:u w:val="thick" w:color="000000"/>
        </w:rPr>
        <w:t>2.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Оценка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о-сосуд</w:t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рации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183682" cy="5772150"/>
            <wp:effectExtent l="0" t="0" r="0" b="0"/>
            <wp:docPr id="3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9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3682" cy="577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spacing w:line="195" w:lineRule="exact" w:before="0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w w:val="105"/>
          <w:sz w:val="17"/>
        </w:rPr>
        <w:t>Прим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чания</w:t>
      </w:r>
      <w:r>
        <w:rPr>
          <w:rFonts w:ascii="Times New Roman" w:hAnsi="Times New Roman"/>
          <w:spacing w:val="27"/>
          <w:w w:val="105"/>
          <w:sz w:val="17"/>
        </w:rPr>
        <w:t> </w:t>
      </w:r>
      <w:r>
        <w:rPr>
          <w:rFonts w:ascii="Times New Roman" w:hAnsi="Times New Roman"/>
          <w:w w:val="105"/>
          <w:sz w:val="17"/>
        </w:rPr>
        <w:t>и</w:t>
      </w:r>
      <w:r>
        <w:rPr>
          <w:rFonts w:ascii="Times New Roman" w:hAnsi="Times New Roman"/>
          <w:spacing w:val="24"/>
          <w:w w:val="105"/>
          <w:sz w:val="17"/>
        </w:rPr>
        <w:t> </w:t>
      </w:r>
      <w:r>
        <w:rPr>
          <w:rFonts w:ascii="Times New Roman" w:hAnsi="Times New Roman"/>
          <w:spacing w:val="-2"/>
          <w:w w:val="105"/>
          <w:sz w:val="17"/>
        </w:rPr>
        <w:t>со</w:t>
      </w:r>
      <w:r>
        <w:rPr>
          <w:rFonts w:ascii="Times New Roman" w:hAnsi="Times New Roman"/>
          <w:spacing w:val="-1"/>
          <w:w w:val="105"/>
          <w:sz w:val="17"/>
        </w:rPr>
        <w:t>кращ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ния:</w:t>
      </w:r>
      <w:r>
        <w:rPr>
          <w:rFonts w:ascii="Times New Roman" w:hAnsi="Times New Roman"/>
          <w:sz w:val="17"/>
        </w:rPr>
      </w:r>
    </w:p>
    <w:p>
      <w:pPr>
        <w:spacing w:line="238" w:lineRule="auto" w:before="0"/>
        <w:ind w:left="932" w:right="101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ФР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1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факторы</w:t>
      </w:r>
      <w:r>
        <w:rPr>
          <w:rFonts w:ascii="Times New Roman" w:hAnsi="Times New Roman" w:cs="Times New Roman" w:eastAsia="Times New Roman"/>
          <w:spacing w:val="1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риска</w:t>
      </w:r>
      <w:r>
        <w:rPr>
          <w:rFonts w:ascii="Times New Roman" w:hAnsi="Times New Roman" w:cs="Times New Roman" w:eastAsia="Times New Roman"/>
          <w:spacing w:val="1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сердечно-сосудистых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олеваний</w:t>
      </w:r>
      <w:r>
        <w:rPr>
          <w:rFonts w:ascii="Times New Roman" w:hAnsi="Times New Roman" w:cs="Times New Roman" w:eastAsia="Times New Roman"/>
          <w:spacing w:val="1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е,</w:t>
      </w:r>
      <w:r>
        <w:rPr>
          <w:rFonts w:ascii="Times New Roman" w:hAnsi="Times New Roman" w:cs="Times New Roman" w:eastAsia="Times New Roman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1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липи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13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бщ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&gt;4,9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ЛПНП&gt;3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и/или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ЛПВП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97"/>
          <w:w w:val="8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ж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чин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&lt;1,0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,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-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&lt;1,2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иглиц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1,7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), са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ет,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семе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99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анамнез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о-сос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ний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одом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озрасте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(&lt;55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мужчин</w:t>
      </w:r>
      <w:r>
        <w:rPr>
          <w:rFonts w:ascii="Times New Roman" w:hAnsi="Times New Roman" w:cs="Times New Roman" w:eastAsia="Times New Roman"/>
          <w:spacing w:val="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&lt;65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для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0"/>
        <w:ind w:left="932" w:right="101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ССЗ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сердечно-сосудистые</w:t>
      </w:r>
      <w:r>
        <w:rPr>
          <w:rFonts w:ascii="Times New Roman" w:hAnsi="Times New Roman" w:cs="Times New Roman" w:eastAsia="Times New Roman"/>
          <w:spacing w:val="1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олевания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сердца,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ь,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кий</w:t>
      </w:r>
      <w:r>
        <w:rPr>
          <w:rFonts w:ascii="Times New Roman" w:hAnsi="Times New Roman" w:cs="Times New Roman" w:eastAsia="Times New Roman"/>
          <w:spacing w:val="125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атерос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ероз,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ость,</w:t>
      </w:r>
      <w:r>
        <w:rPr>
          <w:rFonts w:ascii="Times New Roman" w:hAnsi="Times New Roman" w:cs="Times New Roman" w:eastAsia="Times New Roman"/>
          <w:spacing w:val="3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ые</w:t>
      </w:r>
      <w:r>
        <w:rPr>
          <w:rFonts w:ascii="Times New Roman" w:hAnsi="Times New Roman" w:cs="Times New Roman" w:eastAsia="Times New Roman"/>
          <w:spacing w:val="3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а,</w:t>
      </w:r>
      <w:r>
        <w:rPr>
          <w:rFonts w:ascii="Times New Roman" w:hAnsi="Times New Roman" w:cs="Times New Roman" w:eastAsia="Times New Roman"/>
          <w:spacing w:val="123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192" w:lineRule="exact" w:before="0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sz w:val="17"/>
        </w:rPr>
        <w:t>rRCRI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z w:val="17"/>
        </w:rPr>
        <w:t>-</w:t>
      </w:r>
      <w:r>
        <w:rPr>
          <w:rFonts w:ascii="Times New Roman" w:hAnsi="Times New Roman"/>
          <w:spacing w:val="3"/>
          <w:sz w:val="17"/>
        </w:rPr>
        <w:t> </w:t>
      </w:r>
      <w:r>
        <w:rPr>
          <w:rFonts w:ascii="Times New Roman" w:hAnsi="Times New Roman"/>
          <w:spacing w:val="-1"/>
          <w:sz w:val="17"/>
        </w:rPr>
        <w:t>ре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о</w:t>
      </w:r>
      <w:r>
        <w:rPr>
          <w:rFonts w:ascii="Times New Roman" w:hAnsi="Times New Roman"/>
          <w:spacing w:val="-2"/>
          <w:sz w:val="17"/>
        </w:rPr>
        <w:t>н</w:t>
      </w:r>
      <w:r>
        <w:rPr>
          <w:rFonts w:ascii="Times New Roman" w:hAnsi="Times New Roman"/>
          <w:spacing w:val="-1"/>
          <w:sz w:val="17"/>
        </w:rPr>
        <w:t>стр</w:t>
      </w:r>
      <w:r>
        <w:rPr>
          <w:rFonts w:ascii="Times New Roman" w:hAnsi="Times New Roman"/>
          <w:spacing w:val="-2"/>
          <w:sz w:val="17"/>
        </w:rPr>
        <w:t>уи</w:t>
      </w:r>
      <w:r>
        <w:rPr>
          <w:rFonts w:ascii="Times New Roman" w:hAnsi="Times New Roman"/>
          <w:spacing w:val="-1"/>
          <w:sz w:val="17"/>
        </w:rPr>
        <w:t>ро</w:t>
      </w:r>
      <w:r>
        <w:rPr>
          <w:rFonts w:ascii="Times New Roman" w:hAnsi="Times New Roman"/>
          <w:spacing w:val="-2"/>
          <w:sz w:val="17"/>
        </w:rPr>
        <w:t>в</w:t>
      </w:r>
      <w:r>
        <w:rPr>
          <w:rFonts w:ascii="Times New Roman" w:hAnsi="Times New Roman"/>
          <w:spacing w:val="-1"/>
          <w:sz w:val="17"/>
        </w:rPr>
        <w:t>а</w:t>
      </w:r>
      <w:r>
        <w:rPr>
          <w:rFonts w:ascii="Times New Roman" w:hAnsi="Times New Roman"/>
          <w:spacing w:val="-2"/>
          <w:sz w:val="17"/>
        </w:rPr>
        <w:t>нн</w:t>
      </w:r>
      <w:r>
        <w:rPr>
          <w:rFonts w:ascii="Times New Roman" w:hAnsi="Times New Roman"/>
          <w:spacing w:val="-1"/>
          <w:sz w:val="17"/>
        </w:rPr>
        <w:t>ы</w:t>
      </w:r>
      <w:r>
        <w:rPr>
          <w:rFonts w:ascii="Times New Roman" w:hAnsi="Times New Roman"/>
          <w:spacing w:val="-2"/>
          <w:sz w:val="17"/>
        </w:rPr>
        <w:t>й</w:t>
      </w:r>
      <w:r>
        <w:rPr>
          <w:rFonts w:ascii="Times New Roman" w:hAnsi="Times New Roman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ин</w:t>
      </w:r>
      <w:r>
        <w:rPr>
          <w:rFonts w:ascii="Times New Roman" w:hAnsi="Times New Roman"/>
          <w:spacing w:val="-1"/>
          <w:sz w:val="17"/>
        </w:rPr>
        <w:t>де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с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z w:val="17"/>
        </w:rPr>
        <w:t>RCRI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pacing w:val="-1"/>
          <w:sz w:val="17"/>
        </w:rPr>
        <w:t>(См.</w:t>
      </w:r>
      <w:r>
        <w:rPr>
          <w:rFonts w:ascii="Times New Roman" w:hAnsi="Times New Roman"/>
          <w:spacing w:val="6"/>
          <w:sz w:val="17"/>
        </w:rPr>
        <w:t> </w:t>
      </w:r>
      <w:r>
        <w:rPr>
          <w:rFonts w:ascii="Times New Roman" w:hAnsi="Times New Roman"/>
          <w:spacing w:val="-1"/>
          <w:sz w:val="17"/>
        </w:rPr>
        <w:t>Пр</w:t>
      </w:r>
      <w:r>
        <w:rPr>
          <w:rFonts w:ascii="Times New Roman" w:hAnsi="Times New Roman"/>
          <w:spacing w:val="-2"/>
          <w:sz w:val="17"/>
        </w:rPr>
        <w:t>ил</w:t>
      </w:r>
      <w:r>
        <w:rPr>
          <w:rFonts w:ascii="Times New Roman" w:hAnsi="Times New Roman"/>
          <w:spacing w:val="-1"/>
          <w:sz w:val="17"/>
        </w:rPr>
        <w:t>оже</w:t>
      </w:r>
      <w:r>
        <w:rPr>
          <w:rFonts w:ascii="Times New Roman" w:hAnsi="Times New Roman"/>
          <w:spacing w:val="-2"/>
          <w:sz w:val="17"/>
        </w:rPr>
        <w:t>ни</w:t>
      </w:r>
      <w:r>
        <w:rPr>
          <w:rFonts w:ascii="Times New Roman" w:hAnsi="Times New Roman"/>
          <w:spacing w:val="-1"/>
          <w:sz w:val="17"/>
        </w:rPr>
        <w:t>е </w:t>
      </w:r>
      <w:r>
        <w:rPr>
          <w:rFonts w:ascii="Times New Roman" w:hAnsi="Times New Roman"/>
          <w:sz w:val="17"/>
        </w:rPr>
        <w:t>15.2);</w:t>
      </w:r>
      <w:r>
        <w:rPr>
          <w:rFonts w:ascii="Times New Roman" w:hAnsi="Times New Roman"/>
          <w:sz w:val="17"/>
        </w:rPr>
      </w:r>
    </w:p>
    <w:p>
      <w:pPr>
        <w:spacing w:before="1"/>
        <w:ind w:left="932" w:right="102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ФС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функциональный</w:t>
      </w:r>
      <w:r>
        <w:rPr>
          <w:rFonts w:ascii="Times New Roman" w:hAnsi="Times New Roman" w:cs="Times New Roman" w:eastAsia="Times New Roman"/>
          <w:spacing w:val="1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статус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(способность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пациента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получения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травмы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подниматься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самостоятельно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на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2</w:t>
      </w:r>
      <w:r>
        <w:rPr>
          <w:rFonts w:ascii="Times New Roman" w:hAnsi="Times New Roman" w:cs="Times New Roman" w:eastAsia="Times New Roman"/>
          <w:spacing w:val="89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лестничных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пролета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без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остановки).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6"/>
        <w:ind w:left="399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w w:val="105"/>
          <w:sz w:val="18"/>
        </w:rPr>
        <w:t>*-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региональный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сосудистый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центр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специализированное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кардиологическое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отделение.</w:t>
      </w:r>
      <w:r>
        <w:rPr>
          <w:rFonts w:ascii="Times New Roman" w:hAnsi="Times New Roman"/>
          <w:sz w:val="18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1260" w:bottom="880" w:left="1720" w:right="1220"/>
        </w:sectPr>
      </w:pPr>
    </w:p>
    <w:p>
      <w:pPr>
        <w:pStyle w:val="Heading1"/>
        <w:spacing w:line="240" w:lineRule="auto"/>
        <w:ind w:left="2429" w:right="0"/>
        <w:jc w:val="left"/>
      </w:pPr>
      <w:bookmarkStart w:name="_TOC_250001" w:id="13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1"/>
          <w:w w:val="110"/>
        </w:rPr>
        <w:t>В.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2"/>
          <w:w w:val="110"/>
        </w:rPr>
        <w:t> </w:t>
      </w:r>
      <w:r>
        <w:rPr>
          <w:w w:val="110"/>
        </w:rPr>
        <w:t>для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bookmarkEnd w:id="13"/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69" w:lineRule="auto" w:before="0"/>
        <w:ind w:right="110" w:firstLine="667"/>
        <w:jc w:val="both"/>
      </w:pPr>
      <w:r>
        <w:rPr>
          <w:spacing w:val="-1"/>
        </w:rPr>
        <w:t>Переломы</w:t>
      </w:r>
      <w:r>
        <w:rPr>
          <w:spacing w:val="26"/>
        </w:rPr>
        <w:t> </w:t>
      </w:r>
      <w:r>
        <w:rPr/>
        <w:t>лодыжек</w:t>
      </w:r>
      <w:r>
        <w:rPr>
          <w:spacing w:val="27"/>
        </w:rPr>
        <w:t> </w:t>
      </w:r>
      <w:r>
        <w:rPr>
          <w:spacing w:val="-1"/>
        </w:rPr>
        <w:t>являются</w:t>
      </w:r>
      <w:r>
        <w:rPr>
          <w:spacing w:val="26"/>
        </w:rPr>
        <w:t> </w:t>
      </w:r>
      <w:r>
        <w:rPr>
          <w:spacing w:val="-1"/>
        </w:rPr>
        <w:t>травмой,</w:t>
      </w:r>
      <w:r>
        <w:rPr>
          <w:spacing w:val="28"/>
        </w:rPr>
        <w:t> </w:t>
      </w:r>
      <w:r>
        <w:rPr>
          <w:spacing w:val="-1"/>
        </w:rPr>
        <w:t>нуждающейся</w:t>
      </w:r>
      <w:r>
        <w:rPr>
          <w:spacing w:val="28"/>
        </w:rPr>
        <w:t> </w:t>
      </w:r>
      <w:r>
        <w:rPr/>
        <w:t>в</w:t>
      </w:r>
      <w:r>
        <w:rPr>
          <w:spacing w:val="24"/>
        </w:rPr>
        <w:t> </w:t>
      </w:r>
      <w:r>
        <w:rPr/>
        <w:t>специализированном</w:t>
      </w:r>
      <w:r>
        <w:rPr>
          <w:spacing w:val="51"/>
          <w:w w:val="102"/>
        </w:rPr>
        <w:t> </w:t>
      </w:r>
      <w:r>
        <w:rPr/>
        <w:t>лечении</w:t>
      </w:r>
      <w:r>
        <w:rPr>
          <w:spacing w:val="9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условиях</w:t>
      </w:r>
      <w:r>
        <w:rPr>
          <w:spacing w:val="13"/>
        </w:rPr>
        <w:t> </w:t>
      </w:r>
      <w:r>
        <w:rPr/>
        <w:t>отделения</w:t>
      </w:r>
      <w:r>
        <w:rPr>
          <w:spacing w:val="11"/>
        </w:rPr>
        <w:t> </w:t>
      </w:r>
      <w:r>
        <w:rPr>
          <w:spacing w:val="-1"/>
        </w:rPr>
        <w:t>травматологии</w:t>
      </w:r>
      <w:r>
        <w:rPr>
          <w:spacing w:val="13"/>
        </w:rPr>
        <w:t> </w:t>
      </w:r>
      <w:r>
        <w:rPr/>
        <w:t>(в</w:t>
      </w:r>
      <w:r>
        <w:rPr>
          <w:spacing w:val="10"/>
        </w:rPr>
        <w:t> </w:t>
      </w:r>
      <w:r>
        <w:rPr>
          <w:spacing w:val="-1"/>
        </w:rPr>
        <w:t>случае</w:t>
      </w:r>
      <w:r>
        <w:rPr>
          <w:spacing w:val="10"/>
        </w:rPr>
        <w:t> </w:t>
      </w:r>
      <w:r>
        <w:rPr/>
        <w:t>наличия</w:t>
      </w:r>
      <w:r>
        <w:rPr>
          <w:spacing w:val="13"/>
        </w:rPr>
        <w:t> </w:t>
      </w:r>
      <w:r>
        <w:rPr/>
        <w:t>показаний</w:t>
      </w:r>
      <w:r>
        <w:rPr>
          <w:spacing w:val="14"/>
        </w:rPr>
        <w:t> </w:t>
      </w:r>
      <w:r>
        <w:rPr/>
        <w:t>к</w:t>
      </w:r>
      <w:r>
        <w:rPr>
          <w:spacing w:val="9"/>
        </w:rPr>
        <w:t> </w:t>
      </w:r>
      <w:r>
        <w:rPr>
          <w:spacing w:val="-1"/>
        </w:rPr>
        <w:t>оперативному</w:t>
      </w:r>
      <w:r>
        <w:rPr>
          <w:spacing w:val="69"/>
          <w:w w:val="102"/>
        </w:rPr>
        <w:t> </w:t>
      </w:r>
      <w:r>
        <w:rPr/>
        <w:t>лечению)</w:t>
      </w:r>
      <w:r>
        <w:rPr>
          <w:spacing w:val="38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травматологического</w:t>
      </w:r>
      <w:r>
        <w:rPr>
          <w:spacing w:val="38"/>
        </w:rPr>
        <w:t> </w:t>
      </w:r>
      <w:r>
        <w:rPr/>
        <w:t>пункта.</w:t>
      </w:r>
      <w:r>
        <w:rPr>
          <w:spacing w:val="36"/>
        </w:rPr>
        <w:t> </w:t>
      </w:r>
      <w:r>
        <w:rPr>
          <w:spacing w:val="-1"/>
        </w:rPr>
        <w:t>Консервативное</w:t>
      </w:r>
      <w:r>
        <w:rPr>
          <w:spacing w:val="40"/>
        </w:rPr>
        <w:t> </w:t>
      </w:r>
      <w:r>
        <w:rPr/>
        <w:t>лечение</w:t>
      </w:r>
      <w:r>
        <w:rPr>
          <w:spacing w:val="39"/>
        </w:rPr>
        <w:t> </w:t>
      </w:r>
      <w:r>
        <w:rPr/>
        <w:t>подобных</w:t>
      </w:r>
      <w:r>
        <w:rPr>
          <w:spacing w:val="38"/>
        </w:rPr>
        <w:t> </w:t>
      </w:r>
      <w:r>
        <w:rPr>
          <w:spacing w:val="-1"/>
        </w:rPr>
        <w:t>травм</w:t>
      </w:r>
      <w:r>
        <w:rPr>
          <w:spacing w:val="76"/>
          <w:w w:val="102"/>
        </w:rPr>
        <w:t> </w:t>
      </w:r>
      <w:r>
        <w:rPr>
          <w:spacing w:val="-1"/>
        </w:rPr>
        <w:t>возможно</w:t>
      </w:r>
      <w:r>
        <w:rPr>
          <w:spacing w:val="19"/>
        </w:rPr>
        <w:t> </w:t>
      </w:r>
      <w:r>
        <w:rPr/>
        <w:t>только</w:t>
      </w:r>
      <w:r>
        <w:rPr>
          <w:spacing w:val="16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переломах</w:t>
      </w:r>
      <w:r>
        <w:rPr>
          <w:spacing w:val="16"/>
        </w:rPr>
        <w:t> </w:t>
      </w:r>
      <w:r>
        <w:rPr/>
        <w:t>без</w:t>
      </w:r>
      <w:r>
        <w:rPr>
          <w:spacing w:val="20"/>
        </w:rPr>
        <w:t> </w:t>
      </w:r>
      <w:r>
        <w:rPr/>
        <w:t>смещения</w:t>
      </w:r>
      <w:r>
        <w:rPr>
          <w:spacing w:val="19"/>
        </w:rPr>
        <w:t> </w:t>
      </w:r>
      <w:r>
        <w:rPr/>
        <w:t>отломков.</w:t>
      </w:r>
      <w:r>
        <w:rPr>
          <w:spacing w:val="16"/>
        </w:rPr>
        <w:t> </w:t>
      </w:r>
      <w:r>
        <w:rPr/>
        <w:t>Этот</w:t>
      </w:r>
      <w:r>
        <w:rPr>
          <w:spacing w:val="16"/>
        </w:rPr>
        <w:t> </w:t>
      </w:r>
      <w:r>
        <w:rPr/>
        <w:t>вид</w:t>
      </w:r>
      <w:r>
        <w:rPr>
          <w:spacing w:val="20"/>
        </w:rPr>
        <w:t> </w:t>
      </w:r>
      <w:r>
        <w:rPr>
          <w:spacing w:val="-1"/>
        </w:rPr>
        <w:t>лечения</w:t>
      </w:r>
      <w:r>
        <w:rPr>
          <w:spacing w:val="50"/>
          <w:w w:val="102"/>
        </w:rPr>
        <w:t> </w:t>
      </w:r>
      <w:r>
        <w:rPr>
          <w:spacing w:val="-1"/>
        </w:rPr>
        <w:t>предусматривает</w:t>
      </w:r>
      <w:r>
        <w:rPr>
          <w:spacing w:val="38"/>
        </w:rPr>
        <w:t> </w:t>
      </w:r>
      <w:r>
        <w:rPr>
          <w:spacing w:val="-1"/>
        </w:rPr>
        <w:t>иммобилизацию</w:t>
      </w:r>
      <w:r>
        <w:rPr>
          <w:spacing w:val="34"/>
        </w:rPr>
        <w:t> </w:t>
      </w:r>
      <w:r>
        <w:rPr/>
        <w:t>гипсовой</w:t>
      </w:r>
      <w:r>
        <w:rPr>
          <w:spacing w:val="35"/>
        </w:rPr>
        <w:t> </w:t>
      </w:r>
      <w:r>
        <w:rPr>
          <w:spacing w:val="-1"/>
        </w:rPr>
        <w:t>повязкой</w:t>
      </w:r>
      <w:r>
        <w:rPr>
          <w:spacing w:val="35"/>
        </w:rPr>
        <w:t> </w:t>
      </w:r>
      <w:r>
        <w:rPr/>
        <w:t>или</w:t>
      </w:r>
      <w:r>
        <w:rPr>
          <w:spacing w:val="33"/>
        </w:rPr>
        <w:t> </w:t>
      </w:r>
      <w:r>
        <w:rPr/>
        <w:t>её</w:t>
      </w:r>
      <w:r>
        <w:rPr>
          <w:spacing w:val="32"/>
        </w:rPr>
        <w:t> </w:t>
      </w:r>
      <w:r>
        <w:rPr>
          <w:spacing w:val="-1"/>
        </w:rPr>
        <w:t>аналогами.</w:t>
      </w:r>
      <w:r>
        <w:rPr>
          <w:spacing w:val="36"/>
        </w:rPr>
        <w:t> </w:t>
      </w:r>
      <w:r>
        <w:rPr>
          <w:spacing w:val="-1"/>
        </w:rPr>
        <w:t>Его</w:t>
      </w:r>
      <w:r>
        <w:rPr>
          <w:spacing w:val="33"/>
        </w:rPr>
        <w:t> </w:t>
      </w:r>
      <w:r>
        <w:rPr/>
        <w:t>главным</w:t>
      </w:r>
      <w:r>
        <w:rPr>
          <w:spacing w:val="89"/>
          <w:w w:val="102"/>
        </w:rPr>
        <w:t> </w:t>
      </w:r>
      <w:r>
        <w:rPr/>
        <w:t>недостатком</w:t>
      </w:r>
      <w:r>
        <w:rPr>
          <w:spacing w:val="28"/>
        </w:rPr>
        <w:t> </w:t>
      </w:r>
      <w:r>
        <w:rPr/>
        <w:t>является</w:t>
      </w:r>
      <w:r>
        <w:rPr>
          <w:spacing w:val="28"/>
        </w:rPr>
        <w:t> </w:t>
      </w:r>
      <w:r>
        <w:rPr>
          <w:spacing w:val="-1"/>
        </w:rPr>
        <w:t>увеличение</w:t>
      </w:r>
      <w:r>
        <w:rPr>
          <w:spacing w:val="29"/>
        </w:rPr>
        <w:t> </w:t>
      </w:r>
      <w:r>
        <w:rPr/>
        <w:t>продолжительности</w:t>
      </w:r>
      <w:r>
        <w:rPr>
          <w:spacing w:val="28"/>
        </w:rPr>
        <w:t> </w:t>
      </w:r>
      <w:r>
        <w:rPr/>
        <w:t>лечения</w:t>
      </w:r>
      <w:r>
        <w:rPr>
          <w:spacing w:val="28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необходимость</w:t>
      </w:r>
      <w:r>
        <w:rPr>
          <w:spacing w:val="46"/>
          <w:w w:val="102"/>
        </w:rPr>
        <w:t> </w:t>
      </w:r>
      <w:r>
        <w:rPr/>
        <w:t>длительной</w:t>
      </w:r>
      <w:r>
        <w:rPr>
          <w:spacing w:val="40"/>
        </w:rPr>
        <w:t> </w:t>
      </w:r>
      <w:r>
        <w:rPr>
          <w:spacing w:val="-1"/>
        </w:rPr>
        <w:t>реабилитации,</w:t>
      </w:r>
      <w:r>
        <w:rPr>
          <w:spacing w:val="37"/>
        </w:rPr>
        <w:t> </w:t>
      </w:r>
      <w:r>
        <w:rPr/>
        <w:t>так</w:t>
      </w:r>
      <w:r>
        <w:rPr>
          <w:spacing w:val="39"/>
        </w:rPr>
        <w:t> </w:t>
      </w:r>
      <w:r>
        <w:rPr/>
        <w:t>как</w:t>
      </w:r>
      <w:r>
        <w:rPr>
          <w:spacing w:val="44"/>
        </w:rPr>
        <w:t> </w:t>
      </w:r>
      <w:r>
        <w:rPr>
          <w:spacing w:val="-1"/>
        </w:rPr>
        <w:t>результатом</w:t>
      </w:r>
      <w:r>
        <w:rPr>
          <w:spacing w:val="42"/>
        </w:rPr>
        <w:t> </w:t>
      </w:r>
      <w:r>
        <w:rPr>
          <w:spacing w:val="-1"/>
        </w:rPr>
        <w:t>иммобилизации</w:t>
      </w:r>
      <w:r>
        <w:rPr>
          <w:spacing w:val="43"/>
        </w:rPr>
        <w:t> </w:t>
      </w:r>
      <w:r>
        <w:rPr>
          <w:spacing w:val="-1"/>
        </w:rPr>
        <w:t>является</w:t>
      </w:r>
      <w:r>
        <w:rPr>
          <w:spacing w:val="37"/>
        </w:rPr>
        <w:t> </w:t>
      </w:r>
      <w:r>
        <w:rPr/>
        <w:t>контрактура</w:t>
      </w:r>
      <w:r>
        <w:rPr>
          <w:spacing w:val="77"/>
          <w:w w:val="102"/>
        </w:rPr>
        <w:t> </w:t>
      </w:r>
      <w:r>
        <w:rPr/>
        <w:t>коленного</w:t>
      </w:r>
      <w:r>
        <w:rPr>
          <w:spacing w:val="23"/>
        </w:rPr>
        <w:t> </w:t>
      </w:r>
      <w:r>
        <w:rPr/>
        <w:t>и</w:t>
      </w:r>
      <w:r>
        <w:rPr>
          <w:spacing w:val="26"/>
        </w:rPr>
        <w:t> </w:t>
      </w:r>
      <w:r>
        <w:rPr/>
        <w:t>голеностопного</w:t>
      </w:r>
      <w:r>
        <w:rPr>
          <w:spacing w:val="26"/>
        </w:rPr>
        <w:t> </w:t>
      </w:r>
      <w:r>
        <w:rPr>
          <w:spacing w:val="-1"/>
        </w:rPr>
        <w:t>суставов.</w:t>
      </w:r>
      <w:r>
        <w:rPr>
          <w:spacing w:val="25"/>
        </w:rPr>
        <w:t> </w:t>
      </w:r>
      <w:r>
        <w:rPr/>
        <w:t>Оперативное</w:t>
      </w:r>
      <w:r>
        <w:rPr>
          <w:spacing w:val="22"/>
        </w:rPr>
        <w:t> </w:t>
      </w:r>
      <w:r>
        <w:rPr/>
        <w:t>лечение</w:t>
      </w:r>
      <w:r>
        <w:rPr>
          <w:spacing w:val="24"/>
        </w:rPr>
        <w:t> </w:t>
      </w:r>
      <w:r>
        <w:rPr>
          <w:spacing w:val="-1"/>
        </w:rPr>
        <w:t>показано</w:t>
      </w:r>
      <w:r>
        <w:rPr>
          <w:spacing w:val="28"/>
        </w:rPr>
        <w:t> </w:t>
      </w:r>
      <w:r>
        <w:rPr>
          <w:spacing w:val="-1"/>
        </w:rPr>
        <w:t>при</w:t>
      </w:r>
      <w:r>
        <w:rPr>
          <w:spacing w:val="25"/>
        </w:rPr>
        <w:t> </w:t>
      </w:r>
      <w:r>
        <w:rPr>
          <w:spacing w:val="-1"/>
        </w:rPr>
        <w:t>всех</w:t>
      </w:r>
      <w:r>
        <w:rPr>
          <w:spacing w:val="28"/>
        </w:rPr>
        <w:t> </w:t>
      </w:r>
      <w:r>
        <w:rPr>
          <w:spacing w:val="-1"/>
        </w:rPr>
        <w:t>переломах</w:t>
      </w:r>
      <w:r>
        <w:rPr>
          <w:spacing w:val="53"/>
          <w:w w:val="102"/>
        </w:rPr>
        <w:t> </w:t>
      </w:r>
      <w:r>
        <w:rPr/>
        <w:t>со</w:t>
      </w:r>
      <w:r>
        <w:rPr>
          <w:spacing w:val="28"/>
        </w:rPr>
        <w:t> </w:t>
      </w:r>
      <w:r>
        <w:rPr>
          <w:spacing w:val="-1"/>
        </w:rPr>
        <w:t>смещением</w:t>
      </w:r>
      <w:r>
        <w:rPr>
          <w:spacing w:val="30"/>
        </w:rPr>
        <w:t> </w:t>
      </w:r>
      <w:r>
        <w:rPr/>
        <w:t>отломков.</w:t>
      </w:r>
      <w:r>
        <w:rPr>
          <w:spacing w:val="26"/>
        </w:rPr>
        <w:t> </w:t>
      </w:r>
      <w:r>
        <w:rPr/>
        <w:t>Для</w:t>
      </w:r>
      <w:r>
        <w:rPr>
          <w:spacing w:val="30"/>
        </w:rPr>
        <w:t> </w:t>
      </w:r>
      <w:r>
        <w:rPr>
          <w:spacing w:val="-1"/>
        </w:rPr>
        <w:t>лечения</w:t>
      </w:r>
      <w:r>
        <w:rPr>
          <w:spacing w:val="30"/>
        </w:rPr>
        <w:t> </w:t>
      </w:r>
      <w:r>
        <w:rPr/>
        <w:t>переломов</w:t>
      </w:r>
      <w:r>
        <w:rPr>
          <w:spacing w:val="28"/>
        </w:rPr>
        <w:t> </w:t>
      </w:r>
      <w:r>
        <w:rPr>
          <w:spacing w:val="-1"/>
        </w:rPr>
        <w:t>лодыжек</w:t>
      </w:r>
      <w:r>
        <w:rPr>
          <w:spacing w:val="27"/>
        </w:rPr>
        <w:t> </w:t>
      </w:r>
      <w:r>
        <w:rPr/>
        <w:t>могут</w:t>
      </w:r>
      <w:r>
        <w:rPr>
          <w:spacing w:val="28"/>
        </w:rPr>
        <w:t> </w:t>
      </w:r>
      <w:r>
        <w:rPr/>
        <w:t>быть</w:t>
      </w:r>
      <w:r>
        <w:rPr>
          <w:spacing w:val="27"/>
        </w:rPr>
        <w:t> </w:t>
      </w:r>
      <w:r>
        <w:rPr/>
        <w:t>использованы</w:t>
      </w:r>
      <w:r>
        <w:rPr>
          <w:spacing w:val="62"/>
          <w:w w:val="102"/>
        </w:rPr>
        <w:t> </w:t>
      </w:r>
      <w:r>
        <w:rPr/>
        <w:t>пластины</w:t>
      </w:r>
      <w:r>
        <w:rPr>
          <w:spacing w:val="25"/>
        </w:rPr>
        <w:t> </w:t>
      </w:r>
      <w:r>
        <w:rPr/>
        <w:t>различной</w:t>
      </w:r>
      <w:r>
        <w:rPr>
          <w:spacing w:val="27"/>
        </w:rPr>
        <w:t> </w:t>
      </w:r>
      <w:r>
        <w:rPr>
          <w:spacing w:val="-1"/>
        </w:rPr>
        <w:t>конфигурации,</w:t>
      </w:r>
      <w:r>
        <w:rPr>
          <w:spacing w:val="26"/>
        </w:rPr>
        <w:t> </w:t>
      </w:r>
      <w:r>
        <w:rPr/>
        <w:t>винты,</w:t>
      </w:r>
      <w:r>
        <w:rPr>
          <w:spacing w:val="22"/>
        </w:rPr>
        <w:t> </w:t>
      </w:r>
      <w:r>
        <w:rPr/>
        <w:t>интрамедуллярные</w:t>
      </w:r>
      <w:r>
        <w:rPr>
          <w:spacing w:val="24"/>
        </w:rPr>
        <w:t> </w:t>
      </w:r>
      <w:r>
        <w:rPr/>
        <w:t>штифты,</w:t>
      </w:r>
      <w:r>
        <w:rPr>
          <w:spacing w:val="26"/>
        </w:rPr>
        <w:t> </w:t>
      </w:r>
      <w:r>
        <w:rPr/>
        <w:t>а</w:t>
      </w:r>
      <w:r>
        <w:rPr>
          <w:spacing w:val="23"/>
        </w:rPr>
        <w:t> </w:t>
      </w:r>
      <w:r>
        <w:rPr/>
        <w:t>также</w:t>
      </w:r>
      <w:r>
        <w:rPr>
          <w:spacing w:val="30"/>
        </w:rPr>
        <w:t> </w:t>
      </w:r>
      <w:r>
        <w:rPr>
          <w:spacing w:val="-1"/>
        </w:rPr>
        <w:t>аппараты</w:t>
      </w:r>
      <w:r>
        <w:rPr>
          <w:spacing w:val="50"/>
          <w:w w:val="102"/>
        </w:rPr>
        <w:t> </w:t>
      </w:r>
      <w:r>
        <w:rPr/>
        <w:t>наружной</w:t>
      </w:r>
      <w:r>
        <w:rPr>
          <w:spacing w:val="29"/>
        </w:rPr>
        <w:t> </w:t>
      </w:r>
      <w:r>
        <w:rPr>
          <w:spacing w:val="-1"/>
        </w:rPr>
        <w:t>фиксации</w:t>
      </w:r>
      <w:r>
        <w:rPr>
          <w:spacing w:val="35"/>
        </w:rPr>
        <w:t> </w:t>
      </w:r>
      <w:r>
        <w:rPr/>
        <w:t>в</w:t>
      </w:r>
      <w:r>
        <w:rPr>
          <w:spacing w:val="27"/>
        </w:rPr>
        <w:t> </w:t>
      </w:r>
      <w:r>
        <w:rPr/>
        <w:t>различных</w:t>
      </w:r>
      <w:r>
        <w:rPr>
          <w:spacing w:val="29"/>
        </w:rPr>
        <w:t> </w:t>
      </w:r>
      <w:r>
        <w:rPr>
          <w:spacing w:val="-1"/>
        </w:rPr>
        <w:t>комплектациях.</w:t>
      </w:r>
      <w:r>
        <w:rPr>
          <w:spacing w:val="34"/>
        </w:rPr>
        <w:t> </w:t>
      </w:r>
      <w:r>
        <w:rPr>
          <w:spacing w:val="-1"/>
        </w:rPr>
        <w:t>Лечение</w:t>
      </w:r>
      <w:r>
        <w:rPr>
          <w:spacing w:val="33"/>
        </w:rPr>
        <w:t> </w:t>
      </w:r>
      <w:r>
        <w:rPr>
          <w:spacing w:val="-1"/>
        </w:rPr>
        <w:t>может</w:t>
      </w:r>
      <w:r>
        <w:rPr>
          <w:spacing w:val="33"/>
        </w:rPr>
        <w:t> </w:t>
      </w:r>
      <w:r>
        <w:rPr/>
        <w:t>быть</w:t>
      </w:r>
      <w:r>
        <w:rPr>
          <w:spacing w:val="30"/>
        </w:rPr>
        <w:t> </w:t>
      </w:r>
      <w:r>
        <w:rPr/>
        <w:t>одноэтапным</w:t>
      </w:r>
      <w:r>
        <w:rPr>
          <w:spacing w:val="27"/>
        </w:rPr>
        <w:t> </w:t>
      </w:r>
      <w:r>
        <w:rPr/>
        <w:t>(при</w:t>
      </w:r>
      <w:r>
        <w:rPr>
          <w:spacing w:val="53"/>
          <w:w w:val="102"/>
        </w:rPr>
        <w:t> </w:t>
      </w:r>
      <w:r>
        <w:rPr/>
        <w:t>изолированных</w:t>
      </w:r>
      <w:r>
        <w:rPr>
          <w:spacing w:val="49"/>
        </w:rPr>
        <w:t> </w:t>
      </w:r>
      <w:r>
        <w:rPr>
          <w:spacing w:val="-1"/>
        </w:rPr>
        <w:t>закрытых</w:t>
      </w:r>
      <w:r>
        <w:rPr>
          <w:spacing w:val="53"/>
        </w:rPr>
        <w:t> </w:t>
      </w:r>
      <w:r>
        <w:rPr>
          <w:spacing w:val="-1"/>
        </w:rPr>
        <w:t>переломах</w:t>
      </w:r>
      <w:r>
        <w:rPr/>
        <w:t> и</w:t>
      </w:r>
      <w:r>
        <w:rPr>
          <w:spacing w:val="53"/>
        </w:rPr>
        <w:t> </w:t>
      </w:r>
      <w:r>
        <w:rPr/>
        <w:t>удовлетворительном</w:t>
      </w:r>
      <w:r>
        <w:rPr>
          <w:spacing w:val="53"/>
        </w:rPr>
        <w:t> </w:t>
      </w:r>
      <w:r>
        <w:rPr>
          <w:spacing w:val="-1"/>
        </w:rPr>
        <w:t>состоянии</w:t>
      </w:r>
      <w:r>
        <w:rPr/>
        <w:t> </w:t>
      </w:r>
      <w:r>
        <w:rPr>
          <w:spacing w:val="-1"/>
        </w:rPr>
        <w:t>мягких</w:t>
      </w:r>
      <w:r>
        <w:rPr>
          <w:spacing w:val="53"/>
        </w:rPr>
        <w:t> </w:t>
      </w:r>
      <w:r>
        <w:rPr/>
        <w:t>тканей) и</w:t>
      </w:r>
      <w:r>
        <w:rPr>
          <w:spacing w:val="51"/>
          <w:w w:val="102"/>
        </w:rPr>
        <w:t> </w:t>
      </w:r>
      <w:r>
        <w:rPr/>
        <w:t>двухэтапным,</w:t>
      </w:r>
      <w:r>
        <w:rPr>
          <w:spacing w:val="26"/>
        </w:rPr>
        <w:t> </w:t>
      </w:r>
      <w:r>
        <w:rPr>
          <w:spacing w:val="-1"/>
        </w:rPr>
        <w:t>когда</w:t>
      </w:r>
      <w:r>
        <w:rPr>
          <w:spacing w:val="26"/>
        </w:rPr>
        <w:t> </w:t>
      </w:r>
      <w:r>
        <w:rPr/>
        <w:t>сначала</w:t>
      </w:r>
      <w:r>
        <w:rPr>
          <w:spacing w:val="26"/>
        </w:rPr>
        <w:t> </w:t>
      </w:r>
      <w:r>
        <w:rPr/>
        <w:t>перелом</w:t>
      </w:r>
      <w:r>
        <w:rPr>
          <w:spacing w:val="25"/>
        </w:rPr>
        <w:t> </w:t>
      </w:r>
      <w:r>
        <w:rPr/>
        <w:t>временно</w:t>
      </w:r>
      <w:r>
        <w:rPr>
          <w:spacing w:val="30"/>
        </w:rPr>
        <w:t> </w:t>
      </w:r>
      <w:r>
        <w:rPr>
          <w:spacing w:val="-1"/>
        </w:rPr>
        <w:t>фиксируется</w:t>
      </w:r>
      <w:r>
        <w:rPr>
          <w:spacing w:val="29"/>
        </w:rPr>
        <w:t> </w:t>
      </w:r>
      <w:r>
        <w:rPr/>
        <w:t>наружным</w:t>
      </w:r>
      <w:r>
        <w:rPr>
          <w:spacing w:val="25"/>
        </w:rPr>
        <w:t> </w:t>
      </w:r>
      <w:r>
        <w:rPr/>
        <w:t>фиксатором</w:t>
      </w:r>
      <w:r>
        <w:rPr>
          <w:spacing w:val="27"/>
        </w:rPr>
        <w:t> </w:t>
      </w:r>
      <w:r>
        <w:rPr/>
        <w:t>с</w:t>
      </w:r>
      <w:r>
        <w:rPr>
          <w:spacing w:val="42"/>
          <w:w w:val="102"/>
        </w:rPr>
        <w:t> </w:t>
      </w:r>
      <w:r>
        <w:rPr/>
        <w:t>последующим</w:t>
      </w:r>
      <w:r>
        <w:rPr>
          <w:spacing w:val="51"/>
        </w:rPr>
        <w:t> </w:t>
      </w:r>
      <w:r>
        <w:rPr/>
        <w:t>переходом</w:t>
      </w:r>
      <w:r>
        <w:rPr>
          <w:spacing w:val="53"/>
        </w:rPr>
        <w:t> </w:t>
      </w:r>
      <w:r>
        <w:rPr>
          <w:spacing w:val="-1"/>
        </w:rPr>
        <w:t>на</w:t>
      </w:r>
      <w:r>
        <w:rPr>
          <w:spacing w:val="52"/>
        </w:rPr>
        <w:t> </w:t>
      </w:r>
      <w:r>
        <w:rPr/>
        <w:t>внутреннюю</w:t>
      </w:r>
      <w:r>
        <w:rPr>
          <w:spacing w:val="53"/>
        </w:rPr>
        <w:t> </w:t>
      </w:r>
      <w:r>
        <w:rPr>
          <w:spacing w:val="-1"/>
        </w:rPr>
        <w:t>фиксацию</w:t>
      </w:r>
      <w:r>
        <w:rPr>
          <w:spacing w:val="53"/>
        </w:rPr>
        <w:t> </w:t>
      </w:r>
      <w:r>
        <w:rPr/>
        <w:t>(при</w:t>
      </w:r>
      <w:r>
        <w:rPr>
          <w:spacing w:val="1"/>
        </w:rPr>
        <w:t> </w:t>
      </w:r>
      <w:r>
        <w:rPr>
          <w:spacing w:val="-1"/>
        </w:rPr>
        <w:t>множественных</w:t>
      </w:r>
      <w:r>
        <w:rPr>
          <w:spacing w:val="53"/>
        </w:rPr>
        <w:t> </w:t>
      </w:r>
      <w:r>
        <w:rPr/>
        <w:t>и сочетанных</w:t>
      </w:r>
      <w:r>
        <w:rPr>
          <w:spacing w:val="48"/>
          <w:w w:val="102"/>
        </w:rPr>
        <w:t> </w:t>
      </w:r>
      <w:r>
        <w:rPr/>
        <w:t>повреждениях,</w:t>
      </w:r>
      <w:r>
        <w:rPr>
          <w:spacing w:val="5"/>
        </w:rPr>
        <w:t> </w:t>
      </w:r>
      <w:r>
        <w:rPr/>
        <w:t>тяжёлых</w:t>
      </w:r>
      <w:r>
        <w:rPr>
          <w:spacing w:val="5"/>
        </w:rPr>
        <w:t> </w:t>
      </w:r>
      <w:r>
        <w:rPr/>
        <w:t>открытых</w:t>
      </w:r>
      <w:r>
        <w:rPr>
          <w:spacing w:val="5"/>
        </w:rPr>
        <w:t> </w:t>
      </w:r>
      <w:r>
        <w:rPr>
          <w:spacing w:val="-1"/>
        </w:rPr>
        <w:t>переломах,</w:t>
      </w:r>
      <w:r>
        <w:rPr>
          <w:spacing w:val="3"/>
        </w:rPr>
        <w:t> </w:t>
      </w:r>
      <w:r>
        <w:rPr/>
        <w:t>значительной</w:t>
      </w:r>
      <w:r>
        <w:rPr>
          <w:spacing w:val="9"/>
        </w:rPr>
        <w:t> </w:t>
      </w:r>
      <w:r>
        <w:rPr>
          <w:spacing w:val="-1"/>
        </w:rPr>
        <w:t>травме</w:t>
      </w:r>
      <w:r>
        <w:rPr>
          <w:spacing w:val="7"/>
        </w:rPr>
        <w:t> </w:t>
      </w:r>
      <w:r>
        <w:rPr/>
        <w:t>мягких</w:t>
      </w:r>
      <w:r>
        <w:rPr>
          <w:spacing w:val="5"/>
        </w:rPr>
        <w:t> </w:t>
      </w:r>
      <w:r>
        <w:rPr/>
        <w:t>тканей).</w:t>
      </w:r>
      <w:r>
        <w:rPr>
          <w:spacing w:val="36"/>
          <w:w w:val="102"/>
        </w:rPr>
        <w:t> </w:t>
      </w:r>
      <w:r>
        <w:rPr>
          <w:spacing w:val="-1"/>
        </w:rPr>
        <w:t>Переломы</w:t>
      </w:r>
      <w:r>
        <w:rPr>
          <w:spacing w:val="36"/>
        </w:rPr>
        <w:t> </w:t>
      </w:r>
      <w:r>
        <w:rPr/>
        <w:t>лодыжек</w:t>
      </w:r>
      <w:r>
        <w:rPr>
          <w:spacing w:val="36"/>
        </w:rPr>
        <w:t> </w:t>
      </w:r>
      <w:r>
        <w:rPr/>
        <w:t>в</w:t>
      </w:r>
      <w:r>
        <w:rPr>
          <w:spacing w:val="35"/>
        </w:rPr>
        <w:t> </w:t>
      </w:r>
      <w:r>
        <w:rPr/>
        <w:t>большинстве</w:t>
      </w:r>
      <w:r>
        <w:rPr>
          <w:spacing w:val="34"/>
        </w:rPr>
        <w:t> </w:t>
      </w:r>
      <w:r>
        <w:rPr>
          <w:spacing w:val="-1"/>
        </w:rPr>
        <w:t>случаев</w:t>
      </w:r>
      <w:r>
        <w:rPr>
          <w:spacing w:val="37"/>
        </w:rPr>
        <w:t> </w:t>
      </w:r>
      <w:r>
        <w:rPr/>
        <w:t>являются</w:t>
      </w:r>
      <w:r>
        <w:rPr>
          <w:spacing w:val="37"/>
        </w:rPr>
        <w:t> </w:t>
      </w:r>
      <w:r>
        <w:rPr>
          <w:spacing w:val="-1"/>
        </w:rPr>
        <w:t>внутрисуставными</w:t>
      </w:r>
      <w:r>
        <w:rPr>
          <w:spacing w:val="37"/>
        </w:rPr>
        <w:t> </w:t>
      </w:r>
      <w:r>
        <w:rPr>
          <w:spacing w:val="-1"/>
        </w:rPr>
        <w:t>переломами,</w:t>
      </w:r>
      <w:r>
        <w:rPr>
          <w:spacing w:val="69"/>
          <w:w w:val="102"/>
        </w:rPr>
        <w:t> </w:t>
      </w:r>
      <w:r>
        <w:rPr/>
        <w:t>которые</w:t>
      </w:r>
      <w:r>
        <w:rPr>
          <w:spacing w:val="21"/>
        </w:rPr>
        <w:t> </w:t>
      </w:r>
      <w:r>
        <w:rPr>
          <w:spacing w:val="-1"/>
        </w:rPr>
        <w:t>требуют</w:t>
      </w:r>
      <w:r>
        <w:rPr>
          <w:spacing w:val="22"/>
        </w:rPr>
        <w:t> </w:t>
      </w:r>
      <w:r>
        <w:rPr>
          <w:spacing w:val="-1"/>
        </w:rPr>
        <w:t>полного</w:t>
      </w:r>
      <w:r>
        <w:rPr>
          <w:spacing w:val="20"/>
        </w:rPr>
        <w:t> </w:t>
      </w:r>
      <w:r>
        <w:rPr/>
        <w:t>восстановления</w:t>
      </w:r>
      <w:r>
        <w:rPr>
          <w:spacing w:val="22"/>
        </w:rPr>
        <w:t> </w:t>
      </w:r>
      <w:r>
        <w:rPr>
          <w:spacing w:val="-1"/>
        </w:rPr>
        <w:t>анатомии</w:t>
      </w:r>
      <w:r>
        <w:rPr>
          <w:spacing w:val="25"/>
        </w:rPr>
        <w:t> </w:t>
      </w:r>
      <w:r>
        <w:rPr>
          <w:spacing w:val="-1"/>
        </w:rPr>
        <w:t>суставной</w:t>
      </w:r>
      <w:r>
        <w:rPr>
          <w:spacing w:val="19"/>
        </w:rPr>
        <w:t> </w:t>
      </w:r>
      <w:r>
        <w:rPr>
          <w:spacing w:val="-1"/>
        </w:rPr>
        <w:t>поверхности.</w:t>
      </w:r>
      <w:r>
        <w:rPr>
          <w:spacing w:val="18"/>
        </w:rPr>
        <w:t> </w:t>
      </w:r>
      <w:r>
        <w:rPr/>
        <w:t>С</w:t>
      </w:r>
      <w:r>
        <w:rPr>
          <w:spacing w:val="24"/>
        </w:rPr>
        <w:t> </w:t>
      </w:r>
      <w:r>
        <w:rPr/>
        <w:t>этой</w:t>
      </w:r>
      <w:r>
        <w:rPr>
          <w:spacing w:val="19"/>
        </w:rPr>
        <w:t> </w:t>
      </w:r>
      <w:r>
        <w:rPr>
          <w:spacing w:val="-1"/>
        </w:rPr>
        <w:t>целью</w:t>
      </w:r>
      <w:r>
        <w:rPr>
          <w:spacing w:val="75"/>
          <w:w w:val="102"/>
        </w:rPr>
        <w:t> </w:t>
      </w:r>
      <w:r>
        <w:rPr/>
        <w:t>обычно</w:t>
      </w:r>
      <w:r>
        <w:rPr>
          <w:spacing w:val="29"/>
        </w:rPr>
        <w:t> </w:t>
      </w:r>
      <w:r>
        <w:rPr/>
        <w:t>приходится</w:t>
      </w:r>
      <w:r>
        <w:rPr>
          <w:spacing w:val="27"/>
        </w:rPr>
        <w:t> </w:t>
      </w:r>
      <w:r>
        <w:rPr>
          <w:spacing w:val="-1"/>
        </w:rPr>
        <w:t>выполнять</w:t>
      </w:r>
      <w:r>
        <w:rPr>
          <w:spacing w:val="28"/>
        </w:rPr>
        <w:t> </w:t>
      </w:r>
      <w:r>
        <w:rPr/>
        <w:t>вскрытие</w:t>
      </w:r>
      <w:r>
        <w:rPr>
          <w:spacing w:val="25"/>
        </w:rPr>
        <w:t> </w:t>
      </w:r>
      <w:r>
        <w:rPr/>
        <w:t>зоны</w:t>
      </w:r>
      <w:r>
        <w:rPr>
          <w:spacing w:val="27"/>
        </w:rPr>
        <w:t> </w:t>
      </w:r>
      <w:r>
        <w:rPr/>
        <w:t>перелома</w:t>
      </w:r>
      <w:r>
        <w:rPr>
          <w:spacing w:val="25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сопоставлять</w:t>
      </w:r>
      <w:r>
        <w:rPr>
          <w:spacing w:val="29"/>
        </w:rPr>
        <w:t> </w:t>
      </w:r>
      <w:r>
        <w:rPr>
          <w:spacing w:val="-1"/>
        </w:rPr>
        <w:t>отломки</w:t>
      </w:r>
      <w:r>
        <w:rPr>
          <w:spacing w:val="28"/>
        </w:rPr>
        <w:t> </w:t>
      </w:r>
      <w:r>
        <w:rPr/>
        <w:t>под</w:t>
      </w:r>
      <w:r>
        <w:rPr>
          <w:spacing w:val="45"/>
          <w:w w:val="102"/>
        </w:rPr>
        <w:t> </w:t>
      </w:r>
      <w:r>
        <w:rPr/>
        <w:t>контролем</w:t>
      </w:r>
      <w:r>
        <w:rPr>
          <w:spacing w:val="12"/>
        </w:rPr>
        <w:t> </w:t>
      </w:r>
      <w:r>
        <w:rPr/>
        <w:t>глаза.</w:t>
      </w:r>
      <w:r>
        <w:rPr>
          <w:spacing w:val="16"/>
        </w:rPr>
        <w:t> </w:t>
      </w:r>
      <w:r>
        <w:rPr/>
        <w:t>Во</w:t>
      </w:r>
      <w:r>
        <w:rPr>
          <w:spacing w:val="15"/>
        </w:rPr>
        <w:t> </w:t>
      </w:r>
      <w:r>
        <w:rPr/>
        <w:t>всех</w:t>
      </w:r>
      <w:r>
        <w:rPr>
          <w:spacing w:val="18"/>
        </w:rPr>
        <w:t> </w:t>
      </w:r>
      <w:r>
        <w:rPr>
          <w:spacing w:val="-1"/>
        </w:rPr>
        <w:t>случаях</w:t>
      </w:r>
      <w:r>
        <w:rPr>
          <w:spacing w:val="19"/>
        </w:rPr>
        <w:t> </w:t>
      </w:r>
      <w:r>
        <w:rPr/>
        <w:t>необходимо</w:t>
      </w:r>
      <w:r>
        <w:rPr>
          <w:spacing w:val="15"/>
        </w:rPr>
        <w:t> </w:t>
      </w:r>
      <w:r>
        <w:rPr/>
        <w:t>стремиться</w:t>
      </w:r>
      <w:r>
        <w:rPr>
          <w:spacing w:val="16"/>
        </w:rPr>
        <w:t> </w:t>
      </w:r>
      <w:r>
        <w:rPr/>
        <w:t>к</w:t>
      </w:r>
      <w:r>
        <w:rPr>
          <w:spacing w:val="16"/>
        </w:rPr>
        <w:t> </w:t>
      </w:r>
      <w:r>
        <w:rPr/>
        <w:t>выполнению</w:t>
      </w:r>
      <w:r>
        <w:rPr>
          <w:spacing w:val="13"/>
        </w:rPr>
        <w:t> </w:t>
      </w:r>
      <w:r>
        <w:rPr>
          <w:spacing w:val="-1"/>
        </w:rPr>
        <w:t>стабильного</w:t>
      </w:r>
      <w:r>
        <w:rPr>
          <w:spacing w:val="54"/>
          <w:w w:val="102"/>
        </w:rPr>
        <w:t> </w:t>
      </w:r>
      <w:r>
        <w:rPr/>
        <w:t>остеосинтеза,</w:t>
      </w:r>
      <w:r>
        <w:rPr>
          <w:spacing w:val="24"/>
        </w:rPr>
        <w:t> </w:t>
      </w:r>
      <w:r>
        <w:rPr/>
        <w:t>который</w:t>
      </w:r>
      <w:r>
        <w:rPr>
          <w:spacing w:val="29"/>
        </w:rPr>
        <w:t> </w:t>
      </w:r>
      <w:r>
        <w:rPr/>
        <w:t>не</w:t>
      </w:r>
      <w:r>
        <w:rPr>
          <w:spacing w:val="25"/>
        </w:rPr>
        <w:t> </w:t>
      </w:r>
      <w:r>
        <w:rPr/>
        <w:t>предполагает</w:t>
      </w:r>
      <w:r>
        <w:rPr>
          <w:spacing w:val="26"/>
        </w:rPr>
        <w:t> </w:t>
      </w:r>
      <w:r>
        <w:rPr/>
        <w:t>дополнительную</w:t>
      </w:r>
      <w:r>
        <w:rPr>
          <w:spacing w:val="25"/>
        </w:rPr>
        <w:t> </w:t>
      </w:r>
      <w:r>
        <w:rPr/>
        <w:t>внешнюю</w:t>
      </w:r>
      <w:r>
        <w:rPr>
          <w:spacing w:val="26"/>
        </w:rPr>
        <w:t> </w:t>
      </w:r>
      <w:r>
        <w:rPr>
          <w:spacing w:val="-1"/>
        </w:rPr>
        <w:t>иммобилизацию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36"/>
          <w:w w:val="102"/>
        </w:rPr>
        <w:t> </w:t>
      </w:r>
      <w:r>
        <w:rPr/>
        <w:t>операции.</w:t>
      </w:r>
      <w:r>
        <w:rPr>
          <w:spacing w:val="22"/>
        </w:rPr>
        <w:t> </w:t>
      </w:r>
      <w:r>
        <w:rPr/>
        <w:t>Это</w:t>
      </w:r>
      <w:r>
        <w:rPr>
          <w:spacing w:val="18"/>
        </w:rPr>
        <w:t> </w:t>
      </w:r>
      <w:r>
        <w:rPr/>
        <w:t>даёт</w:t>
      </w:r>
      <w:r>
        <w:rPr>
          <w:spacing w:val="20"/>
        </w:rPr>
        <w:t> </w:t>
      </w:r>
      <w:r>
        <w:rPr>
          <w:spacing w:val="-1"/>
        </w:rPr>
        <w:t>возможность</w:t>
      </w:r>
      <w:r>
        <w:rPr>
          <w:spacing w:val="23"/>
        </w:rPr>
        <w:t> </w:t>
      </w:r>
      <w:r>
        <w:rPr/>
        <w:t>приступать</w:t>
      </w:r>
      <w:r>
        <w:rPr>
          <w:spacing w:val="17"/>
        </w:rPr>
        <w:t> </w:t>
      </w:r>
      <w:r>
        <w:rPr/>
        <w:t>к</w:t>
      </w:r>
      <w:r>
        <w:rPr>
          <w:spacing w:val="19"/>
        </w:rPr>
        <w:t> </w:t>
      </w:r>
      <w:r>
        <w:rPr/>
        <w:t>раннему</w:t>
      </w:r>
      <w:r>
        <w:rPr>
          <w:spacing w:val="20"/>
        </w:rPr>
        <w:t> </w:t>
      </w:r>
      <w:r>
        <w:rPr/>
        <w:t>реабилитационному</w:t>
      </w:r>
      <w:r>
        <w:rPr>
          <w:spacing w:val="20"/>
        </w:rPr>
        <w:t> </w:t>
      </w:r>
      <w:r>
        <w:rPr>
          <w:spacing w:val="-1"/>
        </w:rPr>
        <w:t>лечению.</w:t>
      </w:r>
      <w:r>
        <w:rPr/>
      </w:r>
    </w:p>
    <w:p>
      <w:pPr>
        <w:pStyle w:val="BodyText"/>
        <w:spacing w:line="368" w:lineRule="auto" w:before="7"/>
        <w:ind w:right="110" w:firstLine="667"/>
        <w:jc w:val="both"/>
      </w:pPr>
      <w:r>
        <w:rPr>
          <w:spacing w:val="-1"/>
        </w:rPr>
        <w:t>Реабилитационное</w:t>
      </w:r>
      <w:r>
        <w:rPr>
          <w:spacing w:val="17"/>
        </w:rPr>
        <w:t> </w:t>
      </w:r>
      <w:r>
        <w:rPr/>
        <w:t>лечение</w:t>
      </w:r>
      <w:r>
        <w:rPr>
          <w:spacing w:val="15"/>
        </w:rPr>
        <w:t> </w:t>
      </w:r>
      <w:r>
        <w:rPr>
          <w:spacing w:val="-1"/>
        </w:rPr>
        <w:t>следует</w:t>
      </w:r>
      <w:r>
        <w:rPr>
          <w:spacing w:val="19"/>
        </w:rPr>
        <w:t> </w:t>
      </w:r>
      <w:r>
        <w:rPr/>
        <w:t>начинать</w:t>
      </w:r>
      <w:r>
        <w:rPr>
          <w:spacing w:val="17"/>
        </w:rPr>
        <w:t> </w:t>
      </w:r>
      <w:r>
        <w:rPr>
          <w:spacing w:val="-1"/>
        </w:rPr>
        <w:t>непосредственно</w:t>
      </w:r>
      <w:r>
        <w:rPr>
          <w:spacing w:val="19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операции.</w:t>
      </w:r>
      <w:r>
        <w:rPr>
          <w:spacing w:val="19"/>
        </w:rPr>
        <w:t> </w:t>
      </w:r>
      <w:r>
        <w:rPr/>
        <w:t>Оно</w:t>
      </w:r>
      <w:r>
        <w:rPr>
          <w:spacing w:val="82"/>
          <w:w w:val="102"/>
        </w:rPr>
        <w:t> </w:t>
      </w:r>
      <w:r>
        <w:rPr/>
        <w:t>заключается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пассивных</w:t>
      </w:r>
      <w:r>
        <w:rPr>
          <w:spacing w:val="18"/>
        </w:rPr>
        <w:t> </w:t>
      </w:r>
      <w:r>
        <w:rPr/>
        <w:t>и</w:t>
      </w:r>
      <w:r>
        <w:rPr>
          <w:spacing w:val="20"/>
        </w:rPr>
        <w:t> </w:t>
      </w:r>
      <w:r>
        <w:rPr/>
        <w:t>активных</w:t>
      </w:r>
      <w:r>
        <w:rPr>
          <w:spacing w:val="16"/>
        </w:rPr>
        <w:t> </w:t>
      </w:r>
      <w:r>
        <w:rPr>
          <w:spacing w:val="-1"/>
        </w:rPr>
        <w:t>движениях</w:t>
      </w:r>
      <w:r>
        <w:rPr>
          <w:spacing w:val="21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суставах</w:t>
      </w:r>
      <w:r>
        <w:rPr>
          <w:spacing w:val="21"/>
        </w:rPr>
        <w:t> </w:t>
      </w:r>
      <w:r>
        <w:rPr/>
        <w:t>нижней</w:t>
      </w:r>
      <w:r>
        <w:rPr>
          <w:spacing w:val="18"/>
        </w:rPr>
        <w:t> </w:t>
      </w:r>
      <w:r>
        <w:rPr>
          <w:spacing w:val="-1"/>
        </w:rPr>
        <w:t>конечности,</w:t>
      </w:r>
      <w:r>
        <w:rPr>
          <w:spacing w:val="63"/>
          <w:w w:val="102"/>
        </w:rPr>
        <w:t> </w:t>
      </w:r>
      <w:r>
        <w:rPr/>
        <w:t>физиотерапевтических</w:t>
      </w:r>
      <w:r>
        <w:rPr>
          <w:spacing w:val="20"/>
        </w:rPr>
        <w:t> </w:t>
      </w:r>
      <w:r>
        <w:rPr/>
        <w:t>процедурах</w:t>
      </w:r>
      <w:r>
        <w:rPr>
          <w:spacing w:val="20"/>
        </w:rPr>
        <w:t> </w:t>
      </w:r>
      <w:r>
        <w:rPr/>
        <w:t>и</w:t>
      </w:r>
      <w:r>
        <w:rPr>
          <w:spacing w:val="26"/>
        </w:rPr>
        <w:t> </w:t>
      </w:r>
      <w:r>
        <w:rPr/>
        <w:t>упражнениях,</w:t>
      </w:r>
      <w:r>
        <w:rPr>
          <w:spacing w:val="23"/>
        </w:rPr>
        <w:t> </w:t>
      </w:r>
      <w:r>
        <w:rPr>
          <w:spacing w:val="-1"/>
        </w:rPr>
        <w:t>направленных</w:t>
      </w:r>
      <w:r>
        <w:rPr>
          <w:spacing w:val="25"/>
        </w:rPr>
        <w:t> </w:t>
      </w:r>
      <w:r>
        <w:rPr>
          <w:spacing w:val="-1"/>
        </w:rPr>
        <w:t>на</w:t>
      </w:r>
      <w:r>
        <w:rPr>
          <w:spacing w:val="22"/>
        </w:rPr>
        <w:t> </w:t>
      </w:r>
      <w:r>
        <w:rPr>
          <w:spacing w:val="-1"/>
        </w:rPr>
        <w:t>нормализацию</w:t>
      </w:r>
      <w:r>
        <w:rPr>
          <w:spacing w:val="41"/>
          <w:w w:val="102"/>
        </w:rPr>
        <w:t> </w:t>
      </w:r>
      <w:r>
        <w:rPr/>
        <w:t>трофики</w:t>
      </w:r>
      <w:r>
        <w:rPr>
          <w:spacing w:val="14"/>
        </w:rPr>
        <w:t> </w:t>
      </w:r>
      <w:r>
        <w:rPr/>
        <w:t>повреждённых</w:t>
      </w:r>
      <w:r>
        <w:rPr>
          <w:spacing w:val="15"/>
        </w:rPr>
        <w:t> </w:t>
      </w:r>
      <w:r>
        <w:rPr/>
        <w:t>мягких</w:t>
      </w:r>
      <w:r>
        <w:rPr>
          <w:spacing w:val="20"/>
        </w:rPr>
        <w:t> </w:t>
      </w:r>
      <w:r>
        <w:rPr>
          <w:spacing w:val="-1"/>
        </w:rPr>
        <w:t>тканей</w:t>
      </w:r>
      <w:r>
        <w:rPr>
          <w:spacing w:val="16"/>
        </w:rPr>
        <w:t> </w:t>
      </w:r>
      <w:r>
        <w:rPr/>
        <w:t>и</w:t>
      </w:r>
      <w:r>
        <w:rPr>
          <w:spacing w:val="14"/>
        </w:rPr>
        <w:t> </w:t>
      </w:r>
      <w:r>
        <w:rPr/>
        <w:t>кости.</w:t>
      </w:r>
      <w:r>
        <w:rPr>
          <w:spacing w:val="20"/>
        </w:rPr>
        <w:t> </w:t>
      </w:r>
      <w:r>
        <w:rPr>
          <w:spacing w:val="-1"/>
        </w:rPr>
        <w:t>Сроки</w:t>
      </w:r>
      <w:r>
        <w:rPr>
          <w:spacing w:val="17"/>
        </w:rPr>
        <w:t> </w:t>
      </w:r>
      <w:r>
        <w:rPr>
          <w:spacing w:val="-1"/>
        </w:rPr>
        <w:t>разрешения</w:t>
      </w:r>
      <w:r>
        <w:rPr>
          <w:spacing w:val="18"/>
        </w:rPr>
        <w:t> </w:t>
      </w:r>
      <w:r>
        <w:rPr/>
        <w:t>нагрузки</w:t>
      </w:r>
      <w:r>
        <w:rPr>
          <w:spacing w:val="16"/>
        </w:rPr>
        <w:t> </w:t>
      </w:r>
      <w:r>
        <w:rPr/>
        <w:t>на</w:t>
      </w:r>
      <w:r>
        <w:rPr>
          <w:spacing w:val="17"/>
        </w:rPr>
        <w:t> </w:t>
      </w:r>
      <w:r>
        <w:rPr>
          <w:spacing w:val="-1"/>
        </w:rPr>
        <w:t>конечность</w:t>
      </w:r>
      <w:r>
        <w:rPr>
          <w:spacing w:val="57"/>
          <w:w w:val="102"/>
        </w:rPr>
        <w:t> </w:t>
      </w:r>
      <w:r>
        <w:rPr/>
        <w:t>могут</w:t>
      </w:r>
      <w:r>
        <w:rPr>
          <w:spacing w:val="49"/>
        </w:rPr>
        <w:t> </w:t>
      </w:r>
      <w:r>
        <w:rPr/>
        <w:t>отличаться</w:t>
      </w:r>
      <w:r>
        <w:rPr>
          <w:spacing w:val="50"/>
        </w:rPr>
        <w:t> </w:t>
      </w:r>
      <w:r>
        <w:rPr/>
        <w:t>в</w:t>
      </w:r>
      <w:r>
        <w:rPr>
          <w:spacing w:val="50"/>
        </w:rPr>
        <w:t> </w:t>
      </w:r>
      <w:r>
        <w:rPr/>
        <w:t>зависимости</w:t>
      </w:r>
      <w:r>
        <w:rPr>
          <w:spacing w:val="50"/>
        </w:rPr>
        <w:t> </w:t>
      </w:r>
      <w:r>
        <w:rPr/>
        <w:t>от</w:t>
      </w:r>
      <w:r>
        <w:rPr>
          <w:spacing w:val="51"/>
        </w:rPr>
        <w:t> </w:t>
      </w:r>
      <w:r>
        <w:rPr/>
        <w:t>характера</w:t>
      </w:r>
      <w:r>
        <w:rPr>
          <w:spacing w:val="50"/>
        </w:rPr>
        <w:t> </w:t>
      </w:r>
      <w:r>
        <w:rPr>
          <w:spacing w:val="-1"/>
        </w:rPr>
        <w:t>перелома</w:t>
      </w:r>
      <w:r>
        <w:rPr>
          <w:spacing w:val="50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способа</w:t>
      </w:r>
      <w:r>
        <w:rPr>
          <w:spacing w:val="53"/>
        </w:rPr>
        <w:t> </w:t>
      </w:r>
      <w:r>
        <w:rPr/>
        <w:t>его</w:t>
      </w:r>
      <w:r>
        <w:rPr>
          <w:spacing w:val="47"/>
        </w:rPr>
        <w:t> </w:t>
      </w:r>
      <w:r>
        <w:rPr/>
        <w:t>фиксации.</w:t>
      </w:r>
      <w:r>
        <w:rPr>
          <w:spacing w:val="50"/>
        </w:rPr>
        <w:t> </w:t>
      </w:r>
      <w:r>
        <w:rPr>
          <w:spacing w:val="-1"/>
        </w:rPr>
        <w:t>После</w:t>
      </w:r>
      <w:r>
        <w:rPr>
          <w:spacing w:val="33"/>
          <w:w w:val="102"/>
        </w:rPr>
        <w:t> </w:t>
      </w:r>
      <w:r>
        <w:rPr/>
        <w:t>остеосинтеза </w:t>
      </w:r>
      <w:r>
        <w:rPr>
          <w:spacing w:val="-1"/>
        </w:rPr>
        <w:t>переломов</w:t>
      </w:r>
      <w:r>
        <w:rPr>
          <w:spacing w:val="54"/>
        </w:rPr>
        <w:t> </w:t>
      </w:r>
      <w:r>
        <w:rPr/>
        <w:t>пластинами</w:t>
      </w:r>
      <w:r>
        <w:rPr>
          <w:spacing w:val="52"/>
        </w:rPr>
        <w:t> </w:t>
      </w:r>
      <w:r>
        <w:rPr/>
        <w:t>нагрузка</w:t>
      </w:r>
      <w:r>
        <w:rPr>
          <w:spacing w:val="52"/>
        </w:rPr>
        <w:t> </w:t>
      </w:r>
      <w:r>
        <w:rPr>
          <w:spacing w:val="-1"/>
        </w:rPr>
        <w:t>разрешается</w:t>
      </w:r>
      <w:r>
        <w:rPr/>
        <w:t> не</w:t>
      </w:r>
      <w:r>
        <w:rPr>
          <w:spacing w:val="54"/>
        </w:rPr>
        <w:t> </w:t>
      </w:r>
      <w:r>
        <w:rPr/>
        <w:t>ранее 4</w:t>
      </w:r>
      <w:r>
        <w:rPr>
          <w:spacing w:val="54"/>
        </w:rPr>
        <w:t> </w:t>
      </w:r>
      <w:r>
        <w:rPr/>
        <w:t>–</w:t>
      </w:r>
      <w:r>
        <w:rPr>
          <w:spacing w:val="3"/>
        </w:rPr>
        <w:t> </w:t>
      </w:r>
      <w:r>
        <w:rPr/>
        <w:t>6</w:t>
      </w:r>
      <w:r>
        <w:rPr>
          <w:spacing w:val="52"/>
        </w:rPr>
        <w:t> </w:t>
      </w:r>
      <w:r>
        <w:rPr/>
        <w:t>недель</w:t>
      </w:r>
      <w:r>
        <w:rPr>
          <w:spacing w:val="53"/>
        </w:rPr>
        <w:t> </w:t>
      </w:r>
      <w:r>
        <w:rPr/>
        <w:t>после</w:t>
      </w:r>
      <w:r>
        <w:rPr>
          <w:spacing w:val="40"/>
          <w:w w:val="102"/>
        </w:rPr>
        <w:t> </w:t>
      </w:r>
      <w:r>
        <w:rPr/>
        <w:t>операции.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688" w:top="1260" w:bottom="880" w:left="1720" w:right="1220"/>
        </w:sectPr>
      </w:pPr>
    </w:p>
    <w:p>
      <w:pPr>
        <w:pStyle w:val="Heading1"/>
        <w:spacing w:line="242" w:lineRule="auto"/>
        <w:ind w:left="393" w:right="107"/>
        <w:jc w:val="center"/>
      </w:pPr>
      <w:bookmarkStart w:name="_TOC_250000" w:id="14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1-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N.</w:t>
      </w:r>
      <w:r>
        <w:rPr>
          <w:spacing w:val="-24"/>
          <w:w w:val="110"/>
        </w:rPr>
        <w:t> </w:t>
      </w:r>
      <w:r>
        <w:rPr>
          <w:w w:val="110"/>
        </w:rPr>
        <w:t>Шкалы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"/>
          <w:w w:val="110"/>
        </w:rPr>
        <w:t>,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ники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ги</w:t>
      </w:r>
      <w:r>
        <w:rPr>
          <w:spacing w:val="-2"/>
          <w:w w:val="110"/>
        </w:rPr>
        <w:t>е</w:t>
      </w:r>
      <w:r>
        <w:rPr>
          <w:spacing w:val="-23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55"/>
          <w:w w:val="101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нты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r>
        <w:rPr>
          <w:spacing w:val="-2"/>
          <w:w w:val="110"/>
        </w:rPr>
        <w:t>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прив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w w:val="110"/>
        </w:rPr>
        <w:t>в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69"/>
          <w:w w:val="101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ация</w:t>
      </w:r>
      <w:r>
        <w:rPr>
          <w:spacing w:val="-2"/>
          <w:w w:val="110"/>
        </w:rPr>
        <w:t>х</w:t>
      </w:r>
      <w:bookmarkEnd w:id="14"/>
      <w:r>
        <w:rPr/>
      </w:r>
    </w:p>
    <w:p>
      <w:pPr>
        <w:pStyle w:val="BodyText"/>
        <w:spacing w:line="282" w:lineRule="auto" w:before="227"/>
        <w:ind w:right="128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Г1.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Шкала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индивидуальной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оценки</w:t>
      </w:r>
      <w:r>
        <w:rPr>
          <w:rFonts w:ascii="Times New Roman" w:hAnsi="Times New Roman"/>
          <w:spacing w:val="59"/>
          <w:w w:val="110"/>
          <w:u w:val="thick" w:color="000000"/>
        </w:rPr>
        <w:t> </w:t>
      </w:r>
      <w:r>
        <w:rPr>
          <w:rFonts w:ascii="Times New Roman" w:hAnsi="Times New Roman"/>
          <w:spacing w:val="5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развития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венозных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боэ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осложнений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Каприни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(Caprini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J.)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17"/>
        <w:ind w:right="128" w:firstLine="403"/>
        <w:jc w:val="left"/>
      </w:pPr>
      <w:r>
        <w:rPr>
          <w:spacing w:val="-1"/>
        </w:rPr>
        <w:t>Название</w:t>
      </w:r>
      <w:r>
        <w:rPr>
          <w:spacing w:val="31"/>
        </w:rPr>
        <w:t> </w:t>
      </w:r>
      <w:r>
        <w:rPr/>
        <w:t>на</w:t>
      </w:r>
      <w:r>
        <w:rPr>
          <w:spacing w:val="29"/>
        </w:rPr>
        <w:t> </w:t>
      </w:r>
      <w:r>
        <w:rPr/>
        <w:t>русском</w:t>
      </w:r>
      <w:r>
        <w:rPr>
          <w:spacing w:val="28"/>
        </w:rPr>
        <w:t> </w:t>
      </w:r>
      <w:r>
        <w:rPr/>
        <w:t>языке:</w:t>
      </w:r>
      <w:r>
        <w:rPr>
          <w:spacing w:val="27"/>
        </w:rPr>
        <w:t> </w:t>
      </w:r>
      <w:r>
        <w:rPr/>
        <w:t>Шкала</w:t>
      </w:r>
      <w:r>
        <w:rPr>
          <w:spacing w:val="25"/>
        </w:rPr>
        <w:t> </w:t>
      </w:r>
      <w:r>
        <w:rPr/>
        <w:t>индивидуальной</w:t>
      </w:r>
      <w:r>
        <w:rPr>
          <w:spacing w:val="30"/>
        </w:rPr>
        <w:t> </w:t>
      </w:r>
      <w:r>
        <w:rPr/>
        <w:t>оценки</w:t>
      </w:r>
      <w:r>
        <w:rPr>
          <w:spacing w:val="30"/>
        </w:rPr>
        <w:t> </w:t>
      </w:r>
      <w:r>
        <w:rPr>
          <w:spacing w:val="-1"/>
        </w:rPr>
        <w:t>риска</w:t>
      </w:r>
      <w:r>
        <w:rPr>
          <w:spacing w:val="26"/>
        </w:rPr>
        <w:t> </w:t>
      </w:r>
      <w:r>
        <w:rPr/>
        <w:t>развития</w:t>
      </w:r>
      <w:r>
        <w:rPr>
          <w:spacing w:val="33"/>
        </w:rPr>
        <w:t> </w:t>
      </w:r>
      <w:r>
        <w:rPr>
          <w:spacing w:val="-1"/>
        </w:rPr>
        <w:t>венозных</w:t>
      </w:r>
      <w:r>
        <w:rPr>
          <w:spacing w:val="54"/>
          <w:w w:val="102"/>
        </w:rPr>
        <w:t> </w:t>
      </w:r>
      <w:r>
        <w:rPr/>
        <w:t>тромбоэмболических</w:t>
      </w:r>
      <w:r>
        <w:rPr>
          <w:spacing w:val="26"/>
        </w:rPr>
        <w:t> </w:t>
      </w:r>
      <w:r>
        <w:rPr/>
        <w:t>осложнений</w:t>
      </w:r>
      <w:r>
        <w:rPr>
          <w:spacing w:val="30"/>
        </w:rPr>
        <w:t> </w:t>
      </w:r>
      <w:r>
        <w:rPr>
          <w:spacing w:val="-1"/>
        </w:rPr>
        <w:t>по</w:t>
      </w:r>
      <w:r>
        <w:rPr>
          <w:spacing w:val="33"/>
        </w:rPr>
        <w:t> </w:t>
      </w:r>
      <w:r>
        <w:rPr>
          <w:spacing w:val="-1"/>
        </w:rPr>
        <w:t>Капринии</w:t>
      </w:r>
      <w:r>
        <w:rPr/>
      </w:r>
    </w:p>
    <w:p>
      <w:pPr>
        <w:pStyle w:val="BodyText"/>
        <w:spacing w:line="240" w:lineRule="auto"/>
        <w:ind w:left="800" w:right="0"/>
        <w:jc w:val="left"/>
      </w:pPr>
      <w:r>
        <w:rPr/>
        <w:t>Оригинальное</w:t>
      </w:r>
      <w:r>
        <w:rPr>
          <w:spacing w:val="19"/>
        </w:rPr>
        <w:t> </w:t>
      </w:r>
      <w:r>
        <w:rPr>
          <w:spacing w:val="-1"/>
        </w:rPr>
        <w:t>название:</w:t>
      </w:r>
      <w:r>
        <w:rPr>
          <w:spacing w:val="20"/>
        </w:rPr>
        <w:t> </w:t>
      </w:r>
      <w:r>
        <w:rPr>
          <w:spacing w:val="-1"/>
        </w:rPr>
        <w:t>Caprini</w:t>
      </w:r>
      <w:r>
        <w:rPr>
          <w:spacing w:val="20"/>
        </w:rPr>
        <w:t> </w:t>
      </w:r>
      <w:r>
        <w:rPr/>
        <w:t>Score</w:t>
      </w:r>
      <w:r>
        <w:rPr>
          <w:spacing w:val="20"/>
        </w:rPr>
        <w:t> </w:t>
      </w:r>
      <w:r>
        <w:rPr>
          <w:spacing w:val="-1"/>
        </w:rPr>
        <w:t>for</w:t>
      </w:r>
      <w:r>
        <w:rPr>
          <w:spacing w:val="23"/>
        </w:rPr>
        <w:t> </w:t>
      </w:r>
      <w:r>
        <w:rPr/>
        <w:t>Venous</w:t>
      </w:r>
      <w:r>
        <w:rPr>
          <w:spacing w:val="23"/>
        </w:rPr>
        <w:t> </w:t>
      </w:r>
      <w:r>
        <w:rPr>
          <w:spacing w:val="-1"/>
        </w:rPr>
        <w:t>Thromboembolism</w:t>
      </w:r>
      <w:r>
        <w:rPr/>
      </w:r>
    </w:p>
    <w:p>
      <w:pPr>
        <w:pStyle w:val="BodyText"/>
        <w:spacing w:line="368" w:lineRule="auto" w:before="136"/>
        <w:ind w:right="112" w:firstLine="403"/>
        <w:jc w:val="both"/>
      </w:pPr>
      <w:r>
        <w:rPr/>
        <w:t>Источник:</w:t>
      </w:r>
      <w:r>
        <w:rPr>
          <w:spacing w:val="9"/>
        </w:rPr>
        <w:t> </w:t>
      </w:r>
      <w:r>
        <w:rPr>
          <w:spacing w:val="-1"/>
        </w:rPr>
        <w:t>Лобастов</w:t>
      </w:r>
      <w:r>
        <w:rPr>
          <w:spacing w:val="7"/>
        </w:rPr>
        <w:t> </w:t>
      </w:r>
      <w:r>
        <w:rPr/>
        <w:t>К.В.,</w:t>
      </w:r>
      <w:r>
        <w:rPr>
          <w:spacing w:val="7"/>
        </w:rPr>
        <w:t> </w:t>
      </w:r>
      <w:r>
        <w:rPr>
          <w:spacing w:val="-1"/>
        </w:rPr>
        <w:t>Баринов</w:t>
      </w:r>
      <w:r>
        <w:rPr>
          <w:spacing w:val="7"/>
        </w:rPr>
        <w:t> </w:t>
      </w:r>
      <w:r>
        <w:rPr>
          <w:spacing w:val="-1"/>
        </w:rPr>
        <w:t>В.Е.,</w:t>
      </w:r>
      <w:r>
        <w:rPr>
          <w:spacing w:val="9"/>
        </w:rPr>
        <w:t> </w:t>
      </w:r>
      <w:r>
        <w:rPr>
          <w:spacing w:val="-1"/>
        </w:rPr>
        <w:t>Счастливцев</w:t>
      </w:r>
      <w:r>
        <w:rPr>
          <w:spacing w:val="7"/>
        </w:rPr>
        <w:t> </w:t>
      </w:r>
      <w:r>
        <w:rPr>
          <w:spacing w:val="-1"/>
        </w:rPr>
        <w:t>И.В.,</w:t>
      </w:r>
      <w:r>
        <w:rPr>
          <w:spacing w:val="4"/>
        </w:rPr>
        <w:t> </w:t>
      </w:r>
      <w:r>
        <w:rPr/>
        <w:t>Лаберко</w:t>
      </w:r>
      <w:r>
        <w:rPr>
          <w:spacing w:val="7"/>
        </w:rPr>
        <w:t> </w:t>
      </w:r>
      <w:r>
        <w:rPr>
          <w:spacing w:val="-1"/>
        </w:rPr>
        <w:t>Л.А.</w:t>
      </w:r>
      <w:r>
        <w:rPr>
          <w:spacing w:val="7"/>
        </w:rPr>
        <w:t> </w:t>
      </w:r>
      <w:r>
        <w:rPr>
          <w:spacing w:val="-1"/>
        </w:rPr>
        <w:t>Шкала</w:t>
      </w:r>
      <w:r>
        <w:rPr>
          <w:spacing w:val="12"/>
        </w:rPr>
        <w:t> </w:t>
      </w:r>
      <w:r>
        <w:rPr>
          <w:spacing w:val="-1"/>
        </w:rPr>
        <w:t>Caprini</w:t>
      </w:r>
      <w:r>
        <w:rPr>
          <w:spacing w:val="71"/>
          <w:w w:val="101"/>
        </w:rPr>
        <w:t> </w:t>
      </w:r>
      <w:r>
        <w:rPr/>
        <w:t>как</w:t>
      </w:r>
      <w:r>
        <w:rPr>
          <w:spacing w:val="51"/>
        </w:rPr>
        <w:t> </w:t>
      </w:r>
      <w:r>
        <w:rPr>
          <w:spacing w:val="-1"/>
        </w:rPr>
        <w:t>инструмент</w:t>
      </w:r>
      <w:r>
        <w:rPr>
          <w:spacing w:val="52"/>
        </w:rPr>
        <w:t> </w:t>
      </w:r>
      <w:r>
        <w:rPr/>
        <w:t>для</w:t>
      </w:r>
      <w:r>
        <w:rPr>
          <w:spacing w:val="48"/>
        </w:rPr>
        <w:t> </w:t>
      </w:r>
      <w:r>
        <w:rPr/>
        <w:t>индивидуальной</w:t>
      </w:r>
      <w:r>
        <w:rPr>
          <w:spacing w:val="50"/>
        </w:rPr>
        <w:t> </w:t>
      </w:r>
      <w:r>
        <w:rPr>
          <w:spacing w:val="-1"/>
        </w:rPr>
        <w:t>стратификации</w:t>
      </w:r>
      <w:r>
        <w:rPr>
          <w:spacing w:val="51"/>
        </w:rPr>
        <w:t> </w:t>
      </w:r>
      <w:r>
        <w:rPr>
          <w:spacing w:val="-1"/>
        </w:rPr>
        <w:t>риска</w:t>
      </w:r>
      <w:r>
        <w:rPr>
          <w:spacing w:val="49"/>
        </w:rPr>
        <w:t> </w:t>
      </w:r>
      <w:r>
        <w:rPr/>
        <w:t>развития</w:t>
      </w:r>
      <w:r>
        <w:rPr>
          <w:spacing w:val="50"/>
        </w:rPr>
        <w:t> </w:t>
      </w:r>
      <w:r>
        <w:rPr>
          <w:spacing w:val="-1"/>
        </w:rPr>
        <w:t>послеоперационных</w:t>
      </w:r>
      <w:r>
        <w:rPr>
          <w:spacing w:val="69"/>
          <w:w w:val="102"/>
        </w:rPr>
        <w:t> </w:t>
      </w:r>
      <w:r>
        <w:rPr/>
        <w:t>венозных</w:t>
      </w:r>
      <w:r>
        <w:rPr>
          <w:spacing w:val="16"/>
        </w:rPr>
        <w:t> </w:t>
      </w:r>
      <w:r>
        <w:rPr>
          <w:spacing w:val="-1"/>
        </w:rPr>
        <w:t>тромбоэмболий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группе</w:t>
      </w:r>
      <w:r>
        <w:rPr>
          <w:spacing w:val="20"/>
        </w:rPr>
        <w:t> </w:t>
      </w:r>
      <w:r>
        <w:rPr>
          <w:spacing w:val="-1"/>
        </w:rPr>
        <w:t>высокого</w:t>
      </w:r>
      <w:r>
        <w:rPr>
          <w:spacing w:val="16"/>
        </w:rPr>
        <w:t> </w:t>
      </w:r>
      <w:r>
        <w:rPr/>
        <w:t>риска.</w:t>
      </w:r>
      <w:r>
        <w:rPr>
          <w:spacing w:val="19"/>
        </w:rPr>
        <w:t> </w:t>
      </w:r>
      <w:r>
        <w:rPr/>
        <w:t>Хирургия.</w:t>
      </w:r>
      <w:r>
        <w:rPr>
          <w:spacing w:val="19"/>
        </w:rPr>
        <w:t> </w:t>
      </w:r>
      <w:r>
        <w:rPr>
          <w:spacing w:val="-1"/>
        </w:rPr>
        <w:t>Журнал</w:t>
      </w:r>
      <w:r>
        <w:rPr>
          <w:spacing w:val="19"/>
        </w:rPr>
        <w:t> </w:t>
      </w:r>
      <w:r>
        <w:rPr/>
        <w:t>им.</w:t>
      </w:r>
      <w:r>
        <w:rPr>
          <w:spacing w:val="19"/>
        </w:rPr>
        <w:t> </w:t>
      </w:r>
      <w:r>
        <w:rPr/>
        <w:t>Н.И.</w:t>
      </w:r>
      <w:r>
        <w:rPr>
          <w:spacing w:val="19"/>
        </w:rPr>
        <w:t> </w:t>
      </w:r>
      <w:r>
        <w:rPr>
          <w:spacing w:val="-1"/>
        </w:rPr>
        <w:t>Пирогова.</w:t>
      </w:r>
      <w:r>
        <w:rPr>
          <w:spacing w:val="75"/>
          <w:w w:val="102"/>
        </w:rPr>
        <w:t> </w:t>
      </w:r>
      <w:r>
        <w:rPr/>
        <w:t>2014;</w:t>
      </w:r>
      <w:r>
        <w:rPr>
          <w:spacing w:val="29"/>
        </w:rPr>
        <w:t> </w:t>
      </w:r>
      <w:r>
        <w:rPr/>
        <w:t>(12):16-23.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/>
        <w:t>Тип:</w:t>
      </w:r>
      <w:r>
        <w:rPr>
          <w:spacing w:val="18"/>
        </w:rPr>
        <w:t> </w:t>
      </w:r>
      <w:r>
        <w:rPr>
          <w:spacing w:val="-1"/>
        </w:rPr>
        <w:t>шкала</w:t>
      </w:r>
      <w:r>
        <w:rPr/>
      </w:r>
    </w:p>
    <w:p>
      <w:pPr>
        <w:pStyle w:val="BodyText"/>
        <w:spacing w:line="240" w:lineRule="auto" w:before="136"/>
        <w:ind w:left="800" w:right="0"/>
        <w:jc w:val="left"/>
      </w:pPr>
      <w:r>
        <w:rPr>
          <w:spacing w:val="-1"/>
        </w:rPr>
        <w:t>Назначение:</w:t>
      </w:r>
      <w:r>
        <w:rPr>
          <w:spacing w:val="25"/>
        </w:rPr>
        <w:t> </w:t>
      </w:r>
      <w:r>
        <w:rPr/>
        <w:t>оценка</w:t>
      </w:r>
      <w:r>
        <w:rPr>
          <w:spacing w:val="19"/>
        </w:rPr>
        <w:t> </w:t>
      </w:r>
      <w:r>
        <w:rPr>
          <w:spacing w:val="-1"/>
        </w:rPr>
        <w:t>степени</w:t>
      </w:r>
      <w:r>
        <w:rPr>
          <w:spacing w:val="27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/>
        <w:t>венозных</w:t>
      </w:r>
      <w:r>
        <w:rPr>
          <w:spacing w:val="23"/>
        </w:rPr>
        <w:t> </w:t>
      </w:r>
      <w:r>
        <w:rPr>
          <w:spacing w:val="-1"/>
        </w:rPr>
        <w:t>тромбоэмболий</w:t>
      </w:r>
      <w:r>
        <w:rPr/>
      </w:r>
    </w:p>
    <w:p>
      <w:pPr>
        <w:pStyle w:val="BodyText"/>
        <w:spacing w:line="368" w:lineRule="auto" w:before="136"/>
        <w:ind w:left="800" w:right="61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(шаблон):</w:t>
      </w:r>
      <w:r>
        <w:rPr>
          <w:rFonts w:ascii="Times New Roman" w:hAnsi="Times New Roman"/>
          <w:spacing w:val="29"/>
          <w:w w:val="122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балл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800" w:right="0"/>
        <w:jc w:val="left"/>
      </w:pPr>
      <w:r>
        <w:rPr/>
        <w:t>Возраст</w:t>
      </w:r>
      <w:r>
        <w:rPr>
          <w:spacing w:val="16"/>
        </w:rPr>
        <w:t> </w:t>
      </w:r>
      <w:r>
        <w:rPr/>
        <w:t>41—60</w:t>
      </w:r>
      <w:r>
        <w:rPr>
          <w:spacing w:val="16"/>
        </w:rPr>
        <w:t> </w:t>
      </w:r>
      <w:r>
        <w:rPr/>
        <w:t>лет</w:t>
      </w:r>
      <w:r>
        <w:rPr/>
      </w:r>
    </w:p>
    <w:p>
      <w:pPr>
        <w:pStyle w:val="BodyText"/>
        <w:spacing w:line="371" w:lineRule="auto" w:before="133"/>
        <w:ind w:left="800" w:right="5669"/>
        <w:jc w:val="left"/>
      </w:pPr>
      <w:r>
        <w:rPr>
          <w:spacing w:val="-1"/>
        </w:rPr>
        <w:t>Отек</w:t>
      </w:r>
      <w:r>
        <w:rPr>
          <w:spacing w:val="25"/>
        </w:rPr>
        <w:t> </w:t>
      </w:r>
      <w:r>
        <w:rPr/>
        <w:t>нижних</w:t>
      </w:r>
      <w:r>
        <w:rPr>
          <w:spacing w:val="25"/>
        </w:rPr>
        <w:t> </w:t>
      </w:r>
      <w:r>
        <w:rPr>
          <w:spacing w:val="-1"/>
        </w:rPr>
        <w:t>конечностей</w:t>
      </w:r>
      <w:r>
        <w:rPr>
          <w:spacing w:val="25"/>
          <w:w w:val="102"/>
        </w:rPr>
        <w:t> </w:t>
      </w:r>
      <w:r>
        <w:rPr/>
        <w:t>Варикозные</w:t>
      </w:r>
      <w:r>
        <w:rPr>
          <w:spacing w:val="31"/>
        </w:rPr>
        <w:t> </w:t>
      </w:r>
      <w:r>
        <w:rPr/>
        <w:t>вены</w:t>
      </w:r>
      <w:r>
        <w:rPr/>
      </w:r>
    </w:p>
    <w:p>
      <w:pPr>
        <w:pStyle w:val="BodyText"/>
        <w:spacing w:line="368" w:lineRule="auto" w:before="2"/>
        <w:ind w:left="800" w:right="4657"/>
        <w:jc w:val="left"/>
      </w:pPr>
      <w:r>
        <w:rPr/>
        <w:t>Индекс</w:t>
      </w:r>
      <w:r>
        <w:rPr>
          <w:spacing w:val="10"/>
        </w:rPr>
        <w:t> </w:t>
      </w:r>
      <w:r>
        <w:rPr/>
        <w:t>массы</w:t>
      </w:r>
      <w:r>
        <w:rPr>
          <w:spacing w:val="10"/>
        </w:rPr>
        <w:t> </w:t>
      </w:r>
      <w:r>
        <w:rPr>
          <w:spacing w:val="-1"/>
        </w:rPr>
        <w:t>тела</w:t>
      </w:r>
      <w:r>
        <w:rPr>
          <w:spacing w:val="13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25</w:t>
      </w:r>
      <w:r>
        <w:rPr>
          <w:spacing w:val="12"/>
        </w:rPr>
        <w:t> </w:t>
      </w:r>
      <w:r>
        <w:rPr/>
        <w:t>кг/м2</w:t>
      </w:r>
      <w:r>
        <w:rPr>
          <w:spacing w:val="26"/>
          <w:w w:val="102"/>
        </w:rPr>
        <w:t> </w:t>
      </w:r>
      <w:r>
        <w:rPr>
          <w:spacing w:val="-1"/>
        </w:rPr>
        <w:t>Малое</w:t>
      </w:r>
      <w:r>
        <w:rPr>
          <w:spacing w:val="35"/>
        </w:rPr>
        <w:t> </w:t>
      </w:r>
      <w:r>
        <w:rPr/>
        <w:t>хирургическое</w:t>
      </w:r>
      <w:r>
        <w:rPr>
          <w:spacing w:val="33"/>
        </w:rPr>
        <w:t> </w:t>
      </w:r>
      <w:r>
        <w:rPr>
          <w:spacing w:val="-1"/>
        </w:rPr>
        <w:t>вмешательство</w:t>
      </w:r>
      <w:r>
        <w:rPr>
          <w:spacing w:val="31"/>
          <w:w w:val="102"/>
        </w:rPr>
        <w:t> </w:t>
      </w:r>
      <w:r>
        <w:rPr/>
        <w:t>Сепсис</w:t>
      </w:r>
      <w:r>
        <w:rPr>
          <w:spacing w:val="13"/>
        </w:rPr>
        <w:t> </w:t>
      </w:r>
      <w:r>
        <w:rPr>
          <w:spacing w:val="-1"/>
        </w:rPr>
        <w:t>(давностью</w:t>
      </w:r>
      <w:r>
        <w:rPr>
          <w:spacing w:val="14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мес)</w:t>
      </w:r>
      <w:r>
        <w:rPr/>
      </w:r>
    </w:p>
    <w:p>
      <w:pPr>
        <w:pStyle w:val="BodyText"/>
        <w:spacing w:line="368" w:lineRule="auto" w:before="7"/>
        <w:ind w:left="800" w:right="1246"/>
        <w:jc w:val="left"/>
      </w:pPr>
      <w:r>
        <w:rPr/>
        <w:t>Серьезное</w:t>
      </w:r>
      <w:r>
        <w:rPr>
          <w:spacing w:val="14"/>
        </w:rPr>
        <w:t> </w:t>
      </w:r>
      <w:r>
        <w:rPr>
          <w:spacing w:val="-1"/>
        </w:rPr>
        <w:t>заболевание</w:t>
      </w:r>
      <w:r>
        <w:rPr>
          <w:spacing w:val="15"/>
        </w:rPr>
        <w:t> </w:t>
      </w:r>
      <w:r>
        <w:rPr/>
        <w:t>легких</w:t>
      </w:r>
      <w:r>
        <w:rPr>
          <w:spacing w:val="12"/>
        </w:rPr>
        <w:t> </w:t>
      </w:r>
      <w:r>
        <w:rPr/>
        <w:t>(в</w:t>
      </w:r>
      <w:r>
        <w:rPr>
          <w:spacing w:val="12"/>
        </w:rPr>
        <w:t> </w:t>
      </w:r>
      <w:r>
        <w:rPr/>
        <w:t>том</w:t>
      </w:r>
      <w:r>
        <w:rPr>
          <w:spacing w:val="17"/>
        </w:rPr>
        <w:t> </w:t>
      </w:r>
      <w:r>
        <w:rPr>
          <w:spacing w:val="-1"/>
        </w:rPr>
        <w:t>числе</w:t>
      </w:r>
      <w:r>
        <w:rPr>
          <w:spacing w:val="15"/>
        </w:rPr>
        <w:t> </w:t>
      </w:r>
      <w:r>
        <w:rPr/>
        <w:t>пневмония</w:t>
      </w:r>
      <w:r>
        <w:rPr>
          <w:spacing w:val="14"/>
        </w:rPr>
        <w:t> </w:t>
      </w:r>
      <w:r>
        <w:rPr>
          <w:spacing w:val="-1"/>
        </w:rPr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2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мес)</w:t>
      </w:r>
      <w:r>
        <w:rPr>
          <w:spacing w:val="54"/>
          <w:w w:val="102"/>
        </w:rPr>
        <w:t> </w:t>
      </w:r>
      <w:r>
        <w:rPr/>
        <w:t>Прием</w:t>
      </w:r>
      <w:r>
        <w:rPr>
          <w:spacing w:val="28"/>
        </w:rPr>
        <w:t> </w:t>
      </w:r>
      <w:r>
        <w:rPr/>
        <w:t>оральных</w:t>
      </w:r>
      <w:r>
        <w:rPr>
          <w:spacing w:val="29"/>
        </w:rPr>
        <w:t> </w:t>
      </w:r>
      <w:r>
        <w:rPr/>
        <w:t>контрацептивов,</w:t>
      </w:r>
      <w:r>
        <w:rPr>
          <w:spacing w:val="31"/>
        </w:rPr>
        <w:t> </w:t>
      </w:r>
      <w:r>
        <w:rPr/>
        <w:t>гормонозаместительная</w:t>
      </w:r>
      <w:r>
        <w:rPr>
          <w:spacing w:val="35"/>
        </w:rPr>
        <w:t> </w:t>
      </w:r>
      <w:r>
        <w:rPr>
          <w:spacing w:val="-1"/>
        </w:rPr>
        <w:t>терапия</w:t>
      </w:r>
      <w:r>
        <w:rPr>
          <w:spacing w:val="28"/>
          <w:w w:val="102"/>
        </w:rPr>
        <w:t> </w:t>
      </w:r>
      <w:r>
        <w:rPr>
          <w:spacing w:val="-1"/>
        </w:rPr>
        <w:t>Беременность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послеродовый</w:t>
      </w:r>
      <w:r>
        <w:rPr>
          <w:spacing w:val="18"/>
        </w:rPr>
        <w:t> </w:t>
      </w:r>
      <w:r>
        <w:rPr/>
        <w:t>период</w:t>
      </w:r>
      <w:r>
        <w:rPr>
          <w:spacing w:val="12"/>
        </w:rPr>
        <w:t> </w:t>
      </w:r>
      <w:r>
        <w:rPr/>
        <w:t>(до</w:t>
      </w:r>
      <w:r>
        <w:rPr>
          <w:spacing w:val="18"/>
        </w:rPr>
        <w:t> </w:t>
      </w:r>
      <w:r>
        <w:rPr/>
        <w:t>1</w:t>
      </w:r>
      <w:r>
        <w:rPr>
          <w:spacing w:val="12"/>
        </w:rPr>
        <w:t> </w:t>
      </w:r>
      <w:r>
        <w:rPr>
          <w:spacing w:val="-1"/>
        </w:rPr>
        <w:t>мес)</w:t>
      </w:r>
      <w:r>
        <w:rPr/>
      </w:r>
    </w:p>
    <w:p>
      <w:pPr>
        <w:pStyle w:val="BodyText"/>
        <w:spacing w:line="368" w:lineRule="auto"/>
        <w:ind w:left="800" w:right="899"/>
        <w:jc w:val="left"/>
      </w:pPr>
      <w:r>
        <w:rPr/>
        <w:t>В</w:t>
      </w:r>
      <w:r>
        <w:rPr>
          <w:spacing w:val="22"/>
        </w:rPr>
        <w:t> </w:t>
      </w:r>
      <w:r>
        <w:rPr/>
        <w:t>анамнезе:</w:t>
      </w:r>
      <w:r>
        <w:rPr>
          <w:spacing w:val="23"/>
        </w:rPr>
        <w:t> </w:t>
      </w:r>
      <w:r>
        <w:rPr>
          <w:spacing w:val="-1"/>
        </w:rPr>
        <w:t>необъяснимые</w:t>
      </w:r>
      <w:r>
        <w:rPr>
          <w:spacing w:val="21"/>
        </w:rPr>
        <w:t> </w:t>
      </w:r>
      <w:r>
        <w:rPr/>
        <w:t>мертворождения,</w:t>
      </w:r>
      <w:r>
        <w:rPr>
          <w:spacing w:val="23"/>
        </w:rPr>
        <w:t> </w:t>
      </w:r>
      <w:r>
        <w:rPr/>
        <w:t>выкидыши</w:t>
      </w:r>
      <w:r>
        <w:rPr>
          <w:spacing w:val="25"/>
        </w:rPr>
        <w:t> </w:t>
      </w:r>
      <w:r>
        <w:rPr>
          <w:spacing w:val="-1"/>
        </w:rPr>
        <w:t>(≥3),</w:t>
      </w:r>
      <w:r>
        <w:rPr>
          <w:spacing w:val="34"/>
          <w:w w:val="102"/>
        </w:rPr>
        <w:t> </w:t>
      </w:r>
      <w:r>
        <w:rPr/>
        <w:t>преждевременные</w:t>
      </w:r>
      <w:r>
        <w:rPr>
          <w:spacing w:val="18"/>
        </w:rPr>
        <w:t> </w:t>
      </w:r>
      <w:r>
        <w:rPr/>
        <w:t>роды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/>
        <w:t>токсикозом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0"/>
        </w:rPr>
        <w:t> </w:t>
      </w:r>
      <w:r>
        <w:rPr>
          <w:spacing w:val="-1"/>
        </w:rPr>
        <w:t>задержка</w:t>
      </w:r>
      <w:r>
        <w:rPr>
          <w:spacing w:val="21"/>
        </w:rPr>
        <w:t> </w:t>
      </w:r>
      <w:r>
        <w:rPr/>
        <w:t>внутриутробного</w:t>
      </w:r>
      <w:r>
        <w:rPr>
          <w:spacing w:val="21"/>
        </w:rPr>
        <w:t> </w:t>
      </w:r>
      <w:r>
        <w:rPr>
          <w:spacing w:val="-1"/>
        </w:rPr>
        <w:t>развития</w:t>
      </w:r>
      <w:r>
        <w:rPr>
          <w:spacing w:val="40"/>
          <w:w w:val="102"/>
        </w:rPr>
        <w:t> </w:t>
      </w:r>
      <w:r>
        <w:rPr>
          <w:spacing w:val="-1"/>
        </w:rPr>
        <w:t>Острый</w:t>
      </w:r>
      <w:r>
        <w:rPr>
          <w:spacing w:val="25"/>
        </w:rPr>
        <w:t> </w:t>
      </w:r>
      <w:r>
        <w:rPr/>
        <w:t>инфаркт</w:t>
      </w:r>
      <w:r>
        <w:rPr>
          <w:spacing w:val="25"/>
        </w:rPr>
        <w:t> </w:t>
      </w:r>
      <w:r>
        <w:rPr>
          <w:spacing w:val="-1"/>
        </w:rPr>
        <w:t>миокарда</w:t>
      </w:r>
      <w:r>
        <w:rPr/>
      </w:r>
    </w:p>
    <w:p>
      <w:pPr>
        <w:pStyle w:val="BodyText"/>
        <w:spacing w:line="370" w:lineRule="auto"/>
        <w:ind w:left="800" w:right="2290"/>
        <w:jc w:val="left"/>
      </w:pPr>
      <w:r>
        <w:rPr/>
        <w:t>Хроническая</w:t>
      </w:r>
      <w:r>
        <w:rPr>
          <w:spacing w:val="19"/>
        </w:rPr>
        <w:t> </w:t>
      </w: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19"/>
        </w:rPr>
        <w:t> </w:t>
      </w:r>
      <w:r>
        <w:rPr/>
        <w:t>(давностью</w:t>
      </w:r>
      <w:r>
        <w:rPr>
          <w:spacing w:val="19"/>
        </w:rPr>
        <w:t> </w:t>
      </w:r>
      <w:r>
        <w:rPr/>
        <w:t>до</w:t>
      </w:r>
      <w:r>
        <w:rPr>
          <w:spacing w:val="20"/>
        </w:rPr>
        <w:t> </w:t>
      </w:r>
      <w:r>
        <w:rPr/>
        <w:t>1</w:t>
      </w:r>
      <w:r>
        <w:rPr>
          <w:spacing w:val="21"/>
        </w:rPr>
        <w:t> </w:t>
      </w:r>
      <w:r>
        <w:rPr>
          <w:spacing w:val="-1"/>
        </w:rPr>
        <w:t>мес)</w:t>
      </w:r>
      <w:r>
        <w:rPr>
          <w:spacing w:val="21"/>
          <w:w w:val="102"/>
        </w:rPr>
        <w:t> </w:t>
      </w:r>
      <w:r>
        <w:rPr/>
        <w:t>Постельный</w:t>
      </w:r>
      <w:r>
        <w:rPr>
          <w:spacing w:val="21"/>
        </w:rPr>
        <w:t> </w:t>
      </w:r>
      <w:r>
        <w:rPr/>
        <w:t>режим</w:t>
      </w:r>
      <w:r>
        <w:rPr>
          <w:spacing w:val="21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нехирургического</w:t>
      </w:r>
      <w:r>
        <w:rPr>
          <w:spacing w:val="23"/>
        </w:rPr>
        <w:t> </w:t>
      </w:r>
      <w:r>
        <w:rPr/>
        <w:t>пациента</w:t>
      </w:r>
      <w:r>
        <w:rPr>
          <w:spacing w:val="30"/>
          <w:w w:val="102"/>
        </w:rPr>
        <w:t> </w:t>
      </w:r>
      <w:r>
        <w:rPr/>
        <w:t>Воспалительные</w:t>
      </w:r>
      <w:r>
        <w:rPr>
          <w:spacing w:val="20"/>
        </w:rPr>
        <w:t> </w:t>
      </w:r>
      <w:r>
        <w:rPr>
          <w:spacing w:val="-1"/>
        </w:rPr>
        <w:t>заболевания</w:t>
      </w:r>
      <w:r>
        <w:rPr>
          <w:spacing w:val="21"/>
        </w:rPr>
        <w:t> </w:t>
      </w:r>
      <w:r>
        <w:rPr/>
        <w:t>толстой</w:t>
      </w:r>
      <w:r>
        <w:rPr>
          <w:spacing w:val="20"/>
        </w:rPr>
        <w:t> </w:t>
      </w:r>
      <w:r>
        <w:rPr>
          <w:spacing w:val="-1"/>
        </w:rPr>
        <w:t>кишки</w:t>
      </w:r>
      <w:r>
        <w:rPr>
          <w:spacing w:val="26"/>
        </w:rPr>
        <w:t> </w:t>
      </w:r>
      <w:r>
        <w:rPr/>
        <w:t>в</w:t>
      </w:r>
      <w:r>
        <w:rPr>
          <w:spacing w:val="14"/>
        </w:rPr>
        <w:t> </w:t>
      </w:r>
      <w:r>
        <w:rPr/>
        <w:t>анамнезе</w:t>
      </w:r>
      <w:r>
        <w:rPr/>
      </w:r>
    </w:p>
    <w:p>
      <w:pPr>
        <w:pStyle w:val="BodyText"/>
        <w:spacing w:line="371" w:lineRule="auto" w:before="1"/>
        <w:ind w:left="800" w:right="1246"/>
        <w:jc w:val="left"/>
      </w:pPr>
      <w:r>
        <w:rPr>
          <w:spacing w:val="-1"/>
        </w:rPr>
        <w:t>Большое</w:t>
      </w:r>
      <w:r>
        <w:rPr>
          <w:spacing w:val="16"/>
        </w:rPr>
        <w:t> </w:t>
      </w:r>
      <w:r>
        <w:rPr/>
        <w:t>хирургическое</w:t>
      </w:r>
      <w:r>
        <w:rPr>
          <w:spacing w:val="17"/>
        </w:rPr>
        <w:t> </w:t>
      </w:r>
      <w:r>
        <w:rPr>
          <w:spacing w:val="-1"/>
        </w:rPr>
        <w:t>вмешательство</w:t>
      </w:r>
      <w:r>
        <w:rPr>
          <w:spacing w:val="16"/>
        </w:rPr>
        <w:t> </w:t>
      </w:r>
      <w:r>
        <w:rPr/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7"/>
        </w:rPr>
        <w:t> </w:t>
      </w:r>
      <w:r>
        <w:rPr/>
        <w:t>мес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/>
        <w:t>анамнезе</w:t>
      </w:r>
      <w:r>
        <w:rPr>
          <w:spacing w:val="36"/>
          <w:w w:val="102"/>
        </w:rPr>
        <w:t> </w:t>
      </w:r>
      <w:r>
        <w:rPr/>
        <w:t>Хроническая</w:t>
      </w:r>
      <w:r>
        <w:rPr>
          <w:spacing w:val="27"/>
        </w:rPr>
        <w:t> </w:t>
      </w:r>
      <w:r>
        <w:rPr/>
        <w:t>обструктивная</w:t>
      </w:r>
      <w:r>
        <w:rPr>
          <w:spacing w:val="28"/>
        </w:rPr>
        <w:t> </w:t>
      </w:r>
      <w:r>
        <w:rPr/>
        <w:t>болезнь</w:t>
      </w:r>
      <w:r>
        <w:rPr>
          <w:spacing w:val="25"/>
        </w:rPr>
        <w:t> </w:t>
      </w:r>
      <w:r>
        <w:rPr/>
        <w:t>легких</w:t>
      </w:r>
      <w:r>
        <w:rPr/>
      </w:r>
    </w:p>
    <w:p>
      <w:pPr>
        <w:pStyle w:val="BodyText"/>
        <w:numPr>
          <w:ilvl w:val="0"/>
          <w:numId w:val="43"/>
        </w:numPr>
        <w:tabs>
          <w:tab w:pos="969" w:val="left" w:leader="none"/>
        </w:tabs>
        <w:spacing w:line="240" w:lineRule="auto" w:before="2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left="800" w:right="0"/>
        <w:jc w:val="left"/>
      </w:pPr>
      <w:r>
        <w:rPr/>
        <w:t>Возраст</w:t>
      </w:r>
      <w:r>
        <w:rPr>
          <w:spacing w:val="17"/>
        </w:rPr>
        <w:t> </w:t>
      </w:r>
      <w:r>
        <w:rPr/>
        <w:t>61—74</w:t>
      </w:r>
      <w:r>
        <w:rPr>
          <w:spacing w:val="17"/>
        </w:rPr>
        <w:t> </w:t>
      </w:r>
      <w:r>
        <w:rPr/>
        <w:t>года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688" w:top="1260" w:bottom="880" w:left="1720" w:right="1220"/>
        </w:sectPr>
      </w:pPr>
    </w:p>
    <w:p>
      <w:pPr>
        <w:pStyle w:val="BodyText"/>
        <w:spacing w:line="368" w:lineRule="auto" w:before="58"/>
        <w:ind w:left="800" w:right="4474"/>
        <w:jc w:val="left"/>
      </w:pPr>
      <w:r>
        <w:rPr/>
        <w:t>Артроскопическая  хирургия</w:t>
      </w:r>
      <w:r>
        <w:rPr>
          <w:spacing w:val="21"/>
          <w:w w:val="102"/>
        </w:rPr>
        <w:t> </w:t>
      </w:r>
      <w:r>
        <w:rPr>
          <w:spacing w:val="-1"/>
        </w:rPr>
        <w:t>Злокачественное</w:t>
      </w:r>
      <w:r>
        <w:rPr/>
        <w:t> </w:t>
      </w:r>
      <w:r>
        <w:rPr>
          <w:spacing w:val="15"/>
        </w:rPr>
        <w:t> </w:t>
      </w:r>
      <w:r>
        <w:rPr/>
        <w:t>новообразование105</w:t>
      </w:r>
      <w:r>
        <w:rPr/>
      </w:r>
    </w:p>
    <w:p>
      <w:pPr>
        <w:pStyle w:val="BodyText"/>
        <w:spacing w:line="368" w:lineRule="auto"/>
        <w:ind w:left="800" w:right="1246"/>
        <w:jc w:val="left"/>
      </w:pPr>
      <w:r>
        <w:rPr>
          <w:spacing w:val="-1"/>
        </w:rPr>
        <w:t>Лапароскопическое</w:t>
      </w:r>
      <w:r>
        <w:rPr>
          <w:spacing w:val="24"/>
        </w:rPr>
        <w:t> </w:t>
      </w:r>
      <w:r>
        <w:rPr>
          <w:spacing w:val="-1"/>
        </w:rPr>
        <w:t>вмешательство</w:t>
      </w:r>
      <w:r>
        <w:rPr>
          <w:spacing w:val="25"/>
        </w:rPr>
        <w:t> </w:t>
      </w:r>
      <w:r>
        <w:rPr>
          <w:spacing w:val="-1"/>
        </w:rPr>
        <w:t>(длительностью</w:t>
      </w:r>
      <w:r>
        <w:rPr>
          <w:spacing w:val="28"/>
        </w:rPr>
        <w:t> </w:t>
      </w:r>
      <w:r>
        <w:rPr>
          <w:spacing w:val="-1"/>
        </w:rPr>
        <w:t>более</w:t>
      </w:r>
      <w:r>
        <w:rPr>
          <w:spacing w:val="26"/>
        </w:rPr>
        <w:t> </w:t>
      </w:r>
      <w:r>
        <w:rPr/>
        <w:t>45</w:t>
      </w:r>
      <w:r>
        <w:rPr>
          <w:spacing w:val="25"/>
        </w:rPr>
        <w:t> </w:t>
      </w:r>
      <w:r>
        <w:rPr/>
        <w:t>мин)</w:t>
      </w:r>
      <w:r>
        <w:rPr>
          <w:spacing w:val="87"/>
          <w:w w:val="102"/>
        </w:rPr>
        <w:t> </w:t>
      </w:r>
      <w:r>
        <w:rPr/>
        <w:t>Постельный</w:t>
      </w:r>
      <w:r>
        <w:rPr>
          <w:spacing w:val="13"/>
        </w:rPr>
        <w:t> </w:t>
      </w:r>
      <w:r>
        <w:rPr/>
        <w:t>режим</w:t>
      </w:r>
      <w:r>
        <w:rPr>
          <w:spacing w:val="12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72</w:t>
      </w:r>
      <w:r>
        <w:rPr>
          <w:spacing w:val="12"/>
        </w:rPr>
        <w:t> </w:t>
      </w:r>
      <w:r>
        <w:rPr/>
        <w:t>ч</w:t>
      </w:r>
      <w:r>
        <w:rPr/>
      </w:r>
    </w:p>
    <w:p>
      <w:pPr>
        <w:pStyle w:val="BodyText"/>
        <w:spacing w:line="371" w:lineRule="auto"/>
        <w:ind w:left="800" w:right="3619"/>
        <w:jc w:val="left"/>
      </w:pPr>
      <w:r>
        <w:rPr/>
        <w:t>Иммобилизация</w:t>
      </w:r>
      <w:r>
        <w:rPr>
          <w:spacing w:val="18"/>
        </w:rPr>
        <w:t> </w:t>
      </w:r>
      <w:r>
        <w:rPr>
          <w:spacing w:val="-1"/>
        </w:rPr>
        <w:t>конечности</w:t>
      </w:r>
      <w:r>
        <w:rPr>
          <w:spacing w:val="21"/>
        </w:rPr>
        <w:t> </w:t>
      </w:r>
      <w:r>
        <w:rPr>
          <w:spacing w:val="-1"/>
        </w:rPr>
        <w:t>(давностью</w:t>
      </w:r>
      <w:r>
        <w:rPr>
          <w:spacing w:val="21"/>
        </w:rPr>
        <w:t> </w:t>
      </w:r>
      <w:r>
        <w:rPr/>
        <w:t>до</w:t>
      </w:r>
      <w:r>
        <w:rPr>
          <w:spacing w:val="16"/>
        </w:rPr>
        <w:t> </w:t>
      </w:r>
      <w:r>
        <w:rPr/>
        <w:t>1</w:t>
      </w:r>
      <w:r>
        <w:rPr>
          <w:spacing w:val="21"/>
        </w:rPr>
        <w:t> </w:t>
      </w:r>
      <w:r>
        <w:rPr>
          <w:spacing w:val="-1"/>
        </w:rPr>
        <w:t>мес)</w:t>
      </w:r>
      <w:r>
        <w:rPr>
          <w:spacing w:val="35"/>
          <w:w w:val="102"/>
        </w:rPr>
        <w:t> </w:t>
      </w:r>
      <w:r>
        <w:rPr/>
        <w:t>Катетеризация</w:t>
      </w:r>
      <w:r>
        <w:rPr>
          <w:spacing w:val="27"/>
        </w:rPr>
        <w:t> </w:t>
      </w:r>
      <w:r>
        <w:rPr>
          <w:spacing w:val="-1"/>
        </w:rPr>
        <w:t>центральных</w:t>
      </w:r>
      <w:r>
        <w:rPr>
          <w:spacing w:val="31"/>
        </w:rPr>
        <w:t> </w:t>
      </w:r>
      <w:r>
        <w:rPr/>
        <w:t>вен</w:t>
      </w:r>
      <w:r>
        <w:rPr/>
      </w:r>
    </w:p>
    <w:p>
      <w:pPr>
        <w:pStyle w:val="BodyText"/>
        <w:spacing w:line="240" w:lineRule="auto" w:before="0"/>
        <w:ind w:left="800" w:right="0"/>
        <w:jc w:val="left"/>
      </w:pPr>
      <w:r>
        <w:rPr>
          <w:spacing w:val="-1"/>
        </w:rPr>
        <w:t>Большое</w:t>
      </w:r>
      <w:r>
        <w:rPr>
          <w:spacing w:val="22"/>
        </w:rPr>
        <w:t> </w:t>
      </w:r>
      <w:r>
        <w:rPr/>
        <w:t>хирургическое</w:t>
      </w:r>
      <w:r>
        <w:rPr>
          <w:spacing w:val="22"/>
        </w:rPr>
        <w:t> </w:t>
      </w:r>
      <w:r>
        <w:rPr>
          <w:spacing w:val="-1"/>
        </w:rPr>
        <w:t>вмешательство</w:t>
      </w:r>
      <w:r>
        <w:rPr>
          <w:spacing w:val="22"/>
        </w:rPr>
        <w:t> </w:t>
      </w:r>
      <w:r>
        <w:rPr/>
        <w:t>(длительностью</w:t>
      </w:r>
      <w:r>
        <w:rPr>
          <w:spacing w:val="23"/>
        </w:rPr>
        <w:t> </w:t>
      </w:r>
      <w:r>
        <w:rPr/>
        <w:t>более</w:t>
      </w:r>
      <w:r>
        <w:rPr>
          <w:spacing w:val="21"/>
        </w:rPr>
        <w:t> </w:t>
      </w:r>
      <w:r>
        <w:rPr/>
        <w:t>45</w:t>
      </w:r>
      <w:r>
        <w:rPr>
          <w:spacing w:val="19"/>
        </w:rPr>
        <w:t> </w:t>
      </w:r>
      <w:r>
        <w:rPr>
          <w:spacing w:val="-1"/>
        </w:rPr>
        <w:t>мин)</w:t>
      </w:r>
      <w:r>
        <w:rPr/>
      </w:r>
    </w:p>
    <w:p>
      <w:pPr>
        <w:pStyle w:val="BodyText"/>
        <w:numPr>
          <w:ilvl w:val="0"/>
          <w:numId w:val="43"/>
        </w:numPr>
        <w:tabs>
          <w:tab w:pos="969" w:val="left" w:leader="none"/>
        </w:tabs>
        <w:spacing w:line="240" w:lineRule="auto" w:before="138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left="800" w:right="5669"/>
        <w:jc w:val="left"/>
      </w:pPr>
      <w:r>
        <w:rPr/>
        <w:t>Возраст</w:t>
      </w:r>
      <w:r>
        <w:rPr>
          <w:spacing w:val="11"/>
        </w:rPr>
        <w:t> </w:t>
      </w:r>
      <w:r>
        <w:rPr/>
        <w:t>старше</w:t>
      </w:r>
      <w:r>
        <w:rPr>
          <w:spacing w:val="12"/>
        </w:rPr>
        <w:t> </w:t>
      </w:r>
      <w:r>
        <w:rPr/>
        <w:t>75</w:t>
      </w:r>
      <w:r>
        <w:rPr>
          <w:spacing w:val="16"/>
        </w:rPr>
        <w:t> </w:t>
      </w:r>
      <w:r>
        <w:rPr/>
        <w:t>лет</w:t>
      </w:r>
      <w:r>
        <w:rPr>
          <w:spacing w:val="21"/>
          <w:w w:val="102"/>
        </w:rPr>
        <w:t> </w:t>
      </w:r>
      <w:r>
        <w:rPr/>
        <w:t>Личный</w:t>
      </w:r>
      <w:r>
        <w:rPr>
          <w:spacing w:val="21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30"/>
          <w:w w:val="102"/>
        </w:rPr>
        <w:t> </w:t>
      </w:r>
      <w:r>
        <w:rPr>
          <w:spacing w:val="-1"/>
        </w:rPr>
        <w:t>Семейный</w:t>
      </w:r>
      <w:r>
        <w:rPr>
          <w:spacing w:val="24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26"/>
          <w:w w:val="102"/>
        </w:rPr>
        <w:t> </w:t>
      </w:r>
      <w:r>
        <w:rPr/>
        <w:t>Мутация</w:t>
      </w:r>
      <w:r>
        <w:rPr>
          <w:spacing w:val="18"/>
        </w:rPr>
        <w:t> </w:t>
      </w:r>
      <w:r>
        <w:rPr/>
        <w:t>типа</w:t>
      </w:r>
      <w:r>
        <w:rPr>
          <w:spacing w:val="22"/>
        </w:rPr>
        <w:t> </w:t>
      </w:r>
      <w:r>
        <w:rPr/>
        <w:t>Лейден</w:t>
      </w:r>
      <w:r>
        <w:rPr/>
      </w:r>
    </w:p>
    <w:p>
      <w:pPr>
        <w:pStyle w:val="BodyText"/>
        <w:spacing w:line="369" w:lineRule="auto" w:before="2"/>
        <w:ind w:left="800" w:right="3960"/>
        <w:jc w:val="left"/>
      </w:pPr>
      <w:r>
        <w:rPr/>
        <w:t>Мутация</w:t>
      </w:r>
      <w:r>
        <w:rPr>
          <w:spacing w:val="27"/>
        </w:rPr>
        <w:t> </w:t>
      </w:r>
      <w:r>
        <w:rPr/>
        <w:t>протромбина</w:t>
      </w:r>
      <w:r>
        <w:rPr>
          <w:spacing w:val="25"/>
        </w:rPr>
        <w:t> </w:t>
      </w:r>
      <w:r>
        <w:rPr/>
        <w:t>20210А</w:t>
      </w:r>
      <w:r>
        <w:rPr>
          <w:spacing w:val="22"/>
          <w:w w:val="102"/>
        </w:rPr>
        <w:t> </w:t>
      </w:r>
      <w:r>
        <w:rPr>
          <w:spacing w:val="-1"/>
        </w:rPr>
        <w:t>Гипергомоцистеинемия</w:t>
      </w:r>
      <w:r>
        <w:rPr>
          <w:spacing w:val="38"/>
          <w:w w:val="102"/>
        </w:rPr>
        <w:t> </w:t>
      </w:r>
      <w:r>
        <w:rPr>
          <w:spacing w:val="-1"/>
        </w:rPr>
        <w:t>Гепарининдуцированная</w:t>
      </w:r>
      <w:r>
        <w:rPr/>
        <w:t> </w:t>
      </w:r>
      <w:r>
        <w:rPr>
          <w:spacing w:val="26"/>
        </w:rPr>
        <w:t> </w:t>
      </w:r>
      <w:r>
        <w:rPr/>
        <w:t>тромбоцитопения</w:t>
      </w:r>
      <w:r>
        <w:rPr>
          <w:spacing w:val="40"/>
          <w:w w:val="102"/>
        </w:rPr>
        <w:t> </w:t>
      </w:r>
      <w:r>
        <w:rPr/>
        <w:t>Повышенный</w:t>
      </w:r>
      <w:r>
        <w:rPr>
          <w:spacing w:val="22"/>
        </w:rPr>
        <w:t> </w:t>
      </w:r>
      <w:r>
        <w:rPr>
          <w:spacing w:val="-1"/>
        </w:rPr>
        <w:t>уровень</w:t>
      </w:r>
      <w:r>
        <w:rPr>
          <w:spacing w:val="23"/>
        </w:rPr>
        <w:t> </w:t>
      </w:r>
      <w:r>
        <w:rPr>
          <w:spacing w:val="-1"/>
        </w:rPr>
        <w:t>антител</w:t>
      </w:r>
      <w:r>
        <w:rPr>
          <w:spacing w:val="22"/>
        </w:rPr>
        <w:t> </w:t>
      </w:r>
      <w:r>
        <w:rPr/>
        <w:t>к</w:t>
      </w:r>
      <w:r>
        <w:rPr>
          <w:spacing w:val="22"/>
        </w:rPr>
        <w:t> </w:t>
      </w:r>
      <w:r>
        <w:rPr/>
        <w:t>кардиолипину</w:t>
      </w:r>
      <w:r>
        <w:rPr>
          <w:spacing w:val="26"/>
          <w:w w:val="102"/>
        </w:rPr>
        <w:t> </w:t>
      </w:r>
      <w:r>
        <w:rPr/>
        <w:t>Волчаночный  </w:t>
      </w:r>
      <w:r>
        <w:rPr>
          <w:spacing w:val="-1"/>
        </w:rPr>
        <w:t>антикоагулянт</w:t>
      </w:r>
      <w:r>
        <w:rPr/>
      </w:r>
    </w:p>
    <w:p>
      <w:pPr>
        <w:pStyle w:val="BodyText"/>
        <w:spacing w:line="240" w:lineRule="auto" w:before="7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баллов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33"/>
        <w:ind w:left="800" w:right="4104"/>
        <w:jc w:val="left"/>
      </w:pPr>
      <w:r>
        <w:rPr>
          <w:spacing w:val="-1"/>
        </w:rPr>
        <w:t>Инсульт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7"/>
        </w:rPr>
        <w:t> </w:t>
      </w:r>
      <w:r>
        <w:rPr/>
        <w:t>до</w:t>
      </w:r>
      <w:r>
        <w:rPr>
          <w:spacing w:val="8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мес.)</w:t>
      </w:r>
      <w:r>
        <w:rPr>
          <w:spacing w:val="29"/>
          <w:w w:val="102"/>
        </w:rPr>
        <w:t> </w:t>
      </w:r>
      <w:r>
        <w:rPr>
          <w:spacing w:val="-1"/>
        </w:rPr>
        <w:t>Множественная</w:t>
      </w:r>
      <w:r>
        <w:rPr>
          <w:spacing w:val="14"/>
        </w:rPr>
        <w:t> </w:t>
      </w:r>
      <w:r>
        <w:rPr>
          <w:spacing w:val="-1"/>
        </w:rPr>
        <w:t>травма</w:t>
      </w:r>
      <w:r>
        <w:rPr>
          <w:spacing w:val="18"/>
        </w:rPr>
        <w:t> </w:t>
      </w:r>
      <w:r>
        <w:rPr>
          <w:spacing w:val="-1"/>
        </w:rPr>
        <w:t>(давностью</w:t>
      </w:r>
      <w:r>
        <w:rPr>
          <w:spacing w:val="18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5"/>
        </w:rPr>
        <w:t> </w:t>
      </w:r>
      <w:r>
        <w:rPr/>
        <w:t>мес.)</w:t>
      </w:r>
      <w:r>
        <w:rPr>
          <w:spacing w:val="53"/>
          <w:w w:val="102"/>
        </w:rPr>
        <w:t> </w:t>
      </w:r>
      <w:r>
        <w:rPr>
          <w:spacing w:val="-1"/>
        </w:rPr>
        <w:t>Эндопротезирование</w:t>
      </w:r>
      <w:r>
        <w:rPr>
          <w:spacing w:val="36"/>
        </w:rPr>
        <w:t> </w:t>
      </w:r>
      <w:r>
        <w:rPr/>
        <w:t>крупных</w:t>
      </w:r>
      <w:r>
        <w:rPr>
          <w:spacing w:val="35"/>
        </w:rPr>
        <w:t> </w:t>
      </w:r>
      <w:r>
        <w:rPr>
          <w:spacing w:val="-1"/>
        </w:rPr>
        <w:t>суставов</w:t>
      </w:r>
      <w:r>
        <w:rPr/>
      </w:r>
    </w:p>
    <w:p>
      <w:pPr>
        <w:pStyle w:val="BodyText"/>
        <w:spacing w:line="368" w:lineRule="auto" w:before="3"/>
        <w:ind w:left="800" w:right="2717"/>
        <w:jc w:val="left"/>
      </w:pP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костей</w:t>
      </w:r>
      <w:r>
        <w:rPr>
          <w:spacing w:val="12"/>
        </w:rPr>
        <w:t> </w:t>
      </w:r>
      <w:r>
        <w:rPr/>
        <w:t>бедра</w:t>
      </w:r>
      <w:r>
        <w:rPr>
          <w:spacing w:val="13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голени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3"/>
        </w:rPr>
        <w:t> </w:t>
      </w:r>
      <w:r>
        <w:rPr/>
        <w:t>до</w:t>
      </w:r>
      <w:r>
        <w:rPr>
          <w:spacing w:val="10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мес.)</w:t>
      </w:r>
      <w:r>
        <w:rPr>
          <w:spacing w:val="39"/>
          <w:w w:val="102"/>
        </w:rPr>
        <w:t> </w:t>
      </w:r>
      <w:r>
        <w:rPr>
          <w:spacing w:val="-1"/>
        </w:rPr>
        <w:t>Травма</w:t>
      </w:r>
      <w:r>
        <w:rPr>
          <w:spacing w:val="18"/>
        </w:rPr>
        <w:t> </w:t>
      </w:r>
      <w:r>
        <w:rPr/>
        <w:t>спинного</w:t>
      </w:r>
      <w:r>
        <w:rPr>
          <w:spacing w:val="17"/>
        </w:rPr>
        <w:t> </w:t>
      </w:r>
      <w:r>
        <w:rPr>
          <w:spacing w:val="-1"/>
        </w:rPr>
        <w:t>мозга/паралич</w:t>
      </w:r>
      <w:r>
        <w:rPr>
          <w:spacing w:val="16"/>
        </w:rPr>
        <w:t> </w:t>
      </w:r>
      <w:r>
        <w:rPr/>
        <w:t>(давностью</w:t>
      </w:r>
      <w:r>
        <w:rPr>
          <w:spacing w:val="17"/>
        </w:rPr>
        <w:t> </w:t>
      </w:r>
      <w:r>
        <w:rPr/>
        <w:t>до</w:t>
      </w:r>
      <w:r>
        <w:rPr>
          <w:spacing w:val="17"/>
        </w:rPr>
        <w:t> </w:t>
      </w:r>
      <w:r>
        <w:rPr/>
        <w:t>1</w:t>
      </w:r>
      <w:r>
        <w:rPr>
          <w:spacing w:val="14"/>
        </w:rPr>
        <w:t> </w:t>
      </w:r>
      <w:r>
        <w:rPr/>
        <w:t>мес.)</w:t>
      </w:r>
      <w:r>
        <w:rPr/>
      </w:r>
    </w:p>
    <w:p>
      <w:pPr>
        <w:pStyle w:val="BodyText"/>
        <w:spacing w:line="368" w:lineRule="auto"/>
        <w:ind w:right="128" w:firstLine="403"/>
        <w:jc w:val="left"/>
      </w:pPr>
      <w:r>
        <w:rPr>
          <w:rFonts w:ascii="Times New Roman" w:hAnsi="Times New Roman"/>
          <w:spacing w:val="-1"/>
        </w:rPr>
        <w:t>Ключ: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8"/>
        </w:rPr>
        <w:t> </w:t>
      </w:r>
      <w:r>
        <w:rPr/>
        <w:t>В  </w:t>
      </w:r>
      <w:r>
        <w:rPr>
          <w:spacing w:val="32"/>
        </w:rPr>
        <w:t> </w:t>
      </w:r>
      <w:r>
        <w:rPr>
          <w:spacing w:val="-1"/>
        </w:rPr>
        <w:t>зависимости</w:t>
      </w:r>
      <w:r>
        <w:rPr/>
        <w:t>  </w:t>
      </w:r>
      <w:r>
        <w:rPr>
          <w:spacing w:val="29"/>
        </w:rPr>
        <w:t> </w:t>
      </w:r>
      <w:r>
        <w:rPr/>
        <w:t>от  </w:t>
      </w:r>
      <w:r>
        <w:rPr>
          <w:spacing w:val="30"/>
        </w:rPr>
        <w:t> </w:t>
      </w:r>
      <w:r>
        <w:rPr>
          <w:spacing w:val="-1"/>
        </w:rPr>
        <w:t>суммы</w:t>
      </w:r>
      <w:r>
        <w:rPr/>
        <w:t>  </w:t>
      </w:r>
      <w:r>
        <w:rPr>
          <w:spacing w:val="28"/>
        </w:rPr>
        <w:t> </w:t>
      </w:r>
      <w:r>
        <w:rPr/>
        <w:t>баллов,  </w:t>
      </w:r>
      <w:r>
        <w:rPr>
          <w:spacing w:val="31"/>
        </w:rPr>
        <w:t> </w:t>
      </w:r>
      <w:r>
        <w:rPr>
          <w:spacing w:val="-1"/>
        </w:rPr>
        <w:t>полученной</w:t>
      </w:r>
      <w:r>
        <w:rPr/>
        <w:t>  </w:t>
      </w:r>
      <w:r>
        <w:rPr>
          <w:spacing w:val="28"/>
        </w:rPr>
        <w:t> </w:t>
      </w:r>
      <w:r>
        <w:rPr>
          <w:spacing w:val="-1"/>
        </w:rPr>
        <w:t>при</w:t>
      </w:r>
      <w:r>
        <w:rPr/>
        <w:t>  </w:t>
      </w:r>
      <w:r>
        <w:rPr>
          <w:spacing w:val="34"/>
        </w:rPr>
        <w:t> </w:t>
      </w:r>
      <w:r>
        <w:rPr>
          <w:spacing w:val="-1"/>
        </w:rPr>
        <w:t>сборе</w:t>
      </w:r>
      <w:r>
        <w:rPr/>
        <w:t>  </w:t>
      </w:r>
      <w:r>
        <w:rPr>
          <w:spacing w:val="27"/>
        </w:rPr>
        <w:t> </w:t>
      </w:r>
      <w:r>
        <w:rPr/>
        <w:t>анамнеза  </w:t>
      </w:r>
      <w:r>
        <w:rPr>
          <w:spacing w:val="26"/>
        </w:rPr>
        <w:t> </w:t>
      </w:r>
      <w:r>
        <w:rPr/>
        <w:t>и</w:t>
      </w:r>
      <w:r>
        <w:rPr>
          <w:spacing w:val="55"/>
          <w:w w:val="102"/>
        </w:rPr>
        <w:t> </w:t>
      </w:r>
      <w:r>
        <w:rPr/>
        <w:t>обследовании</w:t>
      </w:r>
      <w:r>
        <w:rPr>
          <w:spacing w:val="13"/>
        </w:rPr>
        <w:t> </w:t>
      </w:r>
      <w:r>
        <w:rPr/>
        <w:t>пациента,</w:t>
      </w:r>
      <w:r>
        <w:rPr>
          <w:spacing w:val="14"/>
        </w:rPr>
        <w:t> </w:t>
      </w:r>
      <w:r>
        <w:rPr/>
        <w:t>его</w:t>
      </w:r>
      <w:r>
        <w:rPr>
          <w:spacing w:val="11"/>
        </w:rPr>
        <w:t> </w:t>
      </w:r>
      <w:r>
        <w:rPr/>
        <w:t>относят</w:t>
      </w:r>
      <w:r>
        <w:rPr>
          <w:spacing w:val="14"/>
        </w:rPr>
        <w:t> </w:t>
      </w:r>
      <w:r>
        <w:rPr/>
        <w:t>к</w:t>
      </w:r>
      <w:r>
        <w:rPr>
          <w:spacing w:val="14"/>
        </w:rPr>
        <w:t> </w:t>
      </w:r>
      <w:r>
        <w:rPr/>
        <w:t>той</w:t>
      </w:r>
      <w:r>
        <w:rPr>
          <w:spacing w:val="11"/>
        </w:rPr>
        <w:t> </w:t>
      </w:r>
      <w:r>
        <w:rPr/>
        <w:t>или</w:t>
      </w:r>
      <w:r>
        <w:rPr>
          <w:spacing w:val="11"/>
        </w:rPr>
        <w:t> </w:t>
      </w:r>
      <w:r>
        <w:rPr/>
        <w:t>иной</w:t>
      </w:r>
      <w:r>
        <w:rPr>
          <w:spacing w:val="14"/>
        </w:rPr>
        <w:t> </w:t>
      </w:r>
      <w:r>
        <w:rPr>
          <w:spacing w:val="-1"/>
        </w:rPr>
        <w:t>группе</w:t>
      </w:r>
      <w:r>
        <w:rPr>
          <w:spacing w:val="16"/>
        </w:rPr>
        <w:t> </w:t>
      </w:r>
      <w:r>
        <w:rPr/>
        <w:t>риска:</w:t>
      </w:r>
      <w:r>
        <w:rPr/>
      </w:r>
    </w:p>
    <w:p>
      <w:pPr>
        <w:pStyle w:val="BodyText"/>
        <w:numPr>
          <w:ilvl w:val="0"/>
          <w:numId w:val="44"/>
        </w:numPr>
        <w:tabs>
          <w:tab w:pos="1475" w:val="left" w:leader="none"/>
        </w:tabs>
        <w:spacing w:line="240" w:lineRule="auto" w:before="24" w:after="0"/>
        <w:ind w:left="1474" w:right="0" w:hanging="336"/>
        <w:jc w:val="left"/>
      </w:pPr>
      <w:r>
        <w:rPr/>
        <w:t>низкий</w:t>
      </w:r>
      <w:r>
        <w:rPr>
          <w:spacing w:val="9"/>
        </w:rPr>
        <w:t> </w:t>
      </w:r>
      <w:r>
        <w:rPr>
          <w:spacing w:val="-1"/>
        </w:rPr>
        <w:t>риск:</w:t>
      </w:r>
      <w:r>
        <w:rPr>
          <w:spacing w:val="9"/>
        </w:rPr>
        <w:t> </w:t>
      </w:r>
      <w:r>
        <w:rPr/>
        <w:t>0</w:t>
      </w:r>
      <w:r>
        <w:rPr>
          <w:spacing w:val="10"/>
        </w:rPr>
        <w:t> </w:t>
      </w:r>
      <w:r>
        <w:rPr/>
        <w:t>-</w:t>
      </w:r>
      <w:r>
        <w:rPr>
          <w:spacing w:val="6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балл;</w:t>
      </w:r>
      <w:r>
        <w:rPr/>
      </w:r>
    </w:p>
    <w:p>
      <w:pPr>
        <w:pStyle w:val="BodyText"/>
        <w:numPr>
          <w:ilvl w:val="0"/>
          <w:numId w:val="44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умеренный</w:t>
      </w:r>
      <w:r>
        <w:rPr>
          <w:spacing w:val="17"/>
        </w:rPr>
        <w:t> </w:t>
      </w:r>
      <w:r>
        <w:rPr>
          <w:spacing w:val="-1"/>
        </w:rPr>
        <w:t>риск:</w:t>
      </w:r>
      <w:r>
        <w:rPr>
          <w:spacing w:val="18"/>
        </w:rPr>
        <w:t> </w:t>
      </w:r>
      <w:r>
        <w:rPr/>
        <w:t>2</w:t>
      </w:r>
      <w:r>
        <w:rPr>
          <w:spacing w:val="13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44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высокий</w:t>
      </w:r>
      <w:r>
        <w:rPr>
          <w:spacing w:val="9"/>
        </w:rPr>
        <w:t> </w:t>
      </w:r>
      <w:r>
        <w:rPr/>
        <w:t>риск:</w:t>
      </w:r>
      <w:r>
        <w:rPr>
          <w:spacing w:val="7"/>
        </w:rPr>
        <w:t> </w:t>
      </w:r>
      <w:r>
        <w:rPr/>
        <w:t>3</w:t>
      </w:r>
      <w:r>
        <w:rPr>
          <w:spacing w:val="12"/>
        </w:rPr>
        <w:t> </w:t>
      </w:r>
      <w:r>
        <w:rPr/>
        <w:t>-</w:t>
      </w:r>
      <w:r>
        <w:rPr>
          <w:spacing w:val="7"/>
        </w:rPr>
        <w:t> </w:t>
      </w:r>
      <w:r>
        <w:rPr/>
        <w:t>4</w:t>
      </w:r>
      <w:r>
        <w:rPr>
          <w:spacing w:val="12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44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очень</w:t>
      </w:r>
      <w:r>
        <w:rPr>
          <w:spacing w:val="11"/>
        </w:rPr>
        <w:t> </w:t>
      </w:r>
      <w:r>
        <w:rPr/>
        <w:t>высокий</w:t>
      </w:r>
      <w:r>
        <w:rPr>
          <w:spacing w:val="12"/>
        </w:rPr>
        <w:t> </w:t>
      </w:r>
      <w:r>
        <w:rPr/>
        <w:t>риск:</w:t>
      </w:r>
      <w:r>
        <w:rPr>
          <w:spacing w:val="11"/>
        </w:rPr>
        <w:t> </w:t>
      </w:r>
      <w:r>
        <w:rPr/>
        <w:t>5</w:t>
      </w:r>
      <w:r>
        <w:rPr>
          <w:spacing w:val="12"/>
        </w:rPr>
        <w:t> </w:t>
      </w:r>
      <w:r>
        <w:rPr>
          <w:spacing w:val="-1"/>
        </w:rPr>
        <w:t>баллов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более</w:t>
      </w:r>
      <w:r>
        <w:rPr/>
      </w:r>
    </w:p>
    <w:p>
      <w:pPr>
        <w:spacing w:after="0" w:line="240" w:lineRule="auto"/>
        <w:jc w:val="left"/>
        <w:sectPr>
          <w:footerReference w:type="default" r:id="rId30"/>
          <w:pgSz w:w="12240" w:h="15840"/>
          <w:pgMar w:footer="708" w:header="0" w:top="1260" w:bottom="900" w:left="1720" w:right="1220"/>
          <w:pgNumType w:start="80"/>
        </w:sectPr>
      </w:pPr>
    </w:p>
    <w:p>
      <w:pPr>
        <w:pStyle w:val="BodyText"/>
        <w:spacing w:line="391" w:lineRule="auto" w:before="58"/>
        <w:ind w:left="1064" w:right="128"/>
        <w:jc w:val="left"/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Г2.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ванный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ин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кардиального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rRCRI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  <w:spacing w:val="59"/>
          <w:w w:val="119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русском языке</w:t>
      </w:r>
      <w:r>
        <w:rPr>
          <w:w w:val="105"/>
        </w:rPr>
        <w:t>:</w:t>
      </w:r>
      <w:r>
        <w:rPr>
          <w:spacing w:val="-4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-2"/>
          <w:w w:val="105"/>
        </w:rPr>
        <w:t> </w:t>
      </w:r>
      <w:r>
        <w:rPr>
          <w:w w:val="105"/>
        </w:rPr>
        <w:t>индекс</w:t>
      </w:r>
      <w:r>
        <w:rPr>
          <w:spacing w:val="-6"/>
          <w:w w:val="105"/>
        </w:rPr>
        <w:t> </w:t>
      </w:r>
      <w:r>
        <w:rPr>
          <w:w w:val="105"/>
        </w:rPr>
        <w:t>кардиального</w:t>
      </w:r>
      <w:r>
        <w:rPr>
          <w:spacing w:val="-5"/>
          <w:w w:val="105"/>
        </w:rPr>
        <w:t> </w:t>
      </w:r>
      <w:r>
        <w:rPr>
          <w:w w:val="105"/>
        </w:rPr>
        <w:t>риска</w:t>
      </w:r>
      <w:r>
        <w:rPr>
          <w:spacing w:val="-3"/>
          <w:w w:val="105"/>
        </w:rPr>
        <w:t> </w:t>
      </w:r>
      <w:r>
        <w:rPr>
          <w:w w:val="105"/>
        </w:rPr>
        <w:t>при</w:t>
      </w:r>
      <w:r>
        <w:rPr/>
      </w:r>
    </w:p>
    <w:p>
      <w:pPr>
        <w:pStyle w:val="BodyText"/>
        <w:spacing w:line="208" w:lineRule="exact" w:before="0"/>
        <w:ind w:right="0"/>
        <w:jc w:val="left"/>
      </w:pPr>
      <w:r>
        <w:rPr>
          <w:spacing w:val="-1"/>
        </w:rPr>
        <w:t>внесердечных</w:t>
      </w:r>
      <w:r>
        <w:rPr>
          <w:spacing w:val="44"/>
        </w:rPr>
        <w:t> </w:t>
      </w:r>
      <w:r>
        <w:rPr/>
        <w:t>хирургических</w:t>
      </w:r>
      <w:r>
        <w:rPr>
          <w:spacing w:val="40"/>
        </w:rPr>
        <w:t> </w:t>
      </w:r>
      <w:r>
        <w:rPr/>
        <w:t>вмешательствах</w:t>
      </w:r>
      <w:r>
        <w:rPr/>
      </w:r>
    </w:p>
    <w:p>
      <w:pPr>
        <w:pStyle w:val="BodyText"/>
        <w:spacing w:line="240" w:lineRule="auto" w:before="109"/>
        <w:ind w:left="1064" w:right="0"/>
        <w:jc w:val="left"/>
      </w:pPr>
      <w:r>
        <w:rPr>
          <w:rFonts w:ascii="Times New Roman" w:hAnsi="Times New Roman"/>
          <w:w w:val="105"/>
        </w:rPr>
        <w:t>Оригинальное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Reconstructed</w:t>
      </w:r>
      <w:r>
        <w:rPr>
          <w:spacing w:val="-1"/>
          <w:w w:val="105"/>
        </w:rPr>
        <w:t> </w:t>
      </w:r>
      <w:r>
        <w:rPr>
          <w:w w:val="105"/>
        </w:rPr>
        <w:t>Revised</w:t>
      </w:r>
      <w:r>
        <w:rPr>
          <w:spacing w:val="-3"/>
          <w:w w:val="105"/>
        </w:rPr>
        <w:t> </w:t>
      </w:r>
      <w:r>
        <w:rPr>
          <w:w w:val="105"/>
        </w:rPr>
        <w:t>Cardiac</w:t>
      </w:r>
      <w:r>
        <w:rPr>
          <w:spacing w:val="-2"/>
          <w:w w:val="105"/>
        </w:rPr>
        <w:t> </w:t>
      </w:r>
      <w:r>
        <w:rPr>
          <w:w w:val="105"/>
        </w:rPr>
        <w:t>Risk</w:t>
      </w:r>
      <w:r>
        <w:rPr>
          <w:spacing w:val="-2"/>
          <w:w w:val="105"/>
        </w:rPr>
        <w:t> Index</w:t>
      </w:r>
      <w:r>
        <w:rPr>
          <w:spacing w:val="-1"/>
          <w:w w:val="105"/>
        </w:rPr>
        <w:t> </w:t>
      </w:r>
      <w:r>
        <w:rPr>
          <w:w w:val="105"/>
        </w:rPr>
        <w:t>(rRCRI)</w:t>
      </w:r>
      <w:r>
        <w:rPr/>
      </w:r>
    </w:p>
    <w:p>
      <w:pPr>
        <w:pStyle w:val="BodyText"/>
        <w:spacing w:line="343" w:lineRule="auto" w:before="112"/>
        <w:ind w:right="114" w:firstLine="667"/>
        <w:jc w:val="both"/>
      </w:pP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Davis</w:t>
      </w:r>
      <w:r>
        <w:rPr>
          <w:spacing w:val="13"/>
        </w:rPr>
        <w:t> </w:t>
      </w:r>
      <w:r>
        <w:rPr/>
        <w:t>C.,</w:t>
      </w:r>
      <w:r>
        <w:rPr>
          <w:spacing w:val="14"/>
        </w:rPr>
        <w:t> </w:t>
      </w:r>
      <w:r>
        <w:rPr/>
        <w:t>Tait</w:t>
      </w:r>
      <w:r>
        <w:rPr>
          <w:spacing w:val="14"/>
        </w:rPr>
        <w:t> </w:t>
      </w:r>
      <w:r>
        <w:rPr>
          <w:spacing w:val="-1"/>
        </w:rPr>
        <w:t>G.,</w:t>
      </w:r>
      <w:r>
        <w:rPr>
          <w:spacing w:val="14"/>
        </w:rPr>
        <w:t> </w:t>
      </w:r>
      <w:r>
        <w:rPr>
          <w:spacing w:val="-1"/>
        </w:rPr>
        <w:t>Carroll</w:t>
      </w:r>
      <w:r>
        <w:rPr>
          <w:spacing w:val="16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>
          <w:spacing w:val="14"/>
        </w:rPr>
        <w:t> </w:t>
      </w:r>
      <w:r>
        <w:rPr/>
        <w:t>The</w:t>
      </w:r>
      <w:r>
        <w:rPr>
          <w:spacing w:val="15"/>
        </w:rPr>
        <w:t> </w:t>
      </w:r>
      <w:r>
        <w:rPr/>
        <w:t>Revised</w:t>
      </w:r>
      <w:r>
        <w:rPr>
          <w:spacing w:val="14"/>
        </w:rPr>
        <w:t> </w:t>
      </w:r>
      <w:r>
        <w:rPr>
          <w:spacing w:val="-1"/>
        </w:rPr>
        <w:t>Cardiac</w:t>
      </w:r>
      <w:r>
        <w:rPr>
          <w:spacing w:val="12"/>
        </w:rPr>
        <w:t> </w:t>
      </w:r>
      <w:r>
        <w:rPr/>
        <w:t>Risk</w:t>
      </w:r>
      <w:r>
        <w:rPr>
          <w:spacing w:val="17"/>
        </w:rPr>
        <w:t> </w:t>
      </w:r>
      <w:r>
        <w:rPr>
          <w:spacing w:val="-1"/>
        </w:rPr>
        <w:t>Index</w:t>
      </w:r>
      <w:r>
        <w:rPr>
          <w:spacing w:val="16"/>
        </w:rPr>
        <w:t> </w:t>
      </w:r>
      <w:r>
        <w:rPr/>
        <w:t>in</w:t>
      </w:r>
      <w:r>
        <w:rPr>
          <w:spacing w:val="11"/>
        </w:rPr>
        <w:t> </w:t>
      </w:r>
      <w:r>
        <w:rPr/>
        <w:t>the</w:t>
      </w:r>
      <w:r>
        <w:rPr>
          <w:spacing w:val="14"/>
        </w:rPr>
        <w:t> </w:t>
      </w:r>
      <w:r>
        <w:rPr>
          <w:spacing w:val="-1"/>
        </w:rPr>
        <w:t>new</w:t>
      </w:r>
      <w:r>
        <w:rPr>
          <w:spacing w:val="61"/>
          <w:w w:val="102"/>
        </w:rPr>
        <w:t> </w:t>
      </w:r>
      <w:r>
        <w:rPr/>
        <w:t>millennium:</w:t>
      </w:r>
      <w:r>
        <w:rPr>
          <w:spacing w:val="42"/>
        </w:rPr>
        <w:t> </w:t>
      </w:r>
      <w:r>
        <w:rPr/>
        <w:t>a</w:t>
      </w:r>
      <w:r>
        <w:rPr>
          <w:spacing w:val="45"/>
        </w:rPr>
        <w:t> </w:t>
      </w:r>
      <w:r>
        <w:rPr>
          <w:spacing w:val="-1"/>
        </w:rPr>
        <w:t>single-centre</w:t>
      </w:r>
      <w:r>
        <w:rPr>
          <w:spacing w:val="40"/>
        </w:rPr>
        <w:t> </w:t>
      </w:r>
      <w:r>
        <w:rPr>
          <w:spacing w:val="-1"/>
        </w:rPr>
        <w:t>prospective</w:t>
      </w:r>
      <w:r>
        <w:rPr>
          <w:spacing w:val="44"/>
        </w:rPr>
        <w:t> </w:t>
      </w:r>
      <w:r>
        <w:rPr>
          <w:spacing w:val="-1"/>
        </w:rPr>
        <w:t>cohort</w:t>
      </w:r>
      <w:r>
        <w:rPr>
          <w:spacing w:val="45"/>
        </w:rPr>
        <w:t> </w:t>
      </w:r>
      <w:r>
        <w:rPr>
          <w:spacing w:val="-1"/>
        </w:rPr>
        <w:t>re-evaluation</w:t>
      </w:r>
      <w:r>
        <w:rPr>
          <w:spacing w:val="43"/>
        </w:rPr>
        <w:t> </w:t>
      </w:r>
      <w:r>
        <w:rPr/>
        <w:t>of</w:t>
      </w:r>
      <w:r>
        <w:rPr>
          <w:spacing w:val="44"/>
        </w:rPr>
        <w:t> </w:t>
      </w:r>
      <w:r>
        <w:rPr/>
        <w:t>the</w:t>
      </w:r>
      <w:r>
        <w:rPr>
          <w:spacing w:val="45"/>
        </w:rPr>
        <w:t> </w:t>
      </w:r>
      <w:r>
        <w:rPr/>
        <w:t>original</w:t>
      </w:r>
      <w:r>
        <w:rPr>
          <w:spacing w:val="42"/>
        </w:rPr>
        <w:t> </w:t>
      </w:r>
      <w:r>
        <w:rPr>
          <w:spacing w:val="-1"/>
        </w:rPr>
        <w:t>variables</w:t>
      </w:r>
      <w:r>
        <w:rPr>
          <w:spacing w:val="45"/>
        </w:rPr>
        <w:t> </w:t>
      </w:r>
      <w:r>
        <w:rPr>
          <w:spacing w:val="-1"/>
        </w:rPr>
        <w:t>in</w:t>
      </w:r>
      <w:r>
        <w:rPr>
          <w:spacing w:val="47"/>
        </w:rPr>
        <w:t> </w:t>
      </w:r>
      <w:r>
        <w:rPr/>
        <w:t>9,519</w:t>
      </w:r>
      <w:r>
        <w:rPr>
          <w:spacing w:val="95"/>
          <w:w w:val="102"/>
        </w:rPr>
        <w:t> </w:t>
      </w:r>
      <w:r>
        <w:rPr>
          <w:spacing w:val="-1"/>
        </w:rPr>
        <w:t>consecutive</w:t>
      </w:r>
      <w:r>
        <w:rPr>
          <w:spacing w:val="14"/>
        </w:rPr>
        <w:t> </w:t>
      </w:r>
      <w:r>
        <w:rPr/>
        <w:t>elective</w:t>
      </w:r>
      <w:r>
        <w:rPr>
          <w:spacing w:val="13"/>
        </w:rPr>
        <w:t> </w:t>
      </w:r>
      <w:r>
        <w:rPr>
          <w:spacing w:val="-1"/>
        </w:rPr>
        <w:t>surgical</w:t>
      </w:r>
      <w:r>
        <w:rPr>
          <w:spacing w:val="17"/>
        </w:rPr>
        <w:t> </w:t>
      </w:r>
      <w:r>
        <w:rPr>
          <w:spacing w:val="-1"/>
        </w:rPr>
        <w:t>patients.</w:t>
      </w:r>
      <w:r>
        <w:rPr>
          <w:spacing w:val="15"/>
        </w:rPr>
        <w:t> </w:t>
      </w:r>
      <w:r>
        <w:rPr/>
        <w:t>Can.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Anaesth.</w:t>
      </w:r>
      <w:r>
        <w:rPr>
          <w:spacing w:val="14"/>
        </w:rPr>
        <w:t> </w:t>
      </w:r>
      <w:r>
        <w:rPr/>
        <w:t>2013;</w:t>
      </w:r>
      <w:r>
        <w:rPr>
          <w:spacing w:val="14"/>
        </w:rPr>
        <w:t> </w:t>
      </w:r>
      <w:r>
        <w:rPr/>
        <w:t>60(9):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spacing w:line="240" w:lineRule="auto" w:before="6"/>
        <w:ind w:left="1064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1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344" w:lineRule="auto" w:before="109"/>
        <w:ind w:right="111" w:firstLine="667"/>
        <w:jc w:val="both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30"/>
        </w:rPr>
        <w:t> </w:t>
      </w:r>
      <w:r>
        <w:rPr>
          <w:spacing w:val="-1"/>
        </w:rPr>
        <w:t>прогнозирование</w:t>
      </w:r>
      <w:r>
        <w:rPr>
          <w:spacing w:val="31"/>
        </w:rPr>
        <w:t> </w:t>
      </w:r>
      <w:r>
        <w:rPr/>
        <w:t>риска</w:t>
      </w:r>
      <w:r>
        <w:rPr>
          <w:spacing w:val="34"/>
        </w:rPr>
        <w:t> </w:t>
      </w:r>
      <w:r>
        <w:rPr>
          <w:spacing w:val="-1"/>
        </w:rPr>
        <w:t>периоперационных</w:t>
      </w:r>
      <w:r>
        <w:rPr>
          <w:spacing w:val="33"/>
        </w:rPr>
        <w:t> </w:t>
      </w:r>
      <w:r>
        <w:rPr>
          <w:spacing w:val="-1"/>
        </w:rPr>
        <w:t>кардиологических</w:t>
      </w:r>
      <w:r>
        <w:rPr>
          <w:spacing w:val="89"/>
          <w:w w:val="102"/>
        </w:rPr>
        <w:t> </w:t>
      </w:r>
      <w:r>
        <w:rPr/>
        <w:t>осложнений</w:t>
      </w:r>
      <w:r>
        <w:rPr>
          <w:spacing w:val="13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некардиологических</w:t>
      </w:r>
      <w:r>
        <w:rPr>
          <w:spacing w:val="14"/>
        </w:rPr>
        <w:t> </w:t>
      </w:r>
      <w:r>
        <w:rPr/>
        <w:t>операциях:</w:t>
      </w:r>
      <w:r>
        <w:rPr>
          <w:spacing w:val="10"/>
        </w:rPr>
        <w:t> </w:t>
      </w:r>
      <w:r>
        <w:rPr>
          <w:spacing w:val="-1"/>
        </w:rPr>
        <w:t>инфаркта</w:t>
      </w:r>
      <w:r>
        <w:rPr>
          <w:spacing w:val="11"/>
        </w:rPr>
        <w:t> </w:t>
      </w:r>
      <w:r>
        <w:rPr>
          <w:spacing w:val="-1"/>
        </w:rPr>
        <w:t>миокарда,</w:t>
      </w:r>
      <w:r>
        <w:rPr>
          <w:spacing w:val="10"/>
        </w:rPr>
        <w:t> </w:t>
      </w:r>
      <w:r>
        <w:rPr/>
        <w:t>отека</w:t>
      </w:r>
      <w:r>
        <w:rPr>
          <w:spacing w:val="10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/>
        <w:t>фибрилляции</w:t>
      </w:r>
      <w:r>
        <w:rPr>
          <w:spacing w:val="21"/>
        </w:rPr>
        <w:t> </w:t>
      </w:r>
      <w:r>
        <w:rPr>
          <w:spacing w:val="-1"/>
        </w:rPr>
        <w:t>желудочков</w:t>
      </w:r>
      <w:r>
        <w:rPr>
          <w:spacing w:val="21"/>
        </w:rPr>
        <w:t> </w:t>
      </w:r>
      <w:r>
        <w:rPr/>
        <w:t>или</w:t>
      </w:r>
      <w:r>
        <w:rPr>
          <w:spacing w:val="22"/>
        </w:rPr>
        <w:t> </w:t>
      </w:r>
      <w:r>
        <w:rPr/>
        <w:t>остановки</w:t>
      </w:r>
      <w:r>
        <w:rPr>
          <w:spacing w:val="24"/>
        </w:rPr>
        <w:t> </w:t>
      </w:r>
      <w:r>
        <w:rPr>
          <w:spacing w:val="-1"/>
        </w:rPr>
        <w:t>сердца,</w:t>
      </w:r>
      <w:r>
        <w:rPr>
          <w:spacing w:val="18"/>
        </w:rPr>
        <w:t> </w:t>
      </w:r>
      <w:r>
        <w:rPr/>
        <w:t>развития</w:t>
      </w:r>
      <w:r>
        <w:rPr>
          <w:spacing w:val="24"/>
        </w:rPr>
        <w:t> </w:t>
      </w:r>
      <w:r>
        <w:rPr>
          <w:spacing w:val="-1"/>
        </w:rPr>
        <w:t>полной</w:t>
      </w:r>
      <w:r>
        <w:rPr>
          <w:spacing w:val="24"/>
        </w:rPr>
        <w:t> </w:t>
      </w:r>
      <w:r>
        <w:rPr>
          <w:spacing w:val="-1"/>
        </w:rPr>
        <w:t>АВ-блокады.</w:t>
      </w:r>
      <w:r>
        <w:rPr/>
      </w:r>
    </w:p>
    <w:p>
      <w:pPr>
        <w:pStyle w:val="BodyText"/>
        <w:spacing w:line="240" w:lineRule="auto" w:before="3"/>
        <w:ind w:left="1064" w:right="0"/>
        <w:jc w:val="left"/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:</w:t>
      </w:r>
      <w:r>
        <w:rPr/>
      </w:r>
    </w:p>
    <w:p>
      <w:pPr>
        <w:pStyle w:val="BodyText"/>
        <w:numPr>
          <w:ilvl w:val="0"/>
          <w:numId w:val="45"/>
        </w:numPr>
        <w:tabs>
          <w:tab w:pos="799" w:val="left" w:leader="none"/>
          <w:tab w:pos="800" w:val="left" w:leader="none"/>
          <w:tab w:pos="1987" w:val="left" w:leader="none"/>
          <w:tab w:pos="2314" w:val="left" w:leader="none"/>
          <w:tab w:pos="3382" w:val="left" w:leader="none"/>
          <w:tab w:pos="4309" w:val="left" w:leader="none"/>
          <w:tab w:pos="5717" w:val="left" w:leader="none"/>
          <w:tab w:pos="7862" w:val="left" w:leader="none"/>
          <w:tab w:pos="8442" w:val="left" w:leader="none"/>
        </w:tabs>
        <w:spacing w:line="346" w:lineRule="auto" w:before="109" w:after="0"/>
        <w:ind w:left="800" w:right="106" w:hanging="404"/>
        <w:jc w:val="left"/>
      </w:pPr>
      <w:r>
        <w:rPr>
          <w:spacing w:val="-1"/>
        </w:rPr>
        <w:t>Операции</w:t>
        <w:tab/>
      </w:r>
      <w:r>
        <w:rPr/>
        <w:t>с</w:t>
        <w:tab/>
      </w:r>
      <w:r>
        <w:rPr>
          <w:spacing w:val="-1"/>
        </w:rPr>
        <w:t>высоким</w:t>
        <w:tab/>
      </w:r>
      <w:r>
        <w:rPr/>
        <w:t>риском</w:t>
        <w:tab/>
      </w:r>
      <w:r>
        <w:rPr>
          <w:spacing w:val="-1"/>
        </w:rPr>
        <w:t>осложнений</w:t>
        <w:tab/>
        <w:t>(внутриторакальная</w:t>
        <w:tab/>
      </w:r>
      <w:r>
        <w:rPr/>
        <w:t>или</w:t>
        <w:tab/>
        <w:t>внутри-</w:t>
      </w:r>
      <w:r>
        <w:rPr>
          <w:spacing w:val="75"/>
          <w:w w:val="102"/>
        </w:rPr>
        <w:t> </w:t>
      </w:r>
      <w:r>
        <w:rPr/>
        <w:t>абдоминальная</w:t>
      </w:r>
      <w:r>
        <w:rPr>
          <w:spacing w:val="14"/>
        </w:rPr>
        <w:t> </w:t>
      </w:r>
      <w:r>
        <w:rPr>
          <w:spacing w:val="-1"/>
        </w:rPr>
        <w:t>хирургия</w:t>
      </w:r>
      <w:r>
        <w:rPr>
          <w:spacing w:val="17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сосудистая</w:t>
      </w:r>
      <w:r>
        <w:rPr>
          <w:spacing w:val="12"/>
        </w:rPr>
        <w:t> </w:t>
      </w:r>
      <w:r>
        <w:rPr/>
        <w:t>хирургия</w:t>
      </w:r>
      <w:r>
        <w:rPr>
          <w:spacing w:val="15"/>
        </w:rPr>
        <w:t> </w:t>
      </w:r>
      <w:r>
        <w:rPr/>
        <w:t>выше</w:t>
      </w:r>
      <w:r>
        <w:rPr>
          <w:spacing w:val="15"/>
        </w:rPr>
        <w:t> </w:t>
      </w:r>
      <w:r>
        <w:rPr>
          <w:spacing w:val="-1"/>
        </w:rPr>
        <w:t>паха)</w:t>
      </w:r>
      <w:r>
        <w:rPr>
          <w:spacing w:val="2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5"/>
        </w:numPr>
        <w:tabs>
          <w:tab w:pos="799" w:val="left" w:leader="none"/>
          <w:tab w:pos="800" w:val="left" w:leader="none"/>
        </w:tabs>
        <w:spacing w:line="343" w:lineRule="auto" w:before="1" w:after="0"/>
        <w:ind w:left="800" w:right="125" w:hanging="404"/>
        <w:jc w:val="left"/>
      </w:pPr>
      <w:r>
        <w:rPr>
          <w:spacing w:val="-1"/>
        </w:rPr>
        <w:t>Ишемическая</w:t>
      </w:r>
      <w:r>
        <w:rPr>
          <w:spacing w:val="47"/>
        </w:rPr>
        <w:t> </w:t>
      </w:r>
      <w:r>
        <w:rPr/>
        <w:t>болезнь</w:t>
      </w:r>
      <w:r>
        <w:rPr>
          <w:spacing w:val="52"/>
        </w:rPr>
        <w:t> </w:t>
      </w:r>
      <w:r>
        <w:rPr/>
        <w:t>сердца</w:t>
      </w:r>
      <w:r>
        <w:rPr>
          <w:spacing w:val="46"/>
        </w:rPr>
        <w:t> </w:t>
      </w:r>
      <w:r>
        <w:rPr>
          <w:spacing w:val="-1"/>
        </w:rPr>
        <w:t>(инфаркт</w:t>
      </w:r>
      <w:r>
        <w:rPr>
          <w:spacing w:val="50"/>
        </w:rPr>
        <w:t> </w:t>
      </w:r>
      <w:r>
        <w:rPr>
          <w:spacing w:val="-1"/>
        </w:rPr>
        <w:t>миокарда,</w:t>
      </w:r>
      <w:r>
        <w:rPr>
          <w:spacing w:val="44"/>
        </w:rPr>
        <w:t> </w:t>
      </w:r>
      <w:r>
        <w:rPr/>
        <w:t>положительный</w:t>
      </w:r>
      <w:r>
        <w:rPr>
          <w:spacing w:val="48"/>
        </w:rPr>
        <w:t> </w:t>
      </w:r>
      <w:r>
        <w:rPr>
          <w:spacing w:val="-1"/>
        </w:rPr>
        <w:t>нагрузочный</w:t>
      </w:r>
      <w:r>
        <w:rPr>
          <w:spacing w:val="50"/>
        </w:rPr>
        <w:t> </w:t>
      </w:r>
      <w:r>
        <w:rPr>
          <w:spacing w:val="-1"/>
        </w:rPr>
        <w:t>тест,</w:t>
      </w:r>
      <w:r>
        <w:rPr>
          <w:spacing w:val="73"/>
          <w:w w:val="102"/>
        </w:rPr>
        <w:t> </w:t>
      </w:r>
      <w:r>
        <w:rPr/>
        <w:t>стенокардия,</w:t>
      </w:r>
      <w:r>
        <w:rPr>
          <w:spacing w:val="14"/>
        </w:rPr>
        <w:t> </w:t>
      </w:r>
      <w:r>
        <w:rPr>
          <w:spacing w:val="-1"/>
        </w:rPr>
        <w:t>прием</w:t>
      </w:r>
      <w:r>
        <w:rPr>
          <w:spacing w:val="17"/>
        </w:rPr>
        <w:t> </w:t>
      </w:r>
      <w:r>
        <w:rPr>
          <w:spacing w:val="-1"/>
        </w:rPr>
        <w:t>нитроглицерина,</w:t>
      </w:r>
      <w:r>
        <w:rPr>
          <w:spacing w:val="15"/>
        </w:rPr>
        <w:t> </w:t>
      </w:r>
      <w:r>
        <w:rPr>
          <w:spacing w:val="-1"/>
        </w:rPr>
        <w:t>патологический</w:t>
      </w:r>
      <w:r>
        <w:rPr>
          <w:spacing w:val="18"/>
        </w:rPr>
        <w:t> </w:t>
      </w:r>
      <w:r>
        <w:rPr/>
        <w:t>Q</w:t>
      </w:r>
      <w:r>
        <w:rPr>
          <w:spacing w:val="13"/>
        </w:rPr>
        <w:t> </w:t>
      </w:r>
      <w:r>
        <w:rPr/>
        <w:t>зубец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ЭКГ)</w:t>
      </w:r>
      <w:r>
        <w:rPr>
          <w:spacing w:val="26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342" w:lineRule="auto" w:before="6" w:after="0"/>
        <w:ind w:left="800" w:right="109" w:hanging="404"/>
        <w:jc w:val="both"/>
      </w:pP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31"/>
        </w:rPr>
        <w:t> </w:t>
      </w:r>
      <w:r>
        <w:rPr>
          <w:spacing w:val="-1"/>
        </w:rPr>
        <w:t>(анамнез</w:t>
      </w:r>
      <w:r>
        <w:rPr>
          <w:spacing w:val="28"/>
        </w:rPr>
        <w:t> </w:t>
      </w:r>
      <w:r>
        <w:rPr/>
        <w:t>сердечной</w:t>
      </w:r>
      <w:r>
        <w:rPr>
          <w:spacing w:val="28"/>
        </w:rPr>
        <w:t> </w:t>
      </w:r>
      <w:r>
        <w:rPr>
          <w:spacing w:val="-1"/>
        </w:rPr>
        <w:t>недостаточности,</w:t>
      </w:r>
      <w:r>
        <w:rPr>
          <w:spacing w:val="25"/>
        </w:rPr>
        <w:t> </w:t>
      </w:r>
      <w:r>
        <w:rPr>
          <w:spacing w:val="-1"/>
        </w:rPr>
        <w:t>отека</w:t>
      </w:r>
      <w:r>
        <w:rPr>
          <w:spacing w:val="28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>
          <w:spacing w:val="-1"/>
        </w:rPr>
        <w:t>пароксизмальной</w:t>
      </w:r>
      <w:r>
        <w:rPr>
          <w:spacing w:val="10"/>
        </w:rPr>
        <w:t> </w:t>
      </w:r>
      <w:r>
        <w:rPr>
          <w:spacing w:val="-1"/>
        </w:rPr>
        <w:t>ночной</w:t>
      </w:r>
      <w:r>
        <w:rPr>
          <w:spacing w:val="12"/>
        </w:rPr>
        <w:t> </w:t>
      </w:r>
      <w:r>
        <w:rPr>
          <w:spacing w:val="-1"/>
        </w:rPr>
        <w:t>одышки,</w:t>
      </w:r>
      <w:r>
        <w:rPr>
          <w:spacing w:val="9"/>
        </w:rPr>
        <w:t> </w:t>
      </w:r>
      <w:r>
        <w:rPr>
          <w:spacing w:val="-1"/>
        </w:rPr>
        <w:t>двусторонние</w:t>
      </w:r>
      <w:r>
        <w:rPr>
          <w:spacing w:val="12"/>
        </w:rPr>
        <w:t> </w:t>
      </w:r>
      <w:r>
        <w:rPr/>
        <w:t>хрипы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/>
        <w:t>легких,</w:t>
      </w:r>
      <w:r>
        <w:rPr>
          <w:spacing w:val="9"/>
        </w:rPr>
        <w:t> </w:t>
      </w:r>
      <w:r>
        <w:rPr>
          <w:spacing w:val="-2"/>
        </w:rPr>
        <w:t>ритм</w:t>
      </w:r>
      <w:r>
        <w:rPr>
          <w:spacing w:val="11"/>
        </w:rPr>
        <w:t> </w:t>
      </w:r>
      <w:r>
        <w:rPr>
          <w:spacing w:val="-1"/>
        </w:rPr>
        <w:t>галопа,</w:t>
      </w:r>
      <w:r>
        <w:rPr>
          <w:spacing w:val="7"/>
        </w:rPr>
        <w:t> </w:t>
      </w:r>
      <w:r>
        <w:rPr/>
        <w:t>застой</w:t>
      </w:r>
      <w:r>
        <w:rPr>
          <w:spacing w:val="10"/>
        </w:rPr>
        <w:t> </w:t>
      </w:r>
      <w:r>
        <w:rPr/>
        <w:t>в</w:t>
      </w:r>
      <w:r>
        <w:rPr>
          <w:spacing w:val="87"/>
          <w:w w:val="102"/>
        </w:rPr>
        <w:t> </w:t>
      </w:r>
      <w:r>
        <w:rPr/>
        <w:t>легких</w:t>
      </w:r>
      <w:r>
        <w:rPr>
          <w:spacing w:val="11"/>
        </w:rPr>
        <w:t> </w:t>
      </w:r>
      <w:r>
        <w:rPr/>
        <w:t>по</w:t>
      </w:r>
      <w:r>
        <w:rPr>
          <w:spacing w:val="14"/>
        </w:rPr>
        <w:t> </w:t>
      </w:r>
      <w:r>
        <w:rPr/>
        <w:t>данным</w:t>
      </w:r>
      <w:r>
        <w:rPr>
          <w:spacing w:val="13"/>
        </w:rPr>
        <w:t> </w:t>
      </w:r>
      <w:r>
        <w:rPr/>
        <w:t>рентгенографии)</w:t>
      </w:r>
      <w:r>
        <w:rPr>
          <w:spacing w:val="2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5"/>
        </w:numPr>
        <w:tabs>
          <w:tab w:pos="799" w:val="left" w:leader="none"/>
          <w:tab w:pos="800" w:val="left" w:leader="none"/>
        </w:tabs>
        <w:spacing w:line="240" w:lineRule="auto" w:before="7" w:after="0"/>
        <w:ind w:left="800" w:right="0" w:hanging="404"/>
        <w:jc w:val="left"/>
      </w:pPr>
      <w:r>
        <w:rPr>
          <w:spacing w:val="-1"/>
        </w:rPr>
        <w:t>ТИА/Инсульт</w:t>
      </w:r>
      <w:r>
        <w:rPr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0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5"/>
        </w:numPr>
        <w:tabs>
          <w:tab w:pos="799" w:val="left" w:leader="none"/>
          <w:tab w:pos="800" w:val="left" w:leader="none"/>
        </w:tabs>
        <w:spacing w:line="240" w:lineRule="auto" w:before="109" w:after="0"/>
        <w:ind w:left="800" w:right="0" w:hanging="404"/>
        <w:jc w:val="left"/>
      </w:pPr>
      <w:r>
        <w:rPr/>
        <w:t>Клиренс</w:t>
      </w:r>
      <w:r>
        <w:rPr>
          <w:spacing w:val="12"/>
        </w:rPr>
        <w:t> </w:t>
      </w:r>
      <w:r>
        <w:rPr>
          <w:spacing w:val="-1"/>
        </w:rPr>
        <w:t>креатинина</w:t>
      </w:r>
      <w:r>
        <w:rPr>
          <w:spacing w:val="12"/>
        </w:rPr>
        <w:t> </w:t>
      </w:r>
      <w:r>
        <w:rPr>
          <w:spacing w:val="-2"/>
        </w:rPr>
        <w:t>&lt;30</w:t>
      </w:r>
      <w:r>
        <w:rPr>
          <w:spacing w:val="13"/>
        </w:rPr>
        <w:t> </w:t>
      </w:r>
      <w:r>
        <w:rPr>
          <w:spacing w:val="-1"/>
        </w:rPr>
        <w:t>мл/мин</w:t>
      </w:r>
      <w:r>
        <w:rPr>
          <w:spacing w:val="2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балл</w:t>
      </w:r>
      <w:r>
        <w:rPr/>
      </w:r>
    </w:p>
    <w:p>
      <w:pPr>
        <w:pStyle w:val="BodyText"/>
        <w:spacing w:line="240" w:lineRule="auto" w:before="109"/>
        <w:ind w:left="1064"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14"/>
        </w:numPr>
        <w:tabs>
          <w:tab w:pos="799" w:val="left" w:leader="none"/>
          <w:tab w:pos="800" w:val="left" w:leader="none"/>
        </w:tabs>
        <w:spacing w:line="240" w:lineRule="auto" w:before="128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2"/>
        </w:rPr>
        <w:t> </w:t>
      </w:r>
      <w:r>
        <w:rPr/>
        <w:t>баллов</w:t>
      </w:r>
      <w:r>
        <w:rPr>
          <w:spacing w:val="15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0</w:t>
      </w:r>
      <w:r>
        <w:rPr>
          <w:spacing w:val="16"/>
        </w:rPr>
        <w:t> </w:t>
      </w:r>
      <w:r>
        <w:rPr/>
        <w:t>–</w:t>
      </w:r>
      <w:r>
        <w:rPr>
          <w:spacing w:val="17"/>
        </w:rPr>
        <w:t> </w:t>
      </w:r>
      <w:r>
        <w:rPr/>
        <w:t>низкий</w:t>
      </w:r>
      <w:r>
        <w:rPr>
          <w:spacing w:val="18"/>
        </w:rPr>
        <w:t> </w:t>
      </w:r>
      <w:r>
        <w:rPr/>
        <w:t>риск</w:t>
      </w:r>
      <w:r>
        <w:rPr>
          <w:spacing w:val="17"/>
        </w:rPr>
        <w:t> </w:t>
      </w:r>
      <w:r>
        <w:rPr>
          <w:spacing w:val="-1"/>
        </w:rPr>
        <w:t>сердечно-сосудистых</w:t>
      </w:r>
      <w:r>
        <w:rPr>
          <w:spacing w:val="17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14"/>
        </w:numPr>
        <w:tabs>
          <w:tab w:pos="799" w:val="left" w:leader="none"/>
          <w:tab w:pos="800" w:val="left" w:leader="none"/>
        </w:tabs>
        <w:spacing w:line="240" w:lineRule="auto" w:before="128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3"/>
        </w:rPr>
        <w:t> </w:t>
      </w:r>
      <w:r>
        <w:rPr/>
        <w:t>баллов</w:t>
      </w:r>
      <w:r>
        <w:rPr>
          <w:spacing w:val="14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1</w:t>
      </w:r>
      <w:r>
        <w:rPr>
          <w:spacing w:val="18"/>
        </w:rPr>
        <w:t> </w:t>
      </w:r>
      <w:r>
        <w:rPr/>
        <w:t>–</w:t>
      </w:r>
      <w:r>
        <w:rPr>
          <w:spacing w:val="17"/>
        </w:rPr>
        <w:t> </w:t>
      </w:r>
      <w:r>
        <w:rPr/>
        <w:t>средний</w:t>
      </w:r>
      <w:r>
        <w:rPr>
          <w:spacing w:val="19"/>
        </w:rPr>
        <w:t> </w:t>
      </w:r>
      <w:r>
        <w:rPr/>
        <w:t>риск</w:t>
      </w:r>
      <w:r>
        <w:rPr>
          <w:spacing w:val="18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14"/>
        </w:numPr>
        <w:tabs>
          <w:tab w:pos="799" w:val="left" w:leader="none"/>
          <w:tab w:pos="800" w:val="left" w:leader="none"/>
        </w:tabs>
        <w:spacing w:line="240" w:lineRule="auto" w:before="126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1"/>
        </w:rPr>
        <w:t> </w:t>
      </w:r>
      <w:r>
        <w:rPr/>
        <w:t>баллов</w:t>
      </w:r>
      <w:r>
        <w:rPr>
          <w:spacing w:val="13"/>
        </w:rPr>
        <w:t> </w:t>
      </w:r>
      <w:r>
        <w:rPr/>
        <w:t>2</w:t>
      </w:r>
      <w:r>
        <w:rPr>
          <w:spacing w:val="19"/>
        </w:rPr>
        <w:t> </w:t>
      </w:r>
      <w:r>
        <w:rPr/>
        <w:t>и</w:t>
      </w:r>
      <w:r>
        <w:rPr>
          <w:spacing w:val="15"/>
        </w:rPr>
        <w:t> </w:t>
      </w:r>
      <w:r>
        <w:rPr/>
        <w:t>более</w:t>
      </w:r>
      <w:r>
        <w:rPr>
          <w:spacing w:val="17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высокий</w:t>
      </w:r>
      <w:r>
        <w:rPr>
          <w:spacing w:val="19"/>
        </w:rPr>
        <w:t> </w:t>
      </w:r>
      <w:r>
        <w:rPr/>
        <w:t>риск</w:t>
      </w:r>
      <w:r>
        <w:rPr>
          <w:spacing w:val="15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осложнений.</w:t>
      </w:r>
      <w:r>
        <w:rPr/>
      </w:r>
    </w:p>
    <w:p>
      <w:pPr>
        <w:pStyle w:val="BodyText"/>
        <w:spacing w:line="240" w:lineRule="auto" w:before="107"/>
        <w:ind w:left="1064" w:right="0"/>
        <w:jc w:val="left"/>
      </w:pPr>
      <w:r>
        <w:rPr>
          <w:rFonts w:ascii="Times New Roman" w:hAnsi="Times New Roman"/>
          <w:w w:val="110"/>
        </w:rPr>
        <w:t>Пояснения</w:t>
      </w:r>
      <w:r>
        <w:rPr>
          <w:w w:val="110"/>
        </w:rPr>
        <w:t>:</w:t>
      </w:r>
      <w:r>
        <w:rPr/>
      </w:r>
    </w:p>
    <w:p>
      <w:pPr>
        <w:pStyle w:val="BodyText"/>
        <w:spacing w:line="344" w:lineRule="auto" w:before="112"/>
        <w:ind w:right="110" w:firstLine="667"/>
        <w:jc w:val="both"/>
      </w:pPr>
      <w:r>
        <w:rPr/>
        <w:t>Индекс</w:t>
      </w:r>
      <w:r>
        <w:rPr>
          <w:spacing w:val="32"/>
        </w:rPr>
        <w:t> </w:t>
      </w:r>
      <w:r>
        <w:rPr/>
        <w:t>RCRI</w:t>
      </w:r>
      <w:r>
        <w:rPr>
          <w:spacing w:val="32"/>
        </w:rPr>
        <w:t> </w:t>
      </w:r>
      <w:r>
        <w:rPr/>
        <w:t>был</w:t>
      </w:r>
      <w:r>
        <w:rPr>
          <w:spacing w:val="35"/>
        </w:rPr>
        <w:t> </w:t>
      </w:r>
      <w:r>
        <w:rPr>
          <w:spacing w:val="-1"/>
        </w:rPr>
        <w:t>разработан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/>
        <w:t>1977</w:t>
      </w:r>
      <w:r>
        <w:rPr>
          <w:spacing w:val="35"/>
        </w:rPr>
        <w:t> </w:t>
      </w:r>
      <w:r>
        <w:rPr/>
        <w:t>г.</w:t>
      </w:r>
      <w:r>
        <w:rPr>
          <w:spacing w:val="35"/>
        </w:rPr>
        <w:t> </w:t>
      </w:r>
      <w:r>
        <w:rPr>
          <w:spacing w:val="-1"/>
        </w:rPr>
        <w:t>[118]</w:t>
      </w:r>
      <w:r>
        <w:rPr>
          <w:spacing w:val="38"/>
        </w:rPr>
        <w:t> </w:t>
      </w:r>
      <w:r>
        <w:rPr/>
        <w:t>для</w:t>
      </w:r>
      <w:r>
        <w:rPr>
          <w:spacing w:val="36"/>
        </w:rPr>
        <w:t> </w:t>
      </w:r>
      <w:r>
        <w:rPr/>
        <w:t>прогнозирования</w:t>
      </w:r>
      <w:r>
        <w:rPr>
          <w:spacing w:val="37"/>
        </w:rPr>
        <w:t> </w:t>
      </w:r>
      <w:r>
        <w:rPr>
          <w:spacing w:val="-1"/>
        </w:rPr>
        <w:t>риска</w:t>
      </w:r>
      <w:r>
        <w:rPr>
          <w:spacing w:val="36"/>
        </w:rPr>
        <w:t> </w:t>
      </w:r>
      <w:r>
        <w:rPr>
          <w:spacing w:val="-1"/>
        </w:rPr>
        <w:t>развития</w:t>
      </w:r>
      <w:r>
        <w:rPr>
          <w:spacing w:val="62"/>
          <w:w w:val="102"/>
        </w:rPr>
        <w:t> </w:t>
      </w:r>
      <w:r>
        <w:rPr/>
        <w:t>периоперационных</w:t>
      </w:r>
      <w:r>
        <w:rPr>
          <w:spacing w:val="39"/>
        </w:rPr>
        <w:t> </w:t>
      </w:r>
      <w:r>
        <w:rPr>
          <w:spacing w:val="-1"/>
        </w:rPr>
        <w:t>кардиологических</w:t>
      </w:r>
      <w:r>
        <w:rPr>
          <w:spacing w:val="44"/>
        </w:rPr>
        <w:t> </w:t>
      </w:r>
      <w:r>
        <w:rPr>
          <w:spacing w:val="-1"/>
        </w:rPr>
        <w:t>осложнений</w:t>
      </w:r>
      <w:r>
        <w:rPr>
          <w:spacing w:val="42"/>
        </w:rPr>
        <w:t> </w:t>
      </w:r>
      <w:r>
        <w:rPr>
          <w:spacing w:val="-1"/>
        </w:rPr>
        <w:t>при</w:t>
      </w:r>
      <w:r>
        <w:rPr>
          <w:spacing w:val="44"/>
        </w:rPr>
        <w:t> </w:t>
      </w:r>
      <w:r>
        <w:rPr>
          <w:spacing w:val="-1"/>
        </w:rPr>
        <w:t>внесердечных</w:t>
      </w:r>
      <w:r>
        <w:rPr>
          <w:spacing w:val="42"/>
        </w:rPr>
        <w:t> </w:t>
      </w:r>
      <w:r>
        <w:rPr/>
        <w:t>операциях.</w:t>
      </w:r>
      <w:r>
        <w:rPr>
          <w:spacing w:val="42"/>
        </w:rPr>
        <w:t> </w:t>
      </w:r>
      <w:r>
        <w:rPr/>
        <w:t>Прошел</w:t>
      </w:r>
      <w:r>
        <w:rPr>
          <w:spacing w:val="75"/>
          <w:w w:val="102"/>
        </w:rPr>
        <w:t> </w:t>
      </w:r>
      <w:r>
        <w:rPr/>
        <w:t>валидацию</w:t>
      </w:r>
      <w:r>
        <w:rPr>
          <w:spacing w:val="34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исследовании</w:t>
      </w:r>
      <w:r>
        <w:rPr>
          <w:spacing w:val="37"/>
        </w:rPr>
        <w:t> </w:t>
      </w:r>
      <w:r>
        <w:rPr/>
        <w:t>Lee</w:t>
      </w:r>
      <w:r>
        <w:rPr>
          <w:spacing w:val="34"/>
        </w:rPr>
        <w:t> </w:t>
      </w:r>
      <w:r>
        <w:rPr>
          <w:spacing w:val="-1"/>
        </w:rPr>
        <w:t>[119],</w:t>
      </w:r>
      <w:r>
        <w:rPr>
          <w:spacing w:val="36"/>
        </w:rPr>
        <w:t> </w:t>
      </w:r>
      <w:r>
        <w:rPr/>
        <w:t>в</w:t>
      </w:r>
      <w:r>
        <w:rPr>
          <w:spacing w:val="31"/>
        </w:rPr>
        <w:t> </w:t>
      </w:r>
      <w:r>
        <w:rPr/>
        <w:t>2013</w:t>
      </w:r>
      <w:r>
        <w:rPr>
          <w:spacing w:val="37"/>
        </w:rPr>
        <w:t> </w:t>
      </w:r>
      <w:r>
        <w:rPr>
          <w:spacing w:val="-2"/>
        </w:rPr>
        <w:t>г.</w:t>
      </w:r>
      <w:r>
        <w:rPr>
          <w:spacing w:val="33"/>
        </w:rPr>
        <w:t> </w:t>
      </w:r>
      <w:r>
        <w:rPr/>
        <w:t>[120]</w:t>
      </w:r>
      <w:r>
        <w:rPr>
          <w:spacing w:val="33"/>
        </w:rPr>
        <w:t> </w:t>
      </w:r>
      <w:r>
        <w:rPr/>
        <w:t>был</w:t>
      </w:r>
      <w:r>
        <w:rPr>
          <w:spacing w:val="31"/>
        </w:rPr>
        <w:t> </w:t>
      </w:r>
      <w:r>
        <w:rPr/>
        <w:t>пересмотрен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повторно</w:t>
      </w:r>
      <w:r>
        <w:rPr>
          <w:spacing w:val="48"/>
          <w:w w:val="102"/>
        </w:rPr>
        <w:t> </w:t>
      </w:r>
      <w:r>
        <w:rPr>
          <w:spacing w:val="-1"/>
        </w:rPr>
        <w:t>валидизирован</w:t>
      </w:r>
      <w:r>
        <w:rPr>
          <w:spacing w:val="26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1"/>
        </w:rPr>
        <w:t>основании</w:t>
      </w:r>
      <w:r>
        <w:rPr>
          <w:spacing w:val="27"/>
        </w:rPr>
        <w:t> </w:t>
      </w:r>
      <w:r>
        <w:rPr/>
        <w:t>клинических</w:t>
      </w:r>
      <w:r>
        <w:rPr>
          <w:spacing w:val="25"/>
        </w:rPr>
        <w:t> </w:t>
      </w:r>
      <w:r>
        <w:rPr>
          <w:spacing w:val="-1"/>
        </w:rPr>
        <w:t>факторов</w:t>
      </w:r>
      <w:r>
        <w:rPr>
          <w:spacing w:val="24"/>
        </w:rPr>
        <w:t> </w:t>
      </w:r>
      <w:r>
        <w:rPr>
          <w:spacing w:val="-1"/>
        </w:rPr>
        <w:t>риска</w:t>
      </w:r>
      <w:r>
        <w:rPr>
          <w:spacing w:val="24"/>
        </w:rPr>
        <w:t> </w:t>
      </w:r>
      <w:r>
        <w:rPr>
          <w:spacing w:val="-1"/>
        </w:rPr>
        <w:t>(вместо</w:t>
      </w:r>
      <w:r>
        <w:rPr>
          <w:spacing w:val="27"/>
        </w:rPr>
        <w:t> </w:t>
      </w:r>
      <w:r>
        <w:rPr/>
        <w:t>признака</w:t>
      </w:r>
      <w:r>
        <w:rPr>
          <w:spacing w:val="24"/>
        </w:rPr>
        <w:t> </w:t>
      </w:r>
      <w:r>
        <w:rPr>
          <w:spacing w:val="-1"/>
        </w:rPr>
        <w:t>«уровень</w:t>
      </w:r>
      <w:r>
        <w:rPr>
          <w:spacing w:val="87"/>
          <w:w w:val="102"/>
        </w:rPr>
        <w:t> </w:t>
      </w:r>
      <w:r>
        <w:rPr/>
        <w:t>креатинина</w:t>
      </w:r>
      <w:r>
        <w:rPr>
          <w:spacing w:val="23"/>
        </w:rPr>
        <w:t> </w:t>
      </w:r>
      <w:r>
        <w:rPr/>
        <w:t>&gt;176,8</w:t>
      </w:r>
      <w:r>
        <w:rPr>
          <w:spacing w:val="9"/>
        </w:rPr>
        <w:t> </w:t>
      </w:r>
      <w:r>
        <w:rPr/>
        <w:t>мкмоль/л»</w:t>
      </w:r>
      <w:r>
        <w:rPr>
          <w:spacing w:val="23"/>
        </w:rPr>
        <w:t> </w:t>
      </w:r>
      <w:r>
        <w:rPr/>
        <w:t>в</w:t>
      </w:r>
      <w:r>
        <w:rPr>
          <w:spacing w:val="25"/>
        </w:rPr>
        <w:t> </w:t>
      </w:r>
      <w:r>
        <w:rPr/>
        <w:t>шкале</w:t>
      </w:r>
      <w:r>
        <w:rPr>
          <w:spacing w:val="23"/>
        </w:rPr>
        <w:t> </w:t>
      </w:r>
      <w:r>
        <w:rPr/>
        <w:t>использован</w:t>
      </w:r>
      <w:r>
        <w:rPr>
          <w:spacing w:val="27"/>
        </w:rPr>
        <w:t> </w:t>
      </w:r>
      <w:r>
        <w:rPr>
          <w:spacing w:val="-1"/>
        </w:rPr>
        <w:t>признак</w:t>
      </w:r>
      <w:r>
        <w:rPr>
          <w:spacing w:val="29"/>
        </w:rPr>
        <w:t> </w:t>
      </w:r>
      <w:r>
        <w:rPr>
          <w:spacing w:val="-1"/>
        </w:rPr>
        <w:t>«клиренс</w:t>
      </w:r>
      <w:r>
        <w:rPr>
          <w:spacing w:val="27"/>
        </w:rPr>
        <w:t> </w:t>
      </w:r>
      <w:r>
        <w:rPr/>
        <w:t>креатинина</w:t>
      </w:r>
      <w:r>
        <w:rPr>
          <w:spacing w:val="24"/>
        </w:rPr>
        <w:t> </w:t>
      </w:r>
      <w:r>
        <w:rPr>
          <w:spacing w:val="-1"/>
        </w:rPr>
        <w:t>&lt;30</w:t>
      </w:r>
      <w:r>
        <w:rPr>
          <w:spacing w:val="56"/>
          <w:w w:val="102"/>
        </w:rPr>
        <w:t> </w:t>
      </w:r>
      <w:r>
        <w:rPr/>
        <w:t>мл/мин»;</w:t>
      </w:r>
      <w:r>
        <w:rPr>
          <w:spacing w:val="14"/>
        </w:rPr>
        <w:t> </w:t>
      </w:r>
      <w:r>
        <w:rPr>
          <w:spacing w:val="-1"/>
        </w:rPr>
        <w:t>изъят</w:t>
      </w:r>
      <w:r>
        <w:rPr>
          <w:spacing w:val="15"/>
        </w:rPr>
        <w:t> </w:t>
      </w:r>
      <w:r>
        <w:rPr>
          <w:spacing w:val="-1"/>
        </w:rPr>
        <w:t>клинический</w:t>
      </w:r>
      <w:r>
        <w:rPr>
          <w:spacing w:val="14"/>
        </w:rPr>
        <w:t> </w:t>
      </w:r>
      <w:r>
        <w:rPr/>
        <w:t>признак</w:t>
      </w:r>
      <w:r>
        <w:rPr>
          <w:spacing w:val="15"/>
        </w:rPr>
        <w:t> </w:t>
      </w:r>
      <w:r>
        <w:rPr/>
        <w:t>«сахарный</w:t>
      </w:r>
      <w:r>
        <w:rPr>
          <w:spacing w:val="17"/>
        </w:rPr>
        <w:t> </w:t>
      </w:r>
      <w:r>
        <w:rPr>
          <w:spacing w:val="-1"/>
        </w:rPr>
        <w:t>диабет</w:t>
      </w:r>
      <w:r>
        <w:rPr>
          <w:spacing w:val="14"/>
        </w:rPr>
        <w:t> </w:t>
      </w:r>
      <w:r>
        <w:rPr/>
        <w:t>на</w:t>
      </w:r>
      <w:r>
        <w:rPr>
          <w:spacing w:val="12"/>
        </w:rPr>
        <w:t> </w:t>
      </w:r>
      <w:r>
        <w:rPr/>
        <w:t>инсулинотерапии»),</w:t>
      </w:r>
      <w:r>
        <w:rPr>
          <w:spacing w:val="11"/>
        </w:rPr>
        <w:t> </w:t>
      </w:r>
      <w:r>
        <w:rPr/>
        <w:t>поэтому</w:t>
      </w:r>
      <w:r>
        <w:rPr>
          <w:spacing w:val="15"/>
        </w:rPr>
        <w:t> </w:t>
      </w:r>
      <w:r>
        <w:rPr/>
        <w:t>он</w:t>
      </w:r>
      <w:r>
        <w:rPr>
          <w:spacing w:val="54"/>
          <w:w w:val="102"/>
        </w:rPr>
        <w:t> </w:t>
      </w:r>
      <w:r>
        <w:rPr>
          <w:spacing w:val="-1"/>
        </w:rPr>
        <w:t>называется</w:t>
      </w:r>
      <w:r>
        <w:rPr>
          <w:spacing w:val="27"/>
        </w:rPr>
        <w:t> </w:t>
      </w:r>
      <w:r>
        <w:rPr/>
        <w:t>реконструированным</w:t>
      </w:r>
      <w:r>
        <w:rPr>
          <w:spacing w:val="25"/>
        </w:rPr>
        <w:t> </w:t>
      </w:r>
      <w:r>
        <w:rPr/>
        <w:t>индексом.</w:t>
      </w:r>
      <w:r>
        <w:rPr>
          <w:spacing w:val="28"/>
        </w:rPr>
        <w:t> </w:t>
      </w:r>
      <w:r>
        <w:rPr>
          <w:spacing w:val="-1"/>
        </w:rPr>
        <w:t>Включает</w:t>
      </w:r>
      <w:r>
        <w:rPr>
          <w:spacing w:val="28"/>
        </w:rPr>
        <w:t> </w:t>
      </w:r>
      <w:r>
        <w:rPr/>
        <w:t>5</w:t>
      </w:r>
      <w:r>
        <w:rPr>
          <w:spacing w:val="27"/>
        </w:rPr>
        <w:t> </w:t>
      </w:r>
      <w:r>
        <w:rPr>
          <w:spacing w:val="-1"/>
        </w:rPr>
        <w:t>показателей,</w:t>
      </w:r>
      <w:r>
        <w:rPr>
          <w:spacing w:val="30"/>
        </w:rPr>
        <w:t> </w:t>
      </w:r>
      <w:r>
        <w:rPr>
          <w:spacing w:val="-1"/>
        </w:rPr>
        <w:t>каждому</w:t>
      </w:r>
      <w:r>
        <w:rPr>
          <w:spacing w:val="28"/>
        </w:rPr>
        <w:t> </w:t>
      </w:r>
      <w:r>
        <w:rPr/>
        <w:t>из</w:t>
      </w:r>
      <w:r>
        <w:rPr>
          <w:spacing w:val="26"/>
        </w:rPr>
        <w:t> </w:t>
      </w:r>
      <w:r>
        <w:rPr>
          <w:spacing w:val="-1"/>
        </w:rPr>
        <w:t>которых</w:t>
      </w:r>
      <w:r>
        <w:rPr>
          <w:spacing w:val="82"/>
          <w:w w:val="102"/>
        </w:rPr>
        <w:t> </w:t>
      </w:r>
      <w:r>
        <w:rPr/>
        <w:t>присваивается</w:t>
      </w:r>
      <w:r>
        <w:rPr>
          <w:spacing w:val="33"/>
        </w:rPr>
        <w:t> </w:t>
      </w:r>
      <w:r>
        <w:rPr/>
        <w:t>1</w:t>
      </w:r>
      <w:r>
        <w:rPr>
          <w:spacing w:val="34"/>
        </w:rPr>
        <w:t> </w:t>
      </w:r>
      <w:r>
        <w:rPr>
          <w:spacing w:val="-1"/>
        </w:rPr>
        <w:t>балл.</w:t>
      </w:r>
      <w:r>
        <w:rPr>
          <w:spacing w:val="37"/>
        </w:rPr>
        <w:t> </w:t>
      </w:r>
      <w:r>
        <w:rPr/>
        <w:t>Именно</w:t>
      </w:r>
      <w:r>
        <w:rPr>
          <w:spacing w:val="34"/>
        </w:rPr>
        <w:t> </w:t>
      </w:r>
      <w:r>
        <w:rPr>
          <w:spacing w:val="-1"/>
        </w:rPr>
        <w:t>такой</w:t>
      </w:r>
      <w:r>
        <w:rPr>
          <w:spacing w:val="36"/>
        </w:rPr>
        <w:t> </w:t>
      </w:r>
      <w:r>
        <w:rPr>
          <w:spacing w:val="-1"/>
        </w:rPr>
        <w:t>вариант</w:t>
      </w:r>
      <w:r>
        <w:rPr>
          <w:spacing w:val="32"/>
        </w:rPr>
        <w:t> </w:t>
      </w:r>
      <w:r>
        <w:rPr/>
        <w:t>индекса</w:t>
      </w:r>
      <w:r>
        <w:rPr>
          <w:spacing w:val="33"/>
        </w:rPr>
        <w:t> </w:t>
      </w:r>
      <w:r>
        <w:rPr>
          <w:spacing w:val="-1"/>
        </w:rPr>
        <w:t>рекомендован</w:t>
      </w:r>
      <w:r>
        <w:rPr>
          <w:spacing w:val="37"/>
        </w:rPr>
        <w:t> </w:t>
      </w:r>
      <w:r>
        <w:rPr>
          <w:spacing w:val="-1"/>
        </w:rPr>
        <w:t>Российским</w:t>
      </w:r>
      <w:r>
        <w:rPr>
          <w:spacing w:val="61"/>
          <w:w w:val="102"/>
        </w:rPr>
        <w:t> </w:t>
      </w:r>
      <w:r>
        <w:rPr/>
        <w:t>кардиологическим</w:t>
      </w:r>
      <w:r>
        <w:rPr>
          <w:spacing w:val="35"/>
        </w:rPr>
        <w:t> </w:t>
      </w:r>
      <w:r>
        <w:rPr>
          <w:spacing w:val="-1"/>
        </w:rPr>
        <w:t>обществом</w:t>
      </w:r>
      <w:r>
        <w:rPr>
          <w:spacing w:val="33"/>
        </w:rPr>
        <w:t> </w:t>
      </w:r>
      <w:r>
        <w:rPr>
          <w:spacing w:val="-1"/>
        </w:rPr>
        <w:t>[34].</w:t>
      </w:r>
      <w:r>
        <w:rPr/>
      </w:r>
    </w:p>
    <w:sectPr>
      <w:pgSz w:w="12240" w:h="15840"/>
      <w:pgMar w:header="0" w:footer="708" w:top="1260" w:bottom="900" w:left="1720" w:right="12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alibri">
    <w:altName w:val="Calibri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7.480011pt;margin-top:745.580505pt;width:9.65pt;height:13.3pt;mso-position-horizontal-relative:page;mso-position-vertical-relative:page;z-index:-7849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7.480011pt;margin-top:745.580505pt;width:9.65pt;height:13.3pt;mso-position-horizontal-relative:page;mso-position-vertical-relative:page;z-index:-7847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44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42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40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37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35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32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30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28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25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56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23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7820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72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7818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80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3">
    <w:multiLevelType w:val="hybridMultilevel"/>
    <w:lvl w:ilvl="0">
      <w:start w:val="1"/>
      <w:numFmt w:val="bullet"/>
      <w:lvlText w:val="□"/>
      <w:lvlJc w:val="left"/>
      <w:pPr>
        <w:ind w:left="1474" w:hanging="336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2256" w:hanging="33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9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22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04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7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9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4" w:hanging="336"/>
      </w:pPr>
      <w:rPr>
        <w:rFonts w:hint="default"/>
      </w:rPr>
    </w:lvl>
  </w:abstractNum>
  <w:abstractNum w:abstractNumId="42">
    <w:multiLevelType w:val="hybridMultilevel"/>
    <w:lvl w:ilvl="0">
      <w:start w:val="2"/>
      <w:numFmt w:val="decimal"/>
      <w:lvlText w:val="%1"/>
      <w:lvlJc w:val="left"/>
      <w:pPr>
        <w:ind w:left="968" w:hanging="1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02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35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8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01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4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7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00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3" w:hanging="169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□"/>
      <w:lvlJc w:val="left"/>
      <w:pPr>
        <w:ind w:left="396" w:hanging="27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264" w:hanging="33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□"/>
      <w:lvlJc w:val="left"/>
      <w:pPr>
        <w:ind w:left="396" w:hanging="19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3">
      <w:start w:val="1"/>
      <w:numFmt w:val="bullet"/>
      <w:lvlText w:val="•"/>
      <w:lvlJc w:val="left"/>
      <w:pPr>
        <w:ind w:left="2375" w:hanging="1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64" w:hanging="1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53" w:hanging="1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43" w:hanging="1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32" w:hanging="1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21" w:hanging="197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396" w:hanging="27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7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7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7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7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7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7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7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72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44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41">
    <w:multiLevelType w:val="hybridMultilevel"/>
    <w:lvl w:ilvl="0">
      <w:start w:val="1"/>
      <w:numFmt w:val="decimal"/>
      <w:lvlText w:val="%1."/>
      <w:lvlJc w:val="left"/>
      <w:pPr>
        <w:ind w:left="799" w:hanging="40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66" w:hanging="13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692" w:hanging="1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18" w:hanging="1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4" w:hanging="1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0" w:hanging="1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6" w:hanging="1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2" w:hanging="1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8" w:hanging="136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•"/>
      <w:lvlJc w:val="left"/>
      <w:pPr>
        <w:ind w:left="387" w:hanging="29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0" w:hanging="29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29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7" w:hanging="29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0" w:hanging="29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53" w:hanging="29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26" w:hanging="29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99" w:hanging="29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72" w:hanging="296"/>
      </w:pPr>
      <w:rPr>
        <w:rFonts w:hint="default"/>
      </w:rPr>
    </w:lvl>
  </w:abstractNum>
  <w:abstractNum w:abstractNumId="39">
    <w:multiLevelType w:val="hybridMultilevel"/>
    <w:lvl w:ilvl="0">
      <w:start w:val="1"/>
      <w:numFmt w:val="bullet"/>
      <w:lvlText w:val="•"/>
      <w:lvlJc w:val="left"/>
      <w:pPr>
        <w:ind w:left="387" w:hanging="29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0" w:hanging="29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29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7" w:hanging="29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0" w:hanging="29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53" w:hanging="29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26" w:hanging="29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99" w:hanging="29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72" w:hanging="296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•"/>
      <w:lvlJc w:val="left"/>
      <w:pPr>
        <w:ind w:left="387" w:hanging="26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13" w:hanging="26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0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6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92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18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44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0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6" w:hanging="266"/>
      </w:pPr>
      <w:rPr>
        <w:rFonts w:hint="default"/>
      </w:rPr>
    </w:lvl>
  </w:abstractNum>
  <w:abstractNum w:abstractNumId="37">
    <w:multiLevelType w:val="hybridMultilevel"/>
    <w:lvl w:ilvl="0">
      <w:start w:val="1"/>
      <w:numFmt w:val="bullet"/>
      <w:lvlText w:val="•"/>
      <w:lvlJc w:val="left"/>
      <w:pPr>
        <w:ind w:left="387" w:hanging="267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13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0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6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92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18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44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0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6" w:hanging="267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35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-"/>
      <w:lvlJc w:val="left"/>
      <w:pPr>
        <w:ind w:left="239" w:hanging="111"/>
      </w:pPr>
      <w:rPr>
        <w:rFonts w:hint="default" w:ascii="Calibri" w:hAnsi="Calibri" w:eastAsia="Calibri"/>
        <w:w w:val="103"/>
        <w:sz w:val="20"/>
        <w:szCs w:val="20"/>
      </w:rPr>
    </w:lvl>
    <w:lvl w:ilvl="1">
      <w:start w:val="1"/>
      <w:numFmt w:val="bullet"/>
      <w:lvlText w:val="•"/>
      <w:lvlJc w:val="left"/>
      <w:pPr>
        <w:ind w:left="573" w:hanging="11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07" w:hanging="11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241" w:hanging="11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575" w:hanging="11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910" w:hanging="1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244" w:hanging="1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578" w:hanging="1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912" w:hanging="111"/>
      </w:pPr>
      <w:rPr>
        <w:rFonts w:hint="default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396" w:hanging="26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1289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179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9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9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9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9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26"/>
      </w:pPr>
      <w:rPr>
        <w:rFonts w:hint="default"/>
      </w:rPr>
    </w:lvl>
  </w:abstractNum>
  <w:abstractNum w:abstractNumId="31">
    <w:multiLevelType w:val="hybridMultilevel"/>
    <w:lvl w:ilvl="0">
      <w:start w:val="134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30">
    <w:multiLevelType w:val="hybridMultilevel"/>
    <w:lvl w:ilvl="0">
      <w:start w:val="102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29">
    <w:multiLevelType w:val="hybridMultilevel"/>
    <w:lvl w:ilvl="0">
      <w:start w:val="64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28">
    <w:multiLevelType w:val="hybridMultilevel"/>
    <w:lvl w:ilvl="0">
      <w:start w:val="62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27">
    <w:multiLevelType w:val="hybridMultilevel"/>
    <w:lvl w:ilvl="0">
      <w:start w:val="49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396" w:hanging="2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9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□"/>
      <w:lvlJc w:val="left"/>
      <w:pPr>
        <w:ind w:left="1740" w:hanging="33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2496" w:hanging="3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252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08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64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20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6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32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88" w:hanging="339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-"/>
      <w:lvlJc w:val="left"/>
      <w:pPr>
        <w:ind w:left="396" w:hanging="130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13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1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0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-"/>
      <w:lvlJc w:val="left"/>
      <w:pPr>
        <w:ind w:left="396" w:hanging="314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1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1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1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1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1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1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1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14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□"/>
      <w:lvlJc w:val="left"/>
      <w:pPr>
        <w:ind w:left="396" w:hanging="27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7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7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7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7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7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7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7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72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□"/>
      <w:lvlJc w:val="left"/>
      <w:pPr>
        <w:ind w:left="396" w:hanging="339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3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39"/>
      </w:pPr>
      <w:rPr>
        <w:rFonts w:hint="default"/>
      </w:rPr>
    </w:lvl>
  </w:abstractNum>
  <w:abstractNum w:abstractNumId="18">
    <w:multiLevelType w:val="hybridMultilevel"/>
    <w:lvl w:ilvl="0">
      <w:start w:val="3"/>
      <w:numFmt w:val="decimal"/>
      <w:lvlText w:val="%1"/>
      <w:lvlJc w:val="left"/>
      <w:pPr>
        <w:ind w:left="1079" w:hanging="282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79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306" w:hanging="507"/>
        <w:jc w:val="left"/>
      </w:pPr>
      <w:rPr>
        <w:rFonts w:hint="default"/>
        <w:u w:val="thick" w:color="000000"/>
      </w:rPr>
    </w:lvl>
    <w:lvl w:ilvl="3">
      <w:start w:val="1"/>
      <w:numFmt w:val="decimal"/>
      <w:lvlText w:val="%4)"/>
      <w:lvlJc w:val="left"/>
      <w:pPr>
        <w:ind w:left="1462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4">
      <w:start w:val="1"/>
      <w:numFmt w:val="bullet"/>
      <w:lvlText w:val="•"/>
      <w:lvlJc w:val="left"/>
      <w:pPr>
        <w:ind w:left="3421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01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81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0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40" w:hanging="399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□"/>
      <w:lvlJc w:val="left"/>
      <w:pPr>
        <w:ind w:left="396" w:hanging="27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7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7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7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7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7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7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7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72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□"/>
      <w:lvlJc w:val="left"/>
      <w:pPr>
        <w:ind w:left="1462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•"/>
      <w:lvlJc w:val="left"/>
      <w:pPr>
        <w:ind w:left="2333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04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74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45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16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87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58" w:hanging="399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396" w:hanging="668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2">
    <w:multiLevelType w:val="hybridMultilevel"/>
    <w:lvl w:ilvl="0">
      <w:start w:val="3"/>
      <w:numFmt w:val="decimal"/>
      <w:lvlText w:val="%1"/>
      <w:lvlJc w:val="left"/>
      <w:pPr>
        <w:ind w:left="1081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1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306" w:hanging="507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2536" w:hanging="50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02" w:hanging="50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69" w:hanging="50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35" w:hanging="50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01" w:hanging="50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67" w:hanging="507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33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□"/>
      <w:lvlJc w:val="left"/>
      <w:pPr>
        <w:ind w:left="396" w:hanging="269"/>
      </w:pPr>
      <w:rPr>
        <w:rFonts w:hint="default" w:ascii="Times New Roman" w:hAnsi="Times New Roman" w:eastAsia="Times New Roman"/>
        <w:w w:val="94"/>
        <w:sz w:val="18"/>
        <w:szCs w:val="18"/>
      </w:rPr>
    </w:lvl>
    <w:lvl w:ilvl="3">
      <w:start w:val="1"/>
      <w:numFmt w:val="bullet"/>
      <w:lvlText w:val="•"/>
      <w:lvlJc w:val="left"/>
      <w:pPr>
        <w:ind w:left="2998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9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99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99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9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9" w:hanging="269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-"/>
      <w:lvlJc w:val="left"/>
      <w:pPr>
        <w:ind w:left="396" w:hanging="136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1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6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□"/>
      <w:lvlJc w:val="left"/>
      <w:pPr>
        <w:ind w:left="396" w:hanging="13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13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13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5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•"/>
      <w:lvlJc w:val="left"/>
      <w:pPr>
        <w:ind w:left="396" w:hanging="154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15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1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54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–"/>
      <w:lvlJc w:val="left"/>
      <w:pPr>
        <w:ind w:left="567" w:hanging="171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153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0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78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48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18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89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59" w:hanging="267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□"/>
      <w:lvlJc w:val="left"/>
      <w:pPr>
        <w:ind w:left="396" w:hanging="135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2">
      <w:start w:val="1"/>
      <w:numFmt w:val="bullet"/>
      <w:lvlText w:val="•"/>
      <w:lvlJc w:val="left"/>
      <w:pPr>
        <w:ind w:left="2177" w:hanging="13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5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"/>
      <w:lvlJc w:val="left"/>
      <w:pPr>
        <w:ind w:left="396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6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570" w:hanging="507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288" w:hanging="50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7" w:hanging="50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05" w:hanging="50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64" w:hanging="50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3" w:hanging="50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2" w:hanging="507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3101" w:hanging="264"/>
        <w:jc w:val="right"/>
      </w:pPr>
      <w:rPr>
        <w:rFonts w:hint="default" w:ascii="Times New Roman" w:hAnsi="Times New Roman" w:eastAsia="Times New Roman"/>
        <w:spacing w:val="2"/>
        <w:w w:val="101"/>
        <w:sz w:val="26"/>
        <w:szCs w:val="26"/>
      </w:rPr>
    </w:lvl>
    <w:lvl w:ilvl="1">
      <w:start w:val="1"/>
      <w:numFmt w:val="decimal"/>
      <w:lvlText w:val="%1.%2"/>
      <w:lvlJc w:val="left"/>
      <w:pPr>
        <w:ind w:left="1079" w:hanging="282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1462" w:hanging="264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3">
      <w:start w:val="1"/>
      <w:numFmt w:val="bullet"/>
      <w:lvlText w:val="•"/>
      <w:lvlJc w:val="left"/>
      <w:pPr>
        <w:ind w:left="3101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87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2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5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3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9" w:hanging="264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-"/>
      <w:lvlJc w:val="left"/>
      <w:pPr>
        <w:ind w:left="529" w:hanging="133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13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1504" w:hanging="13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78" w:hanging="13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53" w:hanging="13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27" w:hanging="1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02" w:hanging="1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76" w:hanging="1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51" w:hanging="135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800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1.%2"/>
      <w:lvlJc w:val="left"/>
      <w:pPr>
        <w:ind w:left="605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decimal"/>
      <w:lvlText w:val="%1.%2.%3."/>
      <w:lvlJc w:val="left"/>
      <w:pPr>
        <w:ind w:left="1863" w:hanging="665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1198" w:hanging="6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63" w:hanging="6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6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342" w:hanging="6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81" w:hanging="6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821" w:hanging="665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64" w:hanging="26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928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91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55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8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82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5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09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72" w:hanging="265"/>
      </w:pPr>
      <w:rPr>
        <w:rFonts w:hint="default"/>
      </w:rPr>
    </w:lvl>
  </w:abstractNum>
  <w:num w:numId="44">
    <w:abstractNumId w:val="43"/>
  </w:num>
  <w:num w:numId="43">
    <w:abstractNumId w:val="42"/>
  </w:num>
  <w:num w:numId="22">
    <w:abstractNumId w:val="21"/>
  </w:num>
  <w:num w:numId="18">
    <w:abstractNumId w:val="17"/>
  </w:num>
  <w:num w:numId="15">
    <w:abstractNumId w:val="14"/>
  </w:num>
  <w:num w:numId="45">
    <w:abstractNumId w:val="44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1">
    <w:abstractNumId w:val="20"/>
  </w:num>
  <w:num w:numId="20">
    <w:abstractNumId w:val="19"/>
  </w:num>
  <w:num w:numId="19">
    <w:abstractNumId w:val="18"/>
  </w:num>
  <w:num w:numId="17">
    <w:abstractNumId w:val="16"/>
  </w:num>
  <w:num w:numId="16">
    <w:abstractNumId w:val="15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57"/>
      <w:ind w:left="800" w:hanging="404"/>
    </w:pPr>
    <w:rPr>
      <w:rFonts w:ascii="Times New Roman" w:hAnsi="Times New Roman" w:eastAsia="Times New Roman"/>
      <w:sz w:val="22"/>
      <w:szCs w:val="22"/>
    </w:rPr>
  </w:style>
  <w:style w:styleId="TOC2" w:type="paragraph">
    <w:name w:val="TOC 2"/>
    <w:basedOn w:val="Normal"/>
    <w:uiPriority w:val="1"/>
    <w:qFormat/>
    <w:pPr>
      <w:spacing w:before="119"/>
      <w:ind w:left="605" w:hanging="337"/>
    </w:pPr>
    <w:rPr>
      <w:rFonts w:ascii="Times New Roman" w:hAnsi="Times New Roman" w:eastAsia="Times New Roman"/>
      <w:sz w:val="22"/>
      <w:szCs w:val="22"/>
    </w:rPr>
  </w:style>
  <w:style w:styleId="TOC3" w:type="paragraph">
    <w:name w:val="TOC 3"/>
    <w:basedOn w:val="Normal"/>
    <w:uiPriority w:val="1"/>
    <w:qFormat/>
    <w:pPr>
      <w:spacing w:before="119"/>
      <w:ind w:left="1863" w:hanging="665"/>
    </w:pPr>
    <w:rPr>
      <w:rFonts w:ascii="Times New Roman" w:hAnsi="Times New Roman" w:eastAsia="Times New Roman"/>
      <w:sz w:val="22"/>
      <w:szCs w:val="22"/>
    </w:rPr>
  </w:style>
  <w:style w:styleId="BodyText" w:type="paragraph">
    <w:name w:val="Body Text"/>
    <w:basedOn w:val="Normal"/>
    <w:uiPriority w:val="1"/>
    <w:qFormat/>
    <w:pPr>
      <w:spacing w:before="5"/>
      <w:ind w:left="396"/>
    </w:pPr>
    <w:rPr>
      <w:rFonts w:ascii="Times New Roman" w:hAnsi="Times New Roman" w:eastAsia="Times New Roman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57"/>
      <w:ind w:left="396"/>
      <w:outlineLvl w:val="1"/>
    </w:pPr>
    <w:rPr>
      <w:rFonts w:ascii="Times New Roman" w:hAnsi="Times New Roman" w:eastAsia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footer" Target="footer4.xml"/><Relationship Id="rId12" Type="http://schemas.openxmlformats.org/officeDocument/2006/relationships/footer" Target="footer5.xml"/><Relationship Id="rId13" Type="http://schemas.openxmlformats.org/officeDocument/2006/relationships/footer" Target="footer6.xml"/><Relationship Id="rId14" Type="http://schemas.openxmlformats.org/officeDocument/2006/relationships/footer" Target="footer7.xml"/><Relationship Id="rId15" Type="http://schemas.openxmlformats.org/officeDocument/2006/relationships/footer" Target="footer8.xml"/><Relationship Id="rId16" Type="http://schemas.openxmlformats.org/officeDocument/2006/relationships/footer" Target="footer9.xml"/><Relationship Id="rId17" Type="http://schemas.openxmlformats.org/officeDocument/2006/relationships/hyperlink" Target="http://nephron.com/peds_nic.cgi)" TargetMode="External"/><Relationship Id="rId18" Type="http://schemas.openxmlformats.org/officeDocument/2006/relationships/footer" Target="footer10.xml"/><Relationship Id="rId19" Type="http://schemas.openxmlformats.org/officeDocument/2006/relationships/footer" Target="footer11.xml"/><Relationship Id="rId20" Type="http://schemas.openxmlformats.org/officeDocument/2006/relationships/hyperlink" Target="http://www.nasci.ru/?id=102733&amp;amp;download=1" TargetMode="External"/><Relationship Id="rId21" Type="http://schemas.openxmlformats.org/officeDocument/2006/relationships/footer" Target="footer12.xml"/><Relationship Id="rId22" Type="http://schemas.openxmlformats.org/officeDocument/2006/relationships/hyperlink" Target="http://www.uwhealth.org/cckm/cpg/hematology-and-coagulation/Pediatric-VTE-PPX-" TargetMode="External"/><Relationship Id="rId23" Type="http://schemas.openxmlformats.org/officeDocument/2006/relationships/footer" Target="footer13.xml"/><Relationship Id="rId24" Type="http://schemas.openxmlformats.org/officeDocument/2006/relationships/image" Target="media/image4.png"/><Relationship Id="rId25" Type="http://schemas.openxmlformats.org/officeDocument/2006/relationships/image" Target="media/image5.png"/><Relationship Id="rId26" Type="http://schemas.openxmlformats.org/officeDocument/2006/relationships/image" Target="media/image6.png"/><Relationship Id="rId27" Type="http://schemas.openxmlformats.org/officeDocument/2006/relationships/image" Target="media/image7.png"/><Relationship Id="rId28" Type="http://schemas.openxmlformats.org/officeDocument/2006/relationships/image" Target="media/image8.png"/><Relationship Id="rId29" Type="http://schemas.openxmlformats.org/officeDocument/2006/relationships/image" Target="media/image9.png"/><Relationship Id="rId30" Type="http://schemas.openxmlformats.org/officeDocument/2006/relationships/footer" Target="footer14.xml"/><Relationship Id="rId31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- 10_ˆ _˜5@5;&gt;&lt;K ;&gt;4K65:</dc:title>
  <dcterms:created xsi:type="dcterms:W3CDTF">2024-12-19T12:49:30Z</dcterms:created>
  <dcterms:modified xsi:type="dcterms:W3CDTF">2024-12-19T12:49:30Z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2024-11-17T00:00:00Z</vt:filetime>
  </property>
  <property fmtid="{D5CDD505-2E9C-101B-9397-08002B2CF9AE}" pid="3" name="LastSaved">
    <vt:filetime>2024-12-19T00:00:00Z</vt:filetime>
  </property>
</Properties>
</file>